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7BC75" w14:textId="77777777" w:rsidR="00601F4C" w:rsidRDefault="00601F4C" w:rsidP="006937C0">
      <w:pPr>
        <w:spacing w:line="480" w:lineRule="auto"/>
        <w:jc w:val="center"/>
        <w:rPr>
          <w:rFonts w:ascii="Times New Roman" w:hAnsi="Times New Roman" w:cs="Times New Roman"/>
        </w:rPr>
      </w:pPr>
    </w:p>
    <w:p w14:paraId="3FA58F79" w14:textId="77777777" w:rsidR="00601F4C" w:rsidRDefault="00601F4C" w:rsidP="006937C0">
      <w:pPr>
        <w:spacing w:line="480" w:lineRule="auto"/>
        <w:jc w:val="center"/>
        <w:rPr>
          <w:rFonts w:ascii="Times New Roman" w:hAnsi="Times New Roman" w:cs="Times New Roman"/>
        </w:rPr>
      </w:pPr>
    </w:p>
    <w:p w14:paraId="4D7DECEC" w14:textId="77777777" w:rsidR="00601F4C" w:rsidRDefault="00601F4C" w:rsidP="006937C0">
      <w:pPr>
        <w:spacing w:line="480" w:lineRule="auto"/>
        <w:jc w:val="center"/>
        <w:rPr>
          <w:rFonts w:ascii="Times New Roman" w:hAnsi="Times New Roman" w:cs="Times New Roman"/>
        </w:rPr>
      </w:pPr>
    </w:p>
    <w:p w14:paraId="72F6FD03" w14:textId="77777777" w:rsidR="00601F4C" w:rsidRDefault="00601F4C" w:rsidP="006937C0">
      <w:pPr>
        <w:spacing w:line="480" w:lineRule="auto"/>
        <w:jc w:val="center"/>
        <w:rPr>
          <w:rFonts w:ascii="Times New Roman" w:hAnsi="Times New Roman" w:cs="Times New Roman"/>
        </w:rPr>
      </w:pPr>
    </w:p>
    <w:p w14:paraId="08554FC8" w14:textId="77777777" w:rsidR="00601F4C" w:rsidRDefault="00601F4C" w:rsidP="006937C0">
      <w:pPr>
        <w:spacing w:line="480" w:lineRule="auto"/>
        <w:jc w:val="center"/>
        <w:rPr>
          <w:rFonts w:ascii="Times New Roman" w:hAnsi="Times New Roman" w:cs="Times New Roman"/>
        </w:rPr>
      </w:pPr>
    </w:p>
    <w:p w14:paraId="4BE27084" w14:textId="77777777" w:rsidR="00601F4C" w:rsidRDefault="00601F4C" w:rsidP="006937C0">
      <w:pPr>
        <w:spacing w:line="480" w:lineRule="auto"/>
        <w:jc w:val="center"/>
        <w:rPr>
          <w:rFonts w:ascii="Times New Roman" w:hAnsi="Times New Roman" w:cs="Times New Roman"/>
        </w:rPr>
      </w:pPr>
    </w:p>
    <w:p w14:paraId="49034F05" w14:textId="77777777" w:rsidR="00601F4C" w:rsidRDefault="00601F4C" w:rsidP="006937C0">
      <w:pPr>
        <w:spacing w:line="480" w:lineRule="auto"/>
        <w:jc w:val="center"/>
        <w:rPr>
          <w:rFonts w:ascii="Times New Roman" w:hAnsi="Times New Roman" w:cs="Times New Roman"/>
        </w:rPr>
      </w:pPr>
    </w:p>
    <w:p w14:paraId="1EFB4F35" w14:textId="77777777" w:rsidR="00601F4C" w:rsidRDefault="00601F4C" w:rsidP="006937C0">
      <w:pPr>
        <w:spacing w:line="480" w:lineRule="auto"/>
        <w:jc w:val="center"/>
        <w:rPr>
          <w:rFonts w:ascii="Times New Roman" w:hAnsi="Times New Roman" w:cs="Times New Roman"/>
        </w:rPr>
      </w:pPr>
    </w:p>
    <w:p w14:paraId="2A1A564F" w14:textId="77777777" w:rsidR="00601F4C" w:rsidRDefault="00601F4C" w:rsidP="006937C0">
      <w:pPr>
        <w:spacing w:line="480" w:lineRule="auto"/>
        <w:jc w:val="center"/>
        <w:rPr>
          <w:rFonts w:ascii="Times New Roman" w:hAnsi="Times New Roman" w:cs="Times New Roman"/>
        </w:rPr>
      </w:pPr>
    </w:p>
    <w:p w14:paraId="4F6DD510" w14:textId="77777777" w:rsidR="00601F4C" w:rsidRDefault="00601F4C" w:rsidP="006937C0">
      <w:pPr>
        <w:spacing w:line="480" w:lineRule="auto"/>
        <w:jc w:val="center"/>
        <w:rPr>
          <w:rFonts w:ascii="Times New Roman" w:hAnsi="Times New Roman" w:cs="Times New Roman"/>
        </w:rPr>
      </w:pPr>
    </w:p>
    <w:p w14:paraId="4393A1C7" w14:textId="77777777" w:rsidR="00601F4C" w:rsidRDefault="00601F4C" w:rsidP="006937C0">
      <w:pPr>
        <w:spacing w:line="480" w:lineRule="auto"/>
        <w:jc w:val="center"/>
        <w:rPr>
          <w:rFonts w:ascii="Times New Roman" w:hAnsi="Times New Roman" w:cs="Times New Roman"/>
        </w:rPr>
      </w:pPr>
    </w:p>
    <w:p w14:paraId="11B21667" w14:textId="77777777" w:rsidR="00601F4C" w:rsidRDefault="00601F4C" w:rsidP="006937C0">
      <w:pPr>
        <w:spacing w:line="480" w:lineRule="auto"/>
        <w:jc w:val="center"/>
        <w:rPr>
          <w:rFonts w:ascii="Times New Roman" w:hAnsi="Times New Roman" w:cs="Times New Roman"/>
        </w:rPr>
      </w:pPr>
    </w:p>
    <w:p w14:paraId="78122F5A" w14:textId="77777777" w:rsidR="00601F4C" w:rsidRDefault="00601F4C" w:rsidP="006937C0">
      <w:pPr>
        <w:spacing w:line="480" w:lineRule="auto"/>
        <w:jc w:val="center"/>
        <w:rPr>
          <w:rFonts w:ascii="Times New Roman" w:hAnsi="Times New Roman" w:cs="Times New Roman"/>
        </w:rPr>
      </w:pPr>
    </w:p>
    <w:p w14:paraId="6CAF89E7" w14:textId="77777777" w:rsidR="00601F4C" w:rsidRDefault="00601F4C" w:rsidP="006937C0">
      <w:pPr>
        <w:spacing w:line="480" w:lineRule="auto"/>
        <w:jc w:val="center"/>
        <w:rPr>
          <w:rFonts w:ascii="Times New Roman" w:hAnsi="Times New Roman" w:cs="Times New Roman"/>
        </w:rPr>
      </w:pPr>
    </w:p>
    <w:p w14:paraId="254A46A6" w14:textId="77777777" w:rsidR="00601F4C" w:rsidRDefault="00601F4C" w:rsidP="006937C0">
      <w:pPr>
        <w:spacing w:line="480" w:lineRule="auto"/>
        <w:jc w:val="center"/>
        <w:rPr>
          <w:rFonts w:ascii="Times New Roman" w:hAnsi="Times New Roman" w:cs="Times New Roman"/>
        </w:rPr>
      </w:pPr>
    </w:p>
    <w:p w14:paraId="2D851F27" w14:textId="77777777" w:rsidR="00601F4C" w:rsidRDefault="00601F4C" w:rsidP="006937C0">
      <w:pPr>
        <w:spacing w:line="480" w:lineRule="auto"/>
        <w:jc w:val="center"/>
        <w:rPr>
          <w:rFonts w:ascii="Times New Roman" w:hAnsi="Times New Roman" w:cs="Times New Roman"/>
        </w:rPr>
      </w:pPr>
    </w:p>
    <w:p w14:paraId="6708F4A1" w14:textId="77777777" w:rsidR="00601F4C" w:rsidRDefault="00601F4C" w:rsidP="006937C0">
      <w:pPr>
        <w:spacing w:line="480" w:lineRule="auto"/>
        <w:jc w:val="center"/>
        <w:rPr>
          <w:rFonts w:ascii="Times New Roman" w:hAnsi="Times New Roman" w:cs="Times New Roman"/>
        </w:rPr>
      </w:pPr>
    </w:p>
    <w:p w14:paraId="5D9DC00B" w14:textId="77777777" w:rsidR="00601F4C" w:rsidRDefault="00601F4C" w:rsidP="006937C0">
      <w:pPr>
        <w:spacing w:line="480" w:lineRule="auto"/>
        <w:jc w:val="center"/>
        <w:rPr>
          <w:rFonts w:ascii="Times New Roman" w:hAnsi="Times New Roman" w:cs="Times New Roman"/>
        </w:rPr>
      </w:pPr>
    </w:p>
    <w:p w14:paraId="07DD53FF" w14:textId="77777777" w:rsidR="00601F4C" w:rsidRDefault="00601F4C" w:rsidP="006937C0">
      <w:pPr>
        <w:spacing w:line="480" w:lineRule="auto"/>
        <w:jc w:val="center"/>
        <w:rPr>
          <w:rFonts w:ascii="Times New Roman" w:hAnsi="Times New Roman" w:cs="Times New Roman"/>
        </w:rPr>
      </w:pPr>
    </w:p>
    <w:p w14:paraId="50EC03A0" w14:textId="77777777" w:rsidR="00601F4C" w:rsidRDefault="00601F4C" w:rsidP="006937C0">
      <w:pPr>
        <w:spacing w:line="480" w:lineRule="auto"/>
        <w:jc w:val="center"/>
        <w:rPr>
          <w:rFonts w:ascii="Times New Roman" w:hAnsi="Times New Roman" w:cs="Times New Roman"/>
        </w:rPr>
      </w:pPr>
    </w:p>
    <w:p w14:paraId="0953EE7D" w14:textId="77777777" w:rsidR="00601F4C" w:rsidRDefault="00601F4C" w:rsidP="006937C0">
      <w:pPr>
        <w:spacing w:line="480" w:lineRule="auto"/>
        <w:jc w:val="center"/>
        <w:rPr>
          <w:rFonts w:ascii="Times New Roman" w:hAnsi="Times New Roman" w:cs="Times New Roman"/>
        </w:rPr>
      </w:pPr>
    </w:p>
    <w:p w14:paraId="73F0F152" w14:textId="77777777" w:rsidR="00601F4C" w:rsidRDefault="00601F4C" w:rsidP="006937C0">
      <w:pPr>
        <w:spacing w:line="480" w:lineRule="auto"/>
        <w:jc w:val="center"/>
        <w:rPr>
          <w:rFonts w:ascii="Times New Roman" w:hAnsi="Times New Roman" w:cs="Times New Roman"/>
        </w:rPr>
      </w:pPr>
    </w:p>
    <w:p w14:paraId="6CF983F4" w14:textId="77777777" w:rsidR="00601F4C" w:rsidRDefault="00601F4C" w:rsidP="006937C0">
      <w:pPr>
        <w:spacing w:line="480" w:lineRule="auto"/>
        <w:rPr>
          <w:rFonts w:ascii="Times New Roman" w:hAnsi="Times New Roman" w:cs="Times New Roman"/>
        </w:rPr>
      </w:pPr>
    </w:p>
    <w:p w14:paraId="2E14024A" w14:textId="77777777" w:rsidR="00375B77" w:rsidRDefault="00375B77" w:rsidP="006937C0">
      <w:pPr>
        <w:spacing w:line="480" w:lineRule="auto"/>
        <w:rPr>
          <w:rFonts w:ascii="Times New Roman" w:hAnsi="Times New Roman" w:cs="Times New Roman"/>
        </w:rPr>
      </w:pPr>
    </w:p>
    <w:p w14:paraId="33CFD5BA" w14:textId="77777777" w:rsidR="00601F4C" w:rsidRPr="00975FA4" w:rsidRDefault="00601F4C" w:rsidP="006937C0">
      <w:pPr>
        <w:spacing w:line="480" w:lineRule="auto"/>
        <w:jc w:val="center"/>
        <w:rPr>
          <w:rFonts w:ascii="Times New Roman" w:hAnsi="Times New Roman" w:cs="Times New Roman"/>
        </w:rPr>
      </w:pPr>
      <w:r w:rsidRPr="00975FA4">
        <w:rPr>
          <w:rFonts w:ascii="Times New Roman" w:hAnsi="Times New Roman" w:cs="Times New Roman"/>
        </w:rPr>
        <w:t>FAVORITE FOR JESUS, RETWEET FOR BUDDHA: A CONTENT ANALYSIS OF RELIGIOUS LEADERS ON TWITTER</w:t>
      </w:r>
    </w:p>
    <w:p w14:paraId="61BE86A5" w14:textId="77777777" w:rsidR="00601F4C" w:rsidRPr="00975FA4" w:rsidRDefault="00601F4C" w:rsidP="006937C0">
      <w:pPr>
        <w:spacing w:after="200" w:line="480" w:lineRule="auto"/>
        <w:contextualSpacing/>
        <w:rPr>
          <w:rFonts w:ascii="Times New Roman" w:eastAsia="Calibri" w:hAnsi="Times New Roman" w:cs="Times New Roman"/>
        </w:rPr>
      </w:pPr>
    </w:p>
    <w:p w14:paraId="654060A6"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_________________</w:t>
      </w:r>
    </w:p>
    <w:p w14:paraId="71C8B20B" w14:textId="77777777" w:rsidR="00601F4C" w:rsidRPr="00975FA4" w:rsidRDefault="00601F4C" w:rsidP="006937C0">
      <w:pPr>
        <w:spacing w:after="200" w:line="480" w:lineRule="auto"/>
        <w:contextualSpacing/>
        <w:jc w:val="center"/>
        <w:rPr>
          <w:rFonts w:ascii="Times New Roman" w:eastAsia="Calibri" w:hAnsi="Times New Roman" w:cs="Times New Roman"/>
        </w:rPr>
      </w:pPr>
    </w:p>
    <w:p w14:paraId="3B6345DC"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A Thesis</w:t>
      </w:r>
    </w:p>
    <w:p w14:paraId="6A7BD81E"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Presented to</w:t>
      </w:r>
    </w:p>
    <w:p w14:paraId="2C1EF6E1"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The Faculty of the</w:t>
      </w:r>
    </w:p>
    <w:p w14:paraId="3AF1D281"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Jack J. Valenti School of Communication</w:t>
      </w:r>
    </w:p>
    <w:p w14:paraId="6A25849D" w14:textId="77777777" w:rsidR="00601F4C" w:rsidRPr="00975FA4" w:rsidRDefault="00601F4C" w:rsidP="006937C0">
      <w:pPr>
        <w:spacing w:after="200" w:line="480" w:lineRule="auto"/>
        <w:contextualSpacing/>
        <w:jc w:val="center"/>
        <w:rPr>
          <w:rFonts w:ascii="Times-Roman" w:eastAsia="Calibri" w:hAnsi="Times-Roman" w:cs="Times-Roman"/>
        </w:rPr>
      </w:pPr>
      <w:r w:rsidRPr="00975FA4">
        <w:rPr>
          <w:rFonts w:ascii="Times New Roman" w:eastAsia="Calibri" w:hAnsi="Times New Roman" w:cs="Times New Roman"/>
        </w:rPr>
        <w:t>University of Houston</w:t>
      </w:r>
      <w:r w:rsidRPr="00975FA4">
        <w:rPr>
          <w:rFonts w:ascii="Times-Roman" w:eastAsia="Calibri" w:hAnsi="Times-Roman" w:cs="Times-Roman"/>
        </w:rPr>
        <w:t xml:space="preserve"> </w:t>
      </w:r>
    </w:p>
    <w:p w14:paraId="63ED4AFE" w14:textId="77777777" w:rsidR="000360AF" w:rsidRPr="00975FA4" w:rsidRDefault="000360AF" w:rsidP="006937C0">
      <w:pPr>
        <w:spacing w:after="200" w:line="480" w:lineRule="auto"/>
        <w:contextualSpacing/>
        <w:jc w:val="center"/>
        <w:rPr>
          <w:rFonts w:ascii="Times-Roman" w:eastAsia="Calibri" w:hAnsi="Times-Roman" w:cs="Times-Roman"/>
        </w:rPr>
      </w:pPr>
    </w:p>
    <w:p w14:paraId="6764FAD1" w14:textId="2162E058"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_________________</w:t>
      </w:r>
    </w:p>
    <w:p w14:paraId="27D9A720" w14:textId="77777777" w:rsidR="000360AF" w:rsidRPr="00975FA4" w:rsidRDefault="000360AF" w:rsidP="006937C0">
      <w:pPr>
        <w:spacing w:after="200" w:line="480" w:lineRule="auto"/>
        <w:contextualSpacing/>
        <w:jc w:val="center"/>
        <w:rPr>
          <w:rFonts w:ascii="Times-Roman" w:eastAsia="Calibri" w:hAnsi="Times-Roman" w:cs="Times-Roman"/>
        </w:rPr>
      </w:pPr>
    </w:p>
    <w:p w14:paraId="27F7075B"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In Partial Fulfillment</w:t>
      </w:r>
    </w:p>
    <w:p w14:paraId="4AE20952"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Of the Requirements for the Degree of</w:t>
      </w:r>
    </w:p>
    <w:p w14:paraId="17475D79" w14:textId="69456349" w:rsidR="000360AF"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Master of Arts</w:t>
      </w:r>
    </w:p>
    <w:p w14:paraId="25FEE720" w14:textId="77777777" w:rsidR="000360AF" w:rsidRPr="00975FA4" w:rsidRDefault="000360AF" w:rsidP="006937C0">
      <w:pPr>
        <w:spacing w:after="200" w:line="480" w:lineRule="auto"/>
        <w:contextualSpacing/>
        <w:jc w:val="center"/>
        <w:rPr>
          <w:rFonts w:ascii="Times New Roman" w:eastAsia="Calibri" w:hAnsi="Times New Roman" w:cs="Times New Roman"/>
        </w:rPr>
      </w:pPr>
    </w:p>
    <w:p w14:paraId="6BFF06F1"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_________________</w:t>
      </w:r>
    </w:p>
    <w:p w14:paraId="5255244E" w14:textId="77777777" w:rsidR="00601F4C" w:rsidRPr="00975FA4" w:rsidRDefault="00601F4C" w:rsidP="006937C0">
      <w:pPr>
        <w:spacing w:after="200" w:line="480" w:lineRule="auto"/>
        <w:contextualSpacing/>
        <w:jc w:val="center"/>
        <w:rPr>
          <w:rFonts w:ascii="Times New Roman" w:eastAsia="Calibri" w:hAnsi="Times New Roman" w:cs="Times New Roman"/>
        </w:rPr>
      </w:pPr>
    </w:p>
    <w:p w14:paraId="275EB062"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By</w:t>
      </w:r>
    </w:p>
    <w:p w14:paraId="76A17697" w14:textId="25907544"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Jordan Morehouse</w:t>
      </w:r>
    </w:p>
    <w:p w14:paraId="2B4F7AA3" w14:textId="4BF50BCE" w:rsidR="00601F4C" w:rsidRPr="00975FA4" w:rsidRDefault="00367F1C" w:rsidP="006937C0">
      <w:pPr>
        <w:spacing w:after="200" w:line="480" w:lineRule="auto"/>
        <w:contextualSpacing/>
        <w:jc w:val="center"/>
        <w:rPr>
          <w:rFonts w:ascii="Times New Roman" w:eastAsia="Calibri" w:hAnsi="Times New Roman" w:cs="Times New Roman"/>
        </w:rPr>
      </w:pPr>
      <w:r>
        <w:rPr>
          <w:rFonts w:ascii="Times New Roman" w:eastAsia="Calibri" w:hAnsi="Times New Roman" w:cs="Times New Roman"/>
        </w:rPr>
        <w:t>December</w:t>
      </w:r>
      <w:r w:rsidR="00601F4C" w:rsidRPr="00975FA4">
        <w:rPr>
          <w:rFonts w:ascii="Times New Roman" w:eastAsia="Calibri" w:hAnsi="Times New Roman" w:cs="Times New Roman"/>
        </w:rPr>
        <w:t xml:space="preserve"> 2015</w:t>
      </w:r>
    </w:p>
    <w:p w14:paraId="23209BC1" w14:textId="77777777" w:rsidR="00601F4C" w:rsidRPr="00975FA4" w:rsidRDefault="00601F4C" w:rsidP="00FF2112">
      <w:pPr>
        <w:spacing w:after="200"/>
        <w:rPr>
          <w:rFonts w:ascii="Times New Roman" w:eastAsia="Calibri" w:hAnsi="Times New Roman" w:cs="Times New Roman"/>
        </w:rPr>
      </w:pPr>
      <w:r w:rsidRPr="00975FA4">
        <w:rPr>
          <w:rFonts w:ascii="Times New Roman" w:eastAsia="Calibri" w:hAnsi="Times New Roman" w:cs="Times New Roman"/>
        </w:rPr>
        <w:br w:type="page"/>
      </w:r>
    </w:p>
    <w:p w14:paraId="492AEFD0" w14:textId="77777777" w:rsidR="00642620" w:rsidRPr="00975FA4" w:rsidRDefault="00642620" w:rsidP="00FF2112">
      <w:pPr>
        <w:spacing w:after="200"/>
        <w:rPr>
          <w:rFonts w:ascii="Times New Roman" w:eastAsia="Calibri" w:hAnsi="Times New Roman" w:cs="Times New Roman"/>
        </w:rPr>
        <w:sectPr w:rsidR="00642620" w:rsidRPr="00975FA4" w:rsidSect="000360AF">
          <w:headerReference w:type="even" r:id="rId8"/>
          <w:headerReference w:type="default" r:id="rId9"/>
          <w:footerReference w:type="even" r:id="rId10"/>
          <w:footerReference w:type="default" r:id="rId11"/>
          <w:pgSz w:w="12240" w:h="15840"/>
          <w:pgMar w:top="1440" w:right="1440" w:bottom="1440" w:left="1800" w:header="720" w:footer="720" w:gutter="0"/>
          <w:cols w:space="720"/>
          <w:docGrid w:linePitch="360"/>
        </w:sectPr>
      </w:pPr>
    </w:p>
    <w:p w14:paraId="0CFF1C31" w14:textId="77777777" w:rsidR="00642620" w:rsidRPr="00975FA4" w:rsidRDefault="00642620" w:rsidP="00FF2112">
      <w:pPr>
        <w:jc w:val="center"/>
        <w:rPr>
          <w:rFonts w:ascii="Times New Roman" w:hAnsi="Times New Roman" w:cs="Times New Roman"/>
        </w:rPr>
      </w:pPr>
      <w:r w:rsidRPr="00975FA4">
        <w:rPr>
          <w:rFonts w:ascii="Times New Roman" w:hAnsi="Times New Roman" w:cs="Times New Roman"/>
        </w:rPr>
        <w:t>FAVORITE FOR JESUS, RETWEET FOR BUDDHA: A CONTENT ANALYSIS OF RELIGIOUS LEADERS ON TWITTER</w:t>
      </w:r>
    </w:p>
    <w:p w14:paraId="1E4A741E" w14:textId="77777777" w:rsidR="00642620" w:rsidRPr="00975FA4" w:rsidRDefault="00642620" w:rsidP="00FF2112">
      <w:pPr>
        <w:widowControl w:val="0"/>
        <w:autoSpaceDE w:val="0"/>
        <w:autoSpaceDN w:val="0"/>
        <w:adjustRightInd w:val="0"/>
        <w:rPr>
          <w:rFonts w:ascii="Times New Roman" w:hAnsi="Times New Roman" w:cs="Times New Roman"/>
        </w:rPr>
      </w:pPr>
    </w:p>
    <w:p w14:paraId="7F4A8AC1" w14:textId="77777777" w:rsidR="00642620" w:rsidRPr="00975FA4" w:rsidRDefault="00642620" w:rsidP="00FF2112">
      <w:pPr>
        <w:widowControl w:val="0"/>
        <w:autoSpaceDE w:val="0"/>
        <w:autoSpaceDN w:val="0"/>
        <w:adjustRightInd w:val="0"/>
        <w:rPr>
          <w:rFonts w:ascii="Times New Roman" w:hAnsi="Times New Roman" w:cs="Times New Roman"/>
        </w:rPr>
      </w:pPr>
    </w:p>
    <w:p w14:paraId="231A1BDC" w14:textId="77777777" w:rsidR="00642620" w:rsidRPr="00975FA4" w:rsidRDefault="00642620" w:rsidP="00FF2112">
      <w:pPr>
        <w:widowControl w:val="0"/>
        <w:autoSpaceDE w:val="0"/>
        <w:autoSpaceDN w:val="0"/>
        <w:adjustRightInd w:val="0"/>
        <w:rPr>
          <w:rFonts w:ascii="Times New Roman" w:hAnsi="Times New Roman" w:cs="Times New Roman"/>
        </w:rPr>
      </w:pPr>
    </w:p>
    <w:p w14:paraId="69BFBDF9" w14:textId="77777777" w:rsidR="002354C7" w:rsidRPr="00975FA4" w:rsidRDefault="002354C7" w:rsidP="00FF2112">
      <w:pPr>
        <w:widowControl w:val="0"/>
        <w:autoSpaceDE w:val="0"/>
        <w:autoSpaceDN w:val="0"/>
        <w:adjustRightInd w:val="0"/>
        <w:rPr>
          <w:rFonts w:ascii="Times New Roman" w:hAnsi="Times New Roman" w:cs="Times New Roman"/>
        </w:rPr>
      </w:pPr>
    </w:p>
    <w:p w14:paraId="2955588C" w14:textId="77777777" w:rsidR="00642620" w:rsidRPr="00975FA4" w:rsidRDefault="00642620" w:rsidP="00FF2112">
      <w:pPr>
        <w:widowControl w:val="0"/>
        <w:autoSpaceDE w:val="0"/>
        <w:autoSpaceDN w:val="0"/>
        <w:adjustRightInd w:val="0"/>
        <w:rPr>
          <w:rFonts w:ascii="Times New Roman" w:hAnsi="Times New Roman" w:cs="Times New Roman"/>
        </w:rPr>
      </w:pP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r w:rsidRPr="00975FA4">
        <w:rPr>
          <w:rFonts w:ascii="Times New Roman" w:hAnsi="Times New Roman" w:cs="Times New Roman"/>
        </w:rPr>
        <w:tab/>
      </w:r>
    </w:p>
    <w:p w14:paraId="4A32CECC"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_________________________</w:t>
      </w:r>
    </w:p>
    <w:p w14:paraId="1A343D15" w14:textId="3FC7E718"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Jordan Morehouse</w:t>
      </w:r>
    </w:p>
    <w:p w14:paraId="70F8D8C5"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i/>
          <w:iCs/>
          <w:color w:val="0070C0"/>
        </w:rPr>
      </w:pPr>
    </w:p>
    <w:p w14:paraId="72F95324"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2B60F125"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15A1002B"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b/>
          <w:bCs/>
        </w:rPr>
      </w:pPr>
      <w:r w:rsidRPr="00975FA4">
        <w:rPr>
          <w:rFonts w:ascii="Times New Roman" w:hAnsi="Times New Roman" w:cs="Times New Roman"/>
          <w:b/>
          <w:bCs/>
        </w:rPr>
        <w:t>APPROVED:</w:t>
      </w:r>
    </w:p>
    <w:p w14:paraId="5C903C2C"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b/>
          <w:bCs/>
        </w:rPr>
      </w:pPr>
    </w:p>
    <w:p w14:paraId="77EEDB85"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b/>
          <w:bCs/>
        </w:rPr>
      </w:pPr>
    </w:p>
    <w:p w14:paraId="246159EC"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b/>
          <w:bCs/>
        </w:rPr>
      </w:pPr>
    </w:p>
    <w:p w14:paraId="0023FC6A" w14:textId="77777777" w:rsidR="000360AF" w:rsidRPr="00975FA4" w:rsidRDefault="000360AF" w:rsidP="00FF2112">
      <w:pPr>
        <w:widowControl w:val="0"/>
        <w:tabs>
          <w:tab w:val="right" w:pos="9720"/>
        </w:tabs>
        <w:autoSpaceDE w:val="0"/>
        <w:autoSpaceDN w:val="0"/>
        <w:adjustRightInd w:val="0"/>
        <w:jc w:val="right"/>
        <w:rPr>
          <w:rFonts w:ascii="Times New Roman" w:hAnsi="Times New Roman" w:cs="Times New Roman"/>
          <w:b/>
          <w:bCs/>
        </w:rPr>
      </w:pPr>
    </w:p>
    <w:p w14:paraId="45C388D4"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b/>
          <w:bCs/>
        </w:rPr>
      </w:pPr>
    </w:p>
    <w:p w14:paraId="7964FB8A" w14:textId="77777777" w:rsidR="00642620" w:rsidRPr="00975FA4" w:rsidRDefault="00642620" w:rsidP="00FF2112">
      <w:pPr>
        <w:widowControl w:val="0"/>
        <w:autoSpaceDE w:val="0"/>
        <w:autoSpaceDN w:val="0"/>
        <w:adjustRightInd w:val="0"/>
        <w:jc w:val="right"/>
        <w:rPr>
          <w:rFonts w:ascii="Times New Roman" w:hAnsi="Times New Roman" w:cs="Times New Roman"/>
          <w:b/>
          <w:bCs/>
        </w:rPr>
      </w:pPr>
      <w:r w:rsidRPr="00975FA4">
        <w:rPr>
          <w:rFonts w:ascii="Times New Roman" w:hAnsi="Times New Roman" w:cs="Times New Roman"/>
          <w:b/>
          <w:bCs/>
        </w:rPr>
        <w:t>_________________________</w:t>
      </w:r>
    </w:p>
    <w:p w14:paraId="3212C4C3" w14:textId="6E27166C" w:rsidR="00642620" w:rsidRPr="00975FA4" w:rsidRDefault="00642620" w:rsidP="00FF2112">
      <w:pPr>
        <w:widowControl w:val="0"/>
        <w:tabs>
          <w:tab w:val="right" w:pos="8640"/>
        </w:tabs>
        <w:autoSpaceDE w:val="0"/>
        <w:autoSpaceDN w:val="0"/>
        <w:adjustRightInd w:val="0"/>
        <w:jc w:val="right"/>
        <w:rPr>
          <w:rFonts w:ascii="Times New Roman" w:hAnsi="Times New Roman" w:cs="Times New Roman"/>
        </w:rPr>
      </w:pPr>
      <w:r w:rsidRPr="00975FA4">
        <w:rPr>
          <w:rFonts w:ascii="Times New Roman" w:hAnsi="Times New Roman" w:cs="Times New Roman"/>
        </w:rPr>
        <w:tab/>
        <w:t xml:space="preserve">           Temple Northup, Ph.D.</w:t>
      </w:r>
    </w:p>
    <w:p w14:paraId="78F9B307" w14:textId="48A4DE3E" w:rsidR="00642620" w:rsidRPr="00975FA4" w:rsidRDefault="00642620" w:rsidP="00FF2112">
      <w:pPr>
        <w:widowControl w:val="0"/>
        <w:tabs>
          <w:tab w:val="right" w:pos="8640"/>
        </w:tabs>
        <w:autoSpaceDE w:val="0"/>
        <w:autoSpaceDN w:val="0"/>
        <w:adjustRightInd w:val="0"/>
        <w:jc w:val="right"/>
        <w:rPr>
          <w:rFonts w:ascii="Times New Roman" w:hAnsi="Times New Roman" w:cs="Times New Roman"/>
        </w:rPr>
      </w:pPr>
      <w:r w:rsidRPr="00975FA4">
        <w:rPr>
          <w:rFonts w:ascii="Times New Roman" w:hAnsi="Times New Roman" w:cs="Times New Roman"/>
        </w:rPr>
        <w:t>Committee Chair</w:t>
      </w:r>
    </w:p>
    <w:p w14:paraId="1B020722" w14:textId="77777777" w:rsidR="00642620" w:rsidRPr="00975FA4" w:rsidRDefault="00642620" w:rsidP="00FF2112">
      <w:pPr>
        <w:widowControl w:val="0"/>
        <w:tabs>
          <w:tab w:val="right" w:pos="9720"/>
        </w:tabs>
        <w:autoSpaceDE w:val="0"/>
        <w:autoSpaceDN w:val="0"/>
        <w:adjustRightInd w:val="0"/>
        <w:jc w:val="center"/>
        <w:rPr>
          <w:rFonts w:ascii="Times New Roman" w:hAnsi="Times New Roman" w:cs="Times New Roman"/>
        </w:rPr>
      </w:pPr>
    </w:p>
    <w:p w14:paraId="37D865AA"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03C0FB16"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5163E3B8" w14:textId="77777777" w:rsidR="000360AF" w:rsidRPr="00975FA4" w:rsidRDefault="000360AF" w:rsidP="00FF2112">
      <w:pPr>
        <w:widowControl w:val="0"/>
        <w:tabs>
          <w:tab w:val="right" w:pos="9720"/>
        </w:tabs>
        <w:autoSpaceDE w:val="0"/>
        <w:autoSpaceDN w:val="0"/>
        <w:adjustRightInd w:val="0"/>
        <w:jc w:val="right"/>
        <w:rPr>
          <w:rFonts w:ascii="Times New Roman" w:hAnsi="Times New Roman" w:cs="Times New Roman"/>
        </w:rPr>
      </w:pPr>
    </w:p>
    <w:p w14:paraId="1D6D23AE" w14:textId="77777777" w:rsidR="00642620" w:rsidRPr="00975FA4" w:rsidRDefault="00642620" w:rsidP="00FF2112">
      <w:pPr>
        <w:widowControl w:val="0"/>
        <w:tabs>
          <w:tab w:val="right" w:pos="9720"/>
        </w:tabs>
        <w:autoSpaceDE w:val="0"/>
        <w:autoSpaceDN w:val="0"/>
        <w:adjustRightInd w:val="0"/>
        <w:rPr>
          <w:rFonts w:ascii="Times New Roman" w:hAnsi="Times New Roman" w:cs="Times New Roman"/>
        </w:rPr>
      </w:pPr>
    </w:p>
    <w:p w14:paraId="7EFE95E3"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_________________________</w:t>
      </w:r>
    </w:p>
    <w:p w14:paraId="07C910D7" w14:textId="206890C4"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Jennifer Vardeman-Winter, Ph.D.</w:t>
      </w:r>
    </w:p>
    <w:p w14:paraId="4797C6D2"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24B34167"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0BE0E177"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4D364BED"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370B97B1"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52C73DE9"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409F00F7"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_________________________</w:t>
      </w:r>
    </w:p>
    <w:p w14:paraId="02F91ACF" w14:textId="1AB42E2B"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Peter Bobkowski, Ph.D.</w:t>
      </w:r>
    </w:p>
    <w:p w14:paraId="0D5BF613" w14:textId="1BFBF133"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r w:rsidRPr="00975FA4">
        <w:rPr>
          <w:rFonts w:ascii="Times New Roman" w:hAnsi="Times New Roman" w:cs="Times New Roman"/>
        </w:rPr>
        <w:t>University of Kansas</w:t>
      </w:r>
    </w:p>
    <w:p w14:paraId="5508EB7A" w14:textId="77777777" w:rsidR="00642620" w:rsidRPr="00975FA4" w:rsidRDefault="00642620" w:rsidP="00FF2112">
      <w:pPr>
        <w:widowControl w:val="0"/>
        <w:tabs>
          <w:tab w:val="right" w:pos="9720"/>
        </w:tabs>
        <w:autoSpaceDE w:val="0"/>
        <w:autoSpaceDN w:val="0"/>
        <w:adjustRightInd w:val="0"/>
        <w:jc w:val="right"/>
        <w:rPr>
          <w:rFonts w:ascii="Times New Roman" w:hAnsi="Times New Roman" w:cs="Times New Roman"/>
        </w:rPr>
      </w:pPr>
    </w:p>
    <w:p w14:paraId="3D17D1EE" w14:textId="77777777" w:rsidR="00642620" w:rsidRPr="00975FA4" w:rsidRDefault="00642620" w:rsidP="00FF2112">
      <w:pPr>
        <w:widowControl w:val="0"/>
        <w:autoSpaceDE w:val="0"/>
        <w:autoSpaceDN w:val="0"/>
        <w:adjustRightInd w:val="0"/>
        <w:rPr>
          <w:rFonts w:ascii="Times New Roman" w:hAnsi="Times New Roman" w:cs="Times New Roman"/>
        </w:rPr>
      </w:pPr>
    </w:p>
    <w:p w14:paraId="7F971791" w14:textId="77777777" w:rsidR="000360AF" w:rsidRPr="00975FA4" w:rsidRDefault="000360AF" w:rsidP="00FF2112">
      <w:pPr>
        <w:widowControl w:val="0"/>
        <w:autoSpaceDE w:val="0"/>
        <w:autoSpaceDN w:val="0"/>
        <w:adjustRightInd w:val="0"/>
        <w:rPr>
          <w:rFonts w:ascii="Times New Roman" w:hAnsi="Times New Roman" w:cs="Times New Roman"/>
        </w:rPr>
      </w:pPr>
    </w:p>
    <w:p w14:paraId="5F1D51F5" w14:textId="77777777" w:rsidR="00642620" w:rsidRPr="00975FA4" w:rsidRDefault="00642620" w:rsidP="00FF2112">
      <w:pPr>
        <w:widowControl w:val="0"/>
        <w:autoSpaceDE w:val="0"/>
        <w:autoSpaceDN w:val="0"/>
        <w:adjustRightInd w:val="0"/>
        <w:rPr>
          <w:rFonts w:ascii="Times New Roman" w:hAnsi="Times New Roman" w:cs="Times New Roman"/>
        </w:rPr>
      </w:pPr>
    </w:p>
    <w:p w14:paraId="02DE042E" w14:textId="77777777" w:rsidR="00642620" w:rsidRPr="00975FA4" w:rsidRDefault="00642620" w:rsidP="00FF2112">
      <w:pPr>
        <w:widowControl w:val="0"/>
        <w:autoSpaceDE w:val="0"/>
        <w:autoSpaceDN w:val="0"/>
        <w:adjustRightInd w:val="0"/>
        <w:rPr>
          <w:rFonts w:ascii="Times New Roman" w:hAnsi="Times New Roman" w:cs="Times New Roman"/>
        </w:rPr>
      </w:pPr>
      <w:r w:rsidRPr="00975FA4">
        <w:rPr>
          <w:rFonts w:ascii="Times New Roman" w:hAnsi="Times New Roman" w:cs="Times New Roman"/>
        </w:rPr>
        <w:t>_________________________</w:t>
      </w:r>
    </w:p>
    <w:p w14:paraId="1A52FE2D" w14:textId="77777777" w:rsidR="00642620" w:rsidRPr="00975FA4" w:rsidRDefault="00642620" w:rsidP="00FF2112">
      <w:pPr>
        <w:widowControl w:val="0"/>
        <w:autoSpaceDE w:val="0"/>
        <w:autoSpaceDN w:val="0"/>
        <w:adjustRightInd w:val="0"/>
        <w:rPr>
          <w:rFonts w:ascii="Times New Roman" w:hAnsi="Times New Roman" w:cs="Times New Roman"/>
        </w:rPr>
      </w:pPr>
      <w:r w:rsidRPr="00975FA4">
        <w:rPr>
          <w:rFonts w:ascii="Times New Roman" w:hAnsi="Times New Roman" w:cs="Times New Roman"/>
        </w:rPr>
        <w:t>Steven G. Craig, Ph.D.</w:t>
      </w:r>
    </w:p>
    <w:p w14:paraId="7CEDD74B" w14:textId="77777777" w:rsidR="00642620" w:rsidRPr="00975FA4" w:rsidRDefault="00642620" w:rsidP="00FF2112">
      <w:pPr>
        <w:widowControl w:val="0"/>
        <w:autoSpaceDE w:val="0"/>
        <w:autoSpaceDN w:val="0"/>
        <w:adjustRightInd w:val="0"/>
        <w:rPr>
          <w:rFonts w:ascii="Times New Roman" w:hAnsi="Times New Roman" w:cs="Times New Roman"/>
        </w:rPr>
      </w:pPr>
      <w:r w:rsidRPr="00975FA4">
        <w:rPr>
          <w:rFonts w:ascii="Times New Roman" w:hAnsi="Times New Roman" w:cs="Times New Roman"/>
        </w:rPr>
        <w:t>Interim Dean, College of Liberal Arts and Social Sciences</w:t>
      </w:r>
    </w:p>
    <w:p w14:paraId="7AFAA253" w14:textId="711D0060" w:rsidR="00642620" w:rsidRPr="00975FA4" w:rsidRDefault="00642620" w:rsidP="00FF2112">
      <w:pPr>
        <w:widowControl w:val="0"/>
        <w:autoSpaceDE w:val="0"/>
        <w:autoSpaceDN w:val="0"/>
        <w:adjustRightInd w:val="0"/>
        <w:rPr>
          <w:rFonts w:ascii="Times New Roman" w:hAnsi="Times New Roman" w:cs="Times New Roman"/>
        </w:rPr>
        <w:sectPr w:rsidR="00642620" w:rsidRPr="00975FA4" w:rsidSect="000360AF">
          <w:headerReference w:type="default" r:id="rId12"/>
          <w:footerReference w:type="default" r:id="rId13"/>
          <w:headerReference w:type="first" r:id="rId14"/>
          <w:footerReference w:type="first" r:id="rId15"/>
          <w:pgSz w:w="12240" w:h="15840"/>
          <w:pgMar w:top="1440" w:right="1440" w:bottom="1440" w:left="1800" w:header="720" w:footer="720" w:gutter="0"/>
          <w:pgNumType w:fmt="lowerRoman" w:start="2"/>
          <w:cols w:space="720"/>
          <w:docGrid w:linePitch="360"/>
        </w:sectPr>
      </w:pPr>
      <w:r w:rsidRPr="00975FA4">
        <w:rPr>
          <w:rFonts w:ascii="Times New Roman" w:hAnsi="Times New Roman" w:cs="Times New Roman"/>
        </w:rPr>
        <w:t>Department of Economics</w:t>
      </w:r>
    </w:p>
    <w:p w14:paraId="50A8AC72" w14:textId="77777777" w:rsidR="00375B77" w:rsidRPr="00975FA4" w:rsidRDefault="00375B77" w:rsidP="00FF2112">
      <w:pPr>
        <w:jc w:val="center"/>
        <w:rPr>
          <w:rFonts w:ascii="Times New Roman" w:hAnsi="Times New Roman" w:cs="Times New Roman"/>
        </w:rPr>
      </w:pPr>
    </w:p>
    <w:p w14:paraId="47471C5B" w14:textId="0F3EE598" w:rsidR="00601F4C" w:rsidRPr="00975FA4" w:rsidRDefault="00601F4C" w:rsidP="006937C0">
      <w:pPr>
        <w:spacing w:line="480" w:lineRule="auto"/>
        <w:jc w:val="center"/>
        <w:rPr>
          <w:rFonts w:ascii="Times New Roman" w:hAnsi="Times New Roman" w:cs="Times New Roman"/>
        </w:rPr>
      </w:pPr>
      <w:r w:rsidRPr="00975FA4">
        <w:rPr>
          <w:rFonts w:ascii="Times New Roman" w:hAnsi="Times New Roman" w:cs="Times New Roman"/>
        </w:rPr>
        <w:t>FAVORITE FOR JESUS, RETWEET FOR BUDDHA: A CONTENT ANALYSIS OF RELIGIOUS LEADERS ON TWITTER</w:t>
      </w:r>
    </w:p>
    <w:p w14:paraId="42A8702C" w14:textId="77777777" w:rsidR="00601F4C" w:rsidRPr="00975FA4" w:rsidRDefault="00601F4C" w:rsidP="006937C0">
      <w:pPr>
        <w:spacing w:after="200" w:line="480" w:lineRule="auto"/>
        <w:contextualSpacing/>
        <w:rPr>
          <w:rFonts w:ascii="Times New Roman" w:eastAsia="Calibri" w:hAnsi="Times New Roman" w:cs="Times New Roman"/>
        </w:rPr>
      </w:pPr>
    </w:p>
    <w:p w14:paraId="52E42E69"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_________________</w:t>
      </w:r>
    </w:p>
    <w:p w14:paraId="16D5579A" w14:textId="77777777" w:rsidR="00601F4C" w:rsidRPr="00975FA4" w:rsidRDefault="00601F4C" w:rsidP="006937C0">
      <w:pPr>
        <w:spacing w:after="200" w:line="480" w:lineRule="auto"/>
        <w:contextualSpacing/>
        <w:jc w:val="center"/>
        <w:rPr>
          <w:rFonts w:ascii="Times New Roman" w:eastAsia="Calibri" w:hAnsi="Times New Roman" w:cs="Times New Roman"/>
        </w:rPr>
      </w:pPr>
    </w:p>
    <w:p w14:paraId="118E602D"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An Abstract of a Thesis</w:t>
      </w:r>
    </w:p>
    <w:p w14:paraId="1E0C5ECA"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Presented to</w:t>
      </w:r>
    </w:p>
    <w:p w14:paraId="5B9D26F3"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The Faculty of the</w:t>
      </w:r>
    </w:p>
    <w:p w14:paraId="36EC21A1" w14:textId="77777777" w:rsidR="00601F4C" w:rsidRPr="00975FA4" w:rsidRDefault="00601F4C" w:rsidP="006937C0">
      <w:pPr>
        <w:autoSpaceDE w:val="0"/>
        <w:autoSpaceDN w:val="0"/>
        <w:adjustRightInd w:val="0"/>
        <w:spacing w:line="480" w:lineRule="auto"/>
        <w:jc w:val="center"/>
        <w:rPr>
          <w:rFonts w:ascii="Times New Roman" w:eastAsia="Calibri" w:hAnsi="Times New Roman" w:cs="Times New Roman"/>
        </w:rPr>
      </w:pPr>
      <w:r w:rsidRPr="00975FA4">
        <w:rPr>
          <w:rFonts w:ascii="Times New Roman" w:eastAsia="Calibri" w:hAnsi="Times New Roman" w:cs="Times New Roman"/>
        </w:rPr>
        <w:t>Jack J. Valenti School of Communication</w:t>
      </w:r>
    </w:p>
    <w:p w14:paraId="1BD2DFCD" w14:textId="77777777" w:rsidR="00601F4C" w:rsidRPr="00975FA4" w:rsidRDefault="00601F4C" w:rsidP="006937C0">
      <w:pPr>
        <w:spacing w:after="200" w:line="480" w:lineRule="auto"/>
        <w:contextualSpacing/>
        <w:jc w:val="center"/>
        <w:rPr>
          <w:rFonts w:ascii="Times-Roman" w:eastAsia="Calibri" w:hAnsi="Times-Roman" w:cs="Times-Roman"/>
        </w:rPr>
      </w:pPr>
      <w:r w:rsidRPr="00975FA4">
        <w:rPr>
          <w:rFonts w:ascii="Times New Roman" w:eastAsia="Calibri" w:hAnsi="Times New Roman" w:cs="Times New Roman"/>
        </w:rPr>
        <w:t>University of Houston</w:t>
      </w:r>
      <w:r w:rsidRPr="00975FA4">
        <w:rPr>
          <w:rFonts w:ascii="Times-Roman" w:eastAsia="Calibri" w:hAnsi="Times-Roman" w:cs="Times-Roman"/>
        </w:rPr>
        <w:t xml:space="preserve"> </w:t>
      </w:r>
    </w:p>
    <w:p w14:paraId="3EF576EA" w14:textId="77777777" w:rsidR="000360AF" w:rsidRPr="00975FA4" w:rsidRDefault="000360AF" w:rsidP="006937C0">
      <w:pPr>
        <w:spacing w:after="200" w:line="480" w:lineRule="auto"/>
        <w:contextualSpacing/>
        <w:jc w:val="center"/>
        <w:rPr>
          <w:rFonts w:ascii="Times-Roman" w:eastAsia="Calibri" w:hAnsi="Times-Roman" w:cs="Times-Roman"/>
        </w:rPr>
      </w:pPr>
    </w:p>
    <w:p w14:paraId="03E08BCD"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_________________</w:t>
      </w:r>
    </w:p>
    <w:p w14:paraId="585FE028" w14:textId="77777777" w:rsidR="00601F4C" w:rsidRPr="00975FA4" w:rsidRDefault="00601F4C" w:rsidP="006937C0">
      <w:pPr>
        <w:spacing w:after="200" w:line="480" w:lineRule="auto"/>
        <w:contextualSpacing/>
        <w:jc w:val="center"/>
        <w:rPr>
          <w:rFonts w:ascii="Times-Roman" w:eastAsia="Calibri" w:hAnsi="Times-Roman" w:cs="Times-Roman"/>
        </w:rPr>
      </w:pPr>
    </w:p>
    <w:p w14:paraId="71275092"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In Partial Fulfillment</w:t>
      </w:r>
    </w:p>
    <w:p w14:paraId="0C4ADC6A"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Of the Requirements for the Degree of</w:t>
      </w:r>
    </w:p>
    <w:p w14:paraId="2EF68D39"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Master of Arts</w:t>
      </w:r>
    </w:p>
    <w:p w14:paraId="43949ED2" w14:textId="77777777" w:rsidR="00601F4C" w:rsidRPr="00975FA4" w:rsidRDefault="00601F4C" w:rsidP="006937C0">
      <w:pPr>
        <w:spacing w:after="200" w:line="480" w:lineRule="auto"/>
        <w:contextualSpacing/>
        <w:jc w:val="center"/>
        <w:rPr>
          <w:rFonts w:ascii="Times New Roman" w:eastAsia="Calibri" w:hAnsi="Times New Roman" w:cs="Times New Roman"/>
        </w:rPr>
      </w:pPr>
    </w:p>
    <w:p w14:paraId="37F5A3F0" w14:textId="69DFC300"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_________________</w:t>
      </w:r>
    </w:p>
    <w:p w14:paraId="659F02C8" w14:textId="77777777" w:rsidR="00601F4C" w:rsidRPr="00975FA4" w:rsidRDefault="00601F4C" w:rsidP="006937C0">
      <w:pPr>
        <w:spacing w:after="200" w:line="480" w:lineRule="auto"/>
        <w:contextualSpacing/>
        <w:jc w:val="center"/>
        <w:rPr>
          <w:rFonts w:ascii="Times New Roman" w:eastAsia="Calibri" w:hAnsi="Times New Roman" w:cs="Times New Roman"/>
        </w:rPr>
      </w:pPr>
    </w:p>
    <w:p w14:paraId="203A8F45" w14:textId="77777777"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By</w:t>
      </w:r>
    </w:p>
    <w:p w14:paraId="01971107" w14:textId="030367E5" w:rsidR="00601F4C" w:rsidRPr="00975FA4" w:rsidRDefault="00601F4C" w:rsidP="006937C0">
      <w:pPr>
        <w:spacing w:after="200" w:line="480" w:lineRule="auto"/>
        <w:contextualSpacing/>
        <w:jc w:val="center"/>
        <w:rPr>
          <w:rFonts w:ascii="Times New Roman" w:eastAsia="Calibri" w:hAnsi="Times New Roman" w:cs="Times New Roman"/>
        </w:rPr>
      </w:pPr>
      <w:r w:rsidRPr="00975FA4">
        <w:rPr>
          <w:rFonts w:ascii="Times New Roman" w:eastAsia="Calibri" w:hAnsi="Times New Roman" w:cs="Times New Roman"/>
        </w:rPr>
        <w:t>Jordan Morehouse</w:t>
      </w:r>
    </w:p>
    <w:p w14:paraId="1B74ED8C" w14:textId="39C60F0B" w:rsidR="00601F4C" w:rsidRPr="00975FA4" w:rsidRDefault="00367F1C" w:rsidP="006937C0">
      <w:pPr>
        <w:spacing w:after="200" w:line="480" w:lineRule="auto"/>
        <w:contextualSpacing/>
        <w:jc w:val="center"/>
        <w:rPr>
          <w:rFonts w:ascii="Times New Roman" w:eastAsia="Calibri" w:hAnsi="Times New Roman" w:cs="Times New Roman"/>
        </w:rPr>
      </w:pPr>
      <w:r>
        <w:rPr>
          <w:rFonts w:ascii="Times New Roman" w:eastAsia="Calibri" w:hAnsi="Times New Roman" w:cs="Times New Roman"/>
        </w:rPr>
        <w:t>December</w:t>
      </w:r>
      <w:r w:rsidR="00601F4C" w:rsidRPr="00975FA4">
        <w:rPr>
          <w:rFonts w:ascii="Times New Roman" w:eastAsia="Calibri" w:hAnsi="Times New Roman" w:cs="Times New Roman"/>
        </w:rPr>
        <w:t xml:space="preserve"> 2015</w:t>
      </w:r>
    </w:p>
    <w:p w14:paraId="6FC9C995" w14:textId="77777777" w:rsidR="00601F4C" w:rsidRPr="00975FA4" w:rsidRDefault="00601F4C" w:rsidP="006937C0">
      <w:pPr>
        <w:spacing w:after="200" w:line="480" w:lineRule="auto"/>
        <w:rPr>
          <w:rFonts w:ascii="Times New Roman" w:eastAsia="Calibri" w:hAnsi="Times New Roman" w:cs="Times New Roman"/>
          <w:b/>
        </w:rPr>
      </w:pPr>
    </w:p>
    <w:p w14:paraId="24298FCD" w14:textId="77777777" w:rsidR="00642620" w:rsidRPr="00975FA4" w:rsidRDefault="00642620" w:rsidP="006937C0">
      <w:pPr>
        <w:spacing w:after="200" w:line="480" w:lineRule="auto"/>
        <w:rPr>
          <w:rFonts w:ascii="Times New Roman" w:eastAsia="Calibri" w:hAnsi="Times New Roman" w:cs="Times New Roman"/>
          <w:b/>
        </w:rPr>
        <w:sectPr w:rsidR="00642620" w:rsidRPr="00975FA4" w:rsidSect="000360AF">
          <w:headerReference w:type="default" r:id="rId16"/>
          <w:footerReference w:type="default" r:id="rId17"/>
          <w:footerReference w:type="first" r:id="rId18"/>
          <w:pgSz w:w="12240" w:h="15840"/>
          <w:pgMar w:top="1440" w:right="1440" w:bottom="1440" w:left="1800" w:header="720" w:footer="720" w:gutter="0"/>
          <w:cols w:space="720"/>
          <w:docGrid w:linePitch="360"/>
        </w:sectPr>
      </w:pPr>
    </w:p>
    <w:p w14:paraId="2B47478A" w14:textId="7C324D80" w:rsidR="00601F4C" w:rsidRPr="00975FA4" w:rsidRDefault="00601F4C" w:rsidP="006937C0">
      <w:pPr>
        <w:spacing w:after="200" w:line="480" w:lineRule="auto"/>
        <w:jc w:val="center"/>
        <w:rPr>
          <w:rFonts w:ascii="Times New Roman" w:eastAsia="Calibri" w:hAnsi="Times New Roman" w:cs="Times New Roman"/>
          <w:b/>
        </w:rPr>
      </w:pPr>
      <w:r w:rsidRPr="00975FA4">
        <w:rPr>
          <w:rFonts w:ascii="Times New Roman" w:eastAsia="Calibri" w:hAnsi="Times New Roman" w:cs="Times New Roman"/>
          <w:b/>
        </w:rPr>
        <w:t>ABSTRACT</w:t>
      </w:r>
    </w:p>
    <w:p w14:paraId="74301C92" w14:textId="29F02D4A" w:rsidR="00E97BD0" w:rsidRPr="00975FA4" w:rsidRDefault="00E97BD0" w:rsidP="006937C0">
      <w:pPr>
        <w:spacing w:after="200" w:line="480" w:lineRule="auto"/>
        <w:rPr>
          <w:rFonts w:ascii="Times New Roman" w:eastAsia="Calibri" w:hAnsi="Times New Roman" w:cs="Times New Roman"/>
        </w:rPr>
      </w:pPr>
      <w:r w:rsidRPr="00975FA4">
        <w:rPr>
          <w:rFonts w:ascii="Times New Roman" w:eastAsia="Calibri" w:hAnsi="Times New Roman" w:cs="Times New Roman"/>
        </w:rPr>
        <w:t xml:space="preserve">This study examined the content published by two international religious leaders on the social networking site, Twitter. Word and phrase frequency analyses were used to examine all words and word pairings across the religious leaders’ Twitter accounts. Organization-public relationship was used to guide this study. The findings suggest that the religious leaders </w:t>
      </w:r>
      <w:r w:rsidR="00000CBE">
        <w:rPr>
          <w:rFonts w:ascii="Times New Roman" w:eastAsia="Calibri" w:hAnsi="Times New Roman" w:cs="Times New Roman"/>
        </w:rPr>
        <w:t xml:space="preserve">can </w:t>
      </w:r>
      <w:r w:rsidRPr="00975FA4">
        <w:rPr>
          <w:rFonts w:ascii="Times New Roman" w:eastAsia="Calibri" w:hAnsi="Times New Roman" w:cs="Times New Roman"/>
        </w:rPr>
        <w:t xml:space="preserve">cultivate </w:t>
      </w:r>
      <w:r w:rsidR="00C52E19">
        <w:rPr>
          <w:rFonts w:ascii="Times New Roman" w:eastAsia="Calibri" w:hAnsi="Times New Roman" w:cs="Times New Roman"/>
        </w:rPr>
        <w:t>organization-public relationships (OPR)</w:t>
      </w:r>
      <w:r w:rsidRPr="00975FA4">
        <w:rPr>
          <w:rFonts w:ascii="Times New Roman" w:eastAsia="Calibri" w:hAnsi="Times New Roman" w:cs="Times New Roman"/>
        </w:rPr>
        <w:t xml:space="preserve"> on Twitter. The findings contribute to literature regarding two-way symmetrical communication, OPR, and religion in public relations.</w:t>
      </w:r>
    </w:p>
    <w:p w14:paraId="7EE6A483" w14:textId="0DC6581E" w:rsidR="00601F4C" w:rsidRPr="00975FA4" w:rsidRDefault="00601F4C" w:rsidP="006937C0">
      <w:pPr>
        <w:spacing w:after="200" w:line="480" w:lineRule="auto"/>
        <w:ind w:firstLine="720"/>
        <w:rPr>
          <w:rFonts w:ascii="Times New Roman" w:eastAsia="Calibri" w:hAnsi="Times New Roman" w:cs="Times New Roman"/>
        </w:rPr>
      </w:pPr>
      <w:r w:rsidRPr="00975FA4">
        <w:rPr>
          <w:rFonts w:ascii="Times New Roman" w:eastAsia="Calibri" w:hAnsi="Times New Roman" w:cs="Times New Roman"/>
          <w:i/>
        </w:rPr>
        <w:t>Keywords:</w:t>
      </w:r>
      <w:r w:rsidRPr="00975FA4">
        <w:rPr>
          <w:rFonts w:ascii="Times New Roman" w:eastAsia="Calibri" w:hAnsi="Times New Roman" w:cs="Times New Roman"/>
        </w:rPr>
        <w:t xml:space="preserve"> </w:t>
      </w:r>
      <w:r w:rsidR="00375B77" w:rsidRPr="00975FA4">
        <w:rPr>
          <w:rFonts w:ascii="Times New Roman" w:eastAsia="Calibri" w:hAnsi="Times New Roman" w:cs="Times New Roman"/>
        </w:rPr>
        <w:t>social media</w:t>
      </w:r>
      <w:r w:rsidR="00642620" w:rsidRPr="00975FA4">
        <w:rPr>
          <w:rFonts w:ascii="Times New Roman" w:eastAsia="Calibri" w:hAnsi="Times New Roman" w:cs="Times New Roman"/>
        </w:rPr>
        <w:t>, Twitter, religion, organization-public relationship</w:t>
      </w:r>
      <w:r w:rsidR="00756395" w:rsidRPr="00975FA4">
        <w:rPr>
          <w:rFonts w:ascii="Times New Roman" w:eastAsia="Calibri" w:hAnsi="Times New Roman" w:cs="Times New Roman"/>
        </w:rPr>
        <w:t>, covenantal model of public relations, devotional promotional communication.</w:t>
      </w:r>
    </w:p>
    <w:p w14:paraId="71422F0C" w14:textId="77777777" w:rsidR="00601F4C" w:rsidRPr="00975FA4" w:rsidRDefault="00601F4C" w:rsidP="00FF2112">
      <w:pPr>
        <w:spacing w:after="200"/>
        <w:rPr>
          <w:rFonts w:ascii="Times New Roman" w:eastAsia="Calibri" w:hAnsi="Times New Roman" w:cs="Times New Roman"/>
        </w:rPr>
      </w:pPr>
      <w:r w:rsidRPr="00975FA4">
        <w:rPr>
          <w:rFonts w:ascii="Times New Roman" w:eastAsia="Calibri" w:hAnsi="Times New Roman" w:cs="Times New Roman"/>
        </w:rPr>
        <w:br w:type="page"/>
      </w:r>
    </w:p>
    <w:p w14:paraId="1313CA23" w14:textId="77777777" w:rsidR="00601F4C" w:rsidRPr="00975FA4" w:rsidRDefault="00601F4C" w:rsidP="00FF2112">
      <w:pPr>
        <w:spacing w:after="200"/>
        <w:ind w:firstLine="720"/>
        <w:jc w:val="center"/>
        <w:rPr>
          <w:rFonts w:ascii="Times New Roman" w:eastAsia="Calibri" w:hAnsi="Times New Roman" w:cs="Times New Roman"/>
          <w:b/>
        </w:rPr>
      </w:pPr>
      <w:r w:rsidRPr="00975FA4">
        <w:rPr>
          <w:rFonts w:ascii="Times New Roman" w:eastAsia="Calibri" w:hAnsi="Times New Roman" w:cs="Times New Roman"/>
          <w:b/>
        </w:rPr>
        <w:t>ACKNOWLEDGEMENTS</w:t>
      </w:r>
    </w:p>
    <w:p w14:paraId="793E4E0B" w14:textId="7B004BF9" w:rsidR="00601F4C" w:rsidRPr="00975FA4" w:rsidRDefault="00601F4C" w:rsidP="00FF2112">
      <w:pPr>
        <w:spacing w:after="200"/>
        <w:rPr>
          <w:rFonts w:ascii="Times New Roman" w:eastAsia="Calibri" w:hAnsi="Times New Roman" w:cs="Times New Roman"/>
          <w:b/>
        </w:rPr>
      </w:pPr>
      <w:r w:rsidRPr="00975FA4">
        <w:rPr>
          <w:rFonts w:ascii="Times New Roman" w:eastAsia="Calibri" w:hAnsi="Times New Roman" w:cs="Times New Roman"/>
        </w:rPr>
        <w:t xml:space="preserve">Thank you to my advisor, Dr. </w:t>
      </w:r>
      <w:r w:rsidR="00642620" w:rsidRPr="00975FA4">
        <w:rPr>
          <w:rFonts w:ascii="Times New Roman" w:eastAsia="Calibri" w:hAnsi="Times New Roman" w:cs="Times New Roman"/>
        </w:rPr>
        <w:t>Northup</w:t>
      </w:r>
      <w:r w:rsidRPr="00975FA4">
        <w:rPr>
          <w:rFonts w:ascii="Times New Roman" w:eastAsia="Calibri" w:hAnsi="Times New Roman" w:cs="Times New Roman"/>
        </w:rPr>
        <w:t>, for guiding</w:t>
      </w:r>
      <w:r w:rsidR="00642620" w:rsidRPr="00975FA4">
        <w:rPr>
          <w:rFonts w:ascii="Times New Roman" w:eastAsia="Calibri" w:hAnsi="Times New Roman" w:cs="Times New Roman"/>
        </w:rPr>
        <w:t xml:space="preserve"> me </w:t>
      </w:r>
      <w:r w:rsidR="00143283" w:rsidRPr="00975FA4">
        <w:rPr>
          <w:rFonts w:ascii="Times New Roman" w:eastAsia="Calibri" w:hAnsi="Times New Roman" w:cs="Times New Roman"/>
        </w:rPr>
        <w:t>o</w:t>
      </w:r>
      <w:r w:rsidR="00642620" w:rsidRPr="00975FA4">
        <w:rPr>
          <w:rFonts w:ascii="Times New Roman" w:eastAsia="Calibri" w:hAnsi="Times New Roman" w:cs="Times New Roman"/>
        </w:rPr>
        <w:t>n my thesis journey. Thank you</w:t>
      </w:r>
      <w:r w:rsidRPr="00975FA4">
        <w:rPr>
          <w:rFonts w:ascii="Times New Roman" w:eastAsia="Calibri" w:hAnsi="Times New Roman" w:cs="Times New Roman"/>
        </w:rPr>
        <w:t xml:space="preserve"> to the members of my thesis committee, Dr. </w:t>
      </w:r>
      <w:r w:rsidR="00642620" w:rsidRPr="00975FA4">
        <w:rPr>
          <w:rFonts w:ascii="Times New Roman" w:eastAsia="Calibri" w:hAnsi="Times New Roman" w:cs="Times New Roman"/>
        </w:rPr>
        <w:t>Vardeman</w:t>
      </w:r>
      <w:r w:rsidRPr="00975FA4">
        <w:rPr>
          <w:rFonts w:ascii="Times New Roman" w:eastAsia="Calibri" w:hAnsi="Times New Roman" w:cs="Times New Roman"/>
        </w:rPr>
        <w:t xml:space="preserve"> and Dr. </w:t>
      </w:r>
      <w:r w:rsidR="00642620" w:rsidRPr="00975FA4">
        <w:rPr>
          <w:rFonts w:ascii="Times New Roman" w:eastAsia="Calibri" w:hAnsi="Times New Roman" w:cs="Times New Roman"/>
        </w:rPr>
        <w:t>Bobkowski</w:t>
      </w:r>
      <w:r w:rsidRPr="00975FA4">
        <w:rPr>
          <w:rFonts w:ascii="Times New Roman" w:eastAsia="Calibri" w:hAnsi="Times New Roman" w:cs="Times New Roman"/>
        </w:rPr>
        <w:t xml:space="preserve">. Your feedback </w:t>
      </w:r>
      <w:r w:rsidR="00642620" w:rsidRPr="00975FA4">
        <w:rPr>
          <w:rFonts w:ascii="Times New Roman" w:eastAsia="Calibri" w:hAnsi="Times New Roman" w:cs="Times New Roman"/>
        </w:rPr>
        <w:t xml:space="preserve">and questions </w:t>
      </w:r>
      <w:r w:rsidRPr="00975FA4">
        <w:rPr>
          <w:rFonts w:ascii="Times New Roman" w:eastAsia="Calibri" w:hAnsi="Times New Roman" w:cs="Times New Roman"/>
        </w:rPr>
        <w:t xml:space="preserve">helped me to delve deeper into my research topic. </w:t>
      </w:r>
      <w:r w:rsidR="00642620" w:rsidRPr="00975FA4">
        <w:rPr>
          <w:rFonts w:ascii="Times New Roman" w:eastAsia="Calibri" w:hAnsi="Times New Roman" w:cs="Times New Roman"/>
        </w:rPr>
        <w:t>Also, thank you to my pa</w:t>
      </w:r>
      <w:r w:rsidR="007F722E" w:rsidRPr="00975FA4">
        <w:rPr>
          <w:rFonts w:ascii="Times New Roman" w:eastAsia="Calibri" w:hAnsi="Times New Roman" w:cs="Times New Roman"/>
        </w:rPr>
        <w:t xml:space="preserve">rents, grandparents, and bosses for your </w:t>
      </w:r>
      <w:r w:rsidR="002354C7" w:rsidRPr="00975FA4">
        <w:rPr>
          <w:rFonts w:ascii="Times New Roman" w:eastAsia="Calibri" w:hAnsi="Times New Roman" w:cs="Times New Roman"/>
        </w:rPr>
        <w:t xml:space="preserve">interest, </w:t>
      </w:r>
      <w:r w:rsidR="007F722E" w:rsidRPr="00975FA4">
        <w:rPr>
          <w:rFonts w:ascii="Times New Roman" w:eastAsia="Calibri" w:hAnsi="Times New Roman" w:cs="Times New Roman"/>
        </w:rPr>
        <w:t>support</w:t>
      </w:r>
      <w:r w:rsidR="002354C7" w:rsidRPr="00975FA4">
        <w:rPr>
          <w:rFonts w:ascii="Times New Roman" w:eastAsia="Calibri" w:hAnsi="Times New Roman" w:cs="Times New Roman"/>
        </w:rPr>
        <w:t>,</w:t>
      </w:r>
      <w:r w:rsidR="00482B43" w:rsidRPr="00975FA4">
        <w:rPr>
          <w:rFonts w:ascii="Times New Roman" w:eastAsia="Calibri" w:hAnsi="Times New Roman" w:cs="Times New Roman"/>
        </w:rPr>
        <w:t xml:space="preserve"> and encouragement.</w:t>
      </w:r>
      <w:r w:rsidR="002354C7" w:rsidRPr="00975FA4">
        <w:rPr>
          <w:rFonts w:ascii="Times New Roman" w:eastAsia="Calibri" w:hAnsi="Times New Roman" w:cs="Times New Roman"/>
        </w:rPr>
        <w:t xml:space="preserve"> Lastly, thank you to my husband. Your constant support, encouragement, and understanding defies human capacity. </w:t>
      </w:r>
    </w:p>
    <w:p w14:paraId="6644F813" w14:textId="77777777" w:rsidR="00601F4C" w:rsidRPr="00975FA4" w:rsidRDefault="00601F4C" w:rsidP="00FF2112">
      <w:pPr>
        <w:spacing w:after="200"/>
        <w:rPr>
          <w:rFonts w:ascii="Times New Roman" w:eastAsia="Calibri" w:hAnsi="Times New Roman" w:cs="Times New Roman"/>
          <w:b/>
        </w:rPr>
      </w:pPr>
      <w:r w:rsidRPr="00975FA4">
        <w:rPr>
          <w:rFonts w:ascii="Times New Roman" w:eastAsia="Calibri" w:hAnsi="Times New Roman" w:cs="Times New Roman"/>
          <w:b/>
        </w:rPr>
        <w:br w:type="page"/>
      </w:r>
    </w:p>
    <w:p w14:paraId="0AEECD1A" w14:textId="77777777" w:rsidR="00EF540A" w:rsidRPr="00975FA4" w:rsidRDefault="00EF540A" w:rsidP="006937C0">
      <w:pPr>
        <w:spacing w:after="200" w:line="480" w:lineRule="auto"/>
        <w:contextualSpacing/>
        <w:jc w:val="center"/>
        <w:rPr>
          <w:rFonts w:ascii="Times New Roman" w:eastAsia="Calibri" w:hAnsi="Times New Roman" w:cs="Times New Roman"/>
          <w:b/>
        </w:rPr>
      </w:pPr>
      <w:r w:rsidRPr="00975FA4">
        <w:rPr>
          <w:rFonts w:ascii="Times New Roman" w:eastAsia="Calibri" w:hAnsi="Times New Roman" w:cs="Times New Roman"/>
          <w:b/>
        </w:rPr>
        <w:t>TABLE OF CONTENTS</w:t>
      </w:r>
    </w:p>
    <w:p w14:paraId="063F0C3B"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CHAPTER ONE INTRODUCTION……………………………………………………………...1</w:t>
      </w:r>
    </w:p>
    <w:p w14:paraId="3BC4E63C"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Purpose of Study.…………………..……………………………………………………………...2</w:t>
      </w:r>
    </w:p>
    <w:p w14:paraId="0BC16B7C"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Implications …………...…………..………………………………………………………………3</w:t>
      </w:r>
    </w:p>
    <w:p w14:paraId="164525CD"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Religion ...………………………....………………………………………………………………4</w:t>
      </w:r>
    </w:p>
    <w:p w14:paraId="75C7F453"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Organization of Thesis …………………………………………………..………………………..5</w:t>
      </w:r>
    </w:p>
    <w:p w14:paraId="12F4FF9A"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CHAPTER TWO LITERATURE REVIEW..……………………………………………….……6</w:t>
      </w:r>
    </w:p>
    <w:p w14:paraId="5BFE7CB4"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Overview of theories ……………………………………………………………………………...7</w:t>
      </w:r>
    </w:p>
    <w:p w14:paraId="4D02E35A"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Organization-public relationship overview …………………………………………………….…7</w:t>
      </w:r>
    </w:p>
    <w:p w14:paraId="02D8C4FF"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Current trends in organization-public relationship scholarship………………………...…………9</w:t>
      </w:r>
    </w:p>
    <w:p w14:paraId="510A212F"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Web 2.0 ………………………………….………………………………………………………10</w:t>
      </w:r>
    </w:p>
    <w:p w14:paraId="0CA7EAE9"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The rise of social media research ……………………..……..………………………….……….11</w:t>
      </w:r>
    </w:p>
    <w:p w14:paraId="20EBA72A"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Organization-public relationships on social media ………………………………...……………12</w:t>
      </w:r>
    </w:p>
    <w:p w14:paraId="0B78CAC8"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Recent research on OPR the Internet …………………………………..………………………..14</w:t>
      </w:r>
    </w:p>
    <w:p w14:paraId="340809F0"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Interactivity in OPR on social media ……………………………………………………………15</w:t>
      </w:r>
    </w:p>
    <w:p w14:paraId="33720744"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Leadership and Gender…………………………………………………………………………..17</w:t>
      </w:r>
    </w:p>
    <w:p w14:paraId="388D95B1"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Effects of OPR ……………………………………………………………………………...…...18</w:t>
      </w:r>
    </w:p>
    <w:p w14:paraId="2AB486E9"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Twitter as a micro-blog ……………………………………………..…………………………...19</w:t>
      </w:r>
    </w:p>
    <w:p w14:paraId="6AA869CA"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Organization-public relationship application on social media ………………………………..…20</w:t>
      </w:r>
    </w:p>
    <w:p w14:paraId="59EF5FB8"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Social media adoption rates in public relations …………………………………………………23</w:t>
      </w:r>
    </w:p>
    <w:p w14:paraId="4F3800EA"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Religion and OPR theory ……</w:t>
      </w:r>
      <w:r>
        <w:rPr>
          <w:rFonts w:ascii="Times New Roman" w:eastAsia="Calibri" w:hAnsi="Times New Roman" w:cs="Times New Roman"/>
        </w:rPr>
        <w:t>…………………………...…………………………………..….24</w:t>
      </w:r>
    </w:p>
    <w:p w14:paraId="32880081"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Religion on social media: Leaders and</w:t>
      </w:r>
      <w:r>
        <w:rPr>
          <w:rFonts w:ascii="Times New Roman" w:eastAsia="Calibri" w:hAnsi="Times New Roman" w:cs="Times New Roman"/>
        </w:rPr>
        <w:t xml:space="preserve"> followers ………………………………….……………26</w:t>
      </w:r>
    </w:p>
    <w:p w14:paraId="26881321"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Similarities and differences in social media use …………………………………...……………26</w:t>
      </w:r>
    </w:p>
    <w:p w14:paraId="4D52B0A7"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Individual use for religious reasons ……………………………………………………………..27</w:t>
      </w:r>
    </w:p>
    <w:p w14:paraId="784FE46F"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Quantitative content analysis on Twitter ………………….…………………………………….28</w:t>
      </w:r>
    </w:p>
    <w:p w14:paraId="2BFB7A80" w14:textId="049AA28C"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Implications ………………………………………………………………………………...……3</w:t>
      </w:r>
      <w:r w:rsidR="00976835">
        <w:rPr>
          <w:rFonts w:ascii="Times New Roman" w:eastAsia="Calibri" w:hAnsi="Times New Roman" w:cs="Times New Roman"/>
        </w:rPr>
        <w:t>1</w:t>
      </w:r>
    </w:p>
    <w:p w14:paraId="699743DC" w14:textId="523EDA88"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CHAPTER THREE METH</w:t>
      </w:r>
      <w:r>
        <w:rPr>
          <w:rFonts w:ascii="Times New Roman" w:eastAsia="Calibri" w:hAnsi="Times New Roman" w:cs="Times New Roman"/>
        </w:rPr>
        <w:t>ODS ……………………………………….……………….………3</w:t>
      </w:r>
      <w:r w:rsidR="00976835">
        <w:rPr>
          <w:rFonts w:ascii="Times New Roman" w:eastAsia="Calibri" w:hAnsi="Times New Roman" w:cs="Times New Roman"/>
        </w:rPr>
        <w:t>3</w:t>
      </w:r>
    </w:p>
    <w:p w14:paraId="6B133413" w14:textId="682C640D"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Religious Leaders ……………</w:t>
      </w:r>
      <w:r>
        <w:rPr>
          <w:rFonts w:ascii="Times New Roman" w:eastAsia="Calibri" w:hAnsi="Times New Roman" w:cs="Times New Roman"/>
        </w:rPr>
        <w:t>...…………………………………………………………...……3</w:t>
      </w:r>
      <w:r w:rsidR="00976835">
        <w:rPr>
          <w:rFonts w:ascii="Times New Roman" w:eastAsia="Calibri" w:hAnsi="Times New Roman" w:cs="Times New Roman"/>
        </w:rPr>
        <w:t>4</w:t>
      </w:r>
    </w:p>
    <w:p w14:paraId="5AC19EFB" w14:textId="4264820B"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Religious leaders to be code</w:t>
      </w:r>
      <w:r>
        <w:rPr>
          <w:rFonts w:ascii="Times New Roman" w:eastAsia="Calibri" w:hAnsi="Times New Roman" w:cs="Times New Roman"/>
        </w:rPr>
        <w:t>d …………...………………………………………………………3</w:t>
      </w:r>
      <w:r w:rsidR="00976835">
        <w:rPr>
          <w:rFonts w:ascii="Times New Roman" w:eastAsia="Calibri" w:hAnsi="Times New Roman" w:cs="Times New Roman"/>
        </w:rPr>
        <w:t>5</w:t>
      </w:r>
    </w:p>
    <w:p w14:paraId="50FCFA8B" w14:textId="0AB37059"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Data Collection ……</w:t>
      </w:r>
      <w:r>
        <w:rPr>
          <w:rFonts w:ascii="Times New Roman" w:eastAsia="Calibri" w:hAnsi="Times New Roman" w:cs="Times New Roman"/>
        </w:rPr>
        <w:t>…………………………………………………………………….………3</w:t>
      </w:r>
      <w:r w:rsidR="00976835">
        <w:rPr>
          <w:rFonts w:ascii="Times New Roman" w:eastAsia="Calibri" w:hAnsi="Times New Roman" w:cs="Times New Roman"/>
        </w:rPr>
        <w:t>5</w:t>
      </w:r>
    </w:p>
    <w:p w14:paraId="14248DE6" w14:textId="5B10C968"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Measured Variables …</w:t>
      </w:r>
      <w:r>
        <w:rPr>
          <w:rFonts w:ascii="Times New Roman" w:eastAsia="Calibri" w:hAnsi="Times New Roman" w:cs="Times New Roman"/>
        </w:rPr>
        <w:t>……………………………………..……………………………………3</w:t>
      </w:r>
      <w:r w:rsidR="00976835">
        <w:rPr>
          <w:rFonts w:ascii="Times New Roman" w:eastAsia="Calibri" w:hAnsi="Times New Roman" w:cs="Times New Roman"/>
        </w:rPr>
        <w:t>7</w:t>
      </w:r>
    </w:p>
    <w:p w14:paraId="59647D81" w14:textId="1ECDD679"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Word and phrase frequency analy</w:t>
      </w:r>
      <w:r>
        <w:rPr>
          <w:rFonts w:ascii="Times New Roman" w:eastAsia="Calibri" w:hAnsi="Times New Roman" w:cs="Times New Roman"/>
        </w:rPr>
        <w:t>ses ………………………………..…………..………………3</w:t>
      </w:r>
      <w:r w:rsidR="00976835">
        <w:rPr>
          <w:rFonts w:ascii="Times New Roman" w:eastAsia="Calibri" w:hAnsi="Times New Roman" w:cs="Times New Roman"/>
        </w:rPr>
        <w:t>8</w:t>
      </w:r>
    </w:p>
    <w:p w14:paraId="7F2FAC9B" w14:textId="2845B63F"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CHAPTER FOUR FINDINGS ……………</w:t>
      </w:r>
      <w:r>
        <w:rPr>
          <w:rFonts w:ascii="Times New Roman" w:eastAsia="Calibri" w:hAnsi="Times New Roman" w:cs="Times New Roman"/>
        </w:rPr>
        <w:t>……………….……………………………………</w:t>
      </w:r>
      <w:r w:rsidR="00976835">
        <w:rPr>
          <w:rFonts w:ascii="Times New Roman" w:eastAsia="Calibri" w:hAnsi="Times New Roman" w:cs="Times New Roman"/>
        </w:rPr>
        <w:t>40</w:t>
      </w:r>
    </w:p>
    <w:p w14:paraId="62FDA1FB" w14:textId="12A9E61D"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Utilizing interactive profile features on</w:t>
      </w:r>
      <w:r w:rsidR="00976835">
        <w:rPr>
          <w:rFonts w:ascii="Times New Roman" w:eastAsia="Calibri" w:hAnsi="Times New Roman" w:cs="Times New Roman"/>
        </w:rPr>
        <w:t xml:space="preserve"> Twitter ………………………………………………...40</w:t>
      </w:r>
    </w:p>
    <w:p w14:paraId="373BF4C6" w14:textId="5C1E7A22"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Word and phrase frequency analy</w:t>
      </w:r>
      <w:r>
        <w:rPr>
          <w:rFonts w:ascii="Times New Roman" w:eastAsia="Calibri" w:hAnsi="Times New Roman" w:cs="Times New Roman"/>
        </w:rPr>
        <w:t>ses …………………………………………..………………..4</w:t>
      </w:r>
      <w:r w:rsidR="00976835">
        <w:rPr>
          <w:rFonts w:ascii="Times New Roman" w:eastAsia="Calibri" w:hAnsi="Times New Roman" w:cs="Times New Roman"/>
        </w:rPr>
        <w:t>1</w:t>
      </w:r>
    </w:p>
    <w:p w14:paraId="122A1A90" w14:textId="070866FF"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International Comparison</w:t>
      </w:r>
      <w:r>
        <w:rPr>
          <w:rFonts w:ascii="Times New Roman" w:eastAsia="Calibri" w:hAnsi="Times New Roman" w:cs="Times New Roman"/>
        </w:rPr>
        <w:t xml:space="preserve"> ………………………………………………………………………..4</w:t>
      </w:r>
      <w:r w:rsidR="00976835">
        <w:rPr>
          <w:rFonts w:ascii="Times New Roman" w:eastAsia="Calibri" w:hAnsi="Times New Roman" w:cs="Times New Roman"/>
        </w:rPr>
        <w:t>6</w:t>
      </w:r>
    </w:p>
    <w:p w14:paraId="7449B67D" w14:textId="2BF72C53"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CHAPTER FIVE DISCUSSION AND CONCLUSIO</w:t>
      </w:r>
      <w:r>
        <w:rPr>
          <w:rFonts w:ascii="Times New Roman" w:eastAsia="Calibri" w:hAnsi="Times New Roman" w:cs="Times New Roman"/>
        </w:rPr>
        <w:t>N …...…………………………………..4</w:t>
      </w:r>
      <w:r w:rsidR="00976835">
        <w:rPr>
          <w:rFonts w:ascii="Times New Roman" w:eastAsia="Calibri" w:hAnsi="Times New Roman" w:cs="Times New Roman"/>
        </w:rPr>
        <w:t>7</w:t>
      </w:r>
    </w:p>
    <w:p w14:paraId="4AEAD1BF" w14:textId="3809615B"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Research Question 1…</w:t>
      </w:r>
      <w:r>
        <w:rPr>
          <w:rFonts w:ascii="Times New Roman" w:eastAsia="Calibri" w:hAnsi="Times New Roman" w:cs="Times New Roman"/>
        </w:rPr>
        <w:t>…………………………………………………………………………..4</w:t>
      </w:r>
      <w:r w:rsidR="00976835">
        <w:rPr>
          <w:rFonts w:ascii="Times New Roman" w:eastAsia="Calibri" w:hAnsi="Times New Roman" w:cs="Times New Roman"/>
        </w:rPr>
        <w:t>7</w:t>
      </w:r>
    </w:p>
    <w:p w14:paraId="2D7D5B70" w14:textId="6BE75B83"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Research Question 2 ………</w:t>
      </w:r>
      <w:r>
        <w:rPr>
          <w:rFonts w:ascii="Times New Roman" w:eastAsia="Calibri" w:hAnsi="Times New Roman" w:cs="Times New Roman"/>
        </w:rPr>
        <w:t>……………..……………………………………………………...4</w:t>
      </w:r>
      <w:r w:rsidR="00976835">
        <w:rPr>
          <w:rFonts w:ascii="Times New Roman" w:eastAsia="Calibri" w:hAnsi="Times New Roman" w:cs="Times New Roman"/>
        </w:rPr>
        <w:t>8</w:t>
      </w:r>
    </w:p>
    <w:p w14:paraId="3D29A35E" w14:textId="6ED1F670"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Research Question 3 ………</w:t>
      </w:r>
      <w:r>
        <w:rPr>
          <w:rFonts w:ascii="Times New Roman" w:eastAsia="Calibri" w:hAnsi="Times New Roman" w:cs="Times New Roman"/>
        </w:rPr>
        <w:t>…………...………………………………………………………..4</w:t>
      </w:r>
      <w:r w:rsidR="00976835">
        <w:rPr>
          <w:rFonts w:ascii="Times New Roman" w:eastAsia="Calibri" w:hAnsi="Times New Roman" w:cs="Times New Roman"/>
        </w:rPr>
        <w:t>9</w:t>
      </w:r>
    </w:p>
    <w:p w14:paraId="016D1229" w14:textId="77777777"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Analysis .…….…………</w:t>
      </w:r>
      <w:r>
        <w:rPr>
          <w:rFonts w:ascii="Times New Roman" w:eastAsia="Calibri" w:hAnsi="Times New Roman" w:cs="Times New Roman"/>
        </w:rPr>
        <w:t>…………………… ………………………………………………..…49</w:t>
      </w:r>
    </w:p>
    <w:p w14:paraId="505E6D89" w14:textId="05B6CA15"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Covenantal Model of Public Relati</w:t>
      </w:r>
      <w:r>
        <w:rPr>
          <w:rFonts w:ascii="Times New Roman" w:eastAsia="Calibri" w:hAnsi="Times New Roman" w:cs="Times New Roman"/>
        </w:rPr>
        <w:t>ons  ……………………………….………………………...</w:t>
      </w:r>
      <w:r w:rsidR="00976835">
        <w:rPr>
          <w:rFonts w:ascii="Times New Roman" w:eastAsia="Calibri" w:hAnsi="Times New Roman" w:cs="Times New Roman"/>
        </w:rPr>
        <w:t>50</w:t>
      </w:r>
    </w:p>
    <w:p w14:paraId="519CF4EA" w14:textId="7DA415BB"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Kent and Taylor’s Guidelines f</w:t>
      </w:r>
      <w:r>
        <w:rPr>
          <w:rFonts w:ascii="Times New Roman" w:eastAsia="Calibri" w:hAnsi="Times New Roman" w:cs="Times New Roman"/>
        </w:rPr>
        <w:t>or OPR  …………………………………………………………5</w:t>
      </w:r>
      <w:r w:rsidR="00976835">
        <w:rPr>
          <w:rFonts w:ascii="Times New Roman" w:eastAsia="Calibri" w:hAnsi="Times New Roman" w:cs="Times New Roman"/>
        </w:rPr>
        <w:t>2</w:t>
      </w:r>
    </w:p>
    <w:p w14:paraId="0D6C99A4" w14:textId="2E60BFED"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Recent guidelines for OPR ………</w:t>
      </w:r>
      <w:r>
        <w:rPr>
          <w:rFonts w:ascii="Times New Roman" w:eastAsia="Calibri" w:hAnsi="Times New Roman" w:cs="Times New Roman"/>
        </w:rPr>
        <w:t>..………...……………………………………...……………5</w:t>
      </w:r>
      <w:r w:rsidR="00976835">
        <w:rPr>
          <w:rFonts w:ascii="Times New Roman" w:eastAsia="Calibri" w:hAnsi="Times New Roman" w:cs="Times New Roman"/>
        </w:rPr>
        <w:t>3</w:t>
      </w:r>
    </w:p>
    <w:p w14:paraId="1A4ED9E2" w14:textId="75D21388"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Implications ……………</w:t>
      </w:r>
      <w:r>
        <w:rPr>
          <w:rFonts w:ascii="Times New Roman" w:eastAsia="Calibri" w:hAnsi="Times New Roman" w:cs="Times New Roman"/>
        </w:rPr>
        <w:t>……………………..………………………………………………….5</w:t>
      </w:r>
      <w:r w:rsidR="00976835">
        <w:rPr>
          <w:rFonts w:ascii="Times New Roman" w:eastAsia="Calibri" w:hAnsi="Times New Roman" w:cs="Times New Roman"/>
        </w:rPr>
        <w:t>5</w:t>
      </w:r>
    </w:p>
    <w:p w14:paraId="5E097A82" w14:textId="06A2D888"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Limitations ……………….…………………..………</w:t>
      </w:r>
      <w:r>
        <w:rPr>
          <w:rFonts w:ascii="Times New Roman" w:eastAsia="Calibri" w:hAnsi="Times New Roman" w:cs="Times New Roman"/>
        </w:rPr>
        <w:t>………………………………………….5</w:t>
      </w:r>
      <w:r w:rsidR="00976835">
        <w:rPr>
          <w:rFonts w:ascii="Times New Roman" w:eastAsia="Calibri" w:hAnsi="Times New Roman" w:cs="Times New Roman"/>
        </w:rPr>
        <w:t>7</w:t>
      </w:r>
    </w:p>
    <w:p w14:paraId="2CADAB0A" w14:textId="6D6FC57A" w:rsidR="00EF540A" w:rsidRPr="00975FA4" w:rsidRDefault="00EF540A" w:rsidP="006937C0">
      <w:pPr>
        <w:spacing w:after="200" w:line="480" w:lineRule="auto"/>
        <w:contextualSpacing/>
        <w:jc w:val="both"/>
        <w:rPr>
          <w:rFonts w:ascii="Times New Roman" w:eastAsia="Calibri" w:hAnsi="Times New Roman" w:cs="Times New Roman"/>
        </w:rPr>
      </w:pPr>
      <w:r w:rsidRPr="00975FA4">
        <w:rPr>
          <w:rFonts w:ascii="Times New Roman" w:eastAsia="Calibri" w:hAnsi="Times New Roman" w:cs="Times New Roman"/>
        </w:rPr>
        <w:t>Conclusion ….…………</w:t>
      </w:r>
      <w:r>
        <w:rPr>
          <w:rFonts w:ascii="Times New Roman" w:eastAsia="Calibri" w:hAnsi="Times New Roman" w:cs="Times New Roman"/>
        </w:rPr>
        <w:t>……………………..………………………………………………….5</w:t>
      </w:r>
      <w:r w:rsidR="00976835">
        <w:rPr>
          <w:rFonts w:ascii="Times New Roman" w:eastAsia="Calibri" w:hAnsi="Times New Roman" w:cs="Times New Roman"/>
        </w:rPr>
        <w:t>8</w:t>
      </w:r>
    </w:p>
    <w:p w14:paraId="1D8761FF" w14:textId="77777777" w:rsidR="00EF540A" w:rsidRDefault="00EF540A" w:rsidP="006937C0">
      <w:pPr>
        <w:spacing w:line="480" w:lineRule="auto"/>
        <w:rPr>
          <w:rFonts w:ascii="Times New Roman" w:eastAsia="Calibri" w:hAnsi="Times New Roman" w:cs="Times New Roman"/>
        </w:rPr>
      </w:pPr>
    </w:p>
    <w:p w14:paraId="0DE661AF" w14:textId="72830178" w:rsidR="00EF540A" w:rsidRDefault="00EF540A" w:rsidP="006937C0">
      <w:pPr>
        <w:spacing w:line="480" w:lineRule="auto"/>
        <w:rPr>
          <w:rFonts w:ascii="Times New Roman" w:eastAsia="Calibri" w:hAnsi="Times New Roman" w:cs="Times New Roman"/>
        </w:rPr>
      </w:pPr>
      <w:r w:rsidRPr="00975FA4">
        <w:rPr>
          <w:rFonts w:ascii="Times New Roman" w:eastAsia="Calibri" w:hAnsi="Times New Roman" w:cs="Times New Roman"/>
        </w:rPr>
        <w:t>REFERENCES.……………………………………………………………………………….…</w:t>
      </w:r>
      <w:r w:rsidR="00976835">
        <w:rPr>
          <w:rFonts w:ascii="Times New Roman" w:eastAsia="Calibri" w:hAnsi="Times New Roman" w:cs="Times New Roman"/>
        </w:rPr>
        <w:t>60</w:t>
      </w:r>
    </w:p>
    <w:p w14:paraId="56BD1D16" w14:textId="77777777" w:rsidR="00EF540A" w:rsidRDefault="00EF540A" w:rsidP="006937C0">
      <w:pPr>
        <w:spacing w:line="480" w:lineRule="auto"/>
        <w:rPr>
          <w:rFonts w:ascii="Times New Roman" w:eastAsia="Calibri" w:hAnsi="Times New Roman" w:cs="Times New Roman"/>
        </w:rPr>
      </w:pPr>
    </w:p>
    <w:p w14:paraId="3011C443" w14:textId="77777777" w:rsidR="00EF540A" w:rsidRDefault="00EF540A" w:rsidP="006937C0">
      <w:pPr>
        <w:spacing w:line="480" w:lineRule="auto"/>
        <w:rPr>
          <w:rFonts w:ascii="Times New Roman" w:eastAsia="Calibri" w:hAnsi="Times New Roman" w:cs="Times New Roman"/>
        </w:rPr>
      </w:pPr>
    </w:p>
    <w:p w14:paraId="34A30E11" w14:textId="77777777" w:rsidR="00EF540A" w:rsidRDefault="00EF540A" w:rsidP="006937C0">
      <w:pPr>
        <w:spacing w:line="480" w:lineRule="auto"/>
        <w:rPr>
          <w:rFonts w:ascii="Times New Roman" w:eastAsia="Calibri" w:hAnsi="Times New Roman" w:cs="Times New Roman"/>
        </w:rPr>
      </w:pPr>
    </w:p>
    <w:p w14:paraId="130F39A8" w14:textId="77777777" w:rsidR="00642620" w:rsidRPr="00975FA4" w:rsidRDefault="00642620" w:rsidP="006937C0">
      <w:pPr>
        <w:spacing w:line="480" w:lineRule="auto"/>
        <w:rPr>
          <w:rFonts w:ascii="Times New Roman" w:hAnsi="Times New Roman" w:cs="Times New Roman"/>
          <w:b/>
        </w:rPr>
        <w:sectPr w:rsidR="00642620" w:rsidRPr="00975FA4" w:rsidSect="000360AF">
          <w:headerReference w:type="default" r:id="rId19"/>
          <w:footerReference w:type="default" r:id="rId20"/>
          <w:footerReference w:type="first" r:id="rId21"/>
          <w:pgSz w:w="12240" w:h="15840"/>
          <w:pgMar w:top="1440" w:right="1440" w:bottom="1440" w:left="1440" w:header="720" w:footer="720" w:gutter="0"/>
          <w:pgNumType w:fmt="lowerRoman" w:start="4"/>
          <w:cols w:space="720"/>
          <w:docGrid w:linePitch="360"/>
        </w:sectPr>
      </w:pPr>
    </w:p>
    <w:p w14:paraId="54F18735" w14:textId="52AB5CAD" w:rsidR="001A6BB2" w:rsidRPr="00975FA4" w:rsidRDefault="005E4FFF" w:rsidP="006937C0">
      <w:pPr>
        <w:spacing w:line="480" w:lineRule="auto"/>
        <w:jc w:val="center"/>
        <w:rPr>
          <w:rFonts w:ascii="Times New Roman" w:hAnsi="Times New Roman" w:cs="Times New Roman"/>
          <w:b/>
        </w:rPr>
      </w:pPr>
      <w:r w:rsidRPr="00975FA4">
        <w:rPr>
          <w:rFonts w:ascii="Times New Roman" w:hAnsi="Times New Roman" w:cs="Times New Roman"/>
          <w:b/>
        </w:rPr>
        <w:t>Chapter 1</w:t>
      </w:r>
    </w:p>
    <w:p w14:paraId="50DCDD96" w14:textId="6FD66DD6" w:rsidR="001A6BB2"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On October 8, 2011, the Dalai Lama participated in a Google+ “hangout” with Archbishop Desmond Tutu to celebrate Tutu</w:t>
      </w:r>
      <w:r w:rsidR="005B719D" w:rsidRPr="00975FA4">
        <w:rPr>
          <w:rFonts w:ascii="Times New Roman" w:hAnsi="Times New Roman" w:cs="Times New Roman"/>
        </w:rPr>
        <w:t>’</w:t>
      </w:r>
      <w:r w:rsidRPr="00975FA4">
        <w:rPr>
          <w:rFonts w:ascii="Times New Roman" w:hAnsi="Times New Roman" w:cs="Times New Roman"/>
        </w:rPr>
        <w:t>s 80</w:t>
      </w:r>
      <w:r w:rsidRPr="00975FA4">
        <w:rPr>
          <w:rFonts w:ascii="Times New Roman" w:hAnsi="Times New Roman" w:cs="Times New Roman"/>
          <w:vertAlign w:val="superscript"/>
        </w:rPr>
        <w:t>th</w:t>
      </w:r>
      <w:r w:rsidRPr="00975FA4">
        <w:rPr>
          <w:rFonts w:ascii="Times New Roman" w:hAnsi="Times New Roman" w:cs="Times New Roman"/>
        </w:rPr>
        <w:t xml:space="preserve"> birthday (Liu, 2012). </w:t>
      </w:r>
      <w:r w:rsidR="0023377D" w:rsidRPr="00975FA4">
        <w:rPr>
          <w:rFonts w:ascii="Times New Roman" w:hAnsi="Times New Roman" w:cs="Times New Roman"/>
        </w:rPr>
        <w:t>The impetus for this “hangout” was that the Dalai Lama was denied a visa application to visit South Africa, Tutu</w:t>
      </w:r>
      <w:r w:rsidR="005B719D" w:rsidRPr="00975FA4">
        <w:rPr>
          <w:rFonts w:ascii="Times New Roman" w:hAnsi="Times New Roman" w:cs="Times New Roman"/>
        </w:rPr>
        <w:t>’</w:t>
      </w:r>
      <w:r w:rsidR="0023377D" w:rsidRPr="00975FA4">
        <w:rPr>
          <w:rFonts w:ascii="Times New Roman" w:hAnsi="Times New Roman" w:cs="Times New Roman"/>
        </w:rPr>
        <w:t xml:space="preserve">s home, for the second time (Macale, 2011). </w:t>
      </w:r>
      <w:r w:rsidRPr="00975FA4">
        <w:rPr>
          <w:rFonts w:ascii="Times New Roman" w:hAnsi="Times New Roman" w:cs="Times New Roman"/>
        </w:rPr>
        <w:t>In order to visit with his longtime friend, the Dalai Lama turned to Google+ and participated in a live hangout, or Internet video conference, that was</w:t>
      </w:r>
      <w:r w:rsidR="000E6579" w:rsidRPr="00975FA4">
        <w:rPr>
          <w:rFonts w:ascii="Times New Roman" w:hAnsi="Times New Roman" w:cs="Times New Roman"/>
        </w:rPr>
        <w:t xml:space="preserve"> open to public viewing (Macale</w:t>
      </w:r>
      <w:r w:rsidR="00674184" w:rsidRPr="00975FA4">
        <w:rPr>
          <w:rFonts w:ascii="Times New Roman" w:hAnsi="Times New Roman" w:cs="Times New Roman"/>
        </w:rPr>
        <w:t>, 2011</w:t>
      </w:r>
      <w:r w:rsidRPr="00975FA4">
        <w:rPr>
          <w:rFonts w:ascii="Times New Roman" w:hAnsi="Times New Roman" w:cs="Times New Roman"/>
        </w:rPr>
        <w:t xml:space="preserve">). Afterwards, a user published footage of the hangout on YouTube, which </w:t>
      </w:r>
      <w:r w:rsidR="009B12E6" w:rsidRPr="00975FA4">
        <w:rPr>
          <w:rFonts w:ascii="Times New Roman" w:hAnsi="Times New Roman" w:cs="Times New Roman"/>
        </w:rPr>
        <w:t>has since acquired</w:t>
      </w:r>
      <w:r w:rsidRPr="00975FA4">
        <w:rPr>
          <w:rFonts w:ascii="Times New Roman" w:hAnsi="Times New Roman" w:cs="Times New Roman"/>
        </w:rPr>
        <w:t xml:space="preserve"> over 85,500 views. Viewers and non-viewers alike lauded the two Nobel Peace Prize winners over their decision to virtually meet despite government restrictions (Choney, 2011).</w:t>
      </w:r>
    </w:p>
    <w:p w14:paraId="442D9B75" w14:textId="171E21E0" w:rsidR="001A6BB2"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 xml:space="preserve">On January 10, 2012, one million people viewed a video titled, “Why I Hate Religion But Love Jesus” posted on the social networking site, YouTube. The video continued to gain traction and </w:t>
      </w:r>
      <w:r w:rsidR="009B12E6" w:rsidRPr="00975FA4">
        <w:rPr>
          <w:rFonts w:ascii="Times New Roman" w:hAnsi="Times New Roman" w:cs="Times New Roman"/>
        </w:rPr>
        <w:t>accumulated a staggering 18</w:t>
      </w:r>
      <w:r w:rsidRPr="00975FA4">
        <w:rPr>
          <w:rFonts w:ascii="Times New Roman" w:hAnsi="Times New Roman" w:cs="Times New Roman"/>
        </w:rPr>
        <w:t xml:space="preserve"> million views within two weeks of its release date</w:t>
      </w:r>
      <w:r w:rsidR="00D874F3" w:rsidRPr="00975FA4">
        <w:rPr>
          <w:rFonts w:ascii="Times New Roman" w:hAnsi="Times New Roman" w:cs="Times New Roman"/>
        </w:rPr>
        <w:t xml:space="preserve"> (Karlinsky &amp; Woo, 2012)</w:t>
      </w:r>
      <w:r w:rsidRPr="00975FA4">
        <w:rPr>
          <w:rFonts w:ascii="Times New Roman" w:hAnsi="Times New Roman" w:cs="Times New Roman"/>
        </w:rPr>
        <w:t>. By taking a critical stance on religiou</w:t>
      </w:r>
      <w:r w:rsidR="001514C7" w:rsidRPr="00975FA4">
        <w:rPr>
          <w:rFonts w:ascii="Times New Roman" w:hAnsi="Times New Roman" w:cs="Times New Roman"/>
        </w:rPr>
        <w:t>s organizations and favoring a personal</w:t>
      </w:r>
      <w:r w:rsidRPr="00975FA4">
        <w:rPr>
          <w:rFonts w:ascii="Times New Roman" w:hAnsi="Times New Roman" w:cs="Times New Roman"/>
        </w:rPr>
        <w:t xml:space="preserve"> relationship with Jesus, the video</w:t>
      </w:r>
      <w:r w:rsidR="005B719D" w:rsidRPr="00975FA4">
        <w:rPr>
          <w:rFonts w:ascii="Times New Roman" w:hAnsi="Times New Roman" w:cs="Times New Roman"/>
        </w:rPr>
        <w:t>’</w:t>
      </w:r>
      <w:r w:rsidR="00D874F3" w:rsidRPr="00975FA4">
        <w:rPr>
          <w:rFonts w:ascii="Times New Roman" w:hAnsi="Times New Roman" w:cs="Times New Roman"/>
        </w:rPr>
        <w:t>s</w:t>
      </w:r>
      <w:r w:rsidRPr="00975FA4">
        <w:rPr>
          <w:rFonts w:ascii="Times New Roman" w:hAnsi="Times New Roman" w:cs="Times New Roman"/>
        </w:rPr>
        <w:t xml:space="preserve"> creator sparked a firestorm of controversy that was carried far past the video</w:t>
      </w:r>
      <w:r w:rsidR="005B719D" w:rsidRPr="00975FA4">
        <w:rPr>
          <w:rFonts w:ascii="Times New Roman" w:hAnsi="Times New Roman" w:cs="Times New Roman"/>
        </w:rPr>
        <w:t>’</w:t>
      </w:r>
      <w:r w:rsidRPr="00975FA4">
        <w:rPr>
          <w:rFonts w:ascii="Times New Roman" w:hAnsi="Times New Roman" w:cs="Times New Roman"/>
        </w:rPr>
        <w:t>s YouTube origin into Twitter, Facebook, blogs, print newspapers</w:t>
      </w:r>
      <w:r w:rsidR="00D874F3" w:rsidRPr="00975FA4">
        <w:rPr>
          <w:rFonts w:ascii="Times New Roman" w:hAnsi="Times New Roman" w:cs="Times New Roman"/>
        </w:rPr>
        <w:t>,</w:t>
      </w:r>
      <w:r w:rsidRPr="00975FA4">
        <w:rPr>
          <w:rFonts w:ascii="Times New Roman" w:hAnsi="Times New Roman" w:cs="Times New Roman"/>
        </w:rPr>
        <w:t xml:space="preserve"> and television</w:t>
      </w:r>
      <w:r w:rsidR="00D874F3" w:rsidRPr="00975FA4">
        <w:rPr>
          <w:rFonts w:ascii="Times New Roman" w:hAnsi="Times New Roman" w:cs="Times New Roman"/>
        </w:rPr>
        <w:t xml:space="preserve"> interviews (Llorens, 2012).</w:t>
      </w:r>
    </w:p>
    <w:p w14:paraId="24B1BAC9" w14:textId="32F83B58" w:rsidR="001A6BB2"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 xml:space="preserve">On January 23, 2014, Pope Francis described the Internet and </w:t>
      </w:r>
      <w:r w:rsidR="00466B04" w:rsidRPr="00975FA4">
        <w:rPr>
          <w:rFonts w:ascii="Times New Roman" w:hAnsi="Times New Roman" w:cs="Times New Roman"/>
        </w:rPr>
        <w:t xml:space="preserve">its </w:t>
      </w:r>
      <w:r w:rsidRPr="00975FA4">
        <w:rPr>
          <w:rFonts w:ascii="Times New Roman" w:hAnsi="Times New Roman" w:cs="Times New Roman"/>
        </w:rPr>
        <w:t>“immense possibilities for encounter and solidarity” as “a gift from God” (Fung &amp; Boorstein, 2014). Given during his World Communications Day address, Pope Francis</w:t>
      </w:r>
      <w:r w:rsidR="00CE4829" w:rsidRPr="00975FA4">
        <w:rPr>
          <w:rFonts w:ascii="Times New Roman" w:hAnsi="Times New Roman" w:cs="Times New Roman"/>
        </w:rPr>
        <w:t>’</w:t>
      </w:r>
      <w:r w:rsidRPr="00975FA4">
        <w:rPr>
          <w:rFonts w:ascii="Times New Roman" w:hAnsi="Times New Roman" w:cs="Times New Roman"/>
        </w:rPr>
        <w:t xml:space="preserve"> acceptance and embrace of technology came two months after he was ranked as the top name used on the Internet in 2013 (Burke, 2014). Pope Francis encouraged people “to grow in unity” during a time period where the most popular phrases on the Internet consisted of “404,” “fail,” and “toxic politics” (</w:t>
      </w:r>
      <w:r w:rsidR="005F3E2B" w:rsidRPr="00975FA4">
        <w:rPr>
          <w:rFonts w:ascii="Times New Roman" w:hAnsi="Times New Roman" w:cs="Times New Roman"/>
        </w:rPr>
        <w:t>“</w:t>
      </w:r>
      <w:r w:rsidRPr="00975FA4">
        <w:rPr>
          <w:rFonts w:ascii="Times New Roman" w:hAnsi="Times New Roman" w:cs="Times New Roman"/>
        </w:rPr>
        <w:t>Franciscus,</w:t>
      </w:r>
      <w:r w:rsidR="005F3E2B" w:rsidRPr="00975FA4">
        <w:rPr>
          <w:rFonts w:ascii="Times New Roman" w:hAnsi="Times New Roman" w:cs="Times New Roman"/>
        </w:rPr>
        <w:t>”</w:t>
      </w:r>
      <w:r w:rsidR="002259EA" w:rsidRPr="00975FA4">
        <w:rPr>
          <w:rFonts w:ascii="Times New Roman" w:hAnsi="Times New Roman" w:cs="Times New Roman"/>
        </w:rPr>
        <w:t xml:space="preserve"> 2014;</w:t>
      </w:r>
      <w:r w:rsidRPr="00975FA4">
        <w:rPr>
          <w:rFonts w:ascii="Times New Roman" w:hAnsi="Times New Roman" w:cs="Times New Roman"/>
        </w:rPr>
        <w:t xml:space="preserve"> </w:t>
      </w:r>
      <w:r w:rsidR="005F3E2B" w:rsidRPr="00975FA4">
        <w:rPr>
          <w:rFonts w:ascii="Times New Roman" w:hAnsi="Times New Roman" w:cs="Times New Roman"/>
        </w:rPr>
        <w:t>“</w:t>
      </w:r>
      <w:r w:rsidRPr="00975FA4">
        <w:rPr>
          <w:rFonts w:ascii="Times New Roman" w:hAnsi="Times New Roman" w:cs="Times New Roman"/>
        </w:rPr>
        <w:t>Global Language Monitor,</w:t>
      </w:r>
      <w:r w:rsidR="005F3E2B" w:rsidRPr="00975FA4">
        <w:rPr>
          <w:rFonts w:ascii="Times New Roman" w:hAnsi="Times New Roman" w:cs="Times New Roman"/>
        </w:rPr>
        <w:t>”</w:t>
      </w:r>
      <w:r w:rsidRPr="00975FA4">
        <w:rPr>
          <w:rFonts w:ascii="Times New Roman" w:hAnsi="Times New Roman" w:cs="Times New Roman"/>
        </w:rPr>
        <w:t xml:space="preserve"> 2013). The stark contrast between the negative phrases and the Pope</w:t>
      </w:r>
      <w:r w:rsidR="005B719D" w:rsidRPr="00975FA4">
        <w:rPr>
          <w:rFonts w:ascii="Times New Roman" w:hAnsi="Times New Roman" w:cs="Times New Roman"/>
        </w:rPr>
        <w:t>’</w:t>
      </w:r>
      <w:r w:rsidRPr="00975FA4">
        <w:rPr>
          <w:rFonts w:ascii="Times New Roman" w:hAnsi="Times New Roman" w:cs="Times New Roman"/>
        </w:rPr>
        <w:t>s positive comments highlight the potential beneficial and undesirable effects the Internet can have on its users and the greater population.</w:t>
      </w:r>
    </w:p>
    <w:p w14:paraId="51577E58" w14:textId="724CA2C9" w:rsidR="001A6BB2"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These headlining stories demonstrate important moments for mass communications, public relations, and religious adaptiveness</w:t>
      </w:r>
      <w:r w:rsidR="00A3007E" w:rsidRPr="00975FA4">
        <w:rPr>
          <w:rFonts w:ascii="Times New Roman" w:hAnsi="Times New Roman" w:cs="Times New Roman"/>
        </w:rPr>
        <w:t xml:space="preserve"> (Campbell, 2007)</w:t>
      </w:r>
      <w:r w:rsidRPr="00975FA4">
        <w:rPr>
          <w:rFonts w:ascii="Times New Roman" w:hAnsi="Times New Roman" w:cs="Times New Roman"/>
        </w:rPr>
        <w:t xml:space="preserve">. Each story emphasizes the importance of social media and the relationship building capabilities of virtual communication platforms, which opens the door to connect </w:t>
      </w:r>
      <w:r w:rsidR="00EC5A9F" w:rsidRPr="00975FA4">
        <w:rPr>
          <w:rFonts w:ascii="Times New Roman" w:hAnsi="Times New Roman" w:cs="Times New Roman"/>
        </w:rPr>
        <w:t>three</w:t>
      </w:r>
      <w:r w:rsidRPr="00975FA4">
        <w:rPr>
          <w:rFonts w:ascii="Times New Roman" w:hAnsi="Times New Roman" w:cs="Times New Roman"/>
        </w:rPr>
        <w:t xml:space="preserve"> previously unrelated </w:t>
      </w:r>
      <w:r w:rsidR="00EC5A9F" w:rsidRPr="00975FA4">
        <w:rPr>
          <w:rFonts w:ascii="Times New Roman" w:hAnsi="Times New Roman" w:cs="Times New Roman"/>
        </w:rPr>
        <w:t>topics</w:t>
      </w:r>
      <w:r w:rsidR="004874F3" w:rsidRPr="00975FA4">
        <w:rPr>
          <w:rFonts w:ascii="Times New Roman" w:hAnsi="Times New Roman" w:cs="Times New Roman"/>
        </w:rPr>
        <w:t>:</w:t>
      </w:r>
      <w:r w:rsidR="00A816E8" w:rsidRPr="00975FA4">
        <w:rPr>
          <w:rFonts w:ascii="Times New Roman" w:hAnsi="Times New Roman" w:cs="Times New Roman"/>
        </w:rPr>
        <w:t xml:space="preserve"> or</w:t>
      </w:r>
      <w:r w:rsidR="00EC5A9F" w:rsidRPr="00975FA4">
        <w:rPr>
          <w:rFonts w:ascii="Times New Roman" w:hAnsi="Times New Roman" w:cs="Times New Roman"/>
        </w:rPr>
        <w:t>ganization-public relationships, social media, and religion.</w:t>
      </w:r>
    </w:p>
    <w:p w14:paraId="2496E131" w14:textId="5AFFE333" w:rsidR="001A6BB2" w:rsidRPr="00975FA4" w:rsidRDefault="001A6BB2" w:rsidP="006937C0">
      <w:pPr>
        <w:spacing w:line="480" w:lineRule="auto"/>
        <w:rPr>
          <w:rFonts w:ascii="Times New Roman" w:hAnsi="Times New Roman" w:cs="Times New Roman"/>
          <w:b/>
        </w:rPr>
      </w:pPr>
      <w:r w:rsidRPr="00975FA4">
        <w:rPr>
          <w:rFonts w:ascii="Times New Roman" w:hAnsi="Times New Roman" w:cs="Times New Roman"/>
          <w:b/>
        </w:rPr>
        <w:t>Purpose</w:t>
      </w:r>
      <w:r w:rsidR="00447FF4" w:rsidRPr="00975FA4">
        <w:rPr>
          <w:rFonts w:ascii="Times New Roman" w:hAnsi="Times New Roman" w:cs="Times New Roman"/>
          <w:b/>
        </w:rPr>
        <w:t xml:space="preserve"> of study</w:t>
      </w:r>
    </w:p>
    <w:p w14:paraId="4B49EBDE" w14:textId="73E00969" w:rsidR="001A6BB2"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purpose of this </w:t>
      </w:r>
      <w:r w:rsidR="004874F3" w:rsidRPr="00975FA4">
        <w:rPr>
          <w:rFonts w:ascii="Times New Roman" w:hAnsi="Times New Roman" w:cs="Times New Roman"/>
        </w:rPr>
        <w:t>research</w:t>
      </w:r>
      <w:r w:rsidRPr="00975FA4">
        <w:rPr>
          <w:rFonts w:ascii="Times New Roman" w:hAnsi="Times New Roman" w:cs="Times New Roman"/>
        </w:rPr>
        <w:t xml:space="preserve"> is to apply the </w:t>
      </w:r>
      <w:r w:rsidR="00EC5A9F" w:rsidRPr="00975FA4">
        <w:rPr>
          <w:rFonts w:ascii="Times New Roman" w:hAnsi="Times New Roman" w:cs="Times New Roman"/>
        </w:rPr>
        <w:t>theory</w:t>
      </w:r>
      <w:r w:rsidRPr="00975FA4">
        <w:rPr>
          <w:rFonts w:ascii="Times New Roman" w:hAnsi="Times New Roman" w:cs="Times New Roman"/>
        </w:rPr>
        <w:t xml:space="preserve"> of </w:t>
      </w:r>
      <w:r w:rsidR="00D874F3" w:rsidRPr="00975FA4">
        <w:rPr>
          <w:rFonts w:ascii="Times New Roman" w:hAnsi="Times New Roman" w:cs="Times New Roman"/>
        </w:rPr>
        <w:t xml:space="preserve">organization-public relationships </w:t>
      </w:r>
      <w:r w:rsidR="009745AB" w:rsidRPr="00975FA4">
        <w:rPr>
          <w:rFonts w:ascii="Times New Roman" w:hAnsi="Times New Roman" w:cs="Times New Roman"/>
        </w:rPr>
        <w:t xml:space="preserve">(OPR) </w:t>
      </w:r>
      <w:r w:rsidR="00EC5A9F" w:rsidRPr="00975FA4">
        <w:rPr>
          <w:rFonts w:ascii="Times New Roman" w:hAnsi="Times New Roman" w:cs="Times New Roman"/>
        </w:rPr>
        <w:t>to</w:t>
      </w:r>
      <w:r w:rsidR="00D874F3" w:rsidRPr="00975FA4">
        <w:rPr>
          <w:rFonts w:ascii="Times New Roman" w:hAnsi="Times New Roman" w:cs="Times New Roman"/>
        </w:rPr>
        <w:t xml:space="preserve"> social media</w:t>
      </w:r>
      <w:r w:rsidRPr="00975FA4">
        <w:rPr>
          <w:rFonts w:ascii="Times New Roman" w:hAnsi="Times New Roman" w:cs="Times New Roman"/>
        </w:rPr>
        <w:t xml:space="preserve"> by studying</w:t>
      </w:r>
      <w:r w:rsidR="000E61E7" w:rsidRPr="00975FA4">
        <w:rPr>
          <w:rFonts w:ascii="Times New Roman" w:hAnsi="Times New Roman" w:cs="Times New Roman"/>
        </w:rPr>
        <w:t xml:space="preserve"> </w:t>
      </w:r>
      <w:r w:rsidRPr="00975FA4">
        <w:rPr>
          <w:rFonts w:ascii="Times New Roman" w:hAnsi="Times New Roman" w:cs="Times New Roman"/>
        </w:rPr>
        <w:t xml:space="preserve">religious </w:t>
      </w:r>
      <w:r w:rsidR="00F800B2" w:rsidRPr="00975FA4">
        <w:rPr>
          <w:rFonts w:ascii="Times New Roman" w:hAnsi="Times New Roman" w:cs="Times New Roman"/>
        </w:rPr>
        <w:t xml:space="preserve">leaders </w:t>
      </w:r>
      <w:r w:rsidRPr="00975FA4">
        <w:rPr>
          <w:rFonts w:ascii="Times New Roman" w:hAnsi="Times New Roman" w:cs="Times New Roman"/>
        </w:rPr>
        <w:t xml:space="preserve">on Twitter. </w:t>
      </w:r>
      <w:r w:rsidR="00466B04" w:rsidRPr="00975FA4">
        <w:rPr>
          <w:rFonts w:ascii="Times New Roman" w:hAnsi="Times New Roman" w:cs="Times New Roman"/>
        </w:rPr>
        <w:t xml:space="preserve">Specifically, this </w:t>
      </w:r>
      <w:r w:rsidR="009D6811" w:rsidRPr="00975FA4">
        <w:rPr>
          <w:rFonts w:ascii="Times New Roman" w:hAnsi="Times New Roman" w:cs="Times New Roman"/>
        </w:rPr>
        <w:t>was</w:t>
      </w:r>
      <w:r w:rsidR="00466B04" w:rsidRPr="00975FA4">
        <w:rPr>
          <w:rFonts w:ascii="Times New Roman" w:hAnsi="Times New Roman" w:cs="Times New Roman"/>
        </w:rPr>
        <w:t xml:space="preserve"> done by analyzing </w:t>
      </w:r>
      <w:r w:rsidR="000E61E7" w:rsidRPr="00975FA4">
        <w:rPr>
          <w:rFonts w:ascii="Times New Roman" w:hAnsi="Times New Roman" w:cs="Times New Roman"/>
        </w:rPr>
        <w:t>content</w:t>
      </w:r>
      <w:r w:rsidR="00466B04" w:rsidRPr="00975FA4">
        <w:rPr>
          <w:rFonts w:ascii="Times New Roman" w:hAnsi="Times New Roman" w:cs="Times New Roman"/>
        </w:rPr>
        <w:t xml:space="preserve"> religious leaders </w:t>
      </w:r>
      <w:r w:rsidR="000E61E7" w:rsidRPr="00975FA4">
        <w:rPr>
          <w:rFonts w:ascii="Times New Roman" w:hAnsi="Times New Roman" w:cs="Times New Roman"/>
        </w:rPr>
        <w:t>have published on Twitter in order to</w:t>
      </w:r>
      <w:r w:rsidR="00466B04" w:rsidRPr="00975FA4">
        <w:rPr>
          <w:rFonts w:ascii="Times New Roman" w:hAnsi="Times New Roman" w:cs="Times New Roman"/>
        </w:rPr>
        <w:t xml:space="preserve"> </w:t>
      </w:r>
      <w:r w:rsidR="000E61E7" w:rsidRPr="00975FA4">
        <w:rPr>
          <w:rFonts w:ascii="Times New Roman" w:hAnsi="Times New Roman" w:cs="Times New Roman"/>
        </w:rPr>
        <w:t xml:space="preserve">describe how </w:t>
      </w:r>
      <w:r w:rsidR="00466B04" w:rsidRPr="00975FA4">
        <w:rPr>
          <w:rFonts w:ascii="Times New Roman" w:hAnsi="Times New Roman" w:cs="Times New Roman"/>
        </w:rPr>
        <w:t xml:space="preserve">they are using </w:t>
      </w:r>
      <w:r w:rsidR="000E61E7" w:rsidRPr="00975FA4">
        <w:rPr>
          <w:rFonts w:ascii="Times New Roman" w:hAnsi="Times New Roman" w:cs="Times New Roman"/>
        </w:rPr>
        <w:t xml:space="preserve">the social networking site. </w:t>
      </w:r>
      <w:r w:rsidR="00EC5A9F" w:rsidRPr="00975FA4">
        <w:rPr>
          <w:rFonts w:ascii="Times New Roman" w:hAnsi="Times New Roman" w:cs="Times New Roman"/>
        </w:rPr>
        <w:t>T</w:t>
      </w:r>
      <w:r w:rsidRPr="00975FA4">
        <w:rPr>
          <w:rFonts w:ascii="Times New Roman" w:hAnsi="Times New Roman" w:cs="Times New Roman"/>
        </w:rPr>
        <w:t>he topic of religion has not been s</w:t>
      </w:r>
      <w:r w:rsidR="0050483A" w:rsidRPr="00975FA4">
        <w:rPr>
          <w:rFonts w:ascii="Times New Roman" w:hAnsi="Times New Roman" w:cs="Times New Roman"/>
        </w:rPr>
        <w:t>tudied frequently in public relati</w:t>
      </w:r>
      <w:r w:rsidR="001514C7" w:rsidRPr="00975FA4">
        <w:rPr>
          <w:rFonts w:ascii="Times New Roman" w:hAnsi="Times New Roman" w:cs="Times New Roman"/>
        </w:rPr>
        <w:t xml:space="preserve">ons, </w:t>
      </w:r>
      <w:r w:rsidR="0050483A" w:rsidRPr="00975FA4">
        <w:rPr>
          <w:rFonts w:ascii="Times New Roman" w:hAnsi="Times New Roman" w:cs="Times New Roman"/>
        </w:rPr>
        <w:t xml:space="preserve">or within </w:t>
      </w:r>
      <w:r w:rsidR="00081D32" w:rsidRPr="00975FA4">
        <w:rPr>
          <w:rFonts w:ascii="Times New Roman" w:hAnsi="Times New Roman" w:cs="Times New Roman"/>
        </w:rPr>
        <w:t xml:space="preserve">OPR </w:t>
      </w:r>
      <w:r w:rsidRPr="00975FA4">
        <w:rPr>
          <w:rFonts w:ascii="Times New Roman" w:hAnsi="Times New Roman" w:cs="Times New Roman"/>
        </w:rPr>
        <w:t>scholarship</w:t>
      </w:r>
      <w:r w:rsidR="0050483A" w:rsidRPr="00975FA4">
        <w:rPr>
          <w:rFonts w:ascii="Times New Roman" w:hAnsi="Times New Roman" w:cs="Times New Roman"/>
        </w:rPr>
        <w:t>,</w:t>
      </w:r>
      <w:r w:rsidRPr="00975FA4">
        <w:rPr>
          <w:rFonts w:ascii="Times New Roman" w:hAnsi="Times New Roman" w:cs="Times New Roman"/>
        </w:rPr>
        <w:t xml:space="preserve"> despite the increased importance religiou</w:t>
      </w:r>
      <w:r w:rsidR="001514C7" w:rsidRPr="00975FA4">
        <w:rPr>
          <w:rFonts w:ascii="Times New Roman" w:hAnsi="Times New Roman" w:cs="Times New Roman"/>
        </w:rPr>
        <w:t>s organizations are placing on I</w:t>
      </w:r>
      <w:r w:rsidRPr="00975FA4">
        <w:rPr>
          <w:rFonts w:ascii="Times New Roman" w:hAnsi="Times New Roman" w:cs="Times New Roman"/>
        </w:rPr>
        <w:t xml:space="preserve">nternet communication as well as the cultural significance and relevance of religion within the twentieth and twenty-first centuries (Waters, Friedman, Mills, </w:t>
      </w:r>
      <w:r w:rsidR="002259EA" w:rsidRPr="00975FA4">
        <w:rPr>
          <w:rFonts w:ascii="Times New Roman" w:hAnsi="Times New Roman" w:cs="Times New Roman"/>
        </w:rPr>
        <w:t xml:space="preserve">&amp; </w:t>
      </w:r>
      <w:r w:rsidRPr="00975FA4">
        <w:rPr>
          <w:rFonts w:ascii="Times New Roman" w:hAnsi="Times New Roman" w:cs="Times New Roman"/>
        </w:rPr>
        <w:t xml:space="preserve">Zeng, 2011). </w:t>
      </w:r>
    </w:p>
    <w:p w14:paraId="1EFEC264" w14:textId="3BC01F8E" w:rsidR="001514C7"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This research will serv</w:t>
      </w:r>
      <w:r w:rsidR="00D874F3" w:rsidRPr="00975FA4">
        <w:rPr>
          <w:rFonts w:ascii="Times New Roman" w:hAnsi="Times New Roman" w:cs="Times New Roman"/>
        </w:rPr>
        <w:t xml:space="preserve">e </w:t>
      </w:r>
      <w:r w:rsidR="00EC5A9F" w:rsidRPr="00975FA4">
        <w:rPr>
          <w:rFonts w:ascii="Times New Roman" w:hAnsi="Times New Roman" w:cs="Times New Roman"/>
        </w:rPr>
        <w:t>to connect and expand the body</w:t>
      </w:r>
      <w:r w:rsidRPr="00975FA4">
        <w:rPr>
          <w:rFonts w:ascii="Times New Roman" w:hAnsi="Times New Roman" w:cs="Times New Roman"/>
        </w:rPr>
        <w:t xml:space="preserve"> of knowledge on </w:t>
      </w:r>
      <w:r w:rsidR="00756395" w:rsidRPr="00975FA4">
        <w:rPr>
          <w:rFonts w:ascii="Times New Roman" w:hAnsi="Times New Roman" w:cs="Times New Roman"/>
        </w:rPr>
        <w:t>OPR</w:t>
      </w:r>
      <w:r w:rsidR="00EC5A9F" w:rsidRPr="00975FA4">
        <w:rPr>
          <w:rFonts w:ascii="Times New Roman" w:hAnsi="Times New Roman" w:cs="Times New Roman"/>
        </w:rPr>
        <w:t xml:space="preserve"> as well as apply the theory </w:t>
      </w:r>
      <w:r w:rsidRPr="00975FA4">
        <w:rPr>
          <w:rFonts w:ascii="Times New Roman" w:hAnsi="Times New Roman" w:cs="Times New Roman"/>
        </w:rPr>
        <w:t xml:space="preserve">to religion, a culturally significant </w:t>
      </w:r>
      <w:r w:rsidR="00254D15" w:rsidRPr="00975FA4">
        <w:rPr>
          <w:rFonts w:ascii="Times New Roman" w:hAnsi="Times New Roman" w:cs="Times New Roman"/>
        </w:rPr>
        <w:t>context</w:t>
      </w:r>
      <w:r w:rsidRPr="00975FA4">
        <w:rPr>
          <w:rFonts w:ascii="Times New Roman" w:hAnsi="Times New Roman" w:cs="Times New Roman"/>
        </w:rPr>
        <w:t xml:space="preserve"> (</w:t>
      </w:r>
      <w:r w:rsidR="00D874F3" w:rsidRPr="00975FA4">
        <w:rPr>
          <w:rFonts w:ascii="Times New Roman" w:hAnsi="Times New Roman" w:cs="Times New Roman"/>
        </w:rPr>
        <w:t>Lichterman, 2008</w:t>
      </w:r>
      <w:r w:rsidR="00690F22" w:rsidRPr="00975FA4">
        <w:rPr>
          <w:rFonts w:ascii="Times New Roman" w:hAnsi="Times New Roman" w:cs="Times New Roman"/>
        </w:rPr>
        <w:t xml:space="preserve">). This will </w:t>
      </w:r>
      <w:r w:rsidRPr="00975FA4">
        <w:rPr>
          <w:rFonts w:ascii="Times New Roman" w:hAnsi="Times New Roman" w:cs="Times New Roman"/>
        </w:rPr>
        <w:t xml:space="preserve">help to demonstrate the </w:t>
      </w:r>
      <w:r w:rsidR="00E038D8" w:rsidRPr="00975FA4">
        <w:rPr>
          <w:rFonts w:ascii="Times New Roman" w:hAnsi="Times New Roman" w:cs="Times New Roman"/>
        </w:rPr>
        <w:t>potential</w:t>
      </w:r>
      <w:r w:rsidRPr="00975FA4">
        <w:rPr>
          <w:rFonts w:ascii="Times New Roman" w:hAnsi="Times New Roman" w:cs="Times New Roman"/>
        </w:rPr>
        <w:t xml:space="preserve"> </w:t>
      </w:r>
      <w:r w:rsidR="00466B04" w:rsidRPr="00975FA4">
        <w:rPr>
          <w:rFonts w:ascii="Times New Roman" w:hAnsi="Times New Roman" w:cs="Times New Roman"/>
        </w:rPr>
        <w:t xml:space="preserve">for </w:t>
      </w:r>
      <w:r w:rsidR="00852D6D" w:rsidRPr="00975FA4">
        <w:rPr>
          <w:rFonts w:ascii="Times New Roman" w:hAnsi="Times New Roman" w:cs="Times New Roman"/>
        </w:rPr>
        <w:t>organizations</w:t>
      </w:r>
      <w:r w:rsidR="00EC5A9F" w:rsidRPr="00975FA4">
        <w:rPr>
          <w:rFonts w:ascii="Times New Roman" w:hAnsi="Times New Roman" w:cs="Times New Roman"/>
        </w:rPr>
        <w:t xml:space="preserve"> to cultivate </w:t>
      </w:r>
      <w:r w:rsidR="009745AB" w:rsidRPr="00975FA4">
        <w:rPr>
          <w:rFonts w:ascii="Times New Roman" w:hAnsi="Times New Roman" w:cs="Times New Roman"/>
        </w:rPr>
        <w:t>OPR</w:t>
      </w:r>
      <w:r w:rsidR="00EC5A9F" w:rsidRPr="00975FA4">
        <w:rPr>
          <w:rFonts w:ascii="Times New Roman" w:hAnsi="Times New Roman" w:cs="Times New Roman"/>
        </w:rPr>
        <w:t xml:space="preserve"> on social networking sites</w:t>
      </w:r>
      <w:r w:rsidRPr="00975FA4">
        <w:rPr>
          <w:rFonts w:ascii="Times New Roman" w:hAnsi="Times New Roman" w:cs="Times New Roman"/>
        </w:rPr>
        <w:t xml:space="preserve">. </w:t>
      </w:r>
      <w:r w:rsidR="00852D6D" w:rsidRPr="00975FA4">
        <w:rPr>
          <w:rFonts w:ascii="Times New Roman" w:hAnsi="Times New Roman" w:cs="Times New Roman"/>
        </w:rPr>
        <w:t xml:space="preserve">This </w:t>
      </w:r>
      <w:r w:rsidR="00143283" w:rsidRPr="00975FA4">
        <w:rPr>
          <w:rFonts w:ascii="Times New Roman" w:hAnsi="Times New Roman" w:cs="Times New Roman"/>
        </w:rPr>
        <w:t xml:space="preserve">research </w:t>
      </w:r>
      <w:r w:rsidR="00852D6D" w:rsidRPr="00975FA4">
        <w:rPr>
          <w:rFonts w:ascii="Times New Roman" w:hAnsi="Times New Roman" w:cs="Times New Roman"/>
        </w:rPr>
        <w:t xml:space="preserve">will also </w:t>
      </w:r>
      <w:r w:rsidR="009745AB" w:rsidRPr="00975FA4">
        <w:rPr>
          <w:rFonts w:ascii="Times New Roman" w:hAnsi="Times New Roman" w:cs="Times New Roman"/>
        </w:rPr>
        <w:t>critique</w:t>
      </w:r>
      <w:r w:rsidR="00852D6D" w:rsidRPr="00975FA4">
        <w:rPr>
          <w:rFonts w:ascii="Times New Roman" w:hAnsi="Times New Roman" w:cs="Times New Roman"/>
        </w:rPr>
        <w:t xml:space="preserve"> the traditional view of symmetrical communication and connect religious and non-religious approaches for obtaining OPR. </w:t>
      </w:r>
      <w:r w:rsidRPr="00975FA4">
        <w:rPr>
          <w:rFonts w:ascii="Times New Roman" w:hAnsi="Times New Roman" w:cs="Times New Roman"/>
        </w:rPr>
        <w:t xml:space="preserve">This </w:t>
      </w:r>
      <w:r w:rsidR="00852D6D" w:rsidRPr="00975FA4">
        <w:rPr>
          <w:rFonts w:ascii="Times New Roman" w:hAnsi="Times New Roman" w:cs="Times New Roman"/>
        </w:rPr>
        <w:t xml:space="preserve">study </w:t>
      </w:r>
      <w:r w:rsidR="009D6811" w:rsidRPr="00975FA4">
        <w:rPr>
          <w:rFonts w:ascii="Times New Roman" w:hAnsi="Times New Roman" w:cs="Times New Roman"/>
        </w:rPr>
        <w:t>was</w:t>
      </w:r>
      <w:r w:rsidRPr="00975FA4">
        <w:rPr>
          <w:rFonts w:ascii="Times New Roman" w:hAnsi="Times New Roman" w:cs="Times New Roman"/>
        </w:rPr>
        <w:t xml:space="preserve"> executed by conducting a </w:t>
      </w:r>
      <w:r w:rsidR="00B73CC1" w:rsidRPr="00975FA4">
        <w:rPr>
          <w:rFonts w:ascii="Times New Roman" w:hAnsi="Times New Roman" w:cs="Times New Roman"/>
        </w:rPr>
        <w:t xml:space="preserve">quantitative </w:t>
      </w:r>
      <w:r w:rsidRPr="00975FA4">
        <w:rPr>
          <w:rFonts w:ascii="Times New Roman" w:hAnsi="Times New Roman" w:cs="Times New Roman"/>
        </w:rPr>
        <w:t xml:space="preserve">content analysis of </w:t>
      </w:r>
      <w:r w:rsidR="0050483A" w:rsidRPr="00975FA4">
        <w:rPr>
          <w:rFonts w:ascii="Times New Roman" w:hAnsi="Times New Roman" w:cs="Times New Roman"/>
        </w:rPr>
        <w:t>two</w:t>
      </w:r>
      <w:r w:rsidRPr="00975FA4">
        <w:rPr>
          <w:rFonts w:ascii="Times New Roman" w:hAnsi="Times New Roman" w:cs="Times New Roman"/>
        </w:rPr>
        <w:t xml:space="preserve"> Twitter accounts to examine how international religious leaders in Catholicism and Buddhism</w:t>
      </w:r>
      <w:r w:rsidR="00852D6D" w:rsidRPr="00975FA4">
        <w:rPr>
          <w:rFonts w:ascii="Times New Roman" w:hAnsi="Times New Roman" w:cs="Times New Roman"/>
        </w:rPr>
        <w:t xml:space="preserve"> use the social networking site</w:t>
      </w:r>
      <w:r w:rsidRPr="00975FA4">
        <w:rPr>
          <w:rFonts w:ascii="Times New Roman" w:hAnsi="Times New Roman" w:cs="Times New Roman"/>
        </w:rPr>
        <w:t xml:space="preserve">. </w:t>
      </w:r>
      <w:r w:rsidR="001514C7" w:rsidRPr="00975FA4">
        <w:rPr>
          <w:rFonts w:ascii="Times New Roman" w:hAnsi="Times New Roman" w:cs="Times New Roman"/>
        </w:rPr>
        <w:t>Reasons</w:t>
      </w:r>
      <w:r w:rsidR="00254D15" w:rsidRPr="00975FA4">
        <w:rPr>
          <w:rFonts w:ascii="Times New Roman" w:hAnsi="Times New Roman" w:cs="Times New Roman"/>
        </w:rPr>
        <w:t xml:space="preserve"> for selecting international religious leaders in Catholicism and Buddhism and the social networking site Twitter </w:t>
      </w:r>
      <w:r w:rsidR="00852D6D" w:rsidRPr="00975FA4">
        <w:rPr>
          <w:rFonts w:ascii="Times New Roman" w:hAnsi="Times New Roman" w:cs="Times New Roman"/>
        </w:rPr>
        <w:t>will be</w:t>
      </w:r>
      <w:r w:rsidR="00254D15" w:rsidRPr="00975FA4">
        <w:rPr>
          <w:rFonts w:ascii="Times New Roman" w:hAnsi="Times New Roman" w:cs="Times New Roman"/>
        </w:rPr>
        <w:t xml:space="preserve"> discussed in </w:t>
      </w:r>
      <w:r w:rsidR="004874F3" w:rsidRPr="00975FA4">
        <w:rPr>
          <w:rFonts w:ascii="Times New Roman" w:hAnsi="Times New Roman" w:cs="Times New Roman"/>
        </w:rPr>
        <w:t>Chapter 3</w:t>
      </w:r>
      <w:r w:rsidR="00254D15" w:rsidRPr="00975FA4">
        <w:rPr>
          <w:rFonts w:ascii="Times New Roman" w:hAnsi="Times New Roman" w:cs="Times New Roman"/>
        </w:rPr>
        <w:t xml:space="preserve">. </w:t>
      </w:r>
    </w:p>
    <w:p w14:paraId="583EB1AF" w14:textId="5A15178C" w:rsidR="001A6BB2" w:rsidRPr="00975FA4" w:rsidRDefault="00CA0B88" w:rsidP="006937C0">
      <w:pPr>
        <w:spacing w:line="480" w:lineRule="auto"/>
        <w:ind w:firstLine="720"/>
        <w:rPr>
          <w:rFonts w:ascii="Times New Roman" w:hAnsi="Times New Roman" w:cs="Times New Roman"/>
        </w:rPr>
      </w:pPr>
      <w:r w:rsidRPr="00975FA4">
        <w:rPr>
          <w:rFonts w:ascii="Times New Roman" w:hAnsi="Times New Roman" w:cs="Times New Roman"/>
        </w:rPr>
        <w:t xml:space="preserve">In order to describe </w:t>
      </w:r>
      <w:r w:rsidR="00F800B2" w:rsidRPr="00975FA4">
        <w:rPr>
          <w:rFonts w:ascii="Times New Roman" w:hAnsi="Times New Roman" w:cs="Times New Roman"/>
        </w:rPr>
        <w:t>social media</w:t>
      </w:r>
      <w:r w:rsidRPr="00975FA4">
        <w:rPr>
          <w:rFonts w:ascii="Times New Roman" w:hAnsi="Times New Roman" w:cs="Times New Roman"/>
        </w:rPr>
        <w:t xml:space="preserve"> use by the religious leaders, </w:t>
      </w:r>
      <w:r w:rsidR="001514C7" w:rsidRPr="00975FA4">
        <w:rPr>
          <w:rFonts w:ascii="Times New Roman" w:hAnsi="Times New Roman" w:cs="Times New Roman"/>
        </w:rPr>
        <w:t>profile</w:t>
      </w:r>
      <w:r w:rsidRPr="00975FA4">
        <w:rPr>
          <w:rFonts w:ascii="Times New Roman" w:hAnsi="Times New Roman" w:cs="Times New Roman"/>
        </w:rPr>
        <w:t xml:space="preserve"> information </w:t>
      </w:r>
      <w:r w:rsidR="009D6811" w:rsidRPr="00975FA4">
        <w:rPr>
          <w:rFonts w:ascii="Times New Roman" w:hAnsi="Times New Roman" w:cs="Times New Roman"/>
        </w:rPr>
        <w:t>was</w:t>
      </w:r>
      <w:r w:rsidRPr="00975FA4">
        <w:rPr>
          <w:rFonts w:ascii="Times New Roman" w:hAnsi="Times New Roman" w:cs="Times New Roman"/>
        </w:rPr>
        <w:t xml:space="preserve"> collected </w:t>
      </w:r>
      <w:r w:rsidR="001514C7" w:rsidRPr="00975FA4">
        <w:rPr>
          <w:rFonts w:ascii="Times New Roman" w:hAnsi="Times New Roman" w:cs="Times New Roman"/>
        </w:rPr>
        <w:t xml:space="preserve">from each user and a word </w:t>
      </w:r>
      <w:r w:rsidRPr="00975FA4">
        <w:rPr>
          <w:rFonts w:ascii="Times New Roman" w:hAnsi="Times New Roman" w:cs="Times New Roman"/>
        </w:rPr>
        <w:t xml:space="preserve">frequency analysis and a phrase </w:t>
      </w:r>
      <w:r w:rsidR="001514C7" w:rsidRPr="00975FA4">
        <w:rPr>
          <w:rFonts w:ascii="Times New Roman" w:hAnsi="Times New Roman" w:cs="Times New Roman"/>
        </w:rPr>
        <w:t xml:space="preserve">frequency </w:t>
      </w:r>
      <w:r w:rsidRPr="00975FA4">
        <w:rPr>
          <w:rFonts w:ascii="Times New Roman" w:hAnsi="Times New Roman" w:cs="Times New Roman"/>
        </w:rPr>
        <w:t xml:space="preserve">analysis </w:t>
      </w:r>
      <w:r w:rsidR="009D6811" w:rsidRPr="00975FA4">
        <w:rPr>
          <w:rFonts w:ascii="Times New Roman" w:hAnsi="Times New Roman" w:cs="Times New Roman"/>
        </w:rPr>
        <w:t>was</w:t>
      </w:r>
      <w:r w:rsidR="004874F3" w:rsidRPr="00975FA4">
        <w:rPr>
          <w:rFonts w:ascii="Times New Roman" w:hAnsi="Times New Roman" w:cs="Times New Roman"/>
        </w:rPr>
        <w:t xml:space="preserve"> performed </w:t>
      </w:r>
      <w:r w:rsidRPr="00975FA4">
        <w:rPr>
          <w:rFonts w:ascii="Times New Roman" w:hAnsi="Times New Roman" w:cs="Times New Roman"/>
        </w:rPr>
        <w:t>to identify trends</w:t>
      </w:r>
      <w:r w:rsidR="00143283" w:rsidRPr="00975FA4">
        <w:rPr>
          <w:rFonts w:ascii="Times New Roman" w:hAnsi="Times New Roman" w:cs="Times New Roman"/>
        </w:rPr>
        <w:t xml:space="preserve"> and</w:t>
      </w:r>
      <w:r w:rsidRPr="00975FA4">
        <w:rPr>
          <w:rFonts w:ascii="Times New Roman" w:hAnsi="Times New Roman" w:cs="Times New Roman"/>
        </w:rPr>
        <w:t xml:space="preserve"> describe frequency </w:t>
      </w:r>
      <w:r w:rsidR="00143283" w:rsidRPr="00975FA4">
        <w:rPr>
          <w:rFonts w:ascii="Times New Roman" w:hAnsi="Times New Roman" w:cs="Times New Roman"/>
        </w:rPr>
        <w:t xml:space="preserve">and </w:t>
      </w:r>
      <w:r w:rsidRPr="00975FA4">
        <w:rPr>
          <w:rFonts w:ascii="Times New Roman" w:hAnsi="Times New Roman" w:cs="Times New Roman"/>
        </w:rPr>
        <w:t xml:space="preserve">variety of content. </w:t>
      </w:r>
      <w:r w:rsidR="0023377D" w:rsidRPr="00975FA4">
        <w:rPr>
          <w:rFonts w:ascii="Times New Roman" w:hAnsi="Times New Roman" w:cs="Times New Roman"/>
        </w:rPr>
        <w:t xml:space="preserve">During the word and phrase </w:t>
      </w:r>
      <w:r w:rsidR="001514C7" w:rsidRPr="00975FA4">
        <w:rPr>
          <w:rFonts w:ascii="Times New Roman" w:hAnsi="Times New Roman" w:cs="Times New Roman"/>
        </w:rPr>
        <w:t xml:space="preserve">frequency </w:t>
      </w:r>
      <w:r w:rsidR="0023377D" w:rsidRPr="00975FA4">
        <w:rPr>
          <w:rFonts w:ascii="Times New Roman" w:hAnsi="Times New Roman" w:cs="Times New Roman"/>
        </w:rPr>
        <w:t xml:space="preserve">analyses, all words and word pairings across </w:t>
      </w:r>
      <w:r w:rsidR="0050483A" w:rsidRPr="00975FA4">
        <w:rPr>
          <w:rFonts w:ascii="Times New Roman" w:hAnsi="Times New Roman" w:cs="Times New Roman"/>
        </w:rPr>
        <w:t>the</w:t>
      </w:r>
      <w:r w:rsidR="0023377D" w:rsidRPr="00975FA4">
        <w:rPr>
          <w:rFonts w:ascii="Times New Roman" w:hAnsi="Times New Roman" w:cs="Times New Roman"/>
        </w:rPr>
        <w:t xml:space="preserve"> religious leader</w:t>
      </w:r>
      <w:r w:rsidR="009745AB" w:rsidRPr="00975FA4">
        <w:rPr>
          <w:rFonts w:ascii="Times New Roman" w:hAnsi="Times New Roman" w:cs="Times New Roman"/>
        </w:rPr>
        <w:t>s</w:t>
      </w:r>
      <w:r w:rsidR="005B719D" w:rsidRPr="00975FA4">
        <w:rPr>
          <w:rFonts w:ascii="Times New Roman" w:hAnsi="Times New Roman" w:cs="Times New Roman"/>
        </w:rPr>
        <w:t>’</w:t>
      </w:r>
      <w:r w:rsidR="0023377D" w:rsidRPr="00975FA4">
        <w:rPr>
          <w:rFonts w:ascii="Times New Roman" w:hAnsi="Times New Roman" w:cs="Times New Roman"/>
        </w:rPr>
        <w:t xml:space="preserve"> Twitter accounts </w:t>
      </w:r>
      <w:r w:rsidR="004874F3" w:rsidRPr="00975FA4">
        <w:rPr>
          <w:rFonts w:ascii="Times New Roman" w:hAnsi="Times New Roman" w:cs="Times New Roman"/>
        </w:rPr>
        <w:t xml:space="preserve">were measured and compared </w:t>
      </w:r>
      <w:r w:rsidR="0023377D" w:rsidRPr="00975FA4">
        <w:rPr>
          <w:rFonts w:ascii="Times New Roman" w:hAnsi="Times New Roman" w:cs="Times New Roman"/>
        </w:rPr>
        <w:t xml:space="preserve">to provide an accurate description of activity and published content. </w:t>
      </w:r>
      <w:r w:rsidR="001A6BB2" w:rsidRPr="00975FA4">
        <w:rPr>
          <w:rFonts w:ascii="Times New Roman" w:hAnsi="Times New Roman" w:cs="Times New Roman"/>
        </w:rPr>
        <w:t xml:space="preserve">This will </w:t>
      </w:r>
      <w:r w:rsidR="00466B04" w:rsidRPr="00975FA4">
        <w:rPr>
          <w:rFonts w:ascii="Times New Roman" w:hAnsi="Times New Roman" w:cs="Times New Roman"/>
        </w:rPr>
        <w:t>lay the groundwork</w:t>
      </w:r>
      <w:r w:rsidR="001A6BB2" w:rsidRPr="00975FA4">
        <w:rPr>
          <w:rFonts w:ascii="Times New Roman" w:hAnsi="Times New Roman" w:cs="Times New Roman"/>
        </w:rPr>
        <w:t xml:space="preserve"> in demonstrating the </w:t>
      </w:r>
      <w:r w:rsidR="00690F22" w:rsidRPr="00975FA4">
        <w:rPr>
          <w:rFonts w:ascii="Times New Roman" w:hAnsi="Times New Roman" w:cs="Times New Roman"/>
        </w:rPr>
        <w:t>ability</w:t>
      </w:r>
      <w:r w:rsidR="001A6BB2" w:rsidRPr="00975FA4">
        <w:rPr>
          <w:rFonts w:ascii="Times New Roman" w:hAnsi="Times New Roman" w:cs="Times New Roman"/>
        </w:rPr>
        <w:t xml:space="preserve"> for </w:t>
      </w:r>
      <w:r w:rsidR="00690F22" w:rsidRPr="00975FA4">
        <w:rPr>
          <w:rFonts w:ascii="Times New Roman" w:hAnsi="Times New Roman" w:cs="Times New Roman"/>
        </w:rPr>
        <w:t xml:space="preserve">religious organizations </w:t>
      </w:r>
      <w:r w:rsidR="001A6BB2" w:rsidRPr="00975FA4">
        <w:rPr>
          <w:rFonts w:ascii="Times New Roman" w:hAnsi="Times New Roman" w:cs="Times New Roman"/>
        </w:rPr>
        <w:t xml:space="preserve">to </w:t>
      </w:r>
      <w:r w:rsidR="00EC5A9F" w:rsidRPr="00975FA4">
        <w:rPr>
          <w:rFonts w:ascii="Times New Roman" w:hAnsi="Times New Roman" w:cs="Times New Roman"/>
        </w:rPr>
        <w:t>practice</w:t>
      </w:r>
      <w:r w:rsidR="001A6BB2" w:rsidRPr="00975FA4">
        <w:rPr>
          <w:rFonts w:ascii="Times New Roman" w:hAnsi="Times New Roman" w:cs="Times New Roman"/>
        </w:rPr>
        <w:t xml:space="preserve"> </w:t>
      </w:r>
      <w:r w:rsidR="00852D6D" w:rsidRPr="00975FA4">
        <w:rPr>
          <w:rFonts w:ascii="Times New Roman" w:hAnsi="Times New Roman" w:cs="Times New Roman"/>
        </w:rPr>
        <w:t>OPR</w:t>
      </w:r>
      <w:r w:rsidR="00690F22" w:rsidRPr="00975FA4">
        <w:rPr>
          <w:rFonts w:ascii="Times New Roman" w:hAnsi="Times New Roman" w:cs="Times New Roman"/>
        </w:rPr>
        <w:t xml:space="preserve"> cultivation tactics</w:t>
      </w:r>
      <w:r w:rsidR="009745AB" w:rsidRPr="00975FA4">
        <w:rPr>
          <w:rFonts w:ascii="Times New Roman" w:hAnsi="Times New Roman" w:cs="Times New Roman"/>
        </w:rPr>
        <w:t xml:space="preserve"> on social networking sites</w:t>
      </w:r>
      <w:r w:rsidR="00690F22" w:rsidRPr="00975FA4">
        <w:rPr>
          <w:rFonts w:ascii="Times New Roman" w:hAnsi="Times New Roman" w:cs="Times New Roman"/>
        </w:rPr>
        <w:t>.</w:t>
      </w:r>
    </w:p>
    <w:p w14:paraId="7E058C62" w14:textId="4DD5CD6D" w:rsidR="00DC6566" w:rsidRPr="00975FA4" w:rsidRDefault="004874F3" w:rsidP="006937C0">
      <w:pPr>
        <w:spacing w:line="480" w:lineRule="auto"/>
        <w:rPr>
          <w:rFonts w:ascii="Times New Roman" w:hAnsi="Times New Roman" w:cs="Times New Roman"/>
          <w:b/>
        </w:rPr>
      </w:pPr>
      <w:r w:rsidRPr="00975FA4">
        <w:rPr>
          <w:rFonts w:ascii="Times New Roman" w:hAnsi="Times New Roman" w:cs="Times New Roman"/>
          <w:b/>
        </w:rPr>
        <w:t>Implications</w:t>
      </w:r>
    </w:p>
    <w:p w14:paraId="54D2367B" w14:textId="10B86638" w:rsidR="00DC6566" w:rsidRPr="00975FA4" w:rsidRDefault="00DC6566" w:rsidP="006937C0">
      <w:pPr>
        <w:spacing w:line="480" w:lineRule="auto"/>
        <w:ind w:firstLine="720"/>
        <w:rPr>
          <w:rFonts w:ascii="Times New Roman" w:hAnsi="Times New Roman" w:cs="Times New Roman"/>
        </w:rPr>
      </w:pPr>
      <w:r w:rsidRPr="00975FA4">
        <w:rPr>
          <w:rFonts w:ascii="Times New Roman" w:hAnsi="Times New Roman" w:cs="Times New Roman"/>
        </w:rPr>
        <w:t xml:space="preserve">Before 2010, no international religious leader had published content on Twitter. </w:t>
      </w:r>
      <w:r w:rsidR="00143283" w:rsidRPr="00975FA4">
        <w:rPr>
          <w:rFonts w:ascii="Times New Roman" w:hAnsi="Times New Roman" w:cs="Times New Roman"/>
        </w:rPr>
        <w:t>T</w:t>
      </w:r>
      <w:r w:rsidR="009745AB" w:rsidRPr="00975FA4">
        <w:rPr>
          <w:rFonts w:ascii="Times New Roman" w:hAnsi="Times New Roman" w:cs="Times New Roman"/>
        </w:rPr>
        <w:t>his changed</w:t>
      </w:r>
      <w:r w:rsidR="00143283" w:rsidRPr="00975FA4">
        <w:rPr>
          <w:rFonts w:ascii="Times New Roman" w:hAnsi="Times New Roman" w:cs="Times New Roman"/>
        </w:rPr>
        <w:t>, however</w:t>
      </w:r>
      <w:r w:rsidR="0020225F">
        <w:rPr>
          <w:rFonts w:ascii="Times New Roman" w:hAnsi="Times New Roman" w:cs="Times New Roman"/>
        </w:rPr>
        <w:t>,</w:t>
      </w:r>
      <w:r w:rsidR="009745AB" w:rsidRPr="00975FA4">
        <w:rPr>
          <w:rFonts w:ascii="Times New Roman" w:hAnsi="Times New Roman" w:cs="Times New Roman"/>
        </w:rPr>
        <w:t xml:space="preserve"> in 2010 </w:t>
      </w:r>
      <w:r w:rsidR="00CA0B88" w:rsidRPr="00975FA4">
        <w:rPr>
          <w:rFonts w:ascii="Times New Roman" w:hAnsi="Times New Roman" w:cs="Times New Roman"/>
        </w:rPr>
        <w:t xml:space="preserve">after an individual </w:t>
      </w:r>
      <w:r w:rsidR="00F800B2" w:rsidRPr="00975FA4">
        <w:rPr>
          <w:rFonts w:ascii="Times New Roman" w:hAnsi="Times New Roman" w:cs="Times New Roman"/>
        </w:rPr>
        <w:t>impersonated</w:t>
      </w:r>
      <w:r w:rsidR="00CA0B88" w:rsidRPr="00975FA4">
        <w:rPr>
          <w:rFonts w:ascii="Times New Roman" w:hAnsi="Times New Roman" w:cs="Times New Roman"/>
        </w:rPr>
        <w:t xml:space="preserve"> t</w:t>
      </w:r>
      <w:r w:rsidR="00F800B2" w:rsidRPr="00975FA4">
        <w:rPr>
          <w:rFonts w:ascii="Times New Roman" w:hAnsi="Times New Roman" w:cs="Times New Roman"/>
        </w:rPr>
        <w:t xml:space="preserve">he Dalai Lama on Twitter. Following this incident, </w:t>
      </w:r>
      <w:r w:rsidR="00CA0B88" w:rsidRPr="00975FA4">
        <w:rPr>
          <w:rFonts w:ascii="Times New Roman" w:hAnsi="Times New Roman" w:cs="Times New Roman"/>
        </w:rPr>
        <w:t xml:space="preserve">the real Dalai Lama </w:t>
      </w:r>
      <w:r w:rsidR="00F800B2" w:rsidRPr="00975FA4">
        <w:rPr>
          <w:rFonts w:ascii="Times New Roman" w:hAnsi="Times New Roman" w:cs="Times New Roman"/>
        </w:rPr>
        <w:t>joined</w:t>
      </w:r>
      <w:r w:rsidR="00CA0B88" w:rsidRPr="00975FA4">
        <w:rPr>
          <w:rFonts w:ascii="Times New Roman" w:hAnsi="Times New Roman" w:cs="Times New Roman"/>
        </w:rPr>
        <w:t xml:space="preserve"> the social networking site in February of that year</w:t>
      </w:r>
      <w:r w:rsidR="00337E1B" w:rsidRPr="00975FA4">
        <w:rPr>
          <w:rFonts w:ascii="Times New Roman" w:hAnsi="Times New Roman" w:cs="Times New Roman"/>
        </w:rPr>
        <w:t>, and other international religious leaders followed suit</w:t>
      </w:r>
      <w:r w:rsidR="00CA0B88" w:rsidRPr="00975FA4">
        <w:rPr>
          <w:rFonts w:ascii="Times New Roman" w:hAnsi="Times New Roman" w:cs="Times New Roman"/>
        </w:rPr>
        <w:t xml:space="preserve"> (Parr, 2010). </w:t>
      </w:r>
      <w:r w:rsidRPr="00975FA4">
        <w:rPr>
          <w:rFonts w:ascii="Times New Roman" w:hAnsi="Times New Roman" w:cs="Times New Roman"/>
        </w:rPr>
        <w:t xml:space="preserve">This research </w:t>
      </w:r>
      <w:r w:rsidR="009D6811" w:rsidRPr="00975FA4">
        <w:rPr>
          <w:rFonts w:ascii="Times New Roman" w:hAnsi="Times New Roman" w:cs="Times New Roman"/>
        </w:rPr>
        <w:t>will be</w:t>
      </w:r>
      <w:r w:rsidRPr="00975FA4">
        <w:rPr>
          <w:rFonts w:ascii="Times New Roman" w:hAnsi="Times New Roman" w:cs="Times New Roman"/>
        </w:rPr>
        <w:t xml:space="preserve"> the first to </w:t>
      </w:r>
      <w:r w:rsidR="00DB7D13" w:rsidRPr="00975FA4">
        <w:rPr>
          <w:rFonts w:ascii="Times New Roman" w:hAnsi="Times New Roman" w:cs="Times New Roman"/>
        </w:rPr>
        <w:t xml:space="preserve">describe and analyze </w:t>
      </w:r>
      <w:r w:rsidRPr="00975FA4">
        <w:rPr>
          <w:rFonts w:ascii="Times New Roman" w:hAnsi="Times New Roman" w:cs="Times New Roman"/>
        </w:rPr>
        <w:t xml:space="preserve">the content of two </w:t>
      </w:r>
      <w:r w:rsidR="00E038D8" w:rsidRPr="00975FA4">
        <w:rPr>
          <w:rFonts w:ascii="Times New Roman" w:hAnsi="Times New Roman" w:cs="Times New Roman"/>
        </w:rPr>
        <w:t>international religious leaders</w:t>
      </w:r>
      <w:r w:rsidRPr="00975FA4">
        <w:rPr>
          <w:rFonts w:ascii="Times New Roman" w:hAnsi="Times New Roman" w:cs="Times New Roman"/>
        </w:rPr>
        <w:t xml:space="preserve"> who hold the highest earthly titles within their respective religions. </w:t>
      </w:r>
      <w:r w:rsidR="001514C7" w:rsidRPr="00975FA4">
        <w:rPr>
          <w:rFonts w:ascii="Times New Roman" w:hAnsi="Times New Roman" w:cs="Times New Roman"/>
        </w:rPr>
        <w:t xml:space="preserve">The phrase “highest earthly titles” is used because </w:t>
      </w:r>
      <w:r w:rsidR="00852D6D" w:rsidRPr="00975FA4">
        <w:rPr>
          <w:rFonts w:ascii="Times New Roman" w:hAnsi="Times New Roman" w:cs="Times New Roman"/>
        </w:rPr>
        <w:t>both</w:t>
      </w:r>
      <w:r w:rsidR="001514C7" w:rsidRPr="00975FA4">
        <w:rPr>
          <w:rFonts w:ascii="Times New Roman" w:hAnsi="Times New Roman" w:cs="Times New Roman"/>
        </w:rPr>
        <w:t xml:space="preserve"> religion</w:t>
      </w:r>
      <w:r w:rsidR="00852D6D" w:rsidRPr="00975FA4">
        <w:rPr>
          <w:rFonts w:ascii="Times New Roman" w:hAnsi="Times New Roman" w:cs="Times New Roman"/>
        </w:rPr>
        <w:t>s</w:t>
      </w:r>
      <w:r w:rsidR="001514C7" w:rsidRPr="00975FA4">
        <w:rPr>
          <w:rFonts w:ascii="Times New Roman" w:hAnsi="Times New Roman" w:cs="Times New Roman"/>
        </w:rPr>
        <w:t xml:space="preserve"> </w:t>
      </w:r>
      <w:r w:rsidR="00852D6D" w:rsidRPr="00975FA4">
        <w:rPr>
          <w:rFonts w:ascii="Times New Roman" w:hAnsi="Times New Roman" w:cs="Times New Roman"/>
        </w:rPr>
        <w:t>believe in</w:t>
      </w:r>
      <w:r w:rsidR="001514C7" w:rsidRPr="00975FA4">
        <w:rPr>
          <w:rFonts w:ascii="Times New Roman" w:hAnsi="Times New Roman" w:cs="Times New Roman"/>
        </w:rPr>
        <w:t xml:space="preserve"> a </w:t>
      </w:r>
      <w:r w:rsidR="00592922">
        <w:rPr>
          <w:rFonts w:ascii="Times New Roman" w:hAnsi="Times New Roman" w:cs="Times New Roman"/>
        </w:rPr>
        <w:t>Supreme Being</w:t>
      </w:r>
      <w:r w:rsidR="001514C7" w:rsidRPr="00975FA4">
        <w:rPr>
          <w:rFonts w:ascii="Times New Roman" w:hAnsi="Times New Roman" w:cs="Times New Roman"/>
        </w:rPr>
        <w:t xml:space="preserve"> </w:t>
      </w:r>
      <w:r w:rsidR="00852D6D" w:rsidRPr="00975FA4">
        <w:rPr>
          <w:rFonts w:ascii="Times New Roman" w:hAnsi="Times New Roman" w:cs="Times New Roman"/>
        </w:rPr>
        <w:t>who</w:t>
      </w:r>
      <w:r w:rsidR="001514C7" w:rsidRPr="00975FA4">
        <w:rPr>
          <w:rFonts w:ascii="Times New Roman" w:hAnsi="Times New Roman" w:cs="Times New Roman"/>
        </w:rPr>
        <w:t xml:space="preserve"> is not physically </w:t>
      </w:r>
      <w:r w:rsidR="00852D6D" w:rsidRPr="00975FA4">
        <w:rPr>
          <w:rFonts w:ascii="Times New Roman" w:hAnsi="Times New Roman" w:cs="Times New Roman"/>
        </w:rPr>
        <w:t>living</w:t>
      </w:r>
      <w:r w:rsidR="001514C7" w:rsidRPr="00975FA4">
        <w:rPr>
          <w:rFonts w:ascii="Times New Roman" w:hAnsi="Times New Roman" w:cs="Times New Roman"/>
        </w:rPr>
        <w:t xml:space="preserve"> on this earth. </w:t>
      </w:r>
      <w:r w:rsidRPr="00975FA4">
        <w:rPr>
          <w:rFonts w:ascii="Times New Roman" w:hAnsi="Times New Roman" w:cs="Times New Roman"/>
        </w:rPr>
        <w:t xml:space="preserve">This research will also be the first to connect patterns of content from international religious leaders on </w:t>
      </w:r>
      <w:r w:rsidR="00852D6D" w:rsidRPr="00975FA4">
        <w:rPr>
          <w:rFonts w:ascii="Times New Roman" w:hAnsi="Times New Roman" w:cs="Times New Roman"/>
        </w:rPr>
        <w:t>Twitter.</w:t>
      </w:r>
    </w:p>
    <w:p w14:paraId="6FD8B3D9" w14:textId="0FB675F1" w:rsidR="00DC6566" w:rsidRPr="00975FA4" w:rsidRDefault="00DC6566" w:rsidP="006937C0">
      <w:pPr>
        <w:spacing w:line="480" w:lineRule="auto"/>
        <w:ind w:firstLine="720"/>
        <w:rPr>
          <w:rFonts w:ascii="Times New Roman" w:hAnsi="Times New Roman" w:cs="Times New Roman"/>
        </w:rPr>
      </w:pPr>
      <w:r w:rsidRPr="00975FA4">
        <w:rPr>
          <w:rFonts w:ascii="Times New Roman" w:hAnsi="Times New Roman" w:cs="Times New Roman"/>
        </w:rPr>
        <w:t>This re</w:t>
      </w:r>
      <w:r w:rsidR="00E038D8" w:rsidRPr="00975FA4">
        <w:rPr>
          <w:rFonts w:ascii="Times New Roman" w:hAnsi="Times New Roman" w:cs="Times New Roman"/>
        </w:rPr>
        <w:t xml:space="preserve">search will serve to expand </w:t>
      </w:r>
      <w:r w:rsidRPr="00975FA4">
        <w:rPr>
          <w:rFonts w:ascii="Times New Roman" w:hAnsi="Times New Roman" w:cs="Times New Roman"/>
        </w:rPr>
        <w:t xml:space="preserve">the </w:t>
      </w:r>
      <w:r w:rsidR="00E038D8" w:rsidRPr="00975FA4">
        <w:rPr>
          <w:rFonts w:ascii="Times New Roman" w:hAnsi="Times New Roman" w:cs="Times New Roman"/>
        </w:rPr>
        <w:t>theory of</w:t>
      </w:r>
      <w:r w:rsidRPr="00975FA4">
        <w:rPr>
          <w:rFonts w:ascii="Times New Roman" w:hAnsi="Times New Roman" w:cs="Times New Roman"/>
        </w:rPr>
        <w:t xml:space="preserve"> </w:t>
      </w:r>
      <w:r w:rsidR="001514C7" w:rsidRPr="00975FA4">
        <w:rPr>
          <w:rFonts w:ascii="Times New Roman" w:hAnsi="Times New Roman" w:cs="Times New Roman"/>
        </w:rPr>
        <w:t>OPR</w:t>
      </w:r>
      <w:r w:rsidR="00E038D8" w:rsidRPr="00975FA4">
        <w:rPr>
          <w:rFonts w:ascii="Times New Roman" w:hAnsi="Times New Roman" w:cs="Times New Roman"/>
        </w:rPr>
        <w:t xml:space="preserve"> and methodology </w:t>
      </w:r>
      <w:r w:rsidRPr="00975FA4">
        <w:rPr>
          <w:rFonts w:ascii="Times New Roman" w:hAnsi="Times New Roman" w:cs="Times New Roman"/>
        </w:rPr>
        <w:t>of research</w:t>
      </w:r>
      <w:r w:rsidR="00254D15" w:rsidRPr="00975FA4">
        <w:rPr>
          <w:rFonts w:ascii="Times New Roman" w:hAnsi="Times New Roman" w:cs="Times New Roman"/>
        </w:rPr>
        <w:t xml:space="preserve"> by studying social media and religious organizations</w:t>
      </w:r>
      <w:r w:rsidRPr="00975FA4">
        <w:rPr>
          <w:rFonts w:ascii="Times New Roman" w:hAnsi="Times New Roman" w:cs="Times New Roman"/>
        </w:rPr>
        <w:t xml:space="preserve">. </w:t>
      </w:r>
      <w:r w:rsidR="00081D32" w:rsidRPr="00975FA4">
        <w:rPr>
          <w:rFonts w:ascii="Times New Roman" w:hAnsi="Times New Roman" w:cs="Times New Roman"/>
        </w:rPr>
        <w:t>This research will also use a different method of content analysis that is not commonly applied within public relat</w:t>
      </w:r>
      <w:r w:rsidR="00F86A53" w:rsidRPr="00975FA4">
        <w:rPr>
          <w:rFonts w:ascii="Times New Roman" w:hAnsi="Times New Roman" w:cs="Times New Roman"/>
        </w:rPr>
        <w:t>ions scholarship</w:t>
      </w:r>
      <w:r w:rsidR="008F62B5" w:rsidRPr="00975FA4">
        <w:rPr>
          <w:rFonts w:ascii="Times New Roman" w:hAnsi="Times New Roman" w:cs="Times New Roman"/>
        </w:rPr>
        <w:t xml:space="preserve"> and examine messages communicated to the public, as opposed to themes of messages or website features</w:t>
      </w:r>
      <w:r w:rsidR="00F86A53" w:rsidRPr="00975FA4">
        <w:rPr>
          <w:rFonts w:ascii="Times New Roman" w:hAnsi="Times New Roman" w:cs="Times New Roman"/>
        </w:rPr>
        <w:t xml:space="preserve">. </w:t>
      </w:r>
      <w:r w:rsidRPr="00975FA4">
        <w:rPr>
          <w:rFonts w:ascii="Times New Roman" w:hAnsi="Times New Roman" w:cs="Times New Roman"/>
        </w:rPr>
        <w:t>This research will contribute to public relations scholarship</w:t>
      </w:r>
      <w:r w:rsidR="00E038D8" w:rsidRPr="00975FA4">
        <w:rPr>
          <w:rFonts w:ascii="Times New Roman" w:hAnsi="Times New Roman" w:cs="Times New Roman"/>
        </w:rPr>
        <w:t xml:space="preserve"> by demonstrating </w:t>
      </w:r>
      <w:r w:rsidRPr="00975FA4">
        <w:rPr>
          <w:rFonts w:ascii="Times New Roman" w:hAnsi="Times New Roman" w:cs="Times New Roman"/>
        </w:rPr>
        <w:t xml:space="preserve">the ability for </w:t>
      </w:r>
      <w:r w:rsidR="00E038D8" w:rsidRPr="00975FA4">
        <w:rPr>
          <w:rFonts w:ascii="Times New Roman" w:hAnsi="Times New Roman" w:cs="Times New Roman"/>
        </w:rPr>
        <w:t xml:space="preserve">religious </w:t>
      </w:r>
      <w:r w:rsidRPr="00975FA4">
        <w:rPr>
          <w:rFonts w:ascii="Times New Roman" w:hAnsi="Times New Roman" w:cs="Times New Roman"/>
        </w:rPr>
        <w:t xml:space="preserve">organizations to </w:t>
      </w:r>
      <w:r w:rsidR="00E038D8" w:rsidRPr="00975FA4">
        <w:rPr>
          <w:rFonts w:ascii="Times New Roman" w:hAnsi="Times New Roman" w:cs="Times New Roman"/>
        </w:rPr>
        <w:t xml:space="preserve">cultivate </w:t>
      </w:r>
      <w:r w:rsidR="00852D6D" w:rsidRPr="00975FA4">
        <w:rPr>
          <w:rFonts w:ascii="Times New Roman" w:hAnsi="Times New Roman" w:cs="Times New Roman"/>
        </w:rPr>
        <w:t>OPR</w:t>
      </w:r>
      <w:r w:rsidR="00E038D8" w:rsidRPr="00975FA4">
        <w:rPr>
          <w:rFonts w:ascii="Times New Roman" w:hAnsi="Times New Roman" w:cs="Times New Roman"/>
        </w:rPr>
        <w:t xml:space="preserve"> on social networking sites</w:t>
      </w:r>
      <w:r w:rsidRPr="00975FA4">
        <w:rPr>
          <w:rFonts w:ascii="Times New Roman" w:hAnsi="Times New Roman" w:cs="Times New Roman"/>
        </w:rPr>
        <w:t xml:space="preserve">. </w:t>
      </w:r>
      <w:r w:rsidR="00E112CF" w:rsidRPr="00975FA4">
        <w:rPr>
          <w:rFonts w:ascii="Times New Roman" w:hAnsi="Times New Roman" w:cs="Times New Roman"/>
        </w:rPr>
        <w:t>Additionally</w:t>
      </w:r>
      <w:r w:rsidR="004544D3" w:rsidRPr="00975FA4">
        <w:rPr>
          <w:rFonts w:ascii="Times New Roman" w:hAnsi="Times New Roman" w:cs="Times New Roman"/>
        </w:rPr>
        <w:t>, this</w:t>
      </w:r>
      <w:r w:rsidRPr="00975FA4">
        <w:rPr>
          <w:rFonts w:ascii="Times New Roman" w:hAnsi="Times New Roman" w:cs="Times New Roman"/>
        </w:rPr>
        <w:t xml:space="preserve"> research will contribute to existing research </w:t>
      </w:r>
      <w:r w:rsidR="00254D15" w:rsidRPr="00975FA4">
        <w:rPr>
          <w:rFonts w:ascii="Times New Roman" w:hAnsi="Times New Roman" w:cs="Times New Roman"/>
        </w:rPr>
        <w:t>on</w:t>
      </w:r>
      <w:r w:rsidRPr="00975FA4">
        <w:rPr>
          <w:rFonts w:ascii="Times New Roman" w:hAnsi="Times New Roman" w:cs="Times New Roman"/>
        </w:rPr>
        <w:t xml:space="preserve"> religion and social networking sites</w:t>
      </w:r>
      <w:r w:rsidR="00254D15" w:rsidRPr="00975FA4">
        <w:rPr>
          <w:rFonts w:ascii="Times New Roman" w:hAnsi="Times New Roman" w:cs="Times New Roman"/>
        </w:rPr>
        <w:t xml:space="preserve"> by </w:t>
      </w:r>
      <w:r w:rsidR="00E112CF" w:rsidRPr="00975FA4">
        <w:rPr>
          <w:rFonts w:ascii="Times New Roman" w:hAnsi="Times New Roman" w:cs="Times New Roman"/>
        </w:rPr>
        <w:t>studying</w:t>
      </w:r>
      <w:r w:rsidR="00254D15" w:rsidRPr="00975FA4">
        <w:rPr>
          <w:rFonts w:ascii="Times New Roman" w:hAnsi="Times New Roman" w:cs="Times New Roman"/>
        </w:rPr>
        <w:t xml:space="preserve"> both </w:t>
      </w:r>
      <w:r w:rsidR="00E112CF" w:rsidRPr="00975FA4">
        <w:rPr>
          <w:rFonts w:ascii="Times New Roman" w:hAnsi="Times New Roman" w:cs="Times New Roman"/>
        </w:rPr>
        <w:t>topics</w:t>
      </w:r>
      <w:r w:rsidR="00254D15" w:rsidRPr="00975FA4">
        <w:rPr>
          <w:rFonts w:ascii="Times New Roman" w:hAnsi="Times New Roman" w:cs="Times New Roman"/>
        </w:rPr>
        <w:t xml:space="preserve"> </w:t>
      </w:r>
      <w:r w:rsidR="00E112CF" w:rsidRPr="00975FA4">
        <w:rPr>
          <w:rFonts w:ascii="Times New Roman" w:hAnsi="Times New Roman" w:cs="Times New Roman"/>
        </w:rPr>
        <w:t>through the lens of a public relations theory.</w:t>
      </w:r>
    </w:p>
    <w:p w14:paraId="67F4FDEF" w14:textId="77777777" w:rsidR="001A6BB2" w:rsidRPr="00975FA4" w:rsidRDefault="001A6BB2" w:rsidP="006937C0">
      <w:pPr>
        <w:spacing w:line="480" w:lineRule="auto"/>
        <w:rPr>
          <w:rFonts w:ascii="Times New Roman" w:hAnsi="Times New Roman" w:cs="Times New Roman"/>
          <w:b/>
        </w:rPr>
      </w:pPr>
      <w:r w:rsidRPr="00975FA4">
        <w:rPr>
          <w:rFonts w:ascii="Times New Roman" w:hAnsi="Times New Roman" w:cs="Times New Roman"/>
          <w:b/>
        </w:rPr>
        <w:t>Religion</w:t>
      </w:r>
    </w:p>
    <w:p w14:paraId="3CB40C37" w14:textId="1C050BC7" w:rsidR="000F40B5"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 xml:space="preserve">Religion on social media </w:t>
      </w:r>
      <w:r w:rsidR="00466B04" w:rsidRPr="00975FA4">
        <w:rPr>
          <w:rFonts w:ascii="Times New Roman" w:hAnsi="Times New Roman" w:cs="Times New Roman"/>
        </w:rPr>
        <w:t xml:space="preserve">needs to </w:t>
      </w:r>
      <w:r w:rsidRPr="00975FA4">
        <w:rPr>
          <w:rFonts w:ascii="Times New Roman" w:hAnsi="Times New Roman" w:cs="Times New Roman"/>
        </w:rPr>
        <w:t>be studied because of the increasing dominance of religion in mainstream media. Between discussin</w:t>
      </w:r>
      <w:r w:rsidR="00FA77DF" w:rsidRPr="00975FA4">
        <w:rPr>
          <w:rFonts w:ascii="Times New Roman" w:hAnsi="Times New Roman" w:cs="Times New Roman"/>
        </w:rPr>
        <w:t xml:space="preserve">g religious affiliations of </w:t>
      </w:r>
      <w:r w:rsidR="00143283" w:rsidRPr="00975FA4">
        <w:rPr>
          <w:rFonts w:ascii="Times New Roman" w:hAnsi="Times New Roman" w:cs="Times New Roman"/>
        </w:rPr>
        <w:t>p</w:t>
      </w:r>
      <w:r w:rsidRPr="00975FA4">
        <w:rPr>
          <w:rFonts w:ascii="Times New Roman" w:hAnsi="Times New Roman" w:cs="Times New Roman"/>
        </w:rPr>
        <w:t xml:space="preserve">residential candidates, guerilla warfare by Islamic extremists, </w:t>
      </w:r>
      <w:r w:rsidR="00FC3293" w:rsidRPr="00975FA4">
        <w:rPr>
          <w:rFonts w:ascii="Times New Roman" w:hAnsi="Times New Roman" w:cs="Times New Roman"/>
        </w:rPr>
        <w:t xml:space="preserve">civil unrest in Israel, </w:t>
      </w:r>
      <w:r w:rsidRPr="00975FA4">
        <w:rPr>
          <w:rFonts w:ascii="Times New Roman" w:hAnsi="Times New Roman" w:cs="Times New Roman"/>
        </w:rPr>
        <w:t xml:space="preserve">and the topic of </w:t>
      </w:r>
      <w:r w:rsidR="00715055">
        <w:rPr>
          <w:rFonts w:ascii="Times New Roman" w:hAnsi="Times New Roman" w:cs="Times New Roman"/>
        </w:rPr>
        <w:t>same-sex</w:t>
      </w:r>
      <w:r w:rsidRPr="00975FA4">
        <w:rPr>
          <w:rFonts w:ascii="Times New Roman" w:hAnsi="Times New Roman" w:cs="Times New Roman"/>
        </w:rPr>
        <w:t xml:space="preserve"> marriage in the United States, religion permeates through mainstream media and is a core component of human culture, identity, and re</w:t>
      </w:r>
      <w:r w:rsidR="00C03090" w:rsidRPr="00975FA4">
        <w:rPr>
          <w:rFonts w:ascii="Times New Roman" w:hAnsi="Times New Roman" w:cs="Times New Roman"/>
        </w:rPr>
        <w:t xml:space="preserve">lationships (Lichterman, 2008). </w:t>
      </w:r>
      <w:r w:rsidRPr="00975FA4">
        <w:rPr>
          <w:rFonts w:ascii="Times New Roman" w:hAnsi="Times New Roman" w:cs="Times New Roman"/>
        </w:rPr>
        <w:t>Based on current trends in fertility, life expectancy, and geographical location, resea</w:t>
      </w:r>
      <w:r w:rsidR="000F40B5" w:rsidRPr="00975FA4">
        <w:rPr>
          <w:rFonts w:ascii="Times New Roman" w:hAnsi="Times New Roman" w:cs="Times New Roman"/>
        </w:rPr>
        <w:t>rchers predicted that the world</w:t>
      </w:r>
      <w:r w:rsidR="005B719D" w:rsidRPr="00975FA4">
        <w:rPr>
          <w:rFonts w:ascii="Times New Roman" w:hAnsi="Times New Roman" w:cs="Times New Roman"/>
        </w:rPr>
        <w:t>’</w:t>
      </w:r>
      <w:r w:rsidRPr="00975FA4">
        <w:rPr>
          <w:rFonts w:ascii="Times New Roman" w:hAnsi="Times New Roman" w:cs="Times New Roman"/>
        </w:rPr>
        <w:t xml:space="preserve">s major religions such as Christianity and Islam will increase in numbers worldwide by 2050 while the amount of people who do not claim a religion will decrease by 2050 (Hackett, Stonawski, </w:t>
      </w:r>
      <w:r w:rsidRPr="00975FA4">
        <w:rPr>
          <w:rFonts w:ascii="Times New Roman" w:hAnsi="Times New Roman" w:cs="Times New Roman"/>
          <w:bCs/>
        </w:rPr>
        <w:t>Potančoková</w:t>
      </w:r>
      <w:r w:rsidRPr="00975FA4">
        <w:rPr>
          <w:rFonts w:ascii="Times New Roman" w:hAnsi="Times New Roman" w:cs="Times New Roman"/>
        </w:rPr>
        <w:t xml:space="preserve">, Grim, &amp; Skirbekk, 2015; Ritchey, 2015). </w:t>
      </w:r>
    </w:p>
    <w:p w14:paraId="3CBEA772" w14:textId="10DE153F" w:rsidR="001A6BB2" w:rsidRPr="00975FA4" w:rsidRDefault="001A6BB2" w:rsidP="006937C0">
      <w:pPr>
        <w:spacing w:line="480" w:lineRule="auto"/>
        <w:ind w:firstLine="720"/>
        <w:rPr>
          <w:rFonts w:ascii="Times New Roman" w:hAnsi="Times New Roman" w:cs="Times New Roman"/>
        </w:rPr>
      </w:pPr>
      <w:r w:rsidRPr="00975FA4">
        <w:rPr>
          <w:rFonts w:ascii="Times New Roman" w:hAnsi="Times New Roman" w:cs="Times New Roman"/>
        </w:rPr>
        <w:t>Researchers have previously predicted a growth of the religiously unaffiliated based on technology trends, economic development, and “mathematical mod</w:t>
      </w:r>
      <w:r w:rsidR="00A3007E" w:rsidRPr="00975FA4">
        <w:rPr>
          <w:rFonts w:ascii="Times New Roman" w:hAnsi="Times New Roman" w:cs="Times New Roman"/>
        </w:rPr>
        <w:t>els of social group competition</w:t>
      </w:r>
      <w:r w:rsidRPr="00975FA4">
        <w:rPr>
          <w:rFonts w:ascii="Times New Roman" w:hAnsi="Times New Roman" w:cs="Times New Roman"/>
        </w:rPr>
        <w:t>”</w:t>
      </w:r>
      <w:r w:rsidR="00A3007E" w:rsidRPr="00975FA4">
        <w:rPr>
          <w:rFonts w:ascii="Times New Roman" w:hAnsi="Times New Roman" w:cs="Times New Roman"/>
        </w:rPr>
        <w:t xml:space="preserve"> (</w:t>
      </w:r>
      <w:r w:rsidR="00C8175D" w:rsidRPr="00975FA4">
        <w:rPr>
          <w:rFonts w:ascii="Times New Roman" w:hAnsi="Times New Roman" w:cs="Times New Roman"/>
        </w:rPr>
        <w:t xml:space="preserve">Abrams et al., 2011; </w:t>
      </w:r>
      <w:r w:rsidR="00A3007E" w:rsidRPr="00975FA4">
        <w:rPr>
          <w:rFonts w:ascii="Times New Roman" w:hAnsi="Times New Roman" w:cs="Times New Roman"/>
        </w:rPr>
        <w:t xml:space="preserve">Hackett et al., 2015, p. 830). </w:t>
      </w:r>
      <w:r w:rsidR="00C8175D" w:rsidRPr="00975FA4">
        <w:rPr>
          <w:rFonts w:ascii="Times New Roman" w:hAnsi="Times New Roman" w:cs="Times New Roman"/>
        </w:rPr>
        <w:t>However,</w:t>
      </w:r>
      <w:r w:rsidRPr="00975FA4">
        <w:rPr>
          <w:rFonts w:ascii="Times New Roman" w:hAnsi="Times New Roman" w:cs="Times New Roman"/>
        </w:rPr>
        <w:t xml:space="preserve"> Hackett e</w:t>
      </w:r>
      <w:r w:rsidR="000E6579" w:rsidRPr="00975FA4">
        <w:rPr>
          <w:rFonts w:ascii="Times New Roman" w:hAnsi="Times New Roman" w:cs="Times New Roman"/>
        </w:rPr>
        <w:t>t al.</w:t>
      </w:r>
      <w:r w:rsidRPr="00975FA4">
        <w:rPr>
          <w:rFonts w:ascii="Times New Roman" w:hAnsi="Times New Roman" w:cs="Times New Roman"/>
        </w:rPr>
        <w:t xml:space="preserve"> </w:t>
      </w:r>
      <w:r w:rsidR="000F40B5" w:rsidRPr="00975FA4">
        <w:rPr>
          <w:rFonts w:ascii="Times New Roman" w:hAnsi="Times New Roman" w:cs="Times New Roman"/>
        </w:rPr>
        <w:t xml:space="preserve">(2015) </w:t>
      </w:r>
      <w:r w:rsidR="00C8175D" w:rsidRPr="00975FA4">
        <w:rPr>
          <w:rFonts w:ascii="Times New Roman" w:hAnsi="Times New Roman" w:cs="Times New Roman"/>
        </w:rPr>
        <w:t xml:space="preserve">noted a lack of population growth patterns in previous research and </w:t>
      </w:r>
      <w:r w:rsidRPr="00975FA4">
        <w:rPr>
          <w:rFonts w:ascii="Times New Roman" w:hAnsi="Times New Roman" w:cs="Times New Roman"/>
        </w:rPr>
        <w:t>based predictions in a decline of the religiously unaffiliated on patterns of demographic information such as “fertility, mortality, migration, and religious switching” (p. 830).</w:t>
      </w:r>
      <w:r w:rsidR="00C8175D" w:rsidRPr="00975FA4">
        <w:rPr>
          <w:rFonts w:ascii="Times New Roman" w:hAnsi="Times New Roman" w:cs="Times New Roman"/>
        </w:rPr>
        <w:t xml:space="preserve"> Hackett</w:t>
      </w:r>
      <w:r w:rsidR="005B719D" w:rsidRPr="00975FA4">
        <w:rPr>
          <w:rFonts w:ascii="Times New Roman" w:hAnsi="Times New Roman" w:cs="Times New Roman"/>
        </w:rPr>
        <w:t>’</w:t>
      </w:r>
      <w:r w:rsidR="00C8175D" w:rsidRPr="00975FA4">
        <w:rPr>
          <w:rFonts w:ascii="Times New Roman" w:hAnsi="Times New Roman" w:cs="Times New Roman"/>
        </w:rPr>
        <w:t xml:space="preserve">s </w:t>
      </w:r>
      <w:r w:rsidR="000F40B5" w:rsidRPr="00975FA4">
        <w:rPr>
          <w:rFonts w:ascii="Times New Roman" w:hAnsi="Times New Roman" w:cs="Times New Roman"/>
        </w:rPr>
        <w:t xml:space="preserve">(2015) </w:t>
      </w:r>
      <w:r w:rsidR="00C8175D" w:rsidRPr="00975FA4">
        <w:rPr>
          <w:rFonts w:ascii="Times New Roman" w:hAnsi="Times New Roman" w:cs="Times New Roman"/>
        </w:rPr>
        <w:t xml:space="preserve">research is important to note because it </w:t>
      </w:r>
      <w:r w:rsidR="003047B7" w:rsidRPr="00975FA4">
        <w:rPr>
          <w:rFonts w:ascii="Times New Roman" w:hAnsi="Times New Roman" w:cs="Times New Roman"/>
        </w:rPr>
        <w:t>provides data to counter</w:t>
      </w:r>
      <w:r w:rsidR="00C8175D" w:rsidRPr="00975FA4">
        <w:rPr>
          <w:rFonts w:ascii="Times New Roman" w:hAnsi="Times New Roman" w:cs="Times New Roman"/>
        </w:rPr>
        <w:t xml:space="preserve"> the accepted view that </w:t>
      </w:r>
      <w:r w:rsidR="00FC3293" w:rsidRPr="00975FA4">
        <w:rPr>
          <w:rFonts w:ascii="Times New Roman" w:hAnsi="Times New Roman" w:cs="Times New Roman"/>
        </w:rPr>
        <w:t>religious</w:t>
      </w:r>
      <w:r w:rsidR="00C8175D" w:rsidRPr="00975FA4">
        <w:rPr>
          <w:rFonts w:ascii="Times New Roman" w:hAnsi="Times New Roman" w:cs="Times New Roman"/>
        </w:rPr>
        <w:t xml:space="preserve"> influence is declining (</w:t>
      </w:r>
      <w:r w:rsidR="003047B7" w:rsidRPr="00975FA4">
        <w:rPr>
          <w:rFonts w:ascii="Times New Roman" w:hAnsi="Times New Roman" w:cs="Times New Roman"/>
        </w:rPr>
        <w:t xml:space="preserve">Cheong, Halavais, </w:t>
      </w:r>
      <w:r w:rsidR="000F40B5" w:rsidRPr="00975FA4">
        <w:rPr>
          <w:rFonts w:ascii="Times New Roman" w:hAnsi="Times New Roman" w:cs="Times New Roman"/>
        </w:rPr>
        <w:t xml:space="preserve">&amp; </w:t>
      </w:r>
      <w:r w:rsidR="003047B7" w:rsidRPr="00975FA4">
        <w:rPr>
          <w:rFonts w:ascii="Times New Roman" w:hAnsi="Times New Roman" w:cs="Times New Roman"/>
        </w:rPr>
        <w:t>Kwon, 2008; Pew Research, 2014).</w:t>
      </w:r>
    </w:p>
    <w:p w14:paraId="14FCC1F2" w14:textId="3850B1F0" w:rsidR="00C03090" w:rsidRPr="00975FA4" w:rsidRDefault="00C03090" w:rsidP="006937C0">
      <w:pPr>
        <w:spacing w:line="480" w:lineRule="auto"/>
        <w:ind w:firstLine="720"/>
        <w:rPr>
          <w:rFonts w:ascii="Times New Roman" w:hAnsi="Times New Roman" w:cs="Times New Roman"/>
        </w:rPr>
      </w:pPr>
      <w:r w:rsidRPr="00975FA4">
        <w:rPr>
          <w:rFonts w:ascii="Times New Roman" w:hAnsi="Times New Roman" w:cs="Times New Roman"/>
        </w:rPr>
        <w:t>Historically, religious organizations are some of the oldest nonprofit, non-governmental organizations whose goal is to serve their “customers,” so to say. A core component of most of the world</w:t>
      </w:r>
      <w:r w:rsidR="005B719D" w:rsidRPr="00975FA4">
        <w:rPr>
          <w:rFonts w:ascii="Times New Roman" w:hAnsi="Times New Roman" w:cs="Times New Roman"/>
        </w:rPr>
        <w:t>’</w:t>
      </w:r>
      <w:r w:rsidRPr="00975FA4">
        <w:rPr>
          <w:rFonts w:ascii="Times New Roman" w:hAnsi="Times New Roman" w:cs="Times New Roman"/>
        </w:rPr>
        <w:t>s main religions is to nurture followers and convert nonbelievers, making comm</w:t>
      </w:r>
      <w:r w:rsidR="00DB78B1" w:rsidRPr="00975FA4">
        <w:rPr>
          <w:rFonts w:ascii="Times New Roman" w:hAnsi="Times New Roman" w:cs="Times New Roman"/>
        </w:rPr>
        <w:t>unication a fundamental practice</w:t>
      </w:r>
      <w:r w:rsidRPr="00975FA4">
        <w:rPr>
          <w:rFonts w:ascii="Times New Roman" w:hAnsi="Times New Roman" w:cs="Times New Roman"/>
        </w:rPr>
        <w:t xml:space="preserve">. </w:t>
      </w:r>
      <w:r w:rsidR="00E112CF" w:rsidRPr="00975FA4">
        <w:rPr>
          <w:rFonts w:ascii="Times New Roman" w:hAnsi="Times New Roman" w:cs="Times New Roman"/>
        </w:rPr>
        <w:t xml:space="preserve">Additionally, many religions require consumption of media materials through books, music, and more, as a form of worship. (Campbell, 2007; Tilson, 2006). </w:t>
      </w:r>
      <w:r w:rsidRPr="00975FA4">
        <w:rPr>
          <w:rFonts w:ascii="Times New Roman" w:hAnsi="Times New Roman" w:cs="Times New Roman"/>
        </w:rPr>
        <w:t>Many of the world</w:t>
      </w:r>
      <w:r w:rsidR="005B719D" w:rsidRPr="00975FA4">
        <w:rPr>
          <w:rFonts w:ascii="Times New Roman" w:hAnsi="Times New Roman" w:cs="Times New Roman"/>
        </w:rPr>
        <w:t>’</w:t>
      </w:r>
      <w:r w:rsidRPr="00975FA4">
        <w:rPr>
          <w:rFonts w:ascii="Times New Roman" w:hAnsi="Times New Roman" w:cs="Times New Roman"/>
        </w:rPr>
        <w:t xml:space="preserve">s greatest leaps in </w:t>
      </w:r>
      <w:r w:rsidR="00DB78B1" w:rsidRPr="00975FA4">
        <w:rPr>
          <w:rFonts w:ascii="Times New Roman" w:hAnsi="Times New Roman" w:cs="Times New Roman"/>
        </w:rPr>
        <w:t>education and mass communication</w:t>
      </w:r>
      <w:r w:rsidR="00E112CF" w:rsidRPr="00975FA4">
        <w:rPr>
          <w:rFonts w:ascii="Times New Roman" w:hAnsi="Times New Roman" w:cs="Times New Roman"/>
        </w:rPr>
        <w:t>, like the invention of the moveable metal type printing press</w:t>
      </w:r>
      <w:r w:rsidR="00081D32" w:rsidRPr="00975FA4">
        <w:rPr>
          <w:rFonts w:ascii="Times New Roman" w:hAnsi="Times New Roman" w:cs="Times New Roman"/>
        </w:rPr>
        <w:t>,</w:t>
      </w:r>
      <w:r w:rsidR="000F40B5" w:rsidRPr="00975FA4">
        <w:rPr>
          <w:rFonts w:ascii="Times New Roman" w:hAnsi="Times New Roman" w:cs="Times New Roman"/>
        </w:rPr>
        <w:t xml:space="preserve"> which inspired a global increase in literacy</w:t>
      </w:r>
      <w:r w:rsidR="00E112CF" w:rsidRPr="00975FA4">
        <w:rPr>
          <w:rFonts w:ascii="Times New Roman" w:hAnsi="Times New Roman" w:cs="Times New Roman"/>
        </w:rPr>
        <w:t>,</w:t>
      </w:r>
      <w:r w:rsidR="00DB78B1" w:rsidRPr="00975FA4">
        <w:rPr>
          <w:rFonts w:ascii="Times New Roman" w:hAnsi="Times New Roman" w:cs="Times New Roman"/>
        </w:rPr>
        <w:t xml:space="preserve"> stem from the fundamental religious purpose for believers to communicate with b</w:t>
      </w:r>
      <w:r w:rsidR="00E112CF" w:rsidRPr="00975FA4">
        <w:rPr>
          <w:rFonts w:ascii="Times New Roman" w:hAnsi="Times New Roman" w:cs="Times New Roman"/>
        </w:rPr>
        <w:t xml:space="preserve">elievers and nonbelievers alike (Xifra, 2008). </w:t>
      </w:r>
      <w:r w:rsidR="00DB78B1" w:rsidRPr="00975FA4">
        <w:rPr>
          <w:rFonts w:ascii="Times New Roman" w:hAnsi="Times New Roman" w:cs="Times New Roman"/>
        </w:rPr>
        <w:t>Thus, in many ways,</w:t>
      </w:r>
      <w:r w:rsidRPr="00975FA4">
        <w:rPr>
          <w:rFonts w:ascii="Times New Roman" w:hAnsi="Times New Roman" w:cs="Times New Roman"/>
        </w:rPr>
        <w:t xml:space="preserve"> </w:t>
      </w:r>
      <w:r w:rsidR="00DB78B1" w:rsidRPr="00975FA4">
        <w:rPr>
          <w:rFonts w:ascii="Times New Roman" w:hAnsi="Times New Roman" w:cs="Times New Roman"/>
        </w:rPr>
        <w:t xml:space="preserve">religious </w:t>
      </w:r>
      <w:r w:rsidRPr="00975FA4">
        <w:rPr>
          <w:rFonts w:ascii="Times New Roman" w:hAnsi="Times New Roman" w:cs="Times New Roman"/>
        </w:rPr>
        <w:t>organizations are pioneers in terms of relationshi</w:t>
      </w:r>
      <w:r w:rsidR="000F40B5" w:rsidRPr="00975FA4">
        <w:rPr>
          <w:rFonts w:ascii="Times New Roman" w:hAnsi="Times New Roman" w:cs="Times New Roman"/>
        </w:rPr>
        <w:t xml:space="preserve">p management, </w:t>
      </w:r>
      <w:r w:rsidR="00DB78B1" w:rsidRPr="00975FA4">
        <w:rPr>
          <w:rFonts w:ascii="Times New Roman" w:hAnsi="Times New Roman" w:cs="Times New Roman"/>
        </w:rPr>
        <w:t>communication</w:t>
      </w:r>
      <w:r w:rsidR="000F40B5" w:rsidRPr="00975FA4">
        <w:rPr>
          <w:rFonts w:ascii="Times New Roman" w:hAnsi="Times New Roman" w:cs="Times New Roman"/>
        </w:rPr>
        <w:t>, and public relations</w:t>
      </w:r>
      <w:r w:rsidR="00DB78B1" w:rsidRPr="00975FA4">
        <w:rPr>
          <w:rFonts w:ascii="Times New Roman" w:hAnsi="Times New Roman" w:cs="Times New Roman"/>
        </w:rPr>
        <w:t>, making the</w:t>
      </w:r>
      <w:r w:rsidR="000F40B5" w:rsidRPr="00975FA4">
        <w:rPr>
          <w:rFonts w:ascii="Times New Roman" w:hAnsi="Times New Roman" w:cs="Times New Roman"/>
        </w:rPr>
        <w:t>m a worthwhile subject to study (Cannon, 2015).</w:t>
      </w:r>
    </w:p>
    <w:p w14:paraId="792A9049" w14:textId="77777777" w:rsidR="001A6BB2" w:rsidRPr="00975FA4" w:rsidRDefault="001A6BB2" w:rsidP="006937C0">
      <w:pPr>
        <w:spacing w:line="480" w:lineRule="auto"/>
        <w:rPr>
          <w:rFonts w:ascii="Times New Roman" w:hAnsi="Times New Roman" w:cs="Times New Roman"/>
          <w:b/>
        </w:rPr>
      </w:pPr>
      <w:r w:rsidRPr="00975FA4">
        <w:rPr>
          <w:rFonts w:ascii="Times New Roman" w:hAnsi="Times New Roman" w:cs="Times New Roman"/>
          <w:b/>
        </w:rPr>
        <w:t>Organization of Thesis</w:t>
      </w:r>
    </w:p>
    <w:p w14:paraId="5A042EDC" w14:textId="491A5B29" w:rsidR="008748EE" w:rsidRPr="00975FA4" w:rsidRDefault="001A6BB2" w:rsidP="006937C0">
      <w:pPr>
        <w:spacing w:line="480" w:lineRule="auto"/>
        <w:rPr>
          <w:rFonts w:ascii="Times New Roman" w:hAnsi="Times New Roman" w:cs="Times New Roman"/>
        </w:rPr>
      </w:pPr>
      <w:r w:rsidRPr="00975FA4">
        <w:rPr>
          <w:rFonts w:ascii="Times New Roman" w:hAnsi="Times New Roman" w:cs="Times New Roman"/>
        </w:rPr>
        <w:tab/>
        <w:t xml:space="preserve">In Chapter 2, I will </w:t>
      </w:r>
      <w:r w:rsidR="00762C5E" w:rsidRPr="00975FA4">
        <w:rPr>
          <w:rFonts w:ascii="Times New Roman" w:hAnsi="Times New Roman" w:cs="Times New Roman"/>
        </w:rPr>
        <w:t>review and analyze</w:t>
      </w:r>
      <w:r w:rsidRPr="00975FA4">
        <w:rPr>
          <w:rFonts w:ascii="Times New Roman" w:hAnsi="Times New Roman" w:cs="Times New Roman"/>
        </w:rPr>
        <w:t xml:space="preserve"> </w:t>
      </w:r>
      <w:r w:rsidR="00762C5E" w:rsidRPr="00975FA4">
        <w:rPr>
          <w:rFonts w:ascii="Times New Roman" w:hAnsi="Times New Roman" w:cs="Times New Roman"/>
        </w:rPr>
        <w:t>scholarship on</w:t>
      </w:r>
      <w:r w:rsidRPr="00975FA4">
        <w:rPr>
          <w:rFonts w:ascii="Times New Roman" w:hAnsi="Times New Roman" w:cs="Times New Roman"/>
        </w:rPr>
        <w:t xml:space="preserve"> </w:t>
      </w:r>
      <w:r w:rsidR="00E112CF" w:rsidRPr="00975FA4">
        <w:rPr>
          <w:rFonts w:ascii="Times New Roman" w:hAnsi="Times New Roman" w:cs="Times New Roman"/>
        </w:rPr>
        <w:t>OPR</w:t>
      </w:r>
      <w:r w:rsidRPr="00975FA4">
        <w:rPr>
          <w:rFonts w:ascii="Times New Roman" w:hAnsi="Times New Roman" w:cs="Times New Roman"/>
        </w:rPr>
        <w:t>. Additionally, I will</w:t>
      </w:r>
      <w:r w:rsidR="004544D3" w:rsidRPr="00975FA4">
        <w:rPr>
          <w:rFonts w:ascii="Times New Roman" w:hAnsi="Times New Roman" w:cs="Times New Roman"/>
        </w:rPr>
        <w:t xml:space="preserve"> discuss current trends in the theory </w:t>
      </w:r>
      <w:r w:rsidRPr="00975FA4">
        <w:rPr>
          <w:rFonts w:ascii="Times New Roman" w:hAnsi="Times New Roman" w:cs="Times New Roman"/>
        </w:rPr>
        <w:t xml:space="preserve">and apply </w:t>
      </w:r>
      <w:r w:rsidR="004544D3" w:rsidRPr="00975FA4">
        <w:rPr>
          <w:rFonts w:ascii="Times New Roman" w:hAnsi="Times New Roman" w:cs="Times New Roman"/>
        </w:rPr>
        <w:t>the concept</w:t>
      </w:r>
      <w:r w:rsidRPr="00975FA4">
        <w:rPr>
          <w:rFonts w:ascii="Times New Roman" w:hAnsi="Times New Roman" w:cs="Times New Roman"/>
        </w:rPr>
        <w:t xml:space="preserve"> to the study of social</w:t>
      </w:r>
      <w:r w:rsidR="00762C5E" w:rsidRPr="00975FA4">
        <w:rPr>
          <w:rFonts w:ascii="Times New Roman" w:hAnsi="Times New Roman" w:cs="Times New Roman"/>
        </w:rPr>
        <w:t xml:space="preserve"> media</w:t>
      </w:r>
      <w:r w:rsidR="00E112CF" w:rsidRPr="00975FA4">
        <w:rPr>
          <w:rFonts w:ascii="Times New Roman" w:hAnsi="Times New Roman" w:cs="Times New Roman"/>
        </w:rPr>
        <w:t xml:space="preserve"> and Web 2.0</w:t>
      </w:r>
      <w:r w:rsidRPr="00975FA4">
        <w:rPr>
          <w:rFonts w:ascii="Times New Roman" w:hAnsi="Times New Roman" w:cs="Times New Roman"/>
        </w:rPr>
        <w:t xml:space="preserve">. </w:t>
      </w:r>
      <w:r w:rsidR="00762C5E" w:rsidRPr="00975FA4">
        <w:rPr>
          <w:rFonts w:ascii="Times New Roman" w:hAnsi="Times New Roman" w:cs="Times New Roman"/>
        </w:rPr>
        <w:t xml:space="preserve">I </w:t>
      </w:r>
      <w:r w:rsidR="004544D3" w:rsidRPr="00975FA4">
        <w:rPr>
          <w:rFonts w:ascii="Times New Roman" w:hAnsi="Times New Roman" w:cs="Times New Roman"/>
        </w:rPr>
        <w:t xml:space="preserve">will also apply the theory </w:t>
      </w:r>
      <w:r w:rsidR="00762C5E" w:rsidRPr="00975FA4">
        <w:rPr>
          <w:rFonts w:ascii="Times New Roman" w:hAnsi="Times New Roman" w:cs="Times New Roman"/>
        </w:rPr>
        <w:t xml:space="preserve">to the study of </w:t>
      </w:r>
      <w:r w:rsidRPr="00975FA4">
        <w:rPr>
          <w:rFonts w:ascii="Times New Roman" w:hAnsi="Times New Roman" w:cs="Times New Roman"/>
        </w:rPr>
        <w:t xml:space="preserve">religion </w:t>
      </w:r>
      <w:r w:rsidR="00762C5E" w:rsidRPr="00975FA4">
        <w:rPr>
          <w:rFonts w:ascii="Times New Roman" w:hAnsi="Times New Roman" w:cs="Times New Roman"/>
        </w:rPr>
        <w:t xml:space="preserve">and present my </w:t>
      </w:r>
      <w:r w:rsidR="00466B04" w:rsidRPr="00975FA4">
        <w:rPr>
          <w:rFonts w:ascii="Times New Roman" w:hAnsi="Times New Roman" w:cs="Times New Roman"/>
        </w:rPr>
        <w:t>research questions</w:t>
      </w:r>
      <w:r w:rsidRPr="00975FA4">
        <w:rPr>
          <w:rFonts w:ascii="Times New Roman" w:hAnsi="Times New Roman" w:cs="Times New Roman"/>
        </w:rPr>
        <w:t xml:space="preserve">. In Chapter 3, I will discuss </w:t>
      </w:r>
      <w:r w:rsidR="00762C5E" w:rsidRPr="00975FA4">
        <w:rPr>
          <w:rFonts w:ascii="Times New Roman" w:hAnsi="Times New Roman" w:cs="Times New Roman"/>
        </w:rPr>
        <w:t>methodology</w:t>
      </w:r>
      <w:r w:rsidR="00FA77DF" w:rsidRPr="00975FA4">
        <w:rPr>
          <w:rFonts w:ascii="Times New Roman" w:hAnsi="Times New Roman" w:cs="Times New Roman"/>
        </w:rPr>
        <w:t xml:space="preserve">, variables to be tested, </w:t>
      </w:r>
      <w:r w:rsidRPr="00975FA4">
        <w:rPr>
          <w:rFonts w:ascii="Times New Roman" w:hAnsi="Times New Roman" w:cs="Times New Roman"/>
        </w:rPr>
        <w:t xml:space="preserve">and provide details on </w:t>
      </w:r>
      <w:r w:rsidR="00254D15" w:rsidRPr="00975FA4">
        <w:rPr>
          <w:rFonts w:ascii="Times New Roman" w:hAnsi="Times New Roman" w:cs="Times New Roman"/>
        </w:rPr>
        <w:t>the two</w:t>
      </w:r>
      <w:r w:rsidR="00762C5E" w:rsidRPr="00975FA4">
        <w:rPr>
          <w:rFonts w:ascii="Times New Roman" w:hAnsi="Times New Roman" w:cs="Times New Roman"/>
        </w:rPr>
        <w:t xml:space="preserve"> religious leaders</w:t>
      </w:r>
      <w:r w:rsidRPr="00975FA4">
        <w:rPr>
          <w:rFonts w:ascii="Times New Roman" w:hAnsi="Times New Roman" w:cs="Times New Roman"/>
        </w:rPr>
        <w:t xml:space="preserve">. It is in this section that I will review </w:t>
      </w:r>
      <w:r w:rsidR="000F40B5" w:rsidRPr="00975FA4">
        <w:rPr>
          <w:rFonts w:ascii="Times New Roman" w:hAnsi="Times New Roman" w:cs="Times New Roman"/>
        </w:rPr>
        <w:t xml:space="preserve">the </w:t>
      </w:r>
      <w:r w:rsidRPr="00975FA4">
        <w:rPr>
          <w:rFonts w:ascii="Times New Roman" w:hAnsi="Times New Roman" w:cs="Times New Roman"/>
        </w:rPr>
        <w:t>design summary and a summary of research context.</w:t>
      </w:r>
      <w:r w:rsidR="00E112CF" w:rsidRPr="00975FA4">
        <w:rPr>
          <w:rFonts w:ascii="Times New Roman" w:hAnsi="Times New Roman" w:cs="Times New Roman"/>
        </w:rPr>
        <w:t xml:space="preserve"> In Chapter 4</w:t>
      </w:r>
      <w:r w:rsidR="00FC3293" w:rsidRPr="00975FA4">
        <w:rPr>
          <w:rFonts w:ascii="Times New Roman" w:hAnsi="Times New Roman" w:cs="Times New Roman"/>
        </w:rPr>
        <w:t>,</w:t>
      </w:r>
      <w:r w:rsidR="00E112CF" w:rsidRPr="00975FA4">
        <w:rPr>
          <w:rFonts w:ascii="Times New Roman" w:hAnsi="Times New Roman" w:cs="Times New Roman"/>
        </w:rPr>
        <w:t xml:space="preserve"> I will describe research findings and conclude the study in Chapter 5 by analyzing the research findings</w:t>
      </w:r>
      <w:r w:rsidR="000F40B5" w:rsidRPr="00975FA4">
        <w:rPr>
          <w:rFonts w:ascii="Times New Roman" w:hAnsi="Times New Roman" w:cs="Times New Roman"/>
        </w:rPr>
        <w:t>, limitations, and implications.</w:t>
      </w:r>
      <w:r w:rsidR="00375B77" w:rsidRPr="00975FA4">
        <w:rPr>
          <w:rFonts w:ascii="Times New Roman" w:hAnsi="Times New Roman" w:cs="Times New Roman"/>
          <w:color w:val="FF0000"/>
        </w:rPr>
        <w:tab/>
      </w:r>
      <w:r w:rsidR="0082331C" w:rsidRPr="00975FA4">
        <w:rPr>
          <w:rFonts w:ascii="Times New Roman" w:hAnsi="Times New Roman" w:cs="Times New Roman"/>
          <w:color w:val="FF0000"/>
        </w:rPr>
        <w:br w:type="page"/>
      </w:r>
    </w:p>
    <w:p w14:paraId="605FC410" w14:textId="51CD5675" w:rsidR="001A6BB2" w:rsidRPr="00975FA4" w:rsidRDefault="001A6BB2" w:rsidP="006937C0">
      <w:pPr>
        <w:spacing w:line="480" w:lineRule="auto"/>
        <w:jc w:val="center"/>
        <w:rPr>
          <w:rFonts w:ascii="Times New Roman" w:hAnsi="Times New Roman" w:cs="Times New Roman"/>
          <w:b/>
        </w:rPr>
      </w:pPr>
      <w:r w:rsidRPr="00975FA4">
        <w:rPr>
          <w:rFonts w:ascii="Times New Roman" w:hAnsi="Times New Roman" w:cs="Times New Roman"/>
          <w:b/>
        </w:rPr>
        <w:t>Chapter 2: Literature Review</w:t>
      </w:r>
    </w:p>
    <w:p w14:paraId="19B915AC" w14:textId="105228EE" w:rsidR="002B005A" w:rsidRPr="00975FA4" w:rsidRDefault="00133D20" w:rsidP="006937C0">
      <w:pPr>
        <w:spacing w:line="480" w:lineRule="auto"/>
        <w:ind w:firstLine="720"/>
        <w:rPr>
          <w:rFonts w:ascii="Times New Roman" w:hAnsi="Times New Roman" w:cs="Times New Roman"/>
        </w:rPr>
      </w:pPr>
      <w:r w:rsidRPr="00975FA4">
        <w:rPr>
          <w:rFonts w:ascii="Times New Roman" w:hAnsi="Times New Roman" w:cs="Times New Roman"/>
        </w:rPr>
        <w:t xml:space="preserve">In </w:t>
      </w:r>
      <w:r w:rsidR="0082331C" w:rsidRPr="00975FA4">
        <w:rPr>
          <w:rFonts w:ascii="Times New Roman" w:hAnsi="Times New Roman" w:cs="Times New Roman"/>
        </w:rPr>
        <w:t>this chapter,</w:t>
      </w:r>
      <w:r w:rsidRPr="00975FA4">
        <w:rPr>
          <w:rFonts w:ascii="Times New Roman" w:hAnsi="Times New Roman" w:cs="Times New Roman"/>
        </w:rPr>
        <w:t xml:space="preserve"> I will analyze previous literature to present an argument for </w:t>
      </w:r>
      <w:r w:rsidR="0082331C" w:rsidRPr="00975FA4">
        <w:rPr>
          <w:rFonts w:ascii="Times New Roman" w:hAnsi="Times New Roman" w:cs="Times New Roman"/>
        </w:rPr>
        <w:t xml:space="preserve">and context to </w:t>
      </w:r>
      <w:r w:rsidRPr="00975FA4">
        <w:rPr>
          <w:rFonts w:ascii="Times New Roman" w:hAnsi="Times New Roman" w:cs="Times New Roman"/>
        </w:rPr>
        <w:t xml:space="preserve">my </w:t>
      </w:r>
      <w:r w:rsidR="0082331C" w:rsidRPr="00975FA4">
        <w:rPr>
          <w:rFonts w:ascii="Times New Roman" w:hAnsi="Times New Roman" w:cs="Times New Roman"/>
        </w:rPr>
        <w:t>research questions</w:t>
      </w:r>
      <w:r w:rsidRPr="00975FA4">
        <w:rPr>
          <w:rFonts w:ascii="Times New Roman" w:hAnsi="Times New Roman" w:cs="Times New Roman"/>
        </w:rPr>
        <w:t xml:space="preserve">. </w:t>
      </w:r>
      <w:r w:rsidR="0082331C" w:rsidRPr="00975FA4">
        <w:rPr>
          <w:rFonts w:ascii="Times New Roman" w:hAnsi="Times New Roman" w:cs="Times New Roman"/>
        </w:rPr>
        <w:t>This will begin with</w:t>
      </w:r>
      <w:r w:rsidR="00EF1363" w:rsidRPr="00975FA4">
        <w:rPr>
          <w:rFonts w:ascii="Times New Roman" w:hAnsi="Times New Roman" w:cs="Times New Roman"/>
        </w:rPr>
        <w:t xml:space="preserve"> a synopsis of </w:t>
      </w:r>
      <w:r w:rsidR="00FC3293" w:rsidRPr="00975FA4">
        <w:rPr>
          <w:rFonts w:ascii="Times New Roman" w:hAnsi="Times New Roman" w:cs="Times New Roman"/>
        </w:rPr>
        <w:t>OPR</w:t>
      </w:r>
      <w:r w:rsidR="00EF1363" w:rsidRPr="00975FA4">
        <w:rPr>
          <w:rFonts w:ascii="Times New Roman" w:hAnsi="Times New Roman" w:cs="Times New Roman"/>
        </w:rPr>
        <w:t xml:space="preserve"> including conception of </w:t>
      </w:r>
      <w:r w:rsidR="00F10A0E" w:rsidRPr="00975FA4">
        <w:rPr>
          <w:rFonts w:ascii="Times New Roman" w:hAnsi="Times New Roman" w:cs="Times New Roman"/>
        </w:rPr>
        <w:t>theory</w:t>
      </w:r>
      <w:r w:rsidR="00EF1363" w:rsidRPr="00975FA4">
        <w:rPr>
          <w:rFonts w:ascii="Times New Roman" w:hAnsi="Times New Roman" w:cs="Times New Roman"/>
        </w:rPr>
        <w:t>, important findings that furthered theory development, and cu</w:t>
      </w:r>
      <w:r w:rsidRPr="00975FA4">
        <w:rPr>
          <w:rFonts w:ascii="Times New Roman" w:hAnsi="Times New Roman" w:cs="Times New Roman"/>
        </w:rPr>
        <w:t>rrent trends in research and theory development</w:t>
      </w:r>
      <w:r w:rsidR="00EF1363" w:rsidRPr="00975FA4">
        <w:rPr>
          <w:rFonts w:ascii="Times New Roman" w:hAnsi="Times New Roman" w:cs="Times New Roman"/>
        </w:rPr>
        <w:t xml:space="preserve">. </w:t>
      </w:r>
      <w:r w:rsidR="000F40B5" w:rsidRPr="00975FA4">
        <w:rPr>
          <w:rFonts w:ascii="Times New Roman" w:hAnsi="Times New Roman" w:cs="Times New Roman"/>
        </w:rPr>
        <w:t>It is important to understand the evolution of OPR in terms of how it</w:t>
      </w:r>
      <w:r w:rsidR="005B719D" w:rsidRPr="00975FA4">
        <w:rPr>
          <w:rFonts w:ascii="Times New Roman" w:hAnsi="Times New Roman" w:cs="Times New Roman"/>
        </w:rPr>
        <w:t>’</w:t>
      </w:r>
      <w:r w:rsidR="000F40B5" w:rsidRPr="00975FA4">
        <w:rPr>
          <w:rFonts w:ascii="Times New Roman" w:hAnsi="Times New Roman" w:cs="Times New Roman"/>
        </w:rPr>
        <w:t xml:space="preserve">s defined, measured, and practiced. This will create a foundation for my argument and research. </w:t>
      </w:r>
      <w:r w:rsidR="00EF1363" w:rsidRPr="00975FA4">
        <w:rPr>
          <w:rFonts w:ascii="Times New Roman" w:hAnsi="Times New Roman" w:cs="Times New Roman"/>
        </w:rPr>
        <w:t>In the first section</w:t>
      </w:r>
      <w:r w:rsidR="00143283" w:rsidRPr="00975FA4">
        <w:rPr>
          <w:rFonts w:ascii="Times New Roman" w:hAnsi="Times New Roman" w:cs="Times New Roman"/>
        </w:rPr>
        <w:t xml:space="preserve">, </w:t>
      </w:r>
      <w:r w:rsidR="00EF1363" w:rsidRPr="00975FA4">
        <w:rPr>
          <w:rFonts w:ascii="Times New Roman" w:hAnsi="Times New Roman" w:cs="Times New Roman"/>
        </w:rPr>
        <w:t xml:space="preserve">I will also discuss </w:t>
      </w:r>
      <w:r w:rsidRPr="00975FA4">
        <w:rPr>
          <w:rFonts w:ascii="Times New Roman" w:hAnsi="Times New Roman" w:cs="Times New Roman"/>
        </w:rPr>
        <w:t>Web 2.0 and how it applies to the study</w:t>
      </w:r>
      <w:r w:rsidR="00EF1363" w:rsidRPr="00975FA4">
        <w:rPr>
          <w:rFonts w:ascii="Times New Roman" w:hAnsi="Times New Roman" w:cs="Times New Roman"/>
        </w:rPr>
        <w:t xml:space="preserve">. </w:t>
      </w:r>
    </w:p>
    <w:p w14:paraId="0013A32A" w14:textId="7DB89581" w:rsidR="00FD0BC0" w:rsidRPr="00975FA4" w:rsidRDefault="00EF1363" w:rsidP="006937C0">
      <w:pPr>
        <w:spacing w:line="480" w:lineRule="auto"/>
        <w:ind w:firstLine="720"/>
        <w:rPr>
          <w:rFonts w:ascii="Times New Roman" w:hAnsi="Times New Roman" w:cs="Times New Roman"/>
        </w:rPr>
      </w:pPr>
      <w:r w:rsidRPr="00975FA4">
        <w:rPr>
          <w:rFonts w:ascii="Times New Roman" w:hAnsi="Times New Roman" w:cs="Times New Roman"/>
        </w:rPr>
        <w:t>In the second section</w:t>
      </w:r>
      <w:r w:rsidR="00133D20" w:rsidRPr="00975FA4">
        <w:rPr>
          <w:rFonts w:ascii="Times New Roman" w:hAnsi="Times New Roman" w:cs="Times New Roman"/>
        </w:rPr>
        <w:t xml:space="preserve"> of the literature review</w:t>
      </w:r>
      <w:r w:rsidRPr="00975FA4">
        <w:rPr>
          <w:rFonts w:ascii="Times New Roman" w:hAnsi="Times New Roman" w:cs="Times New Roman"/>
        </w:rPr>
        <w:t xml:space="preserve">, I will analyze theory application of </w:t>
      </w:r>
      <w:r w:rsidR="00FC3293" w:rsidRPr="00975FA4">
        <w:rPr>
          <w:rFonts w:ascii="Times New Roman" w:hAnsi="Times New Roman" w:cs="Times New Roman"/>
        </w:rPr>
        <w:t>OPR</w:t>
      </w:r>
      <w:r w:rsidRPr="00975FA4">
        <w:rPr>
          <w:rFonts w:ascii="Times New Roman" w:hAnsi="Times New Roman" w:cs="Times New Roman"/>
        </w:rPr>
        <w:t xml:space="preserve"> on social media to provide evidence that cultivating and maintaining </w:t>
      </w:r>
      <w:r w:rsidR="00FC3293" w:rsidRPr="00975FA4">
        <w:rPr>
          <w:rFonts w:ascii="Times New Roman" w:hAnsi="Times New Roman" w:cs="Times New Roman"/>
        </w:rPr>
        <w:t>OPR</w:t>
      </w:r>
      <w:r w:rsidRPr="00975FA4">
        <w:rPr>
          <w:rFonts w:ascii="Times New Roman" w:hAnsi="Times New Roman" w:cs="Times New Roman"/>
        </w:rPr>
        <w:t xml:space="preserve"> on social media is achievable. </w:t>
      </w:r>
      <w:r w:rsidR="00FD0BC0" w:rsidRPr="00975FA4">
        <w:rPr>
          <w:rFonts w:ascii="Times New Roman" w:hAnsi="Times New Roman" w:cs="Times New Roman"/>
        </w:rPr>
        <w:t>Since research pairing OPR with social networking sites is relatively new, I will evaluate research and findings in order to describe how scholars previously defined and measured success of OPR on the Internet and on social networking sites. Information regarding how researchers define and measure OPR on social networking sites pertains to this st</w:t>
      </w:r>
      <w:r w:rsidR="00FC3293" w:rsidRPr="00975FA4">
        <w:rPr>
          <w:rFonts w:ascii="Times New Roman" w:hAnsi="Times New Roman" w:cs="Times New Roman"/>
        </w:rPr>
        <w:t xml:space="preserve">udy and the research questions. This will be elaborated on further in the literature review. </w:t>
      </w:r>
    </w:p>
    <w:p w14:paraId="6C811E8E" w14:textId="63DC948B" w:rsidR="002B005A" w:rsidRPr="00975FA4" w:rsidRDefault="00EF1363" w:rsidP="006937C0">
      <w:pPr>
        <w:spacing w:line="480" w:lineRule="auto"/>
        <w:ind w:firstLine="720"/>
        <w:rPr>
          <w:rFonts w:ascii="Times New Roman" w:hAnsi="Times New Roman" w:cs="Times New Roman"/>
        </w:rPr>
      </w:pPr>
      <w:r w:rsidRPr="00975FA4">
        <w:rPr>
          <w:rFonts w:ascii="Times New Roman" w:hAnsi="Times New Roman" w:cs="Times New Roman"/>
        </w:rPr>
        <w:t xml:space="preserve">Since there is limited research on </w:t>
      </w:r>
      <w:r w:rsidR="00F86A53" w:rsidRPr="00975FA4">
        <w:rPr>
          <w:rFonts w:ascii="Times New Roman" w:hAnsi="Times New Roman" w:cs="Times New Roman"/>
        </w:rPr>
        <w:t>OPR</w:t>
      </w:r>
      <w:r w:rsidRPr="00975FA4">
        <w:rPr>
          <w:rFonts w:ascii="Times New Roman" w:hAnsi="Times New Roman" w:cs="Times New Roman"/>
        </w:rPr>
        <w:t xml:space="preserve"> management on social media, I will also review descriptive analyses and case studies </w:t>
      </w:r>
      <w:r w:rsidR="00FD0BC0" w:rsidRPr="00975FA4">
        <w:rPr>
          <w:rFonts w:ascii="Times New Roman" w:hAnsi="Times New Roman" w:cs="Times New Roman"/>
        </w:rPr>
        <w:t xml:space="preserve">in the second section of the literature review </w:t>
      </w:r>
      <w:r w:rsidRPr="00975FA4">
        <w:rPr>
          <w:rFonts w:ascii="Times New Roman" w:hAnsi="Times New Roman" w:cs="Times New Roman"/>
        </w:rPr>
        <w:t xml:space="preserve">to provide a broad view of how organizations currently use social media to develop relationships with their publics. </w:t>
      </w:r>
      <w:r w:rsidR="00FC3293" w:rsidRPr="00975FA4">
        <w:rPr>
          <w:rFonts w:ascii="Times New Roman" w:hAnsi="Times New Roman" w:cs="Times New Roman"/>
        </w:rPr>
        <w:t xml:space="preserve">This </w:t>
      </w:r>
      <w:r w:rsidR="005C09C0" w:rsidRPr="00975FA4">
        <w:rPr>
          <w:rFonts w:ascii="Times New Roman" w:hAnsi="Times New Roman" w:cs="Times New Roman"/>
        </w:rPr>
        <w:t>will</w:t>
      </w:r>
      <w:r w:rsidR="00FC3293" w:rsidRPr="00975FA4">
        <w:rPr>
          <w:rFonts w:ascii="Times New Roman" w:hAnsi="Times New Roman" w:cs="Times New Roman"/>
        </w:rPr>
        <w:t xml:space="preserve"> clarify</w:t>
      </w:r>
      <w:r w:rsidR="005C09C0" w:rsidRPr="00975FA4">
        <w:rPr>
          <w:rFonts w:ascii="Times New Roman" w:hAnsi="Times New Roman" w:cs="Times New Roman"/>
        </w:rPr>
        <w:t xml:space="preserve"> what “standard” activity is like from an organization and provide a base for comparison</w:t>
      </w:r>
      <w:r w:rsidR="00FC3293" w:rsidRPr="00975FA4">
        <w:rPr>
          <w:rFonts w:ascii="Times New Roman" w:hAnsi="Times New Roman" w:cs="Times New Roman"/>
        </w:rPr>
        <w:t xml:space="preserve">. </w:t>
      </w:r>
      <w:r w:rsidRPr="00975FA4">
        <w:rPr>
          <w:rFonts w:ascii="Times New Roman" w:hAnsi="Times New Roman" w:cs="Times New Roman"/>
        </w:rPr>
        <w:t xml:space="preserve">The first two sections will serve to provide background information needed to understand the research problem and provide structure for </w:t>
      </w:r>
      <w:r w:rsidR="00E90A5C" w:rsidRPr="00975FA4">
        <w:rPr>
          <w:rFonts w:ascii="Times New Roman" w:hAnsi="Times New Roman" w:cs="Times New Roman"/>
        </w:rPr>
        <w:t>the purpose of the study.</w:t>
      </w:r>
      <w:r w:rsidRPr="00975FA4">
        <w:rPr>
          <w:rFonts w:ascii="Times New Roman" w:hAnsi="Times New Roman" w:cs="Times New Roman"/>
        </w:rPr>
        <w:t xml:space="preserve"> </w:t>
      </w:r>
    </w:p>
    <w:p w14:paraId="307E1AD5" w14:textId="4C2C6745" w:rsidR="002B005A" w:rsidRPr="00975FA4" w:rsidRDefault="0082331C" w:rsidP="006937C0">
      <w:pPr>
        <w:spacing w:line="480" w:lineRule="auto"/>
        <w:ind w:firstLine="720"/>
        <w:rPr>
          <w:rFonts w:ascii="Times New Roman" w:hAnsi="Times New Roman" w:cs="Times New Roman"/>
        </w:rPr>
      </w:pPr>
      <w:r w:rsidRPr="00975FA4">
        <w:rPr>
          <w:rFonts w:ascii="Times New Roman" w:hAnsi="Times New Roman" w:cs="Times New Roman"/>
        </w:rPr>
        <w:t>Next</w:t>
      </w:r>
      <w:r w:rsidR="00DB7D13" w:rsidRPr="00975FA4">
        <w:rPr>
          <w:rFonts w:ascii="Times New Roman" w:hAnsi="Times New Roman" w:cs="Times New Roman"/>
        </w:rPr>
        <w:t xml:space="preserve">, </w:t>
      </w:r>
      <w:r w:rsidR="00EF1363" w:rsidRPr="00975FA4">
        <w:rPr>
          <w:rFonts w:ascii="Times New Roman" w:hAnsi="Times New Roman" w:cs="Times New Roman"/>
        </w:rPr>
        <w:t xml:space="preserve">I will </w:t>
      </w:r>
      <w:r w:rsidR="002B005A" w:rsidRPr="00975FA4">
        <w:rPr>
          <w:rFonts w:ascii="Times New Roman" w:hAnsi="Times New Roman" w:cs="Times New Roman"/>
        </w:rPr>
        <w:t>discuss</w:t>
      </w:r>
      <w:r w:rsidR="00EF1363" w:rsidRPr="00975FA4">
        <w:rPr>
          <w:rFonts w:ascii="Times New Roman" w:hAnsi="Times New Roman" w:cs="Times New Roman"/>
        </w:rPr>
        <w:t xml:space="preserve"> the culturally significant </w:t>
      </w:r>
      <w:r w:rsidR="00A732CA" w:rsidRPr="00975FA4">
        <w:rPr>
          <w:rFonts w:ascii="Times New Roman" w:hAnsi="Times New Roman" w:cs="Times New Roman"/>
        </w:rPr>
        <w:t>context</w:t>
      </w:r>
      <w:r w:rsidR="00EF1363" w:rsidRPr="00975FA4">
        <w:rPr>
          <w:rFonts w:ascii="Times New Roman" w:hAnsi="Times New Roman" w:cs="Times New Roman"/>
        </w:rPr>
        <w:t xml:space="preserve"> of relig</w:t>
      </w:r>
      <w:r w:rsidR="00A732CA" w:rsidRPr="00975FA4">
        <w:rPr>
          <w:rFonts w:ascii="Times New Roman" w:hAnsi="Times New Roman" w:cs="Times New Roman"/>
        </w:rPr>
        <w:t>ion and religious organizations. It is in this section that I will review</w:t>
      </w:r>
      <w:r w:rsidR="00EF1363" w:rsidRPr="00975FA4">
        <w:rPr>
          <w:rFonts w:ascii="Times New Roman" w:hAnsi="Times New Roman" w:cs="Times New Roman"/>
        </w:rPr>
        <w:t xml:space="preserve"> research regarding </w:t>
      </w:r>
      <w:r w:rsidR="00FD0BC0" w:rsidRPr="00975FA4">
        <w:rPr>
          <w:rFonts w:ascii="Times New Roman" w:hAnsi="Times New Roman" w:cs="Times New Roman"/>
        </w:rPr>
        <w:t>OPR</w:t>
      </w:r>
      <w:r w:rsidR="00EF1363" w:rsidRPr="00975FA4">
        <w:rPr>
          <w:rFonts w:ascii="Times New Roman" w:hAnsi="Times New Roman" w:cs="Times New Roman"/>
        </w:rPr>
        <w:t xml:space="preserve"> cultivation ta</w:t>
      </w:r>
      <w:r w:rsidR="00D234C6" w:rsidRPr="00975FA4">
        <w:rPr>
          <w:rFonts w:ascii="Times New Roman" w:hAnsi="Times New Roman" w:cs="Times New Roman"/>
        </w:rPr>
        <w:t>ctics of religious organizations</w:t>
      </w:r>
      <w:r w:rsidR="00EF1363" w:rsidRPr="00975FA4">
        <w:rPr>
          <w:rFonts w:ascii="Times New Roman" w:hAnsi="Times New Roman" w:cs="Times New Roman"/>
        </w:rPr>
        <w:t xml:space="preserve">. Included </w:t>
      </w:r>
      <w:r w:rsidRPr="00975FA4">
        <w:rPr>
          <w:rFonts w:ascii="Times New Roman" w:hAnsi="Times New Roman" w:cs="Times New Roman"/>
        </w:rPr>
        <w:t>will be</w:t>
      </w:r>
      <w:r w:rsidR="00EF1363" w:rsidRPr="00975FA4">
        <w:rPr>
          <w:rFonts w:ascii="Times New Roman" w:hAnsi="Times New Roman" w:cs="Times New Roman"/>
        </w:rPr>
        <w:t xml:space="preserve"> a description of religion on social media, which will provide context to the </w:t>
      </w:r>
      <w:r w:rsidRPr="00975FA4">
        <w:rPr>
          <w:rFonts w:ascii="Times New Roman" w:hAnsi="Times New Roman" w:cs="Times New Roman"/>
        </w:rPr>
        <w:t>research</w:t>
      </w:r>
      <w:r w:rsidR="00E90A5C" w:rsidRPr="00975FA4">
        <w:rPr>
          <w:rFonts w:ascii="Times New Roman" w:hAnsi="Times New Roman" w:cs="Times New Roman"/>
        </w:rPr>
        <w:t xml:space="preserve"> questions</w:t>
      </w:r>
      <w:r w:rsidR="00FA77DF" w:rsidRPr="00975FA4">
        <w:rPr>
          <w:rFonts w:ascii="Times New Roman" w:hAnsi="Times New Roman" w:cs="Times New Roman"/>
        </w:rPr>
        <w:t>.</w:t>
      </w:r>
    </w:p>
    <w:p w14:paraId="70D830EC" w14:textId="407E823A" w:rsidR="00EF1363" w:rsidRPr="00975FA4" w:rsidRDefault="00EF1363" w:rsidP="006937C0">
      <w:pPr>
        <w:spacing w:line="480" w:lineRule="auto"/>
        <w:ind w:firstLine="720"/>
        <w:rPr>
          <w:rFonts w:ascii="Times New Roman" w:hAnsi="Times New Roman" w:cs="Times New Roman"/>
        </w:rPr>
      </w:pPr>
      <w:r w:rsidRPr="00975FA4">
        <w:rPr>
          <w:rFonts w:ascii="Times New Roman" w:hAnsi="Times New Roman" w:cs="Times New Roman"/>
        </w:rPr>
        <w:t>In the fourth section of the literature review, I will provide a brief description of quantita</w:t>
      </w:r>
      <w:r w:rsidR="00FD0BC0" w:rsidRPr="00975FA4">
        <w:rPr>
          <w:rFonts w:ascii="Times New Roman" w:hAnsi="Times New Roman" w:cs="Times New Roman"/>
        </w:rPr>
        <w:t>tive content analyses that describe</w:t>
      </w:r>
      <w:r w:rsidRPr="00975FA4">
        <w:rPr>
          <w:rFonts w:ascii="Times New Roman" w:hAnsi="Times New Roman" w:cs="Times New Roman"/>
        </w:rPr>
        <w:t xml:space="preserve"> Twitter </w:t>
      </w:r>
      <w:r w:rsidR="00A732CA" w:rsidRPr="00975FA4">
        <w:rPr>
          <w:rFonts w:ascii="Times New Roman" w:hAnsi="Times New Roman" w:cs="Times New Roman"/>
        </w:rPr>
        <w:t xml:space="preserve">usage </w:t>
      </w:r>
      <w:r w:rsidR="00FD0BC0" w:rsidRPr="00975FA4">
        <w:rPr>
          <w:rFonts w:ascii="Times New Roman" w:hAnsi="Times New Roman" w:cs="Times New Roman"/>
        </w:rPr>
        <w:t xml:space="preserve">in order </w:t>
      </w:r>
      <w:r w:rsidRPr="00975FA4">
        <w:rPr>
          <w:rFonts w:ascii="Times New Roman" w:hAnsi="Times New Roman" w:cs="Times New Roman"/>
        </w:rPr>
        <w:t xml:space="preserve">to demonstrate the breadth and depth of the proposed research method for this study. Lastly, after reviewing </w:t>
      </w:r>
      <w:r w:rsidR="00A732CA" w:rsidRPr="00975FA4">
        <w:rPr>
          <w:rFonts w:ascii="Times New Roman" w:hAnsi="Times New Roman" w:cs="Times New Roman"/>
        </w:rPr>
        <w:t>theory</w:t>
      </w:r>
      <w:r w:rsidRPr="00975FA4">
        <w:rPr>
          <w:rFonts w:ascii="Times New Roman" w:hAnsi="Times New Roman" w:cs="Times New Roman"/>
        </w:rPr>
        <w:t xml:space="preserve">, analyzing research, and giving context to </w:t>
      </w:r>
      <w:r w:rsidR="002B005A" w:rsidRPr="00975FA4">
        <w:rPr>
          <w:rFonts w:ascii="Times New Roman" w:hAnsi="Times New Roman" w:cs="Times New Roman"/>
        </w:rPr>
        <w:t xml:space="preserve">the </w:t>
      </w:r>
      <w:r w:rsidR="0082331C" w:rsidRPr="00975FA4">
        <w:rPr>
          <w:rFonts w:ascii="Times New Roman" w:hAnsi="Times New Roman" w:cs="Times New Roman"/>
        </w:rPr>
        <w:t>present research</w:t>
      </w:r>
      <w:r w:rsidRPr="00975FA4">
        <w:rPr>
          <w:rFonts w:ascii="Times New Roman" w:hAnsi="Times New Roman" w:cs="Times New Roman"/>
        </w:rPr>
        <w:t xml:space="preserve">, I will </w:t>
      </w:r>
      <w:r w:rsidR="00760F87" w:rsidRPr="00975FA4">
        <w:rPr>
          <w:rFonts w:ascii="Times New Roman" w:hAnsi="Times New Roman" w:cs="Times New Roman"/>
        </w:rPr>
        <w:t>discuss</w:t>
      </w:r>
      <w:r w:rsidRPr="00975FA4">
        <w:rPr>
          <w:rFonts w:ascii="Times New Roman" w:hAnsi="Times New Roman" w:cs="Times New Roman"/>
        </w:rPr>
        <w:t xml:space="preserve"> my </w:t>
      </w:r>
      <w:r w:rsidR="0082331C" w:rsidRPr="00975FA4">
        <w:rPr>
          <w:rFonts w:ascii="Times New Roman" w:hAnsi="Times New Roman" w:cs="Times New Roman"/>
        </w:rPr>
        <w:t>research questions</w:t>
      </w:r>
      <w:r w:rsidR="00A732CA" w:rsidRPr="00975FA4">
        <w:rPr>
          <w:rFonts w:ascii="Times New Roman" w:hAnsi="Times New Roman" w:cs="Times New Roman"/>
        </w:rPr>
        <w:t>.</w:t>
      </w:r>
    </w:p>
    <w:p w14:paraId="30D9BBE1" w14:textId="76C185BF" w:rsidR="00EF1363" w:rsidRPr="00975FA4" w:rsidRDefault="00EF1363" w:rsidP="006937C0">
      <w:pPr>
        <w:spacing w:line="480" w:lineRule="auto"/>
        <w:rPr>
          <w:rFonts w:ascii="Times New Roman" w:hAnsi="Times New Roman" w:cs="Times New Roman"/>
          <w:b/>
        </w:rPr>
      </w:pPr>
      <w:r w:rsidRPr="00975FA4">
        <w:rPr>
          <w:rFonts w:ascii="Times New Roman" w:hAnsi="Times New Roman" w:cs="Times New Roman"/>
          <w:b/>
        </w:rPr>
        <w:t>Overview of Theories</w:t>
      </w:r>
    </w:p>
    <w:p w14:paraId="5B621068" w14:textId="77777777" w:rsidR="0078676E" w:rsidRPr="00975FA4" w:rsidRDefault="002B005A" w:rsidP="006937C0">
      <w:pPr>
        <w:spacing w:line="480" w:lineRule="auto"/>
        <w:ind w:firstLine="720"/>
        <w:rPr>
          <w:rFonts w:ascii="Times New Roman" w:hAnsi="Times New Roman" w:cs="Times New Roman"/>
        </w:rPr>
      </w:pPr>
      <w:r w:rsidRPr="00975FA4">
        <w:rPr>
          <w:rFonts w:ascii="Times New Roman" w:hAnsi="Times New Roman" w:cs="Times New Roman"/>
          <w:b/>
        </w:rPr>
        <w:t>Organization-public relationship overview</w:t>
      </w:r>
      <w:r w:rsidR="005E4FFF" w:rsidRPr="00975FA4">
        <w:rPr>
          <w:rFonts w:ascii="Times New Roman" w:hAnsi="Times New Roman" w:cs="Times New Roman"/>
          <w:b/>
        </w:rPr>
        <w:t xml:space="preserve">. </w:t>
      </w:r>
      <w:r w:rsidR="005C09C0" w:rsidRPr="00975FA4">
        <w:rPr>
          <w:rFonts w:ascii="Times New Roman" w:hAnsi="Times New Roman" w:cs="Times New Roman"/>
        </w:rPr>
        <w:t xml:space="preserve">The purpose of this section is to provide a brief overview of </w:t>
      </w:r>
      <w:r w:rsidR="000F40B5" w:rsidRPr="00975FA4">
        <w:rPr>
          <w:rFonts w:ascii="Times New Roman" w:hAnsi="Times New Roman" w:cs="Times New Roman"/>
        </w:rPr>
        <w:t>OPR</w:t>
      </w:r>
      <w:r w:rsidR="005C09C0" w:rsidRPr="00975FA4">
        <w:rPr>
          <w:rFonts w:ascii="Times New Roman" w:hAnsi="Times New Roman" w:cs="Times New Roman"/>
        </w:rPr>
        <w:t xml:space="preserve"> from conception to current day. </w:t>
      </w:r>
      <w:r w:rsidR="0078676E" w:rsidRPr="00975FA4">
        <w:rPr>
          <w:rFonts w:ascii="Times New Roman" w:hAnsi="Times New Roman" w:cs="Times New Roman"/>
        </w:rPr>
        <w:t xml:space="preserve">This will demonstrate the evolution of OPR and assist in understanding that more research needs to be done in order to study OPR on various media. </w:t>
      </w:r>
    </w:p>
    <w:p w14:paraId="7678F636" w14:textId="628FBA7D" w:rsidR="005C09C0" w:rsidRPr="00975FA4" w:rsidRDefault="005C09C0" w:rsidP="006937C0">
      <w:pPr>
        <w:spacing w:line="480" w:lineRule="auto"/>
        <w:ind w:firstLine="720"/>
        <w:rPr>
          <w:rFonts w:ascii="Times New Roman" w:hAnsi="Times New Roman" w:cs="Times New Roman"/>
        </w:rPr>
      </w:pPr>
      <w:r w:rsidRPr="00975FA4">
        <w:rPr>
          <w:rFonts w:ascii="Times New Roman" w:hAnsi="Times New Roman" w:cs="Times New Roman"/>
        </w:rPr>
        <w:t>OPR is the practice and study of the development of relationships between organizations and their publics (Ledingham, 2003; Ledingham &amp; Bruning, 1998a). Founded from two paradigms in interpersonal relationship scholarship, OPR highlights the perceived economic benefit of relationships through costs and value amassed as well as the perceived emotional benefit of relationships through emotional attachment and loyalty cultivated (Kim, 2001).</w:t>
      </w:r>
    </w:p>
    <w:p w14:paraId="3BE2CCEF" w14:textId="55D50885" w:rsidR="006B4ACA" w:rsidRPr="00975FA4" w:rsidRDefault="006B4ACA" w:rsidP="006937C0">
      <w:pPr>
        <w:spacing w:line="480" w:lineRule="auto"/>
        <w:ind w:firstLine="720"/>
        <w:rPr>
          <w:rFonts w:ascii="Times New Roman" w:hAnsi="Times New Roman" w:cs="Times New Roman"/>
          <w:b/>
        </w:rPr>
      </w:pPr>
      <w:r w:rsidRPr="00975FA4">
        <w:rPr>
          <w:rFonts w:ascii="Times New Roman" w:hAnsi="Times New Roman" w:cs="Times New Roman"/>
        </w:rPr>
        <w:t xml:space="preserve">From the relationship management perspective of public relations theory, the very purpose of public relations is to serve as a “management function that establishes and maintains mutually beneficial relationships between an organization and the publics on whom its success or failure depends” (Cutlip, Center, &amp; Broom, 1994, </w:t>
      </w:r>
      <w:r w:rsidR="00DF2C67" w:rsidRPr="00975FA4">
        <w:rPr>
          <w:rFonts w:ascii="Times New Roman" w:hAnsi="Times New Roman" w:cs="Times New Roman"/>
        </w:rPr>
        <w:t>p.</w:t>
      </w:r>
      <w:r w:rsidRPr="00975FA4">
        <w:rPr>
          <w:rFonts w:ascii="Times New Roman" w:hAnsi="Times New Roman" w:cs="Times New Roman"/>
        </w:rPr>
        <w:t xml:space="preserve"> 2). For the purpose of this research, </w:t>
      </w:r>
      <w:r w:rsidR="00FD0BC0" w:rsidRPr="00975FA4">
        <w:rPr>
          <w:rFonts w:ascii="Times New Roman" w:hAnsi="Times New Roman" w:cs="Times New Roman"/>
        </w:rPr>
        <w:t xml:space="preserve">OPR </w:t>
      </w:r>
      <w:r w:rsidRPr="00975FA4">
        <w:rPr>
          <w:rFonts w:ascii="Times New Roman" w:hAnsi="Times New Roman" w:cs="Times New Roman"/>
        </w:rPr>
        <w:t xml:space="preserve">will be </w:t>
      </w:r>
      <w:r w:rsidR="002E61C3" w:rsidRPr="00975FA4">
        <w:rPr>
          <w:rFonts w:ascii="Times New Roman" w:hAnsi="Times New Roman" w:cs="Times New Roman"/>
        </w:rPr>
        <w:t>defined according to Ledingham and</w:t>
      </w:r>
      <w:r w:rsidRPr="00975FA4">
        <w:rPr>
          <w:rFonts w:ascii="Times New Roman" w:hAnsi="Times New Roman" w:cs="Times New Roman"/>
        </w:rPr>
        <w:t xml:space="preserve"> Bruning</w:t>
      </w:r>
      <w:r w:rsidR="005B719D" w:rsidRPr="00975FA4">
        <w:rPr>
          <w:rFonts w:ascii="Times New Roman" w:hAnsi="Times New Roman" w:cs="Times New Roman"/>
        </w:rPr>
        <w:t>’</w:t>
      </w:r>
      <w:r w:rsidRPr="00975FA4">
        <w:rPr>
          <w:rFonts w:ascii="Times New Roman" w:hAnsi="Times New Roman" w:cs="Times New Roman"/>
        </w:rPr>
        <w:t>s (1998</w:t>
      </w:r>
      <w:r w:rsidR="005B6283" w:rsidRPr="00975FA4">
        <w:rPr>
          <w:rFonts w:ascii="Times New Roman" w:hAnsi="Times New Roman" w:cs="Times New Roman"/>
        </w:rPr>
        <w:t>a</w:t>
      </w:r>
      <w:r w:rsidRPr="00975FA4">
        <w:rPr>
          <w:rFonts w:ascii="Times New Roman" w:hAnsi="Times New Roman" w:cs="Times New Roman"/>
        </w:rPr>
        <w:t xml:space="preserve">) definition as “the state which exists between an organization and its key publics, in which the actions of either can impact the economic, social, cultural or political well being of the other” (p. 62). </w:t>
      </w:r>
    </w:p>
    <w:p w14:paraId="06DCAFE4" w14:textId="4B753F53" w:rsidR="006B4ACA" w:rsidRPr="00975FA4" w:rsidRDefault="006B4ACA" w:rsidP="006937C0">
      <w:pPr>
        <w:spacing w:line="480" w:lineRule="auto"/>
        <w:ind w:firstLine="720"/>
        <w:rPr>
          <w:rFonts w:ascii="Times New Roman" w:hAnsi="Times New Roman" w:cs="Times New Roman"/>
        </w:rPr>
      </w:pPr>
      <w:r w:rsidRPr="00975FA4">
        <w:rPr>
          <w:rFonts w:ascii="Times New Roman" w:hAnsi="Times New Roman" w:cs="Times New Roman"/>
        </w:rPr>
        <w:t xml:space="preserve">Past literature concerning </w:t>
      </w:r>
      <w:r w:rsidR="00FD0BC0" w:rsidRPr="00975FA4">
        <w:rPr>
          <w:rFonts w:ascii="Times New Roman" w:hAnsi="Times New Roman" w:cs="Times New Roman"/>
        </w:rPr>
        <w:t>OPR</w:t>
      </w:r>
      <w:r w:rsidRPr="00975FA4">
        <w:rPr>
          <w:rFonts w:ascii="Times New Roman" w:hAnsi="Times New Roman" w:cs="Times New Roman"/>
        </w:rPr>
        <w:t xml:space="preserve"> examined relational outcomes of </w:t>
      </w:r>
      <w:r w:rsidR="00FD0BC0" w:rsidRPr="00975FA4">
        <w:rPr>
          <w:rFonts w:ascii="Times New Roman" w:hAnsi="Times New Roman" w:cs="Times New Roman"/>
        </w:rPr>
        <w:t xml:space="preserve">OPR, </w:t>
      </w:r>
      <w:r w:rsidRPr="00975FA4">
        <w:rPr>
          <w:rFonts w:ascii="Times New Roman" w:hAnsi="Times New Roman" w:cs="Times New Roman"/>
        </w:rPr>
        <w:t xml:space="preserve">classification of relationships, how relationships develop, methods for cultivation and maintenance of relationships, the impact of quality and time on relationships, monetary results of </w:t>
      </w:r>
      <w:r w:rsidR="0078676E" w:rsidRPr="00975FA4">
        <w:rPr>
          <w:rFonts w:ascii="Times New Roman" w:hAnsi="Times New Roman" w:cs="Times New Roman"/>
        </w:rPr>
        <w:t xml:space="preserve">OPR </w:t>
      </w:r>
      <w:r w:rsidRPr="00975FA4">
        <w:rPr>
          <w:rFonts w:ascii="Times New Roman" w:hAnsi="Times New Roman" w:cs="Times New Roman"/>
        </w:rPr>
        <w:t xml:space="preserve">and dimensions and models of </w:t>
      </w:r>
      <w:r w:rsidR="0078676E" w:rsidRPr="00975FA4">
        <w:rPr>
          <w:rFonts w:ascii="Times New Roman" w:hAnsi="Times New Roman" w:cs="Times New Roman"/>
        </w:rPr>
        <w:t>OPR</w:t>
      </w:r>
      <w:r w:rsidRPr="00975FA4">
        <w:rPr>
          <w:rFonts w:ascii="Times New Roman" w:hAnsi="Times New Roman" w:cs="Times New Roman"/>
        </w:rPr>
        <w:t xml:space="preserve"> (Broom, Casey, &amp; Ritchey, </w:t>
      </w:r>
      <w:r w:rsidR="000D0B55" w:rsidRPr="00975FA4">
        <w:rPr>
          <w:rFonts w:ascii="Times New Roman" w:hAnsi="Times New Roman" w:cs="Times New Roman"/>
        </w:rPr>
        <w:t>1997; Coombs, 2000; Esch, Langner, Schmitt, &amp; Geus, 2006; Grunig &amp; Huang, 2000; Jansen, Zhang, Sobel, &amp; Chowdury, 2009; Kim, 2001; Ledingham, 2003; Ledingham, 2006; Ledingham &amp; Bruning, 1998</w:t>
      </w:r>
      <w:r w:rsidR="005B6283" w:rsidRPr="00975FA4">
        <w:rPr>
          <w:rFonts w:ascii="Times New Roman" w:hAnsi="Times New Roman" w:cs="Times New Roman"/>
        </w:rPr>
        <w:t>a, 1998b</w:t>
      </w:r>
      <w:r w:rsidR="005C09C0" w:rsidRPr="00975FA4">
        <w:rPr>
          <w:rFonts w:ascii="Times New Roman" w:hAnsi="Times New Roman" w:cs="Times New Roman"/>
        </w:rPr>
        <w:t>,</w:t>
      </w:r>
      <w:r w:rsidR="000D0B55" w:rsidRPr="00975FA4">
        <w:rPr>
          <w:rFonts w:ascii="Times New Roman" w:hAnsi="Times New Roman" w:cs="Times New Roman"/>
        </w:rPr>
        <w:t xml:space="preserve"> 2000; Ledingham, Bruning, &amp; Wilson, 1999; Thomlison, 2000</w:t>
      </w:r>
      <w:r w:rsidRPr="00975FA4">
        <w:rPr>
          <w:rFonts w:ascii="Times New Roman" w:hAnsi="Times New Roman" w:cs="Times New Roman"/>
        </w:rPr>
        <w:t xml:space="preserve">). A core component of </w:t>
      </w:r>
      <w:r w:rsidR="00FD0BC0" w:rsidRPr="00975FA4">
        <w:rPr>
          <w:rFonts w:ascii="Times New Roman" w:hAnsi="Times New Roman" w:cs="Times New Roman"/>
        </w:rPr>
        <w:t>OPR is</w:t>
      </w:r>
      <w:r w:rsidRPr="00975FA4">
        <w:rPr>
          <w:rFonts w:ascii="Times New Roman" w:hAnsi="Times New Roman" w:cs="Times New Roman"/>
        </w:rPr>
        <w:t xml:space="preserve"> the (generally accepted) five dimensions that are central</w:t>
      </w:r>
      <w:r w:rsidR="003047B7" w:rsidRPr="00975FA4">
        <w:rPr>
          <w:rFonts w:ascii="Times New Roman" w:hAnsi="Times New Roman" w:cs="Times New Roman"/>
        </w:rPr>
        <w:t xml:space="preserve"> to interpersonal relationships: </w:t>
      </w:r>
      <w:r w:rsidRPr="00975FA4">
        <w:rPr>
          <w:rFonts w:ascii="Times New Roman" w:hAnsi="Times New Roman" w:cs="Times New Roman"/>
        </w:rPr>
        <w:t>trust, openness, involvement,</w:t>
      </w:r>
      <w:r w:rsidR="00AC475B" w:rsidRPr="00975FA4">
        <w:rPr>
          <w:rFonts w:ascii="Times New Roman" w:hAnsi="Times New Roman" w:cs="Times New Roman"/>
        </w:rPr>
        <w:t xml:space="preserve"> </w:t>
      </w:r>
      <w:r w:rsidRPr="00975FA4">
        <w:rPr>
          <w:rFonts w:ascii="Times New Roman" w:hAnsi="Times New Roman" w:cs="Times New Roman"/>
        </w:rPr>
        <w:t>investment, and commi</w:t>
      </w:r>
      <w:r w:rsidR="005B6283" w:rsidRPr="00975FA4">
        <w:rPr>
          <w:rFonts w:ascii="Times New Roman" w:hAnsi="Times New Roman" w:cs="Times New Roman"/>
        </w:rPr>
        <w:t>tment (Ledingham &amp; Bruning</w:t>
      </w:r>
      <w:r w:rsidR="005C09C0" w:rsidRPr="00975FA4">
        <w:rPr>
          <w:rFonts w:ascii="Times New Roman" w:hAnsi="Times New Roman" w:cs="Times New Roman"/>
        </w:rPr>
        <w:t>, 1998a, 1998b, 2000</w:t>
      </w:r>
      <w:r w:rsidRPr="00975FA4">
        <w:rPr>
          <w:rFonts w:ascii="Times New Roman" w:hAnsi="Times New Roman" w:cs="Times New Roman"/>
        </w:rPr>
        <w:t xml:space="preserve">). In addition to the five core dimensions that are central to </w:t>
      </w:r>
      <w:r w:rsidR="0078676E" w:rsidRPr="00975FA4">
        <w:rPr>
          <w:rFonts w:ascii="Times New Roman" w:hAnsi="Times New Roman" w:cs="Times New Roman"/>
        </w:rPr>
        <w:t>OPR</w:t>
      </w:r>
      <w:r w:rsidRPr="00975FA4">
        <w:rPr>
          <w:rFonts w:ascii="Times New Roman" w:hAnsi="Times New Roman" w:cs="Times New Roman"/>
        </w:rPr>
        <w:t xml:space="preserve"> developed by Ledingham </w:t>
      </w:r>
      <w:r w:rsidR="002E61C3" w:rsidRPr="00975FA4">
        <w:rPr>
          <w:rFonts w:ascii="Times New Roman" w:hAnsi="Times New Roman" w:cs="Times New Roman"/>
        </w:rPr>
        <w:t>and</w:t>
      </w:r>
      <w:r w:rsidR="0010644A" w:rsidRPr="00975FA4">
        <w:rPr>
          <w:rFonts w:ascii="Times New Roman" w:hAnsi="Times New Roman" w:cs="Times New Roman"/>
        </w:rPr>
        <w:t xml:space="preserve"> Bruning</w:t>
      </w:r>
      <w:r w:rsidR="005C09C0" w:rsidRPr="00975FA4">
        <w:rPr>
          <w:rFonts w:ascii="Times New Roman" w:hAnsi="Times New Roman" w:cs="Times New Roman"/>
        </w:rPr>
        <w:t xml:space="preserve"> (1998a)</w:t>
      </w:r>
      <w:r w:rsidRPr="00975FA4">
        <w:rPr>
          <w:rFonts w:ascii="Times New Roman" w:hAnsi="Times New Roman" w:cs="Times New Roman"/>
        </w:rPr>
        <w:t xml:space="preserve">, researchers suggest that </w:t>
      </w:r>
      <w:r w:rsidR="001A4FE6" w:rsidRPr="00975FA4">
        <w:rPr>
          <w:rFonts w:ascii="Times New Roman" w:hAnsi="Times New Roman" w:cs="Times New Roman"/>
        </w:rPr>
        <w:t>OPR</w:t>
      </w:r>
      <w:r w:rsidRPr="00975FA4">
        <w:rPr>
          <w:rFonts w:ascii="Times New Roman" w:hAnsi="Times New Roman" w:cs="Times New Roman"/>
        </w:rPr>
        <w:t xml:space="preserve"> can be maintained through access, positivity, openness, assurance, networking, and sharing of tasks while the “quality of </w:t>
      </w:r>
      <w:r w:rsidR="001A4FE6" w:rsidRPr="00975FA4">
        <w:rPr>
          <w:rFonts w:ascii="Times New Roman" w:hAnsi="Times New Roman" w:cs="Times New Roman"/>
        </w:rPr>
        <w:t>OPR</w:t>
      </w:r>
      <w:r w:rsidRPr="00975FA4">
        <w:rPr>
          <w:rFonts w:ascii="Times New Roman" w:hAnsi="Times New Roman" w:cs="Times New Roman"/>
        </w:rPr>
        <w:t xml:space="preserve"> can be measured through the dimensions of reciprocity, trust, mutual legitimacy, openness, mutual satisfa</w:t>
      </w:r>
      <w:r w:rsidR="003047B7" w:rsidRPr="00975FA4">
        <w:rPr>
          <w:rFonts w:ascii="Times New Roman" w:hAnsi="Times New Roman" w:cs="Times New Roman"/>
        </w:rPr>
        <w:t>ction, and mutual understanding”</w:t>
      </w:r>
      <w:r w:rsidRPr="00975FA4">
        <w:rPr>
          <w:rFonts w:ascii="Times New Roman" w:hAnsi="Times New Roman" w:cs="Times New Roman"/>
        </w:rPr>
        <w:t xml:space="preserve"> (</w:t>
      </w:r>
      <w:r w:rsidR="009E26C7" w:rsidRPr="00975FA4">
        <w:rPr>
          <w:rFonts w:ascii="Times New Roman" w:hAnsi="Times New Roman" w:cs="Times New Roman"/>
        </w:rPr>
        <w:t>L</w:t>
      </w:r>
      <w:r w:rsidR="000D0B55" w:rsidRPr="00975FA4">
        <w:rPr>
          <w:rFonts w:ascii="Times New Roman" w:hAnsi="Times New Roman" w:cs="Times New Roman"/>
        </w:rPr>
        <w:t xml:space="preserve">. </w:t>
      </w:r>
      <w:r w:rsidRPr="00975FA4">
        <w:rPr>
          <w:rFonts w:ascii="Times New Roman" w:hAnsi="Times New Roman" w:cs="Times New Roman"/>
        </w:rPr>
        <w:t xml:space="preserve">Grunig, </w:t>
      </w:r>
      <w:r w:rsidR="009E26C7" w:rsidRPr="00975FA4">
        <w:rPr>
          <w:rFonts w:ascii="Times New Roman" w:hAnsi="Times New Roman" w:cs="Times New Roman"/>
        </w:rPr>
        <w:t>J</w:t>
      </w:r>
      <w:r w:rsidR="000D0B55" w:rsidRPr="00975FA4">
        <w:rPr>
          <w:rFonts w:ascii="Times New Roman" w:hAnsi="Times New Roman" w:cs="Times New Roman"/>
        </w:rPr>
        <w:t xml:space="preserve">. </w:t>
      </w:r>
      <w:r w:rsidRPr="00975FA4">
        <w:rPr>
          <w:rFonts w:ascii="Times New Roman" w:hAnsi="Times New Roman" w:cs="Times New Roman"/>
        </w:rPr>
        <w:t>Grunig, &amp; Ehling, 1992; Hon &amp; Grunig, 1999; Huang, 2001; Kelleher, 2009; Kelleher &amp; Miller, 2006</w:t>
      </w:r>
      <w:r w:rsidR="000D0B55" w:rsidRPr="00975FA4">
        <w:rPr>
          <w:rFonts w:ascii="Times New Roman" w:hAnsi="Times New Roman" w:cs="Times New Roman"/>
        </w:rPr>
        <w:t>; Ledingham, 2003, p. 185</w:t>
      </w:r>
      <w:r w:rsidRPr="00975FA4">
        <w:rPr>
          <w:rFonts w:ascii="Times New Roman" w:hAnsi="Times New Roman" w:cs="Times New Roman"/>
        </w:rPr>
        <w:t>).</w:t>
      </w:r>
      <w:r w:rsidR="003047B7" w:rsidRPr="00975FA4">
        <w:rPr>
          <w:rFonts w:ascii="Times New Roman" w:hAnsi="Times New Roman" w:cs="Times New Roman"/>
        </w:rPr>
        <w:t xml:space="preserve"> Details on how this framework has been used </w:t>
      </w:r>
      <w:r w:rsidR="00FD0BC0" w:rsidRPr="00975FA4">
        <w:rPr>
          <w:rFonts w:ascii="Times New Roman" w:hAnsi="Times New Roman" w:cs="Times New Roman"/>
        </w:rPr>
        <w:t>will be described further in the literature review</w:t>
      </w:r>
      <w:r w:rsidR="003047B7" w:rsidRPr="00975FA4">
        <w:rPr>
          <w:rFonts w:ascii="Times New Roman" w:hAnsi="Times New Roman" w:cs="Times New Roman"/>
        </w:rPr>
        <w:t>.</w:t>
      </w:r>
    </w:p>
    <w:p w14:paraId="6B838A3D" w14:textId="7915BFCE" w:rsidR="00DB7D13" w:rsidRPr="00975FA4" w:rsidRDefault="002B005A" w:rsidP="006937C0">
      <w:pPr>
        <w:spacing w:line="480" w:lineRule="auto"/>
        <w:ind w:firstLine="720"/>
        <w:rPr>
          <w:rFonts w:ascii="Times New Roman" w:hAnsi="Times New Roman" w:cs="Times New Roman"/>
          <w:b/>
        </w:rPr>
      </w:pPr>
      <w:r w:rsidRPr="00975FA4">
        <w:rPr>
          <w:rFonts w:ascii="Times New Roman" w:hAnsi="Times New Roman" w:cs="Times New Roman"/>
          <w:b/>
        </w:rPr>
        <w:t>Current trends in organization-public relationship scholarship</w:t>
      </w:r>
      <w:r w:rsidR="005E4FFF" w:rsidRPr="00975FA4">
        <w:rPr>
          <w:rFonts w:ascii="Times New Roman" w:hAnsi="Times New Roman" w:cs="Times New Roman"/>
          <w:b/>
        </w:rPr>
        <w:t xml:space="preserve">. </w:t>
      </w:r>
      <w:r w:rsidRPr="00975FA4">
        <w:rPr>
          <w:rFonts w:ascii="Times New Roman" w:hAnsi="Times New Roman" w:cs="Times New Roman"/>
        </w:rPr>
        <w:t xml:space="preserve">Current trends in </w:t>
      </w:r>
      <w:r w:rsidR="00FD0BC0" w:rsidRPr="00975FA4">
        <w:rPr>
          <w:rFonts w:ascii="Times New Roman" w:hAnsi="Times New Roman" w:cs="Times New Roman"/>
        </w:rPr>
        <w:t>OPR</w:t>
      </w:r>
      <w:r w:rsidR="002E61C3" w:rsidRPr="00975FA4">
        <w:rPr>
          <w:rFonts w:ascii="Times New Roman" w:hAnsi="Times New Roman" w:cs="Times New Roman"/>
        </w:rPr>
        <w:t xml:space="preserve"> research focus on Kent and</w:t>
      </w:r>
      <w:r w:rsidRPr="00975FA4">
        <w:rPr>
          <w:rFonts w:ascii="Times New Roman" w:hAnsi="Times New Roman" w:cs="Times New Roman"/>
        </w:rPr>
        <w:t xml:space="preserve"> Taylor</w:t>
      </w:r>
      <w:r w:rsidR="005B719D" w:rsidRPr="00975FA4">
        <w:rPr>
          <w:rFonts w:ascii="Times New Roman" w:hAnsi="Times New Roman" w:cs="Times New Roman"/>
        </w:rPr>
        <w:t>’</w:t>
      </w:r>
      <w:r w:rsidRPr="00975FA4">
        <w:rPr>
          <w:rFonts w:ascii="Times New Roman" w:hAnsi="Times New Roman" w:cs="Times New Roman"/>
        </w:rPr>
        <w:t xml:space="preserve">s (1998) call to use the Internet as a tool for cultivating and maintaining </w:t>
      </w:r>
      <w:r w:rsidR="00FD0BC0" w:rsidRPr="00975FA4">
        <w:rPr>
          <w:rFonts w:ascii="Times New Roman" w:hAnsi="Times New Roman" w:cs="Times New Roman"/>
        </w:rPr>
        <w:t>OPR</w:t>
      </w:r>
      <w:r w:rsidR="002E61C3" w:rsidRPr="00975FA4">
        <w:rPr>
          <w:rFonts w:ascii="Times New Roman" w:hAnsi="Times New Roman" w:cs="Times New Roman"/>
        </w:rPr>
        <w:t>. Huang and</w:t>
      </w:r>
      <w:r w:rsidRPr="00975FA4">
        <w:rPr>
          <w:rFonts w:ascii="Times New Roman" w:hAnsi="Times New Roman" w:cs="Times New Roman"/>
        </w:rPr>
        <w:t xml:space="preserve"> Zhang</w:t>
      </w:r>
      <w:r w:rsidR="005B719D" w:rsidRPr="00975FA4">
        <w:rPr>
          <w:rFonts w:ascii="Times New Roman" w:hAnsi="Times New Roman" w:cs="Times New Roman"/>
        </w:rPr>
        <w:t>’</w:t>
      </w:r>
      <w:r w:rsidRPr="00975FA4">
        <w:rPr>
          <w:rFonts w:ascii="Times New Roman" w:hAnsi="Times New Roman" w:cs="Times New Roman"/>
        </w:rPr>
        <w:t>s (2013) analysis in six peer-reviewed academic journals</w:t>
      </w:r>
      <w:r w:rsidR="00931B8D" w:rsidRPr="00975FA4">
        <w:rPr>
          <w:rFonts w:ascii="Times New Roman" w:hAnsi="Times New Roman" w:cs="Times New Roman"/>
        </w:rPr>
        <w:t xml:space="preserve"> </w:t>
      </w:r>
      <w:r w:rsidRPr="00975FA4">
        <w:rPr>
          <w:rFonts w:ascii="Times New Roman" w:hAnsi="Times New Roman" w:cs="Times New Roman"/>
        </w:rPr>
        <w:t xml:space="preserve">revealed two distinct trends in </w:t>
      </w:r>
      <w:r w:rsidR="00FD0BC0" w:rsidRPr="00975FA4">
        <w:rPr>
          <w:rFonts w:ascii="Times New Roman" w:hAnsi="Times New Roman" w:cs="Times New Roman"/>
        </w:rPr>
        <w:t>OPR</w:t>
      </w:r>
      <w:r w:rsidRPr="00975FA4">
        <w:rPr>
          <w:rFonts w:ascii="Times New Roman" w:hAnsi="Times New Roman" w:cs="Times New Roman"/>
        </w:rPr>
        <w:t xml:space="preserve"> literature</w:t>
      </w:r>
      <w:r w:rsidR="00931B8D" w:rsidRPr="00975FA4">
        <w:rPr>
          <w:rFonts w:ascii="Times New Roman" w:hAnsi="Times New Roman" w:cs="Times New Roman"/>
        </w:rPr>
        <w:t xml:space="preserve"> since the year 2000</w:t>
      </w:r>
      <w:r w:rsidRPr="00975FA4">
        <w:rPr>
          <w:rFonts w:ascii="Times New Roman" w:hAnsi="Times New Roman" w:cs="Times New Roman"/>
        </w:rPr>
        <w:t xml:space="preserve">. The first trend in research is the application of </w:t>
      </w:r>
      <w:r w:rsidR="00FD0BC0" w:rsidRPr="00975FA4">
        <w:rPr>
          <w:rFonts w:ascii="Times New Roman" w:hAnsi="Times New Roman" w:cs="Times New Roman"/>
        </w:rPr>
        <w:t>OPR</w:t>
      </w:r>
      <w:r w:rsidRPr="00975FA4">
        <w:rPr>
          <w:rFonts w:ascii="Times New Roman" w:hAnsi="Times New Roman" w:cs="Times New Roman"/>
        </w:rPr>
        <w:t xml:space="preserve"> as a dependent variable that serves to explain effects, or outcomes, of public rel</w:t>
      </w:r>
      <w:r w:rsidR="0010644A" w:rsidRPr="00975FA4">
        <w:rPr>
          <w:rFonts w:ascii="Times New Roman" w:hAnsi="Times New Roman" w:cs="Times New Roman"/>
        </w:rPr>
        <w:t>ation</w:t>
      </w:r>
      <w:r w:rsidR="00250F4E" w:rsidRPr="00975FA4">
        <w:rPr>
          <w:rFonts w:ascii="Times New Roman" w:hAnsi="Times New Roman" w:cs="Times New Roman"/>
        </w:rPr>
        <w:t>s</w:t>
      </w:r>
      <w:r w:rsidR="0010644A" w:rsidRPr="00975FA4">
        <w:rPr>
          <w:rFonts w:ascii="Times New Roman" w:hAnsi="Times New Roman" w:cs="Times New Roman"/>
        </w:rPr>
        <w:t xml:space="preserve"> activities (Huang &amp; Zhang</w:t>
      </w:r>
      <w:r w:rsidR="005C09C0" w:rsidRPr="00975FA4">
        <w:rPr>
          <w:rFonts w:ascii="Times New Roman" w:hAnsi="Times New Roman" w:cs="Times New Roman"/>
        </w:rPr>
        <w:t>, 2013</w:t>
      </w:r>
      <w:r w:rsidRPr="00975FA4">
        <w:rPr>
          <w:rFonts w:ascii="Times New Roman" w:hAnsi="Times New Roman" w:cs="Times New Roman"/>
        </w:rPr>
        <w:t>). Researchers</w:t>
      </w:r>
      <w:r w:rsidR="00143283" w:rsidRPr="00975FA4">
        <w:rPr>
          <w:rFonts w:ascii="Times New Roman" w:hAnsi="Times New Roman" w:cs="Times New Roman"/>
        </w:rPr>
        <w:t xml:space="preserve"> </w:t>
      </w:r>
      <w:r w:rsidRPr="00975FA4">
        <w:rPr>
          <w:rFonts w:ascii="Times New Roman" w:hAnsi="Times New Roman" w:cs="Times New Roman"/>
        </w:rPr>
        <w:t xml:space="preserve">following this trend applied Hon </w:t>
      </w:r>
      <w:r w:rsidR="002E61C3" w:rsidRPr="00975FA4">
        <w:rPr>
          <w:rFonts w:ascii="Times New Roman" w:hAnsi="Times New Roman" w:cs="Times New Roman"/>
        </w:rPr>
        <w:t>and</w:t>
      </w:r>
      <w:r w:rsidRPr="00975FA4">
        <w:rPr>
          <w:rFonts w:ascii="Times New Roman" w:hAnsi="Times New Roman" w:cs="Times New Roman"/>
        </w:rPr>
        <w:t xml:space="preserve"> Grunig</w:t>
      </w:r>
      <w:r w:rsidR="005B719D" w:rsidRPr="00975FA4">
        <w:rPr>
          <w:rFonts w:ascii="Times New Roman" w:hAnsi="Times New Roman" w:cs="Times New Roman"/>
        </w:rPr>
        <w:t>’</w:t>
      </w:r>
      <w:r w:rsidRPr="00975FA4">
        <w:rPr>
          <w:rFonts w:ascii="Times New Roman" w:hAnsi="Times New Roman" w:cs="Times New Roman"/>
        </w:rPr>
        <w:t xml:space="preserve">s (1999) relational outcomes central to </w:t>
      </w:r>
      <w:r w:rsidR="00FD0BC0" w:rsidRPr="00975FA4">
        <w:rPr>
          <w:rFonts w:ascii="Times New Roman" w:hAnsi="Times New Roman" w:cs="Times New Roman"/>
        </w:rPr>
        <w:t>OPR</w:t>
      </w:r>
      <w:r w:rsidRPr="00975FA4">
        <w:rPr>
          <w:rFonts w:ascii="Times New Roman" w:hAnsi="Times New Roman" w:cs="Times New Roman"/>
        </w:rPr>
        <w:t xml:space="preserve"> to their research “regardless </w:t>
      </w:r>
      <w:r w:rsidR="0010644A" w:rsidRPr="00975FA4">
        <w:rPr>
          <w:rFonts w:ascii="Times New Roman" w:hAnsi="Times New Roman" w:cs="Times New Roman"/>
        </w:rPr>
        <w:t>of methodology” (Huang &amp; Zhang</w:t>
      </w:r>
      <w:r w:rsidRPr="00975FA4">
        <w:rPr>
          <w:rFonts w:ascii="Times New Roman" w:hAnsi="Times New Roman" w:cs="Times New Roman"/>
        </w:rPr>
        <w:t xml:space="preserve">, </w:t>
      </w:r>
      <w:r w:rsidR="005C09C0" w:rsidRPr="00975FA4">
        <w:rPr>
          <w:rFonts w:ascii="Times New Roman" w:hAnsi="Times New Roman" w:cs="Times New Roman"/>
        </w:rPr>
        <w:t xml:space="preserve">2013, </w:t>
      </w:r>
      <w:r w:rsidR="005649F0" w:rsidRPr="00975FA4">
        <w:rPr>
          <w:rFonts w:ascii="Times New Roman" w:hAnsi="Times New Roman" w:cs="Times New Roman"/>
        </w:rPr>
        <w:t>p.</w:t>
      </w:r>
      <w:r w:rsidRPr="00975FA4">
        <w:rPr>
          <w:rFonts w:ascii="Times New Roman" w:hAnsi="Times New Roman" w:cs="Times New Roman"/>
        </w:rPr>
        <w:t xml:space="preserve"> 86). </w:t>
      </w:r>
    </w:p>
    <w:p w14:paraId="73CC5C77" w14:textId="76C5739C" w:rsidR="009B4449" w:rsidRPr="00975FA4" w:rsidRDefault="002B005A"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second trend in research is the application of </w:t>
      </w:r>
      <w:r w:rsidR="00FD0BC0" w:rsidRPr="00975FA4">
        <w:rPr>
          <w:rFonts w:ascii="Times New Roman" w:hAnsi="Times New Roman" w:cs="Times New Roman"/>
        </w:rPr>
        <w:t>OPR</w:t>
      </w:r>
      <w:r w:rsidRPr="00975FA4">
        <w:rPr>
          <w:rFonts w:ascii="Times New Roman" w:hAnsi="Times New Roman" w:cs="Times New Roman"/>
        </w:rPr>
        <w:t xml:space="preserve"> as an independent variable used to measure and “ex</w:t>
      </w:r>
      <w:r w:rsidR="00250F4E" w:rsidRPr="00975FA4">
        <w:rPr>
          <w:rFonts w:ascii="Times New Roman" w:hAnsi="Times New Roman" w:cs="Times New Roman"/>
        </w:rPr>
        <w:t>plore effects on public</w:t>
      </w:r>
      <w:r w:rsidR="006A171F" w:rsidRPr="00975FA4">
        <w:rPr>
          <w:rFonts w:ascii="Times New Roman" w:hAnsi="Times New Roman" w:cs="Times New Roman"/>
        </w:rPr>
        <w:t>’</w:t>
      </w:r>
      <w:r w:rsidRPr="00975FA4">
        <w:rPr>
          <w:rFonts w:ascii="Times New Roman" w:hAnsi="Times New Roman" w:cs="Times New Roman"/>
        </w:rPr>
        <w:t xml:space="preserve">s attitudes, evaluations, and behaviors” (Huang &amp; Zhang, 2013, </w:t>
      </w:r>
      <w:r w:rsidR="005649F0" w:rsidRPr="00975FA4">
        <w:rPr>
          <w:rFonts w:ascii="Times New Roman" w:hAnsi="Times New Roman" w:cs="Times New Roman"/>
        </w:rPr>
        <w:t>p.</w:t>
      </w:r>
      <w:r w:rsidRPr="00975FA4">
        <w:rPr>
          <w:rFonts w:ascii="Times New Roman" w:hAnsi="Times New Roman" w:cs="Times New Roman"/>
        </w:rPr>
        <w:t xml:space="preserve"> 86). Researchers following this trend applied Ledingham </w:t>
      </w:r>
      <w:r w:rsidR="002E61C3" w:rsidRPr="00975FA4">
        <w:rPr>
          <w:rFonts w:ascii="Times New Roman" w:hAnsi="Times New Roman" w:cs="Times New Roman"/>
        </w:rPr>
        <w:t>and</w:t>
      </w:r>
      <w:r w:rsidRPr="00975FA4">
        <w:rPr>
          <w:rFonts w:ascii="Times New Roman" w:hAnsi="Times New Roman" w:cs="Times New Roman"/>
        </w:rPr>
        <w:t xml:space="preserve"> Bruning</w:t>
      </w:r>
      <w:r w:rsidR="005B719D" w:rsidRPr="00975FA4">
        <w:rPr>
          <w:rFonts w:ascii="Times New Roman" w:hAnsi="Times New Roman" w:cs="Times New Roman"/>
        </w:rPr>
        <w:t>’</w:t>
      </w:r>
      <w:r w:rsidRPr="00975FA4">
        <w:rPr>
          <w:rFonts w:ascii="Times New Roman" w:hAnsi="Times New Roman" w:cs="Times New Roman"/>
        </w:rPr>
        <w:t xml:space="preserve">s (1999) five relational outcomes central to </w:t>
      </w:r>
      <w:r w:rsidR="00FD0BC0" w:rsidRPr="00975FA4">
        <w:rPr>
          <w:rFonts w:ascii="Times New Roman" w:hAnsi="Times New Roman" w:cs="Times New Roman"/>
        </w:rPr>
        <w:t>OPR</w:t>
      </w:r>
      <w:r w:rsidRPr="00975FA4">
        <w:rPr>
          <w:rFonts w:ascii="Times New Roman" w:hAnsi="Times New Roman" w:cs="Times New Roman"/>
        </w:rPr>
        <w:t xml:space="preserve"> to study </w:t>
      </w:r>
      <w:r w:rsidR="00FD0BC0" w:rsidRPr="00975FA4">
        <w:rPr>
          <w:rFonts w:ascii="Times New Roman" w:hAnsi="Times New Roman" w:cs="Times New Roman"/>
        </w:rPr>
        <w:t>OPR</w:t>
      </w:r>
      <w:r w:rsidRPr="00975FA4">
        <w:rPr>
          <w:rFonts w:ascii="Times New Roman" w:hAnsi="Times New Roman" w:cs="Times New Roman"/>
        </w:rPr>
        <w:t xml:space="preserve"> from the public</w:t>
      </w:r>
      <w:r w:rsidR="005B719D" w:rsidRPr="00975FA4">
        <w:rPr>
          <w:rFonts w:ascii="Times New Roman" w:hAnsi="Times New Roman" w:cs="Times New Roman"/>
        </w:rPr>
        <w:t>’</w:t>
      </w:r>
      <w:r w:rsidRPr="00975FA4">
        <w:rPr>
          <w:rFonts w:ascii="Times New Roman" w:hAnsi="Times New Roman" w:cs="Times New Roman"/>
        </w:rPr>
        <w:t>s point of view and “attitude toward a</w:t>
      </w:r>
      <w:r w:rsidR="0010644A" w:rsidRPr="00975FA4">
        <w:rPr>
          <w:rFonts w:ascii="Times New Roman" w:hAnsi="Times New Roman" w:cs="Times New Roman"/>
        </w:rPr>
        <w:t>n organization” (Huang &amp; Zhang</w:t>
      </w:r>
      <w:r w:rsidRPr="00975FA4">
        <w:rPr>
          <w:rFonts w:ascii="Times New Roman" w:hAnsi="Times New Roman" w:cs="Times New Roman"/>
        </w:rPr>
        <w:t xml:space="preserve">, </w:t>
      </w:r>
      <w:r w:rsidR="005C09C0" w:rsidRPr="00975FA4">
        <w:rPr>
          <w:rFonts w:ascii="Times New Roman" w:hAnsi="Times New Roman" w:cs="Times New Roman"/>
        </w:rPr>
        <w:t xml:space="preserve">2013, </w:t>
      </w:r>
      <w:r w:rsidR="005649F0" w:rsidRPr="00975FA4">
        <w:rPr>
          <w:rFonts w:ascii="Times New Roman" w:hAnsi="Times New Roman" w:cs="Times New Roman"/>
        </w:rPr>
        <w:t>p.</w:t>
      </w:r>
      <w:r w:rsidRPr="00975FA4">
        <w:rPr>
          <w:rFonts w:ascii="Times New Roman" w:hAnsi="Times New Roman" w:cs="Times New Roman"/>
        </w:rPr>
        <w:t xml:space="preserve"> 86). </w:t>
      </w:r>
    </w:p>
    <w:p w14:paraId="5E4F04E4" w14:textId="77777777" w:rsidR="0078676E" w:rsidRPr="00975FA4" w:rsidRDefault="002B005A" w:rsidP="006937C0">
      <w:pPr>
        <w:spacing w:line="480" w:lineRule="auto"/>
        <w:ind w:firstLine="720"/>
        <w:rPr>
          <w:rFonts w:ascii="Times New Roman" w:hAnsi="Times New Roman" w:cs="Times New Roman"/>
        </w:rPr>
      </w:pPr>
      <w:r w:rsidRPr="00975FA4">
        <w:rPr>
          <w:rFonts w:ascii="Times New Roman" w:hAnsi="Times New Roman" w:cs="Times New Roman"/>
        </w:rPr>
        <w:t xml:space="preserve">Current trends in </w:t>
      </w:r>
      <w:r w:rsidR="00FD0BC0" w:rsidRPr="00975FA4">
        <w:rPr>
          <w:rFonts w:ascii="Times New Roman" w:hAnsi="Times New Roman" w:cs="Times New Roman"/>
        </w:rPr>
        <w:t>OPR</w:t>
      </w:r>
      <w:r w:rsidRPr="00975FA4">
        <w:rPr>
          <w:rFonts w:ascii="Times New Roman" w:hAnsi="Times New Roman" w:cs="Times New Roman"/>
        </w:rPr>
        <w:t xml:space="preserve"> literature also include an emphasis on</w:t>
      </w:r>
      <w:r w:rsidR="009B4449" w:rsidRPr="00975FA4">
        <w:rPr>
          <w:rFonts w:ascii="Times New Roman" w:hAnsi="Times New Roman" w:cs="Times New Roman"/>
        </w:rPr>
        <w:t xml:space="preserve"> using</w:t>
      </w:r>
      <w:r w:rsidRPr="00975FA4">
        <w:rPr>
          <w:rFonts w:ascii="Times New Roman" w:hAnsi="Times New Roman" w:cs="Times New Roman"/>
        </w:rPr>
        <w:t xml:space="preserve"> quantitative </w:t>
      </w:r>
      <w:r w:rsidR="009B4449" w:rsidRPr="00975FA4">
        <w:rPr>
          <w:rFonts w:ascii="Times New Roman" w:hAnsi="Times New Roman" w:cs="Times New Roman"/>
        </w:rPr>
        <w:t xml:space="preserve">research methods </w:t>
      </w:r>
      <w:r w:rsidRPr="00975FA4">
        <w:rPr>
          <w:rFonts w:ascii="Times New Roman" w:hAnsi="Times New Roman" w:cs="Times New Roman"/>
        </w:rPr>
        <w:t>(75%) over qualitative approaches (15%)</w:t>
      </w:r>
      <w:r w:rsidR="005C09C0" w:rsidRPr="00975FA4">
        <w:rPr>
          <w:rFonts w:ascii="Times New Roman" w:hAnsi="Times New Roman" w:cs="Times New Roman"/>
        </w:rPr>
        <w:t xml:space="preserve"> (Huang &amp; Zhang, 2013)</w:t>
      </w:r>
      <w:r w:rsidR="008D5BEA" w:rsidRPr="00975FA4">
        <w:rPr>
          <w:rFonts w:ascii="Times New Roman" w:hAnsi="Times New Roman" w:cs="Times New Roman"/>
        </w:rPr>
        <w:t xml:space="preserve">. </w:t>
      </w:r>
      <w:r w:rsidR="002A067C" w:rsidRPr="00975FA4">
        <w:rPr>
          <w:rFonts w:ascii="Times New Roman" w:hAnsi="Times New Roman" w:cs="Times New Roman"/>
        </w:rPr>
        <w:t xml:space="preserve">This means that three quarters of scholars researching </w:t>
      </w:r>
      <w:r w:rsidR="00FD0BC0" w:rsidRPr="00975FA4">
        <w:rPr>
          <w:rFonts w:ascii="Times New Roman" w:hAnsi="Times New Roman" w:cs="Times New Roman"/>
        </w:rPr>
        <w:t>OPR</w:t>
      </w:r>
      <w:r w:rsidR="002A067C" w:rsidRPr="00975FA4">
        <w:rPr>
          <w:rFonts w:ascii="Times New Roman" w:hAnsi="Times New Roman" w:cs="Times New Roman"/>
        </w:rPr>
        <w:t xml:space="preserve"> are using quantitative research methods in their research.</w:t>
      </w:r>
      <w:r w:rsidR="00F0693D" w:rsidRPr="00975FA4">
        <w:rPr>
          <w:rFonts w:ascii="Times New Roman" w:hAnsi="Times New Roman" w:cs="Times New Roman"/>
        </w:rPr>
        <w:t xml:space="preserve"> </w:t>
      </w:r>
      <w:r w:rsidR="008D5BEA" w:rsidRPr="00975FA4">
        <w:rPr>
          <w:rFonts w:ascii="Times New Roman" w:hAnsi="Times New Roman" w:cs="Times New Roman"/>
        </w:rPr>
        <w:t>Of quant</w:t>
      </w:r>
      <w:r w:rsidR="009B4449" w:rsidRPr="00975FA4">
        <w:rPr>
          <w:rFonts w:ascii="Times New Roman" w:hAnsi="Times New Roman" w:cs="Times New Roman"/>
        </w:rPr>
        <w:t>itative research methods, studies utiliz</w:t>
      </w:r>
      <w:r w:rsidR="007D623E" w:rsidRPr="00975FA4">
        <w:rPr>
          <w:rFonts w:ascii="Times New Roman" w:hAnsi="Times New Roman" w:cs="Times New Roman"/>
        </w:rPr>
        <w:t>ing</w:t>
      </w:r>
      <w:r w:rsidRPr="00975FA4">
        <w:rPr>
          <w:rFonts w:ascii="Times New Roman" w:hAnsi="Times New Roman" w:cs="Times New Roman"/>
        </w:rPr>
        <w:t xml:space="preserve"> </w:t>
      </w:r>
      <w:r w:rsidR="00055F6C" w:rsidRPr="00975FA4">
        <w:rPr>
          <w:rFonts w:ascii="Times New Roman" w:hAnsi="Times New Roman" w:cs="Times New Roman"/>
        </w:rPr>
        <w:t xml:space="preserve">a </w:t>
      </w:r>
      <w:r w:rsidRPr="00975FA4">
        <w:rPr>
          <w:rFonts w:ascii="Times New Roman" w:hAnsi="Times New Roman" w:cs="Times New Roman"/>
        </w:rPr>
        <w:t xml:space="preserve">survey/questionnaire </w:t>
      </w:r>
      <w:r w:rsidR="005B6283" w:rsidRPr="00975FA4">
        <w:rPr>
          <w:rFonts w:ascii="Times New Roman" w:hAnsi="Times New Roman" w:cs="Times New Roman"/>
        </w:rPr>
        <w:t>occurred</w:t>
      </w:r>
      <w:r w:rsidR="009B4449" w:rsidRPr="00975FA4">
        <w:rPr>
          <w:rFonts w:ascii="Times New Roman" w:hAnsi="Times New Roman" w:cs="Times New Roman"/>
        </w:rPr>
        <w:t xml:space="preserve"> </w:t>
      </w:r>
      <w:r w:rsidR="00F0693D" w:rsidRPr="00975FA4">
        <w:rPr>
          <w:rFonts w:ascii="Times New Roman" w:hAnsi="Times New Roman" w:cs="Times New Roman"/>
        </w:rPr>
        <w:t xml:space="preserve">most frequently at 85.7% </w:t>
      </w:r>
      <w:r w:rsidRPr="00975FA4">
        <w:rPr>
          <w:rFonts w:ascii="Times New Roman" w:hAnsi="Times New Roman" w:cs="Times New Roman"/>
        </w:rPr>
        <w:t xml:space="preserve">since 2000 (Huang &amp; Zhang, 2013). Additionally, there is a </w:t>
      </w:r>
      <w:r w:rsidR="00250F4E" w:rsidRPr="00975FA4">
        <w:rPr>
          <w:rFonts w:ascii="Times New Roman" w:hAnsi="Times New Roman" w:cs="Times New Roman"/>
        </w:rPr>
        <w:t>trend</w:t>
      </w:r>
      <w:r w:rsidRPr="00975FA4">
        <w:rPr>
          <w:rFonts w:ascii="Times New Roman" w:hAnsi="Times New Roman" w:cs="Times New Roman"/>
        </w:rPr>
        <w:t xml:space="preserve"> in relational outcomes central to </w:t>
      </w:r>
      <w:r w:rsidR="00FD0BC0" w:rsidRPr="00975FA4">
        <w:rPr>
          <w:rFonts w:ascii="Times New Roman" w:hAnsi="Times New Roman" w:cs="Times New Roman"/>
        </w:rPr>
        <w:t>OPR</w:t>
      </w:r>
      <w:r w:rsidRPr="00975FA4">
        <w:rPr>
          <w:rFonts w:ascii="Times New Roman" w:hAnsi="Times New Roman" w:cs="Times New Roman"/>
        </w:rPr>
        <w:t xml:space="preserve"> with satisfaction, trust, commitment, and control mutuality measuring as the to</w:t>
      </w:r>
      <w:r w:rsidR="0010644A" w:rsidRPr="00975FA4">
        <w:rPr>
          <w:rFonts w:ascii="Times New Roman" w:hAnsi="Times New Roman" w:cs="Times New Roman"/>
        </w:rPr>
        <w:t>p four variables (Huang &amp; Zhang</w:t>
      </w:r>
      <w:r w:rsidR="005C09C0" w:rsidRPr="00975FA4">
        <w:rPr>
          <w:rFonts w:ascii="Times New Roman" w:hAnsi="Times New Roman" w:cs="Times New Roman"/>
        </w:rPr>
        <w:t>, 2013</w:t>
      </w:r>
      <w:r w:rsidRPr="00975FA4">
        <w:rPr>
          <w:rFonts w:ascii="Times New Roman" w:hAnsi="Times New Roman" w:cs="Times New Roman"/>
        </w:rPr>
        <w:t xml:space="preserve">). </w:t>
      </w:r>
    </w:p>
    <w:p w14:paraId="319F52C6" w14:textId="268CEF20" w:rsidR="0078676E" w:rsidRPr="00975FA4" w:rsidRDefault="00984538" w:rsidP="006937C0">
      <w:pPr>
        <w:spacing w:line="480" w:lineRule="auto"/>
        <w:ind w:firstLine="720"/>
        <w:rPr>
          <w:rFonts w:ascii="Times New Roman" w:hAnsi="Times New Roman" w:cs="Times New Roman"/>
        </w:rPr>
      </w:pPr>
      <w:r w:rsidRPr="00975FA4">
        <w:rPr>
          <w:rFonts w:ascii="Times New Roman" w:hAnsi="Times New Roman" w:cs="Times New Roman"/>
        </w:rPr>
        <w:t>Current trends in research also include conducting studies from the public perspective, with 66% of studies examined from 2000-2011 conducted from the public perspective while 17.9% of the studies were conducted from the organization perspective (Huang &amp; Zhang</w:t>
      </w:r>
      <w:r w:rsidR="005C09C0" w:rsidRPr="00975FA4">
        <w:rPr>
          <w:rFonts w:ascii="Times New Roman" w:hAnsi="Times New Roman" w:cs="Times New Roman"/>
        </w:rPr>
        <w:t>, 2013</w:t>
      </w:r>
      <w:r w:rsidR="0078676E" w:rsidRPr="00975FA4">
        <w:rPr>
          <w:rFonts w:ascii="Times New Roman" w:hAnsi="Times New Roman" w:cs="Times New Roman"/>
        </w:rPr>
        <w:t xml:space="preserve">). </w:t>
      </w:r>
      <w:r w:rsidR="00250F4E" w:rsidRPr="00975FA4">
        <w:rPr>
          <w:rFonts w:ascii="Times New Roman" w:hAnsi="Times New Roman" w:cs="Times New Roman"/>
        </w:rPr>
        <w:t xml:space="preserve">Research conducted from the public perspective entails </w:t>
      </w:r>
      <w:r w:rsidR="001E4E63" w:rsidRPr="00975FA4">
        <w:rPr>
          <w:rFonts w:ascii="Times New Roman" w:hAnsi="Times New Roman" w:cs="Times New Roman"/>
        </w:rPr>
        <w:t>placing the public as the dependent variable, where researchers measure the public</w:t>
      </w:r>
      <w:r w:rsidR="005B719D" w:rsidRPr="00975FA4">
        <w:rPr>
          <w:rFonts w:ascii="Times New Roman" w:hAnsi="Times New Roman" w:cs="Times New Roman"/>
        </w:rPr>
        <w:t>’</w:t>
      </w:r>
      <w:r w:rsidR="001E4E63" w:rsidRPr="00975FA4">
        <w:rPr>
          <w:rFonts w:ascii="Times New Roman" w:hAnsi="Times New Roman" w:cs="Times New Roman"/>
        </w:rPr>
        <w:t xml:space="preserve">s </w:t>
      </w:r>
      <w:r w:rsidR="00250F4E" w:rsidRPr="00975FA4">
        <w:rPr>
          <w:rFonts w:ascii="Times New Roman" w:hAnsi="Times New Roman" w:cs="Times New Roman"/>
        </w:rPr>
        <w:t>thoughts, feelings, reactions</w:t>
      </w:r>
      <w:r w:rsidR="001E4E63" w:rsidRPr="00975FA4">
        <w:rPr>
          <w:rFonts w:ascii="Times New Roman" w:hAnsi="Times New Roman" w:cs="Times New Roman"/>
        </w:rPr>
        <w:t>, and more</w:t>
      </w:r>
      <w:r w:rsidR="00250F4E" w:rsidRPr="00975FA4">
        <w:rPr>
          <w:rFonts w:ascii="Times New Roman" w:hAnsi="Times New Roman" w:cs="Times New Roman"/>
        </w:rPr>
        <w:t>. Research conducted from the organization</w:t>
      </w:r>
      <w:r w:rsidR="005B719D" w:rsidRPr="00975FA4">
        <w:rPr>
          <w:rFonts w:ascii="Times New Roman" w:hAnsi="Times New Roman" w:cs="Times New Roman"/>
        </w:rPr>
        <w:t>’</w:t>
      </w:r>
      <w:r w:rsidR="00250F4E" w:rsidRPr="00975FA4">
        <w:rPr>
          <w:rFonts w:ascii="Times New Roman" w:hAnsi="Times New Roman" w:cs="Times New Roman"/>
        </w:rPr>
        <w:t xml:space="preserve">s perspective entails </w:t>
      </w:r>
      <w:r w:rsidR="001E4E63" w:rsidRPr="00975FA4">
        <w:rPr>
          <w:rFonts w:ascii="Times New Roman" w:hAnsi="Times New Roman" w:cs="Times New Roman"/>
        </w:rPr>
        <w:t>placing the organization as the dependent variable, where researchers measure</w:t>
      </w:r>
      <w:r w:rsidR="00250F4E" w:rsidRPr="00975FA4">
        <w:rPr>
          <w:rFonts w:ascii="Times New Roman" w:hAnsi="Times New Roman" w:cs="Times New Roman"/>
        </w:rPr>
        <w:t xml:space="preserve"> the organization on their thoughts, feelings, actions, protocols, and more. </w:t>
      </w:r>
      <w:r w:rsidR="002B005A" w:rsidRPr="00975FA4">
        <w:rPr>
          <w:rFonts w:ascii="Times New Roman" w:hAnsi="Times New Roman" w:cs="Times New Roman"/>
        </w:rPr>
        <w:t>There is a lack of literature detailing comprehensive research</w:t>
      </w:r>
      <w:r w:rsidR="005C09C0" w:rsidRPr="00975FA4">
        <w:rPr>
          <w:rFonts w:ascii="Times New Roman" w:hAnsi="Times New Roman" w:cs="Times New Roman"/>
        </w:rPr>
        <w:t xml:space="preserve"> that includes both the public</w:t>
      </w:r>
      <w:r w:rsidR="002B005A" w:rsidRPr="00975FA4">
        <w:rPr>
          <w:rFonts w:ascii="Times New Roman" w:hAnsi="Times New Roman" w:cs="Times New Roman"/>
        </w:rPr>
        <w:t xml:space="preserve"> perspective and organization perspective.</w:t>
      </w:r>
      <w:r w:rsidR="00F0693D" w:rsidRPr="00975FA4">
        <w:rPr>
          <w:rFonts w:ascii="Times New Roman" w:hAnsi="Times New Roman" w:cs="Times New Roman"/>
        </w:rPr>
        <w:t xml:space="preserve"> </w:t>
      </w:r>
    </w:p>
    <w:p w14:paraId="4F104B97" w14:textId="3894673A" w:rsidR="002B005A" w:rsidRPr="00975FA4" w:rsidRDefault="00B713C8" w:rsidP="006937C0">
      <w:pPr>
        <w:spacing w:line="480" w:lineRule="auto"/>
        <w:ind w:firstLine="720"/>
        <w:rPr>
          <w:rFonts w:ascii="Times New Roman" w:hAnsi="Times New Roman" w:cs="Times New Roman"/>
        </w:rPr>
      </w:pPr>
      <w:r w:rsidRPr="00975FA4">
        <w:rPr>
          <w:rFonts w:ascii="Times New Roman" w:hAnsi="Times New Roman" w:cs="Times New Roman"/>
        </w:rPr>
        <w:t xml:space="preserve">In essence, the most applied method of studying </w:t>
      </w:r>
      <w:r w:rsidR="00FD0BC0" w:rsidRPr="00975FA4">
        <w:rPr>
          <w:rFonts w:ascii="Times New Roman" w:hAnsi="Times New Roman" w:cs="Times New Roman"/>
        </w:rPr>
        <w:t>OPR</w:t>
      </w:r>
      <w:r w:rsidRPr="00975FA4">
        <w:rPr>
          <w:rFonts w:ascii="Times New Roman" w:hAnsi="Times New Roman" w:cs="Times New Roman"/>
        </w:rPr>
        <w:t xml:space="preserve"> is surveying the public on the organization</w:t>
      </w:r>
      <w:r w:rsidR="005B719D" w:rsidRPr="00975FA4">
        <w:rPr>
          <w:rFonts w:ascii="Times New Roman" w:hAnsi="Times New Roman" w:cs="Times New Roman"/>
        </w:rPr>
        <w:t>’</w:t>
      </w:r>
      <w:r w:rsidRPr="00975FA4">
        <w:rPr>
          <w:rFonts w:ascii="Times New Roman" w:hAnsi="Times New Roman" w:cs="Times New Roman"/>
        </w:rPr>
        <w:t xml:space="preserve">s activity. This </w:t>
      </w:r>
      <w:r w:rsidR="002A067C" w:rsidRPr="00975FA4">
        <w:rPr>
          <w:rFonts w:ascii="Times New Roman" w:hAnsi="Times New Roman" w:cs="Times New Roman"/>
        </w:rPr>
        <w:t xml:space="preserve">framework </w:t>
      </w:r>
      <w:r w:rsidRPr="00975FA4">
        <w:rPr>
          <w:rFonts w:ascii="Times New Roman" w:hAnsi="Times New Roman" w:cs="Times New Roman"/>
        </w:rPr>
        <w:t xml:space="preserve">is important to note </w:t>
      </w:r>
      <w:r w:rsidR="002A067C" w:rsidRPr="00975FA4">
        <w:rPr>
          <w:rFonts w:ascii="Times New Roman" w:hAnsi="Times New Roman" w:cs="Times New Roman"/>
        </w:rPr>
        <w:t>because the majority of literature meas</w:t>
      </w:r>
      <w:r w:rsidR="0078676E" w:rsidRPr="00975FA4">
        <w:rPr>
          <w:rFonts w:ascii="Times New Roman" w:hAnsi="Times New Roman" w:cs="Times New Roman"/>
        </w:rPr>
        <w:t xml:space="preserve">ures the success of </w:t>
      </w:r>
      <w:r w:rsidR="00FD0BC0" w:rsidRPr="00975FA4">
        <w:rPr>
          <w:rFonts w:ascii="Times New Roman" w:hAnsi="Times New Roman" w:cs="Times New Roman"/>
        </w:rPr>
        <w:t>OPR</w:t>
      </w:r>
      <w:r w:rsidR="002A067C" w:rsidRPr="00975FA4">
        <w:rPr>
          <w:rFonts w:ascii="Times New Roman" w:hAnsi="Times New Roman" w:cs="Times New Roman"/>
        </w:rPr>
        <w:t xml:space="preserve"> </w:t>
      </w:r>
      <w:r w:rsidR="0078676E" w:rsidRPr="00975FA4">
        <w:rPr>
          <w:rFonts w:ascii="Times New Roman" w:hAnsi="Times New Roman" w:cs="Times New Roman"/>
        </w:rPr>
        <w:t xml:space="preserve">based on the </w:t>
      </w:r>
      <w:r w:rsidR="002A067C" w:rsidRPr="00975FA4">
        <w:rPr>
          <w:rFonts w:ascii="Times New Roman" w:hAnsi="Times New Roman" w:cs="Times New Roman"/>
        </w:rPr>
        <w:t>public</w:t>
      </w:r>
      <w:r w:rsidR="005B719D" w:rsidRPr="00975FA4">
        <w:rPr>
          <w:rFonts w:ascii="Times New Roman" w:hAnsi="Times New Roman" w:cs="Times New Roman"/>
        </w:rPr>
        <w:t>’</w:t>
      </w:r>
      <w:r w:rsidR="0078676E" w:rsidRPr="00975FA4">
        <w:rPr>
          <w:rFonts w:ascii="Times New Roman" w:hAnsi="Times New Roman" w:cs="Times New Roman"/>
        </w:rPr>
        <w:t>s</w:t>
      </w:r>
      <w:r w:rsidR="002A067C" w:rsidRPr="00975FA4">
        <w:rPr>
          <w:rFonts w:ascii="Times New Roman" w:hAnsi="Times New Roman" w:cs="Times New Roman"/>
        </w:rPr>
        <w:t xml:space="preserve"> </w:t>
      </w:r>
      <w:r w:rsidR="0078676E" w:rsidRPr="00975FA4">
        <w:rPr>
          <w:rFonts w:ascii="Times New Roman" w:hAnsi="Times New Roman" w:cs="Times New Roman"/>
        </w:rPr>
        <w:t>perception</w:t>
      </w:r>
      <w:r w:rsidR="002A067C" w:rsidRPr="00975FA4">
        <w:rPr>
          <w:rFonts w:ascii="Times New Roman" w:hAnsi="Times New Roman" w:cs="Times New Roman"/>
        </w:rPr>
        <w:t xml:space="preserve"> </w:t>
      </w:r>
      <w:r w:rsidR="0078676E" w:rsidRPr="00975FA4">
        <w:rPr>
          <w:rFonts w:ascii="Times New Roman" w:hAnsi="Times New Roman" w:cs="Times New Roman"/>
        </w:rPr>
        <w:t xml:space="preserve">of </w:t>
      </w:r>
      <w:r w:rsidR="002A067C" w:rsidRPr="00975FA4">
        <w:rPr>
          <w:rFonts w:ascii="Times New Roman" w:hAnsi="Times New Roman" w:cs="Times New Roman"/>
        </w:rPr>
        <w:t xml:space="preserve">the organization. </w:t>
      </w:r>
      <w:r w:rsidR="00FD0BC0" w:rsidRPr="00975FA4">
        <w:rPr>
          <w:rFonts w:ascii="Times New Roman" w:hAnsi="Times New Roman" w:cs="Times New Roman"/>
        </w:rPr>
        <w:t xml:space="preserve">My study will take the opposite approach and </w:t>
      </w:r>
      <w:r w:rsidR="008D09A8" w:rsidRPr="00975FA4">
        <w:rPr>
          <w:rFonts w:ascii="Times New Roman" w:hAnsi="Times New Roman" w:cs="Times New Roman"/>
        </w:rPr>
        <w:t xml:space="preserve">evaluate the </w:t>
      </w:r>
      <w:r w:rsidR="00E90F7E" w:rsidRPr="00975FA4">
        <w:rPr>
          <w:rFonts w:ascii="Times New Roman" w:hAnsi="Times New Roman" w:cs="Times New Roman"/>
        </w:rPr>
        <w:t>potential</w:t>
      </w:r>
      <w:r w:rsidR="008D09A8" w:rsidRPr="00975FA4">
        <w:rPr>
          <w:rFonts w:ascii="Times New Roman" w:hAnsi="Times New Roman" w:cs="Times New Roman"/>
        </w:rPr>
        <w:t xml:space="preserve"> </w:t>
      </w:r>
      <w:r w:rsidR="00E90F7E" w:rsidRPr="00975FA4">
        <w:rPr>
          <w:rFonts w:ascii="Times New Roman" w:hAnsi="Times New Roman" w:cs="Times New Roman"/>
        </w:rPr>
        <w:t xml:space="preserve">for OPR by comparing past research findings to </w:t>
      </w:r>
      <w:r w:rsidR="00A85898" w:rsidRPr="00975FA4">
        <w:rPr>
          <w:rFonts w:ascii="Times New Roman" w:hAnsi="Times New Roman" w:cs="Times New Roman"/>
        </w:rPr>
        <w:t xml:space="preserve">messages communicated </w:t>
      </w:r>
      <w:r w:rsidR="008D09A8" w:rsidRPr="00975FA4">
        <w:rPr>
          <w:rFonts w:ascii="Times New Roman" w:hAnsi="Times New Roman" w:cs="Times New Roman"/>
        </w:rPr>
        <w:t xml:space="preserve">from the organization. </w:t>
      </w:r>
    </w:p>
    <w:p w14:paraId="472BC929" w14:textId="3AF4B1BA" w:rsidR="00E1783C" w:rsidRPr="00975FA4" w:rsidRDefault="002B005A" w:rsidP="006937C0">
      <w:pPr>
        <w:spacing w:line="480" w:lineRule="auto"/>
        <w:ind w:firstLine="720"/>
        <w:rPr>
          <w:rFonts w:ascii="Times New Roman" w:hAnsi="Times New Roman" w:cs="Times New Roman"/>
          <w:b/>
        </w:rPr>
      </w:pPr>
      <w:r w:rsidRPr="00975FA4">
        <w:rPr>
          <w:rFonts w:ascii="Times New Roman" w:hAnsi="Times New Roman" w:cs="Times New Roman"/>
          <w:b/>
        </w:rPr>
        <w:t>Web 2.0</w:t>
      </w:r>
      <w:r w:rsidR="005E4FFF" w:rsidRPr="00975FA4">
        <w:rPr>
          <w:rFonts w:ascii="Times New Roman" w:hAnsi="Times New Roman" w:cs="Times New Roman"/>
          <w:b/>
        </w:rPr>
        <w:t xml:space="preserve">. </w:t>
      </w:r>
      <w:r w:rsidR="00160B39" w:rsidRPr="00975FA4">
        <w:rPr>
          <w:rFonts w:ascii="Times New Roman" w:hAnsi="Times New Roman" w:cs="Times New Roman"/>
        </w:rPr>
        <w:t xml:space="preserve">The term </w:t>
      </w:r>
      <w:r w:rsidR="0061579C" w:rsidRPr="00975FA4">
        <w:rPr>
          <w:rFonts w:ascii="Times New Roman" w:hAnsi="Times New Roman" w:cs="Times New Roman"/>
        </w:rPr>
        <w:t>“w</w:t>
      </w:r>
      <w:r w:rsidR="00717195" w:rsidRPr="00975FA4">
        <w:rPr>
          <w:rFonts w:ascii="Times New Roman" w:hAnsi="Times New Roman" w:cs="Times New Roman"/>
        </w:rPr>
        <w:t xml:space="preserve">eb 2.0” </w:t>
      </w:r>
      <w:r w:rsidR="00160B39" w:rsidRPr="00975FA4">
        <w:rPr>
          <w:rFonts w:ascii="Times New Roman" w:hAnsi="Times New Roman" w:cs="Times New Roman"/>
        </w:rPr>
        <w:t>was first used by DiNucci (1999)</w:t>
      </w:r>
      <w:r w:rsidR="00717195" w:rsidRPr="00975FA4">
        <w:rPr>
          <w:rFonts w:ascii="Times New Roman" w:hAnsi="Times New Roman" w:cs="Times New Roman"/>
        </w:rPr>
        <w:t>,</w:t>
      </w:r>
      <w:r w:rsidR="00160B39" w:rsidRPr="00975FA4">
        <w:rPr>
          <w:rFonts w:ascii="Times New Roman" w:hAnsi="Times New Roman" w:cs="Times New Roman"/>
        </w:rPr>
        <w:t xml:space="preserve"> </w:t>
      </w:r>
      <w:r w:rsidR="000C016C" w:rsidRPr="00975FA4">
        <w:rPr>
          <w:rFonts w:ascii="Times New Roman" w:hAnsi="Times New Roman" w:cs="Times New Roman"/>
        </w:rPr>
        <w:t xml:space="preserve">but </w:t>
      </w:r>
      <w:r w:rsidR="0023377D" w:rsidRPr="00975FA4">
        <w:rPr>
          <w:rFonts w:ascii="Times New Roman" w:hAnsi="Times New Roman" w:cs="Times New Roman"/>
        </w:rPr>
        <w:t>was not</w:t>
      </w:r>
      <w:r w:rsidR="00E1783C" w:rsidRPr="00975FA4">
        <w:rPr>
          <w:rFonts w:ascii="Times New Roman" w:hAnsi="Times New Roman" w:cs="Times New Roman"/>
        </w:rPr>
        <w:t xml:space="preserve"> </w:t>
      </w:r>
      <w:r w:rsidR="008C7DEF" w:rsidRPr="00975FA4">
        <w:rPr>
          <w:rFonts w:ascii="Times New Roman" w:hAnsi="Times New Roman" w:cs="Times New Roman"/>
        </w:rPr>
        <w:t>widely popularized until</w:t>
      </w:r>
      <w:r w:rsidR="000C016C" w:rsidRPr="00975FA4">
        <w:rPr>
          <w:rFonts w:ascii="Times New Roman" w:hAnsi="Times New Roman" w:cs="Times New Roman"/>
        </w:rPr>
        <w:t xml:space="preserve"> O</w:t>
      </w:r>
      <w:r w:rsidR="005B719D" w:rsidRPr="00975FA4">
        <w:rPr>
          <w:rFonts w:ascii="Times New Roman" w:hAnsi="Times New Roman" w:cs="Times New Roman"/>
        </w:rPr>
        <w:t>’</w:t>
      </w:r>
      <w:r w:rsidR="000C016C" w:rsidRPr="00975FA4">
        <w:rPr>
          <w:rFonts w:ascii="Times New Roman" w:hAnsi="Times New Roman" w:cs="Times New Roman"/>
        </w:rPr>
        <w:t xml:space="preserve">Reilly (2005) </w:t>
      </w:r>
      <w:r w:rsidR="00E1783C" w:rsidRPr="00975FA4">
        <w:rPr>
          <w:rFonts w:ascii="Times New Roman" w:hAnsi="Times New Roman" w:cs="Times New Roman"/>
        </w:rPr>
        <w:t>used</w:t>
      </w:r>
      <w:r w:rsidR="00717195" w:rsidRPr="00975FA4">
        <w:rPr>
          <w:rFonts w:ascii="Times New Roman" w:hAnsi="Times New Roman" w:cs="Times New Roman"/>
        </w:rPr>
        <w:t xml:space="preserve"> the </w:t>
      </w:r>
      <w:r w:rsidR="00E1783C" w:rsidRPr="00975FA4">
        <w:rPr>
          <w:rFonts w:ascii="Times New Roman" w:hAnsi="Times New Roman" w:cs="Times New Roman"/>
        </w:rPr>
        <w:t>catchy phrase</w:t>
      </w:r>
      <w:r w:rsidR="00717195" w:rsidRPr="00975FA4">
        <w:rPr>
          <w:rFonts w:ascii="Times New Roman" w:hAnsi="Times New Roman" w:cs="Times New Roman"/>
        </w:rPr>
        <w:t xml:space="preserve"> </w:t>
      </w:r>
      <w:r w:rsidR="0093311B" w:rsidRPr="00975FA4">
        <w:rPr>
          <w:rFonts w:ascii="Times New Roman" w:hAnsi="Times New Roman" w:cs="Times New Roman"/>
        </w:rPr>
        <w:t>during</w:t>
      </w:r>
      <w:r w:rsidR="00717195" w:rsidRPr="00975FA4">
        <w:rPr>
          <w:rFonts w:ascii="Times New Roman" w:hAnsi="Times New Roman" w:cs="Times New Roman"/>
        </w:rPr>
        <w:t xml:space="preserve"> a conference in San Francisco </w:t>
      </w:r>
      <w:r w:rsidR="000C016C" w:rsidRPr="00975FA4">
        <w:rPr>
          <w:rFonts w:ascii="Times New Roman" w:hAnsi="Times New Roman" w:cs="Times New Roman"/>
        </w:rPr>
        <w:t xml:space="preserve">(Han, 2010). </w:t>
      </w:r>
      <w:r w:rsidR="0093311B" w:rsidRPr="00975FA4">
        <w:rPr>
          <w:rFonts w:ascii="Times New Roman" w:hAnsi="Times New Roman" w:cs="Times New Roman"/>
        </w:rPr>
        <w:t>During the conference proceedings, w</w:t>
      </w:r>
      <w:r w:rsidR="00B14B7B" w:rsidRPr="00975FA4">
        <w:rPr>
          <w:rFonts w:ascii="Times New Roman" w:hAnsi="Times New Roman" w:cs="Times New Roman"/>
        </w:rPr>
        <w:t xml:space="preserve">eb 2.0 </w:t>
      </w:r>
      <w:r w:rsidR="0093311B" w:rsidRPr="00975FA4">
        <w:rPr>
          <w:rFonts w:ascii="Times New Roman" w:hAnsi="Times New Roman" w:cs="Times New Roman"/>
        </w:rPr>
        <w:t>was described as</w:t>
      </w:r>
      <w:r w:rsidR="00B14B7B" w:rsidRPr="00975FA4">
        <w:rPr>
          <w:rFonts w:ascii="Times New Roman" w:hAnsi="Times New Roman" w:cs="Times New Roman"/>
        </w:rPr>
        <w:t xml:space="preserve"> “a set of economic, social, and technological trends that collectively form the basis for the next generation of the Internet- a more mature, distinctive medium characterized by user participation, openness, and network effects” (</w:t>
      </w:r>
      <w:r w:rsidR="000D0B55" w:rsidRPr="00975FA4">
        <w:rPr>
          <w:rFonts w:ascii="Times New Roman" w:hAnsi="Times New Roman" w:cs="Times New Roman"/>
        </w:rPr>
        <w:t>Musser &amp; O</w:t>
      </w:r>
      <w:r w:rsidR="005B719D" w:rsidRPr="00975FA4">
        <w:rPr>
          <w:rFonts w:ascii="Times New Roman" w:hAnsi="Times New Roman" w:cs="Times New Roman"/>
        </w:rPr>
        <w:t>’</w:t>
      </w:r>
      <w:r w:rsidR="000D0B55" w:rsidRPr="00975FA4">
        <w:rPr>
          <w:rFonts w:ascii="Times New Roman" w:hAnsi="Times New Roman" w:cs="Times New Roman"/>
        </w:rPr>
        <w:t xml:space="preserve">Reilly, 2007, p. 5; </w:t>
      </w:r>
      <w:r w:rsidR="00B14B7B" w:rsidRPr="00975FA4">
        <w:rPr>
          <w:rFonts w:ascii="Times New Roman" w:hAnsi="Times New Roman" w:cs="Times New Roman"/>
        </w:rPr>
        <w:t>Witteman</w:t>
      </w:r>
      <w:r w:rsidR="00E41415" w:rsidRPr="00975FA4">
        <w:rPr>
          <w:rFonts w:ascii="Times New Roman" w:hAnsi="Times New Roman" w:cs="Times New Roman"/>
        </w:rPr>
        <w:t xml:space="preserve"> &amp; Zikmund-Fisher</w:t>
      </w:r>
      <w:r w:rsidR="00B14B7B" w:rsidRPr="00975FA4">
        <w:rPr>
          <w:rFonts w:ascii="Times New Roman" w:hAnsi="Times New Roman" w:cs="Times New Roman"/>
        </w:rPr>
        <w:t xml:space="preserve">, 2012, </w:t>
      </w:r>
      <w:r w:rsidR="000D0B55" w:rsidRPr="00975FA4">
        <w:rPr>
          <w:rFonts w:ascii="Times New Roman" w:hAnsi="Times New Roman" w:cs="Times New Roman"/>
        </w:rPr>
        <w:t>p. 3735</w:t>
      </w:r>
      <w:r w:rsidR="00B14B7B" w:rsidRPr="00975FA4">
        <w:rPr>
          <w:rFonts w:ascii="Times New Roman" w:hAnsi="Times New Roman" w:cs="Times New Roman"/>
        </w:rPr>
        <w:t xml:space="preserve">). </w:t>
      </w:r>
    </w:p>
    <w:p w14:paraId="5AC4BBD0" w14:textId="59C9384B" w:rsidR="007D623E" w:rsidRPr="00975FA4" w:rsidRDefault="00E41415" w:rsidP="006937C0">
      <w:pPr>
        <w:spacing w:line="480" w:lineRule="auto"/>
        <w:ind w:firstLine="720"/>
        <w:rPr>
          <w:rFonts w:ascii="Times New Roman" w:hAnsi="Times New Roman" w:cs="Times New Roman"/>
        </w:rPr>
      </w:pPr>
      <w:r w:rsidRPr="00975FA4">
        <w:rPr>
          <w:rFonts w:ascii="Times New Roman" w:hAnsi="Times New Roman" w:cs="Times New Roman"/>
        </w:rPr>
        <w:t xml:space="preserve">Web 2.0 demonstrates a shift from static one-way communication and information consumption to interactive two-way communication and information production (Han, 2010). In short, web 2.0 </w:t>
      </w:r>
      <w:r w:rsidR="002A067C" w:rsidRPr="00975FA4">
        <w:rPr>
          <w:rFonts w:ascii="Times New Roman" w:hAnsi="Times New Roman" w:cs="Times New Roman"/>
        </w:rPr>
        <w:t>is widely characterized by user-</w:t>
      </w:r>
      <w:r w:rsidRPr="00975FA4">
        <w:rPr>
          <w:rFonts w:ascii="Times New Roman" w:hAnsi="Times New Roman" w:cs="Times New Roman"/>
        </w:rPr>
        <w:t xml:space="preserve">generated content, interactivity, and dynamic </w:t>
      </w:r>
      <w:r w:rsidR="002A067C" w:rsidRPr="00975FA4">
        <w:rPr>
          <w:rFonts w:ascii="Times New Roman" w:hAnsi="Times New Roman" w:cs="Times New Roman"/>
        </w:rPr>
        <w:t>website content</w:t>
      </w:r>
      <w:r w:rsidRPr="00975FA4">
        <w:rPr>
          <w:rFonts w:ascii="Times New Roman" w:hAnsi="Times New Roman" w:cs="Times New Roman"/>
        </w:rPr>
        <w:t xml:space="preserve">. Web </w:t>
      </w:r>
      <w:r w:rsidR="0061579C" w:rsidRPr="00975FA4">
        <w:rPr>
          <w:rFonts w:ascii="Times New Roman" w:hAnsi="Times New Roman" w:cs="Times New Roman"/>
        </w:rPr>
        <w:t xml:space="preserve">2.0 </w:t>
      </w:r>
      <w:r w:rsidR="00E37369" w:rsidRPr="00975FA4">
        <w:rPr>
          <w:rFonts w:ascii="Times New Roman" w:hAnsi="Times New Roman" w:cs="Times New Roman"/>
        </w:rPr>
        <w:t>encompasses the following characteristics</w:t>
      </w:r>
      <w:r w:rsidR="0082331C" w:rsidRPr="00975FA4">
        <w:rPr>
          <w:rFonts w:ascii="Times New Roman" w:hAnsi="Times New Roman" w:cs="Times New Roman"/>
        </w:rPr>
        <w:t xml:space="preserve">: </w:t>
      </w:r>
      <w:r w:rsidR="0061579C" w:rsidRPr="00975FA4">
        <w:rPr>
          <w:rFonts w:ascii="Times New Roman" w:hAnsi="Times New Roman" w:cs="Times New Roman"/>
        </w:rPr>
        <w:t>(</w:t>
      </w:r>
      <w:r w:rsidR="009B4449" w:rsidRPr="00975FA4">
        <w:rPr>
          <w:rFonts w:ascii="Times New Roman" w:hAnsi="Times New Roman" w:cs="Times New Roman"/>
        </w:rPr>
        <w:t>a</w:t>
      </w:r>
      <w:r w:rsidR="0061579C" w:rsidRPr="00975FA4">
        <w:rPr>
          <w:rFonts w:ascii="Times New Roman" w:hAnsi="Times New Roman" w:cs="Times New Roman"/>
        </w:rPr>
        <w:t>) massive connectedness</w:t>
      </w:r>
      <w:r w:rsidR="00501FD5" w:rsidRPr="00975FA4">
        <w:rPr>
          <w:rFonts w:ascii="Times New Roman" w:hAnsi="Times New Roman" w:cs="Times New Roman"/>
        </w:rPr>
        <w:t>;</w:t>
      </w:r>
      <w:r w:rsidR="0061579C" w:rsidRPr="00975FA4">
        <w:rPr>
          <w:rFonts w:ascii="Times New Roman" w:hAnsi="Times New Roman" w:cs="Times New Roman"/>
        </w:rPr>
        <w:t xml:space="preserve"> (</w:t>
      </w:r>
      <w:r w:rsidR="009B4449" w:rsidRPr="00975FA4">
        <w:rPr>
          <w:rFonts w:ascii="Times New Roman" w:hAnsi="Times New Roman" w:cs="Times New Roman"/>
        </w:rPr>
        <w:t>b</w:t>
      </w:r>
      <w:r w:rsidR="0061579C" w:rsidRPr="00975FA4">
        <w:rPr>
          <w:rFonts w:ascii="Times New Roman" w:hAnsi="Times New Roman" w:cs="Times New Roman"/>
        </w:rPr>
        <w:t>) decentralizatio</w:t>
      </w:r>
      <w:r w:rsidR="00E37369" w:rsidRPr="00975FA4">
        <w:rPr>
          <w:rFonts w:ascii="Times New Roman" w:hAnsi="Times New Roman" w:cs="Times New Roman"/>
        </w:rPr>
        <w:t>n of the web</w:t>
      </w:r>
      <w:r w:rsidR="00501FD5" w:rsidRPr="00975FA4">
        <w:rPr>
          <w:rFonts w:ascii="Times New Roman" w:hAnsi="Times New Roman" w:cs="Times New Roman"/>
        </w:rPr>
        <w:t>;</w:t>
      </w:r>
      <w:r w:rsidR="00E37369" w:rsidRPr="00975FA4">
        <w:rPr>
          <w:rFonts w:ascii="Times New Roman" w:hAnsi="Times New Roman" w:cs="Times New Roman"/>
        </w:rPr>
        <w:t xml:space="preserve"> (</w:t>
      </w:r>
      <w:r w:rsidR="009B4449" w:rsidRPr="00975FA4">
        <w:rPr>
          <w:rFonts w:ascii="Times New Roman" w:hAnsi="Times New Roman" w:cs="Times New Roman"/>
        </w:rPr>
        <w:t>c</w:t>
      </w:r>
      <w:r w:rsidR="00E37369" w:rsidRPr="00975FA4">
        <w:rPr>
          <w:rFonts w:ascii="Times New Roman" w:hAnsi="Times New Roman" w:cs="Times New Roman"/>
        </w:rPr>
        <w:t>) user focus</w:t>
      </w:r>
      <w:r w:rsidR="00501FD5" w:rsidRPr="00975FA4">
        <w:rPr>
          <w:rFonts w:ascii="Times New Roman" w:hAnsi="Times New Roman" w:cs="Times New Roman"/>
        </w:rPr>
        <w:t>;</w:t>
      </w:r>
      <w:r w:rsidR="0061579C" w:rsidRPr="00975FA4">
        <w:rPr>
          <w:rFonts w:ascii="Times New Roman" w:hAnsi="Times New Roman" w:cs="Times New Roman"/>
        </w:rPr>
        <w:t xml:space="preserve"> </w:t>
      </w:r>
      <w:r w:rsidR="009B4449" w:rsidRPr="00975FA4">
        <w:rPr>
          <w:rFonts w:ascii="Times New Roman" w:hAnsi="Times New Roman" w:cs="Times New Roman"/>
        </w:rPr>
        <w:t>(d</w:t>
      </w:r>
      <w:r w:rsidR="0061579C" w:rsidRPr="00975FA4">
        <w:rPr>
          <w:rFonts w:ascii="Times New Roman" w:hAnsi="Times New Roman" w:cs="Times New Roman"/>
        </w:rPr>
        <w:t>) openness (i.e. “greater transparency in corporate communications, shared intellectual property, and greater visibility on how products are developed” (p. 11) in addition to open data and APIs)</w:t>
      </w:r>
      <w:r w:rsidR="00501FD5" w:rsidRPr="00975FA4">
        <w:rPr>
          <w:rFonts w:ascii="Times New Roman" w:hAnsi="Times New Roman" w:cs="Times New Roman"/>
        </w:rPr>
        <w:t>;</w:t>
      </w:r>
      <w:r w:rsidR="0061579C" w:rsidRPr="00975FA4">
        <w:rPr>
          <w:rFonts w:ascii="Times New Roman" w:hAnsi="Times New Roman" w:cs="Times New Roman"/>
        </w:rPr>
        <w:t xml:space="preserve"> (</w:t>
      </w:r>
      <w:r w:rsidR="009B4449" w:rsidRPr="00975FA4">
        <w:rPr>
          <w:rFonts w:ascii="Times New Roman" w:hAnsi="Times New Roman" w:cs="Times New Roman"/>
        </w:rPr>
        <w:t>e)</w:t>
      </w:r>
      <w:r w:rsidR="0061579C" w:rsidRPr="00975FA4">
        <w:rPr>
          <w:rFonts w:ascii="Times New Roman" w:hAnsi="Times New Roman" w:cs="Times New Roman"/>
        </w:rPr>
        <w:t xml:space="preserve"> lightweight (i</w:t>
      </w:r>
      <w:r w:rsidR="007D623E" w:rsidRPr="00975FA4">
        <w:rPr>
          <w:rFonts w:ascii="Times New Roman" w:hAnsi="Times New Roman" w:cs="Times New Roman"/>
        </w:rPr>
        <w:t>.</w:t>
      </w:r>
      <w:r w:rsidR="0061579C" w:rsidRPr="00975FA4">
        <w:rPr>
          <w:rFonts w:ascii="Times New Roman" w:hAnsi="Times New Roman" w:cs="Times New Roman"/>
        </w:rPr>
        <w:t>e. simple software as opposed to complex, “heavy” software)</w:t>
      </w:r>
      <w:r w:rsidR="00501FD5" w:rsidRPr="00975FA4">
        <w:rPr>
          <w:rFonts w:ascii="Times New Roman" w:hAnsi="Times New Roman" w:cs="Times New Roman"/>
        </w:rPr>
        <w:t>;</w:t>
      </w:r>
      <w:r w:rsidR="0061579C" w:rsidRPr="00975FA4">
        <w:rPr>
          <w:rFonts w:ascii="Times New Roman" w:hAnsi="Times New Roman" w:cs="Times New Roman"/>
        </w:rPr>
        <w:t xml:space="preserve"> </w:t>
      </w:r>
      <w:r w:rsidR="00E1783C" w:rsidRPr="00975FA4">
        <w:rPr>
          <w:rFonts w:ascii="Times New Roman" w:hAnsi="Times New Roman" w:cs="Times New Roman"/>
        </w:rPr>
        <w:t>(</w:t>
      </w:r>
      <w:r w:rsidR="009B4449" w:rsidRPr="00975FA4">
        <w:rPr>
          <w:rFonts w:ascii="Times New Roman" w:hAnsi="Times New Roman" w:cs="Times New Roman"/>
        </w:rPr>
        <w:t>f</w:t>
      </w:r>
      <w:r w:rsidR="00E1783C" w:rsidRPr="00975FA4">
        <w:rPr>
          <w:rFonts w:ascii="Times New Roman" w:hAnsi="Times New Roman" w:cs="Times New Roman"/>
        </w:rPr>
        <w:t>) emergent (i.e. adaptive and</w:t>
      </w:r>
      <w:r w:rsidR="0061579C" w:rsidRPr="00975FA4">
        <w:rPr>
          <w:rFonts w:ascii="Times New Roman" w:hAnsi="Times New Roman" w:cs="Times New Roman"/>
        </w:rPr>
        <w:t xml:space="preserve"> flexible) (</w:t>
      </w:r>
      <w:r w:rsidR="008A7B66" w:rsidRPr="00975FA4">
        <w:rPr>
          <w:rFonts w:ascii="Times New Roman" w:hAnsi="Times New Roman" w:cs="Times New Roman"/>
        </w:rPr>
        <w:t>Musser &amp; O</w:t>
      </w:r>
      <w:r w:rsidR="005B719D" w:rsidRPr="00975FA4">
        <w:rPr>
          <w:rFonts w:ascii="Times New Roman" w:hAnsi="Times New Roman" w:cs="Times New Roman"/>
        </w:rPr>
        <w:t>’</w:t>
      </w:r>
      <w:r w:rsidR="008A7B66" w:rsidRPr="00975FA4">
        <w:rPr>
          <w:rFonts w:ascii="Times New Roman" w:hAnsi="Times New Roman" w:cs="Times New Roman"/>
        </w:rPr>
        <w:t>Reilly, 2007</w:t>
      </w:r>
      <w:r w:rsidR="0061579C" w:rsidRPr="00975FA4">
        <w:rPr>
          <w:rFonts w:ascii="Times New Roman" w:hAnsi="Times New Roman" w:cs="Times New Roman"/>
        </w:rPr>
        <w:t xml:space="preserve">). </w:t>
      </w:r>
      <w:r w:rsidR="007E7099" w:rsidRPr="00975FA4">
        <w:rPr>
          <w:rFonts w:ascii="Times New Roman" w:hAnsi="Times New Roman" w:cs="Times New Roman"/>
        </w:rPr>
        <w:t>P</w:t>
      </w:r>
      <w:r w:rsidR="0093311B" w:rsidRPr="00975FA4">
        <w:rPr>
          <w:rFonts w:ascii="Times New Roman" w:hAnsi="Times New Roman" w:cs="Times New Roman"/>
        </w:rPr>
        <w:t xml:space="preserve">opular </w:t>
      </w:r>
      <w:r w:rsidR="00E37369" w:rsidRPr="00975FA4">
        <w:rPr>
          <w:rFonts w:ascii="Times New Roman" w:hAnsi="Times New Roman" w:cs="Times New Roman"/>
        </w:rPr>
        <w:t>Internet</w:t>
      </w:r>
      <w:r w:rsidR="0093311B" w:rsidRPr="00975FA4">
        <w:rPr>
          <w:rFonts w:ascii="Times New Roman" w:hAnsi="Times New Roman" w:cs="Times New Roman"/>
        </w:rPr>
        <w:t xml:space="preserve"> technology and applications such as social networking sites (i.e. Facebook, Twitter, Instagram, Pinterest, Tumblr, LinkedIn), blogs, wikis, podcasts, and live </w:t>
      </w:r>
      <w:r w:rsidR="00E1783C" w:rsidRPr="00975FA4">
        <w:rPr>
          <w:rFonts w:ascii="Times New Roman" w:hAnsi="Times New Roman" w:cs="Times New Roman"/>
        </w:rPr>
        <w:t xml:space="preserve">video </w:t>
      </w:r>
      <w:r w:rsidR="0093311B" w:rsidRPr="00975FA4">
        <w:rPr>
          <w:rFonts w:ascii="Times New Roman" w:hAnsi="Times New Roman" w:cs="Times New Roman"/>
        </w:rPr>
        <w:t>streams</w:t>
      </w:r>
      <w:r w:rsidR="007E7099" w:rsidRPr="00975FA4">
        <w:rPr>
          <w:rFonts w:ascii="Times New Roman" w:hAnsi="Times New Roman" w:cs="Times New Roman"/>
        </w:rPr>
        <w:t xml:space="preserve"> illustrate and/or embody the characteristic</w:t>
      </w:r>
      <w:r w:rsidR="006A171F" w:rsidRPr="00975FA4">
        <w:rPr>
          <w:rFonts w:ascii="Times New Roman" w:hAnsi="Times New Roman" w:cs="Times New Roman"/>
        </w:rPr>
        <w:t>s</w:t>
      </w:r>
      <w:r w:rsidR="007E7099" w:rsidRPr="00975FA4">
        <w:rPr>
          <w:rFonts w:ascii="Times New Roman" w:hAnsi="Times New Roman" w:cs="Times New Roman"/>
        </w:rPr>
        <w:t xml:space="preserve"> of web 2.0</w:t>
      </w:r>
      <w:r w:rsidR="0093311B" w:rsidRPr="00975FA4">
        <w:rPr>
          <w:rFonts w:ascii="Times New Roman" w:hAnsi="Times New Roman" w:cs="Times New Roman"/>
        </w:rPr>
        <w:t xml:space="preserve"> (Grabner-</w:t>
      </w:r>
      <w:r w:rsidR="00E37369" w:rsidRPr="00975FA4">
        <w:rPr>
          <w:rFonts w:ascii="Times New Roman" w:hAnsi="Times New Roman" w:cs="Times New Roman"/>
        </w:rPr>
        <w:t>Krauter, 2009). The</w:t>
      </w:r>
      <w:r w:rsidR="0093311B" w:rsidRPr="00975FA4">
        <w:rPr>
          <w:rFonts w:ascii="Times New Roman" w:hAnsi="Times New Roman" w:cs="Times New Roman"/>
        </w:rPr>
        <w:t xml:space="preserve"> key difference between web 1.0 (the traditional web) and web 2.0 is mass coll</w:t>
      </w:r>
      <w:r w:rsidR="007E7099" w:rsidRPr="00975FA4">
        <w:rPr>
          <w:rFonts w:ascii="Times New Roman" w:hAnsi="Times New Roman" w:cs="Times New Roman"/>
        </w:rPr>
        <w:t>aboration and necessity of user-</w:t>
      </w:r>
      <w:r w:rsidR="0093311B" w:rsidRPr="00975FA4">
        <w:rPr>
          <w:rFonts w:ascii="Times New Roman" w:hAnsi="Times New Roman" w:cs="Times New Roman"/>
        </w:rPr>
        <w:t>gen</w:t>
      </w:r>
      <w:r w:rsidR="0010644A" w:rsidRPr="00975FA4">
        <w:rPr>
          <w:rFonts w:ascii="Times New Roman" w:hAnsi="Times New Roman" w:cs="Times New Roman"/>
        </w:rPr>
        <w:t>erated content (Grabner-Krauter</w:t>
      </w:r>
      <w:r w:rsidR="00E90F7E" w:rsidRPr="00975FA4">
        <w:rPr>
          <w:rFonts w:ascii="Times New Roman" w:hAnsi="Times New Roman" w:cs="Times New Roman"/>
        </w:rPr>
        <w:t>, 2009</w:t>
      </w:r>
      <w:r w:rsidR="0093311B" w:rsidRPr="00975FA4">
        <w:rPr>
          <w:rFonts w:ascii="Times New Roman" w:hAnsi="Times New Roman" w:cs="Times New Roman"/>
        </w:rPr>
        <w:t xml:space="preserve">). </w:t>
      </w:r>
    </w:p>
    <w:p w14:paraId="437A3500" w14:textId="3570B0C6" w:rsidR="0010644A" w:rsidRPr="00975FA4" w:rsidRDefault="00E90F7E" w:rsidP="006937C0">
      <w:pPr>
        <w:spacing w:line="480" w:lineRule="auto"/>
        <w:ind w:firstLine="720"/>
        <w:rPr>
          <w:rFonts w:ascii="Times New Roman" w:hAnsi="Times New Roman" w:cs="Times New Roman"/>
        </w:rPr>
      </w:pPr>
      <w:r w:rsidRPr="00975FA4">
        <w:rPr>
          <w:rFonts w:ascii="Times New Roman" w:hAnsi="Times New Roman" w:cs="Times New Roman"/>
          <w:b/>
          <w:i/>
        </w:rPr>
        <w:t>The rise of social media research.</w:t>
      </w:r>
      <w:r w:rsidRPr="00975FA4">
        <w:rPr>
          <w:rFonts w:ascii="Times New Roman" w:hAnsi="Times New Roman" w:cs="Times New Roman"/>
        </w:rPr>
        <w:t xml:space="preserve"> </w:t>
      </w:r>
      <w:r w:rsidR="00E37369" w:rsidRPr="00975FA4">
        <w:rPr>
          <w:rFonts w:ascii="Times New Roman" w:hAnsi="Times New Roman" w:cs="Times New Roman"/>
        </w:rPr>
        <w:t>Research on social media and social networking sites</w:t>
      </w:r>
      <w:r w:rsidR="0071474A" w:rsidRPr="00975FA4">
        <w:rPr>
          <w:rFonts w:ascii="Times New Roman" w:hAnsi="Times New Roman" w:cs="Times New Roman"/>
        </w:rPr>
        <w:t xml:space="preserve"> </w:t>
      </w:r>
      <w:r w:rsidR="00055F6C" w:rsidRPr="00975FA4">
        <w:rPr>
          <w:rFonts w:ascii="Times New Roman" w:hAnsi="Times New Roman" w:cs="Times New Roman"/>
        </w:rPr>
        <w:t>has steadily</w:t>
      </w:r>
      <w:r w:rsidR="003631E8" w:rsidRPr="00975FA4">
        <w:rPr>
          <w:rFonts w:ascii="Times New Roman" w:hAnsi="Times New Roman" w:cs="Times New Roman"/>
        </w:rPr>
        <w:t xml:space="preserve"> increased, with t</w:t>
      </w:r>
      <w:r w:rsidR="0071474A" w:rsidRPr="00975FA4">
        <w:rPr>
          <w:rFonts w:ascii="Times New Roman" w:hAnsi="Times New Roman" w:cs="Times New Roman"/>
        </w:rPr>
        <w:t xml:space="preserve">he two most frequently researched topics across major communication disciplines </w:t>
      </w:r>
      <w:r w:rsidR="003631E8" w:rsidRPr="00975FA4">
        <w:rPr>
          <w:rFonts w:ascii="Times New Roman" w:hAnsi="Times New Roman" w:cs="Times New Roman"/>
        </w:rPr>
        <w:t>being</w:t>
      </w:r>
      <w:r w:rsidR="0071474A" w:rsidRPr="00975FA4">
        <w:rPr>
          <w:rFonts w:ascii="Times New Roman" w:hAnsi="Times New Roman" w:cs="Times New Roman"/>
        </w:rPr>
        <w:t xml:space="preserve"> “social media usage and attitudes towards social media” (67.7%) and “social media as either mass or personal communication tools” (22.2%) (Khang, Ki, &amp; Ye, 2012, p. 286). While social networking sites were included in only 11.7% of studies, researchers noted that be</w:t>
      </w:r>
      <w:r w:rsidR="007E7099" w:rsidRPr="00975FA4">
        <w:rPr>
          <w:rFonts w:ascii="Times New Roman" w:hAnsi="Times New Roman" w:cs="Times New Roman"/>
        </w:rPr>
        <w:t xml:space="preserve">tween </w:t>
      </w:r>
      <w:r w:rsidR="0071474A" w:rsidRPr="00975FA4">
        <w:rPr>
          <w:rFonts w:ascii="Times New Roman" w:hAnsi="Times New Roman" w:cs="Times New Roman"/>
        </w:rPr>
        <w:t xml:space="preserve">2008 and 2010, </w:t>
      </w:r>
      <w:r w:rsidR="007E7099" w:rsidRPr="00975FA4">
        <w:rPr>
          <w:rFonts w:ascii="Times New Roman" w:hAnsi="Times New Roman" w:cs="Times New Roman"/>
        </w:rPr>
        <w:t xml:space="preserve">social media research </w:t>
      </w:r>
      <w:r w:rsidR="0071474A" w:rsidRPr="00975FA4">
        <w:rPr>
          <w:rFonts w:ascii="Times New Roman" w:hAnsi="Times New Roman" w:cs="Times New Roman"/>
        </w:rPr>
        <w:t>increased by 10% in communication scholarship and increased by 50% in public relations scholarship (Khan</w:t>
      </w:r>
      <w:r w:rsidR="000D0B55" w:rsidRPr="00975FA4">
        <w:rPr>
          <w:rFonts w:ascii="Times New Roman" w:hAnsi="Times New Roman" w:cs="Times New Roman"/>
        </w:rPr>
        <w:t>g</w:t>
      </w:r>
      <w:r w:rsidR="0010644A" w:rsidRPr="00975FA4">
        <w:rPr>
          <w:rFonts w:ascii="Times New Roman" w:hAnsi="Times New Roman" w:cs="Times New Roman"/>
        </w:rPr>
        <w:t xml:space="preserve"> et al.</w:t>
      </w:r>
      <w:r w:rsidRPr="00975FA4">
        <w:rPr>
          <w:rFonts w:ascii="Times New Roman" w:hAnsi="Times New Roman" w:cs="Times New Roman"/>
        </w:rPr>
        <w:t>, 2012</w:t>
      </w:r>
      <w:r w:rsidR="0071474A" w:rsidRPr="00975FA4">
        <w:rPr>
          <w:rFonts w:ascii="Times New Roman" w:hAnsi="Times New Roman" w:cs="Times New Roman"/>
        </w:rPr>
        <w:t xml:space="preserve">). Of social media subjects, online communities (34.2%) and blogs (16.3%) are the two most frequently researched. Researchers </w:t>
      </w:r>
      <w:r w:rsidR="005B6283" w:rsidRPr="00975FA4">
        <w:rPr>
          <w:rFonts w:ascii="Times New Roman" w:hAnsi="Times New Roman" w:cs="Times New Roman"/>
        </w:rPr>
        <w:t>observed</w:t>
      </w:r>
      <w:r w:rsidR="0071474A" w:rsidRPr="00975FA4">
        <w:rPr>
          <w:rFonts w:ascii="Times New Roman" w:hAnsi="Times New Roman" w:cs="Times New Roman"/>
        </w:rPr>
        <w:t xml:space="preserve"> a clear distinction in the preference of scholars among various disciplines. Public relations scholarship on social media focused on blogs (50%) </w:t>
      </w:r>
      <w:r w:rsidR="00E1783C" w:rsidRPr="00975FA4">
        <w:rPr>
          <w:rFonts w:ascii="Times New Roman" w:hAnsi="Times New Roman" w:cs="Times New Roman"/>
        </w:rPr>
        <w:t>while</w:t>
      </w:r>
      <w:r w:rsidR="0071474A" w:rsidRPr="00975FA4">
        <w:rPr>
          <w:rFonts w:ascii="Times New Roman" w:hAnsi="Times New Roman" w:cs="Times New Roman"/>
        </w:rPr>
        <w:t xml:space="preserve"> communication scholarship on social media focused on “computer-mediated group comm</w:t>
      </w:r>
      <w:r w:rsidR="0010644A" w:rsidRPr="00975FA4">
        <w:rPr>
          <w:rFonts w:ascii="Times New Roman" w:hAnsi="Times New Roman" w:cs="Times New Roman"/>
        </w:rPr>
        <w:t>unication” (40%) (Khang et al.</w:t>
      </w:r>
      <w:r w:rsidR="0071474A" w:rsidRPr="00975FA4">
        <w:rPr>
          <w:rFonts w:ascii="Times New Roman" w:hAnsi="Times New Roman" w:cs="Times New Roman"/>
        </w:rPr>
        <w:t xml:space="preserve">, </w:t>
      </w:r>
      <w:r w:rsidRPr="00975FA4">
        <w:rPr>
          <w:rFonts w:ascii="Times New Roman" w:hAnsi="Times New Roman" w:cs="Times New Roman"/>
        </w:rPr>
        <w:t xml:space="preserve">2012, </w:t>
      </w:r>
      <w:r w:rsidR="0071474A" w:rsidRPr="00975FA4">
        <w:rPr>
          <w:rFonts w:ascii="Times New Roman" w:hAnsi="Times New Roman" w:cs="Times New Roman"/>
        </w:rPr>
        <w:t xml:space="preserve">p. 287). </w:t>
      </w:r>
    </w:p>
    <w:p w14:paraId="509AE77F" w14:textId="07C15169" w:rsidR="0025148B" w:rsidRPr="00975FA4" w:rsidRDefault="0071474A" w:rsidP="006937C0">
      <w:pPr>
        <w:spacing w:line="480" w:lineRule="auto"/>
        <w:ind w:firstLine="720"/>
        <w:rPr>
          <w:rFonts w:ascii="Times New Roman" w:hAnsi="Times New Roman" w:cs="Times New Roman"/>
        </w:rPr>
      </w:pPr>
      <w:r w:rsidRPr="00975FA4">
        <w:rPr>
          <w:rFonts w:ascii="Times New Roman" w:hAnsi="Times New Roman" w:cs="Times New Roman"/>
        </w:rPr>
        <w:t>Relationship management theory was the third most applied theoretical framework for scholarship on social media across major communication disciplines with agenda setting theory following as the fourth most applied theory (Khang et al., 2012). Scholarship is continuing to slowly move from theory development on social media to theory application on social media based on the gradual increase of “research articles testing research questions or hypot</w:t>
      </w:r>
      <w:r w:rsidR="0010644A" w:rsidRPr="00975FA4">
        <w:rPr>
          <w:rFonts w:ascii="Times New Roman" w:hAnsi="Times New Roman" w:cs="Times New Roman"/>
        </w:rPr>
        <w:t>heses” over time (Khang et al.</w:t>
      </w:r>
      <w:r w:rsidR="0025148B" w:rsidRPr="00975FA4">
        <w:rPr>
          <w:rFonts w:ascii="Times New Roman" w:hAnsi="Times New Roman" w:cs="Times New Roman"/>
        </w:rPr>
        <w:t xml:space="preserve">, </w:t>
      </w:r>
      <w:r w:rsidR="00E90F7E" w:rsidRPr="00975FA4">
        <w:rPr>
          <w:rFonts w:ascii="Times New Roman" w:hAnsi="Times New Roman" w:cs="Times New Roman"/>
        </w:rPr>
        <w:t xml:space="preserve">2012, </w:t>
      </w:r>
      <w:r w:rsidR="0025148B" w:rsidRPr="00975FA4">
        <w:rPr>
          <w:rFonts w:ascii="Times New Roman" w:hAnsi="Times New Roman" w:cs="Times New Roman"/>
        </w:rPr>
        <w:t>p. 287). Most p</w:t>
      </w:r>
      <w:r w:rsidRPr="00975FA4">
        <w:rPr>
          <w:rFonts w:ascii="Times New Roman" w:hAnsi="Times New Roman" w:cs="Times New Roman"/>
        </w:rPr>
        <w:t xml:space="preserve">ublic relations scholarship </w:t>
      </w:r>
      <w:r w:rsidR="0025148B" w:rsidRPr="00975FA4">
        <w:rPr>
          <w:rFonts w:ascii="Times New Roman" w:hAnsi="Times New Roman" w:cs="Times New Roman"/>
        </w:rPr>
        <w:t xml:space="preserve">on social media </w:t>
      </w:r>
      <w:r w:rsidR="00E90F7E" w:rsidRPr="00975FA4">
        <w:rPr>
          <w:rFonts w:ascii="Times New Roman" w:hAnsi="Times New Roman" w:cs="Times New Roman"/>
        </w:rPr>
        <w:t>utilizes</w:t>
      </w:r>
      <w:r w:rsidRPr="00975FA4">
        <w:rPr>
          <w:rFonts w:ascii="Times New Roman" w:hAnsi="Times New Roman" w:cs="Times New Roman"/>
        </w:rPr>
        <w:t xml:space="preserve"> quantitative methods (82.4%), which complements the finding that quantitative methods </w:t>
      </w:r>
      <w:r w:rsidR="00055F6C" w:rsidRPr="00975FA4">
        <w:rPr>
          <w:rFonts w:ascii="Times New Roman" w:hAnsi="Times New Roman" w:cs="Times New Roman"/>
        </w:rPr>
        <w:t>are</w:t>
      </w:r>
      <w:r w:rsidRPr="00975FA4">
        <w:rPr>
          <w:rFonts w:ascii="Times New Roman" w:hAnsi="Times New Roman" w:cs="Times New Roman"/>
        </w:rPr>
        <w:t xml:space="preserve"> </w:t>
      </w:r>
      <w:r w:rsidR="0025148B" w:rsidRPr="00975FA4">
        <w:rPr>
          <w:rFonts w:ascii="Times New Roman" w:hAnsi="Times New Roman" w:cs="Times New Roman"/>
        </w:rPr>
        <w:t xml:space="preserve">used more than other research methods (58.5% of the time) in social media research </w:t>
      </w:r>
      <w:r w:rsidRPr="00975FA4">
        <w:rPr>
          <w:rFonts w:ascii="Times New Roman" w:hAnsi="Times New Roman" w:cs="Times New Roman"/>
        </w:rPr>
        <w:t>across major communications di</w:t>
      </w:r>
      <w:r w:rsidR="0025148B" w:rsidRPr="00975FA4">
        <w:rPr>
          <w:rFonts w:ascii="Times New Roman" w:hAnsi="Times New Roman" w:cs="Times New Roman"/>
        </w:rPr>
        <w:t>sciplines</w:t>
      </w:r>
      <w:r w:rsidR="0010644A" w:rsidRPr="00975FA4">
        <w:rPr>
          <w:rFonts w:ascii="Times New Roman" w:hAnsi="Times New Roman" w:cs="Times New Roman"/>
        </w:rPr>
        <w:t xml:space="preserve"> (Khang et al.</w:t>
      </w:r>
      <w:r w:rsidR="00E90F7E" w:rsidRPr="00975FA4">
        <w:rPr>
          <w:rFonts w:ascii="Times New Roman" w:hAnsi="Times New Roman" w:cs="Times New Roman"/>
        </w:rPr>
        <w:t>, 2012</w:t>
      </w:r>
      <w:r w:rsidRPr="00975FA4">
        <w:rPr>
          <w:rFonts w:ascii="Times New Roman" w:hAnsi="Times New Roman" w:cs="Times New Roman"/>
        </w:rPr>
        <w:t xml:space="preserve">). </w:t>
      </w:r>
      <w:r w:rsidR="006A171F" w:rsidRPr="00975FA4">
        <w:rPr>
          <w:rFonts w:ascii="Times New Roman" w:hAnsi="Times New Roman" w:cs="Times New Roman"/>
        </w:rPr>
        <w:t xml:space="preserve">Researchers also note that there is a clear trend in all communications disciplines progressing toward the study of effects of social media (Khang et al., 2012). </w:t>
      </w:r>
      <w:r w:rsidR="00E1783C" w:rsidRPr="00975FA4">
        <w:rPr>
          <w:rFonts w:ascii="Times New Roman" w:hAnsi="Times New Roman" w:cs="Times New Roman"/>
        </w:rPr>
        <w:t>Scholarship</w:t>
      </w:r>
      <w:r w:rsidRPr="00975FA4">
        <w:rPr>
          <w:rFonts w:ascii="Times New Roman" w:hAnsi="Times New Roman" w:cs="Times New Roman"/>
        </w:rPr>
        <w:t xml:space="preserve"> </w:t>
      </w:r>
      <w:r w:rsidR="00E90F7E" w:rsidRPr="00975FA4">
        <w:rPr>
          <w:rFonts w:ascii="Times New Roman" w:hAnsi="Times New Roman" w:cs="Times New Roman"/>
        </w:rPr>
        <w:t>that studies</w:t>
      </w:r>
      <w:r w:rsidR="00E1783C" w:rsidRPr="00975FA4">
        <w:rPr>
          <w:rFonts w:ascii="Times New Roman" w:hAnsi="Times New Roman" w:cs="Times New Roman"/>
        </w:rPr>
        <w:t xml:space="preserve"> </w:t>
      </w:r>
      <w:r w:rsidR="0025148B" w:rsidRPr="00975FA4">
        <w:rPr>
          <w:rFonts w:ascii="Times New Roman" w:hAnsi="Times New Roman" w:cs="Times New Roman"/>
        </w:rPr>
        <w:t xml:space="preserve">the </w:t>
      </w:r>
      <w:r w:rsidR="00E1783C" w:rsidRPr="00975FA4">
        <w:rPr>
          <w:rFonts w:ascii="Times New Roman" w:hAnsi="Times New Roman" w:cs="Times New Roman"/>
        </w:rPr>
        <w:t>effects of</w:t>
      </w:r>
      <w:r w:rsidRPr="00975FA4">
        <w:rPr>
          <w:rFonts w:ascii="Times New Roman" w:hAnsi="Times New Roman" w:cs="Times New Roman"/>
        </w:rPr>
        <w:t xml:space="preserve"> social media </w:t>
      </w:r>
      <w:r w:rsidR="0025148B" w:rsidRPr="00975FA4">
        <w:rPr>
          <w:rFonts w:ascii="Times New Roman" w:hAnsi="Times New Roman" w:cs="Times New Roman"/>
        </w:rPr>
        <w:t xml:space="preserve">use </w:t>
      </w:r>
      <w:r w:rsidR="00E90F7E" w:rsidRPr="00975FA4">
        <w:rPr>
          <w:rFonts w:ascii="Times New Roman" w:hAnsi="Times New Roman" w:cs="Times New Roman"/>
        </w:rPr>
        <w:t>is</w:t>
      </w:r>
      <w:r w:rsidRPr="00975FA4">
        <w:rPr>
          <w:rFonts w:ascii="Times New Roman" w:hAnsi="Times New Roman" w:cs="Times New Roman"/>
        </w:rPr>
        <w:t xml:space="preserve"> the second most frequent</w:t>
      </w:r>
      <w:r w:rsidR="00E1783C" w:rsidRPr="00975FA4">
        <w:rPr>
          <w:rFonts w:ascii="Times New Roman" w:hAnsi="Times New Roman" w:cs="Times New Roman"/>
        </w:rPr>
        <w:t>ly</w:t>
      </w:r>
      <w:r w:rsidRPr="00975FA4">
        <w:rPr>
          <w:rFonts w:ascii="Times New Roman" w:hAnsi="Times New Roman" w:cs="Times New Roman"/>
        </w:rPr>
        <w:t xml:space="preserve"> research</w:t>
      </w:r>
      <w:r w:rsidR="00E1783C" w:rsidRPr="00975FA4">
        <w:rPr>
          <w:rFonts w:ascii="Times New Roman" w:hAnsi="Times New Roman" w:cs="Times New Roman"/>
        </w:rPr>
        <w:t>ed</w:t>
      </w:r>
      <w:r w:rsidRPr="00975FA4">
        <w:rPr>
          <w:rFonts w:ascii="Times New Roman" w:hAnsi="Times New Roman" w:cs="Times New Roman"/>
        </w:rPr>
        <w:t xml:space="preserve"> topic (19.7%)</w:t>
      </w:r>
      <w:r w:rsidR="0025148B" w:rsidRPr="00975FA4">
        <w:rPr>
          <w:rFonts w:ascii="Times New Roman" w:hAnsi="Times New Roman" w:cs="Times New Roman"/>
        </w:rPr>
        <w:t>,</w:t>
      </w:r>
      <w:r w:rsidRPr="00975FA4">
        <w:rPr>
          <w:rFonts w:ascii="Times New Roman" w:hAnsi="Times New Roman" w:cs="Times New Roman"/>
        </w:rPr>
        <w:t xml:space="preserve"> following </w:t>
      </w:r>
      <w:r w:rsidR="0025148B" w:rsidRPr="00975FA4">
        <w:rPr>
          <w:rFonts w:ascii="Times New Roman" w:hAnsi="Times New Roman" w:cs="Times New Roman"/>
        </w:rPr>
        <w:t xml:space="preserve">the </w:t>
      </w:r>
      <w:r w:rsidRPr="00975FA4">
        <w:rPr>
          <w:rFonts w:ascii="Times New Roman" w:hAnsi="Times New Roman" w:cs="Times New Roman"/>
        </w:rPr>
        <w:t>“uses and users of social me</w:t>
      </w:r>
      <w:r w:rsidR="0010644A" w:rsidRPr="00975FA4">
        <w:rPr>
          <w:rFonts w:ascii="Times New Roman" w:hAnsi="Times New Roman" w:cs="Times New Roman"/>
        </w:rPr>
        <w:t>dia” (66.3%) (Khang et al.</w:t>
      </w:r>
      <w:r w:rsidRPr="00975FA4">
        <w:rPr>
          <w:rFonts w:ascii="Times New Roman" w:hAnsi="Times New Roman" w:cs="Times New Roman"/>
        </w:rPr>
        <w:t xml:space="preserve">, </w:t>
      </w:r>
      <w:r w:rsidR="00E90F7E" w:rsidRPr="00975FA4">
        <w:rPr>
          <w:rFonts w:ascii="Times New Roman" w:hAnsi="Times New Roman" w:cs="Times New Roman"/>
        </w:rPr>
        <w:t xml:space="preserve">2012, </w:t>
      </w:r>
      <w:r w:rsidRPr="00975FA4">
        <w:rPr>
          <w:rFonts w:ascii="Times New Roman" w:hAnsi="Times New Roman" w:cs="Times New Roman"/>
        </w:rPr>
        <w:t xml:space="preserve">p. 290). </w:t>
      </w:r>
      <w:r w:rsidR="0025148B" w:rsidRPr="00975FA4">
        <w:rPr>
          <w:rFonts w:ascii="Times New Roman" w:hAnsi="Times New Roman" w:cs="Times New Roman"/>
        </w:rPr>
        <w:t xml:space="preserve">This information is relevant because </w:t>
      </w:r>
      <w:r w:rsidR="00144EB5" w:rsidRPr="00975FA4">
        <w:rPr>
          <w:rFonts w:ascii="Times New Roman" w:hAnsi="Times New Roman" w:cs="Times New Roman"/>
        </w:rPr>
        <w:t>this</w:t>
      </w:r>
      <w:r w:rsidR="0025148B" w:rsidRPr="00975FA4">
        <w:rPr>
          <w:rFonts w:ascii="Times New Roman" w:hAnsi="Times New Roman" w:cs="Times New Roman"/>
        </w:rPr>
        <w:t xml:space="preserve"> study will also utilize quantitative research methods</w:t>
      </w:r>
      <w:r w:rsidR="00144EB5" w:rsidRPr="00975FA4">
        <w:rPr>
          <w:rFonts w:ascii="Times New Roman" w:hAnsi="Times New Roman" w:cs="Times New Roman"/>
        </w:rPr>
        <w:t xml:space="preserve"> with the goal of </w:t>
      </w:r>
      <w:r w:rsidR="00F41C3F" w:rsidRPr="00975FA4">
        <w:rPr>
          <w:rFonts w:ascii="Times New Roman" w:hAnsi="Times New Roman" w:cs="Times New Roman"/>
        </w:rPr>
        <w:t>answering</w:t>
      </w:r>
      <w:r w:rsidR="00144EB5" w:rsidRPr="00975FA4">
        <w:rPr>
          <w:rFonts w:ascii="Times New Roman" w:hAnsi="Times New Roman" w:cs="Times New Roman"/>
        </w:rPr>
        <w:t xml:space="preserve"> research questions</w:t>
      </w:r>
      <w:r w:rsidR="0025148B" w:rsidRPr="00975FA4">
        <w:rPr>
          <w:rFonts w:ascii="Times New Roman" w:hAnsi="Times New Roman" w:cs="Times New Roman"/>
        </w:rPr>
        <w:t xml:space="preserve"> </w:t>
      </w:r>
      <w:r w:rsidR="00144EB5" w:rsidRPr="00975FA4">
        <w:rPr>
          <w:rFonts w:ascii="Times New Roman" w:hAnsi="Times New Roman" w:cs="Times New Roman"/>
        </w:rPr>
        <w:t xml:space="preserve">to study content users publish on social networking sites (i.e. studying “uses and users” as mentioned above) </w:t>
      </w:r>
      <w:r w:rsidR="0025148B" w:rsidRPr="00975FA4">
        <w:rPr>
          <w:rFonts w:ascii="Times New Roman" w:hAnsi="Times New Roman" w:cs="Times New Roman"/>
        </w:rPr>
        <w:t xml:space="preserve">(Khang et al., </w:t>
      </w:r>
      <w:r w:rsidR="00E90F7E" w:rsidRPr="00975FA4">
        <w:rPr>
          <w:rFonts w:ascii="Times New Roman" w:hAnsi="Times New Roman" w:cs="Times New Roman"/>
        </w:rPr>
        <w:t xml:space="preserve">2012, </w:t>
      </w:r>
      <w:r w:rsidR="0025148B" w:rsidRPr="00975FA4">
        <w:rPr>
          <w:rFonts w:ascii="Times New Roman" w:hAnsi="Times New Roman" w:cs="Times New Roman"/>
        </w:rPr>
        <w:t xml:space="preserve">p. 290). </w:t>
      </w:r>
    </w:p>
    <w:p w14:paraId="77BD96BA" w14:textId="3DCB0F49" w:rsidR="002B005A" w:rsidRPr="00975FA4" w:rsidRDefault="00AC1D24" w:rsidP="006937C0">
      <w:pPr>
        <w:spacing w:line="480" w:lineRule="auto"/>
        <w:rPr>
          <w:rFonts w:ascii="Times New Roman" w:hAnsi="Times New Roman" w:cs="Times New Roman"/>
          <w:b/>
        </w:rPr>
      </w:pPr>
      <w:r w:rsidRPr="00975FA4">
        <w:rPr>
          <w:rFonts w:ascii="Times New Roman" w:hAnsi="Times New Roman" w:cs="Times New Roman"/>
          <w:b/>
        </w:rPr>
        <w:t>Organization-public relationships</w:t>
      </w:r>
      <w:r w:rsidR="00E90F7E" w:rsidRPr="00975FA4">
        <w:rPr>
          <w:rFonts w:ascii="Times New Roman" w:hAnsi="Times New Roman" w:cs="Times New Roman"/>
          <w:b/>
        </w:rPr>
        <w:t xml:space="preserve"> on social media</w:t>
      </w:r>
    </w:p>
    <w:p w14:paraId="3F4C42CC" w14:textId="77777777" w:rsidR="002B005A" w:rsidRPr="00975FA4" w:rsidRDefault="002B005A" w:rsidP="006937C0">
      <w:pPr>
        <w:spacing w:line="480" w:lineRule="auto"/>
        <w:ind w:left="720"/>
        <w:rPr>
          <w:rFonts w:ascii="Times New Roman" w:hAnsi="Times New Roman" w:cs="Times New Roman"/>
        </w:rPr>
      </w:pPr>
      <w:r w:rsidRPr="00975FA4">
        <w:rPr>
          <w:rFonts w:ascii="Times New Roman" w:hAnsi="Times New Roman" w:cs="Times New Roman"/>
        </w:rPr>
        <w:t>Social media changed the relationship between a company and its employees, customers, competitors, suppliers, investors, the media, and essentially anyone who has an impact on or who can be impacted by an organization. (DiStaso, McCorkindale, &amp; Wright, 2011, p. 325)</w:t>
      </w:r>
    </w:p>
    <w:p w14:paraId="6BAB753B" w14:textId="7B0C464F"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Research shows that social media is an effective platform in cultivating and maintaining </w:t>
      </w:r>
      <w:r w:rsidR="00F41C3F" w:rsidRPr="00975FA4">
        <w:rPr>
          <w:rFonts w:ascii="Times New Roman" w:hAnsi="Times New Roman" w:cs="Times New Roman"/>
        </w:rPr>
        <w:t>OPR</w:t>
      </w:r>
      <w:r w:rsidRPr="00975FA4">
        <w:rPr>
          <w:rFonts w:ascii="Times New Roman" w:hAnsi="Times New Roman" w:cs="Times New Roman"/>
        </w:rPr>
        <w:t xml:space="preserve"> and leads </w:t>
      </w:r>
      <w:r w:rsidR="00143283" w:rsidRPr="00975FA4">
        <w:rPr>
          <w:rFonts w:ascii="Times New Roman" w:hAnsi="Times New Roman" w:cs="Times New Roman"/>
        </w:rPr>
        <w:t xml:space="preserve">to </w:t>
      </w:r>
      <w:r w:rsidRPr="00975FA4">
        <w:rPr>
          <w:rFonts w:ascii="Times New Roman" w:hAnsi="Times New Roman" w:cs="Times New Roman"/>
        </w:rPr>
        <w:t>positive relationa</w:t>
      </w:r>
      <w:r w:rsidR="000D0B55" w:rsidRPr="00975FA4">
        <w:rPr>
          <w:rFonts w:ascii="Times New Roman" w:hAnsi="Times New Roman" w:cs="Times New Roman"/>
        </w:rPr>
        <w:t>l outcomes (Kent &amp; Taylor, 1998;</w:t>
      </w:r>
      <w:r w:rsidRPr="00975FA4">
        <w:rPr>
          <w:rFonts w:ascii="Times New Roman" w:hAnsi="Times New Roman" w:cs="Times New Roman"/>
        </w:rPr>
        <w:t xml:space="preserve"> </w:t>
      </w:r>
      <w:r w:rsidR="000D0B55" w:rsidRPr="00975FA4">
        <w:rPr>
          <w:rFonts w:ascii="Times New Roman" w:hAnsi="Times New Roman" w:cs="Times New Roman"/>
        </w:rPr>
        <w:t xml:space="preserve">Lovejoy, Waters &amp; Saxton, 2012; </w:t>
      </w:r>
      <w:r w:rsidRPr="00975FA4">
        <w:rPr>
          <w:rFonts w:ascii="Times New Roman" w:hAnsi="Times New Roman" w:cs="Times New Roman"/>
        </w:rPr>
        <w:t>Saff</w:t>
      </w:r>
      <w:r w:rsidR="000D0B55" w:rsidRPr="00975FA4">
        <w:rPr>
          <w:rFonts w:ascii="Times New Roman" w:hAnsi="Times New Roman" w:cs="Times New Roman"/>
        </w:rPr>
        <w:t>er, Sommerfeldt, &amp; Taylor, 2013</w:t>
      </w:r>
      <w:r w:rsidRPr="00975FA4">
        <w:rPr>
          <w:rFonts w:ascii="Times New Roman" w:hAnsi="Times New Roman" w:cs="Times New Roman"/>
        </w:rPr>
        <w:t>). Positive relational outcomes refer to publics who perceive satisfaction, trust, commitment, and control mutuality toward an or</w:t>
      </w:r>
      <w:r w:rsidR="000D0B55" w:rsidRPr="00975FA4">
        <w:rPr>
          <w:rFonts w:ascii="Times New Roman" w:hAnsi="Times New Roman" w:cs="Times New Roman"/>
        </w:rPr>
        <w:t>ganization (Grunig &amp; Huang, 2000; Huang &amp; Zhang, 2013</w:t>
      </w:r>
      <w:r w:rsidRPr="00975FA4">
        <w:rPr>
          <w:rFonts w:ascii="Times New Roman" w:hAnsi="Times New Roman" w:cs="Times New Roman"/>
        </w:rPr>
        <w:t xml:space="preserve">). The adoption of social media is important for organizations and public relations practitioners because “it affects their relationship-building capabilities” and research </w:t>
      </w:r>
      <w:r w:rsidR="00055F6C" w:rsidRPr="00975FA4">
        <w:rPr>
          <w:rFonts w:ascii="Times New Roman" w:hAnsi="Times New Roman" w:cs="Times New Roman"/>
        </w:rPr>
        <w:t>shows</w:t>
      </w:r>
      <w:r w:rsidRPr="00975FA4">
        <w:rPr>
          <w:rFonts w:ascii="Times New Roman" w:hAnsi="Times New Roman" w:cs="Times New Roman"/>
        </w:rPr>
        <w:t xml:space="preserve"> that building </w:t>
      </w:r>
      <w:r w:rsidR="00E90F7E" w:rsidRPr="00975FA4">
        <w:rPr>
          <w:rFonts w:ascii="Times New Roman" w:hAnsi="Times New Roman" w:cs="Times New Roman"/>
        </w:rPr>
        <w:t>OPR</w:t>
      </w:r>
      <w:r w:rsidRPr="00975FA4">
        <w:rPr>
          <w:rFonts w:ascii="Times New Roman" w:hAnsi="Times New Roman" w:cs="Times New Roman"/>
        </w:rPr>
        <w:t xml:space="preserve"> greatly increases the chance of a future purchase from consumers (Briones, Kuch, Liu, &amp; Jin, 2011, p. 38; Esch et al., 2006). </w:t>
      </w:r>
      <w:r w:rsidR="00144EB5" w:rsidRPr="00975FA4">
        <w:rPr>
          <w:rFonts w:ascii="Times New Roman" w:hAnsi="Times New Roman" w:cs="Times New Roman"/>
        </w:rPr>
        <w:t>Despite this</w:t>
      </w:r>
      <w:r w:rsidR="0023377D" w:rsidRPr="00975FA4">
        <w:rPr>
          <w:rFonts w:ascii="Times New Roman" w:hAnsi="Times New Roman" w:cs="Times New Roman"/>
        </w:rPr>
        <w:t xml:space="preserve">, </w:t>
      </w:r>
      <w:r w:rsidR="003631E8" w:rsidRPr="00975FA4">
        <w:rPr>
          <w:rFonts w:ascii="Times New Roman" w:hAnsi="Times New Roman" w:cs="Times New Roman"/>
        </w:rPr>
        <w:t xml:space="preserve">the </w:t>
      </w:r>
      <w:r w:rsidR="005C695A" w:rsidRPr="00975FA4">
        <w:rPr>
          <w:rFonts w:ascii="Times New Roman" w:hAnsi="Times New Roman" w:cs="Times New Roman"/>
        </w:rPr>
        <w:t xml:space="preserve">limited </w:t>
      </w:r>
      <w:r w:rsidR="003631E8" w:rsidRPr="00975FA4">
        <w:rPr>
          <w:rFonts w:ascii="Times New Roman" w:hAnsi="Times New Roman" w:cs="Times New Roman"/>
        </w:rPr>
        <w:t xml:space="preserve">research that exists </w:t>
      </w:r>
      <w:r w:rsidR="00055F6C" w:rsidRPr="00975FA4">
        <w:rPr>
          <w:rFonts w:ascii="Times New Roman" w:hAnsi="Times New Roman" w:cs="Times New Roman"/>
        </w:rPr>
        <w:t xml:space="preserve">shows neither organizations </w:t>
      </w:r>
      <w:r w:rsidR="00BD516F" w:rsidRPr="00975FA4">
        <w:rPr>
          <w:rFonts w:ascii="Times New Roman" w:hAnsi="Times New Roman" w:cs="Times New Roman"/>
        </w:rPr>
        <w:t>n</w:t>
      </w:r>
      <w:r w:rsidR="0023377D" w:rsidRPr="00975FA4">
        <w:rPr>
          <w:rFonts w:ascii="Times New Roman" w:hAnsi="Times New Roman" w:cs="Times New Roman"/>
        </w:rPr>
        <w:t xml:space="preserve">or activists are fully utilizing the capabilities of social media to build and cultivate </w:t>
      </w:r>
      <w:r w:rsidR="00E90F7E" w:rsidRPr="00975FA4">
        <w:rPr>
          <w:rFonts w:ascii="Times New Roman" w:hAnsi="Times New Roman" w:cs="Times New Roman"/>
        </w:rPr>
        <w:t>OPR</w:t>
      </w:r>
      <w:r w:rsidR="00144EB5" w:rsidRPr="00975FA4">
        <w:rPr>
          <w:rFonts w:ascii="Times New Roman" w:hAnsi="Times New Roman" w:cs="Times New Roman"/>
        </w:rPr>
        <w:t xml:space="preserve"> (Taylor et al., 2001).</w:t>
      </w:r>
    </w:p>
    <w:p w14:paraId="78131BC1" w14:textId="1288040F" w:rsidR="00F41C3F"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Often cited in </w:t>
      </w:r>
      <w:r w:rsidR="00F41C3F" w:rsidRPr="00975FA4">
        <w:rPr>
          <w:rFonts w:ascii="Times New Roman" w:hAnsi="Times New Roman" w:cs="Times New Roman"/>
        </w:rPr>
        <w:t>OPR</w:t>
      </w:r>
      <w:r w:rsidRPr="00975FA4">
        <w:rPr>
          <w:rFonts w:ascii="Times New Roman" w:hAnsi="Times New Roman" w:cs="Times New Roman"/>
        </w:rPr>
        <w:t xml:space="preserve"> scholarship is Kent </w:t>
      </w:r>
      <w:r w:rsidR="002E61C3" w:rsidRPr="00975FA4">
        <w:rPr>
          <w:rFonts w:ascii="Times New Roman" w:hAnsi="Times New Roman" w:cs="Times New Roman"/>
        </w:rPr>
        <w:t>and</w:t>
      </w:r>
      <w:r w:rsidRPr="00975FA4">
        <w:rPr>
          <w:rFonts w:ascii="Times New Roman" w:hAnsi="Times New Roman" w:cs="Times New Roman"/>
        </w:rPr>
        <w:t xml:space="preserve"> Taylor</w:t>
      </w:r>
      <w:r w:rsidR="005B719D" w:rsidRPr="00975FA4">
        <w:rPr>
          <w:rFonts w:ascii="Times New Roman" w:hAnsi="Times New Roman" w:cs="Times New Roman"/>
        </w:rPr>
        <w:t>’</w:t>
      </w:r>
      <w:r w:rsidRPr="00975FA4">
        <w:rPr>
          <w:rFonts w:ascii="Times New Roman" w:hAnsi="Times New Roman" w:cs="Times New Roman"/>
        </w:rPr>
        <w:t xml:space="preserve">s (1998) research regarding dialogic communication and the ability for organizations to ethically communicate with their publics through two-way symmetrical communication. Kent </w:t>
      </w:r>
      <w:r w:rsidR="002E61C3" w:rsidRPr="00975FA4">
        <w:rPr>
          <w:rFonts w:ascii="Times New Roman" w:hAnsi="Times New Roman" w:cs="Times New Roman"/>
        </w:rPr>
        <w:t>and</w:t>
      </w:r>
      <w:r w:rsidR="0010644A" w:rsidRPr="00975FA4">
        <w:rPr>
          <w:rFonts w:ascii="Times New Roman" w:hAnsi="Times New Roman" w:cs="Times New Roman"/>
        </w:rPr>
        <w:t xml:space="preserve"> Taylor </w:t>
      </w:r>
      <w:r w:rsidR="00E90F7E" w:rsidRPr="00975FA4">
        <w:rPr>
          <w:rFonts w:ascii="Times New Roman" w:hAnsi="Times New Roman" w:cs="Times New Roman"/>
        </w:rPr>
        <w:t xml:space="preserve">(1998) </w:t>
      </w:r>
      <w:r w:rsidRPr="00975FA4">
        <w:rPr>
          <w:rFonts w:ascii="Times New Roman" w:hAnsi="Times New Roman" w:cs="Times New Roman"/>
        </w:rPr>
        <w:t xml:space="preserve">created a clear distinction between one-way communication, or information dissemination capabilities of the Internet, versus their theory of communication through dialogue and understanding the </w:t>
      </w:r>
      <w:r w:rsidR="002E61C3" w:rsidRPr="00975FA4">
        <w:rPr>
          <w:rFonts w:ascii="Times New Roman" w:hAnsi="Times New Roman" w:cs="Times New Roman"/>
        </w:rPr>
        <w:t>public</w:t>
      </w:r>
      <w:r w:rsidR="005B719D" w:rsidRPr="00975FA4">
        <w:rPr>
          <w:rFonts w:ascii="Times New Roman" w:hAnsi="Times New Roman" w:cs="Times New Roman"/>
        </w:rPr>
        <w:t>’</w:t>
      </w:r>
      <w:r w:rsidR="002E61C3" w:rsidRPr="00975FA4">
        <w:rPr>
          <w:rFonts w:ascii="Times New Roman" w:hAnsi="Times New Roman" w:cs="Times New Roman"/>
        </w:rPr>
        <w:t>s</w:t>
      </w:r>
      <w:r w:rsidRPr="00975FA4">
        <w:rPr>
          <w:rFonts w:ascii="Times New Roman" w:hAnsi="Times New Roman" w:cs="Times New Roman"/>
        </w:rPr>
        <w:t xml:space="preserve"> needs through the Internet.</w:t>
      </w:r>
      <w:r w:rsidR="00E90F7E" w:rsidRPr="00975FA4">
        <w:rPr>
          <w:rFonts w:ascii="Times New Roman" w:hAnsi="Times New Roman" w:cs="Times New Roman"/>
        </w:rPr>
        <w:t xml:space="preserve"> </w:t>
      </w:r>
    </w:p>
    <w:p w14:paraId="2BBD5291" w14:textId="59EFADEC" w:rsidR="00547C38" w:rsidRPr="00975FA4" w:rsidRDefault="00E90F7E" w:rsidP="006937C0">
      <w:pPr>
        <w:spacing w:line="480" w:lineRule="auto"/>
        <w:ind w:firstLine="720"/>
        <w:rPr>
          <w:rFonts w:ascii="Times New Roman" w:hAnsi="Times New Roman" w:cs="Times New Roman"/>
        </w:rPr>
      </w:pPr>
      <w:r w:rsidRPr="00975FA4">
        <w:rPr>
          <w:rFonts w:ascii="Times New Roman" w:hAnsi="Times New Roman" w:cs="Times New Roman"/>
        </w:rPr>
        <w:t>Today, researchers utilize</w:t>
      </w:r>
      <w:r w:rsidR="0023377D" w:rsidRPr="00975FA4">
        <w:rPr>
          <w:rFonts w:ascii="Times New Roman" w:hAnsi="Times New Roman" w:cs="Times New Roman"/>
        </w:rPr>
        <w:t xml:space="preserve"> t</w:t>
      </w:r>
      <w:r w:rsidR="002E61C3" w:rsidRPr="00975FA4">
        <w:rPr>
          <w:rFonts w:ascii="Times New Roman" w:hAnsi="Times New Roman" w:cs="Times New Roman"/>
        </w:rPr>
        <w:t>he five principles that Kent and</w:t>
      </w:r>
      <w:r w:rsidR="0010644A" w:rsidRPr="00975FA4">
        <w:rPr>
          <w:rFonts w:ascii="Times New Roman" w:hAnsi="Times New Roman" w:cs="Times New Roman"/>
        </w:rPr>
        <w:t xml:space="preserve"> Taylor</w:t>
      </w:r>
      <w:r w:rsidR="0023377D" w:rsidRPr="00975FA4">
        <w:rPr>
          <w:rFonts w:ascii="Times New Roman" w:hAnsi="Times New Roman" w:cs="Times New Roman"/>
        </w:rPr>
        <w:t xml:space="preserve"> </w:t>
      </w:r>
      <w:r w:rsidR="00F41C3F" w:rsidRPr="00975FA4">
        <w:rPr>
          <w:rFonts w:ascii="Times New Roman" w:hAnsi="Times New Roman" w:cs="Times New Roman"/>
        </w:rPr>
        <w:t xml:space="preserve">(1998) </w:t>
      </w:r>
      <w:r w:rsidR="0023377D" w:rsidRPr="00975FA4">
        <w:rPr>
          <w:rFonts w:ascii="Times New Roman" w:hAnsi="Times New Roman" w:cs="Times New Roman"/>
        </w:rPr>
        <w:t xml:space="preserve">originally stated </w:t>
      </w:r>
      <w:r w:rsidR="00547C38" w:rsidRPr="00975FA4">
        <w:rPr>
          <w:rFonts w:ascii="Times New Roman" w:hAnsi="Times New Roman" w:cs="Times New Roman"/>
        </w:rPr>
        <w:t xml:space="preserve">as measures for success in several studies of </w:t>
      </w:r>
      <w:r w:rsidR="00F41C3F" w:rsidRPr="00975FA4">
        <w:rPr>
          <w:rFonts w:ascii="Times New Roman" w:hAnsi="Times New Roman" w:cs="Times New Roman"/>
        </w:rPr>
        <w:t>OPR</w:t>
      </w:r>
      <w:r w:rsidR="00547C38" w:rsidRPr="00975FA4">
        <w:rPr>
          <w:rFonts w:ascii="Times New Roman" w:hAnsi="Times New Roman" w:cs="Times New Roman"/>
        </w:rPr>
        <w:t xml:space="preserve"> on social media (</w:t>
      </w:r>
      <w:r w:rsidR="000D0B55" w:rsidRPr="00975FA4">
        <w:rPr>
          <w:rFonts w:ascii="Times New Roman" w:hAnsi="Times New Roman" w:cs="Times New Roman"/>
        </w:rPr>
        <w:t xml:space="preserve">Bortree &amp; Seltzer, 2009; </w:t>
      </w:r>
      <w:r w:rsidR="00547C38" w:rsidRPr="00975FA4">
        <w:rPr>
          <w:rFonts w:ascii="Times New Roman" w:hAnsi="Times New Roman" w:cs="Times New Roman"/>
        </w:rPr>
        <w:t xml:space="preserve">Esrock &amp; Leichty, 1998, 1999, 2000; </w:t>
      </w:r>
      <w:r w:rsidR="000D0B55" w:rsidRPr="00975FA4">
        <w:rPr>
          <w:rFonts w:ascii="Times New Roman" w:hAnsi="Times New Roman" w:cs="Times New Roman"/>
        </w:rPr>
        <w:t xml:space="preserve">Jo &amp; Kim, 2009; </w:t>
      </w:r>
      <w:r w:rsidR="00547C38" w:rsidRPr="00975FA4">
        <w:rPr>
          <w:rFonts w:ascii="Times New Roman" w:hAnsi="Times New Roman" w:cs="Times New Roman"/>
        </w:rPr>
        <w:t>Taylor</w:t>
      </w:r>
      <w:r w:rsidR="00170E5D">
        <w:rPr>
          <w:rFonts w:ascii="Times New Roman" w:hAnsi="Times New Roman" w:cs="Times New Roman"/>
        </w:rPr>
        <w:t>,</w:t>
      </w:r>
      <w:r w:rsidR="00547C38" w:rsidRPr="00975FA4">
        <w:rPr>
          <w:rFonts w:ascii="Times New Roman" w:hAnsi="Times New Roman" w:cs="Times New Roman"/>
        </w:rPr>
        <w:t xml:space="preserve"> </w:t>
      </w:r>
      <w:r w:rsidR="00E057E4">
        <w:rPr>
          <w:rFonts w:ascii="Times New Roman" w:hAnsi="Times New Roman" w:cs="Times New Roman"/>
        </w:rPr>
        <w:t xml:space="preserve">Kent, </w:t>
      </w:r>
      <w:r w:rsidR="00547C38" w:rsidRPr="00975FA4">
        <w:rPr>
          <w:rFonts w:ascii="Times New Roman" w:hAnsi="Times New Roman" w:cs="Times New Roman"/>
        </w:rPr>
        <w:t xml:space="preserve">&amp; White, 2001; </w:t>
      </w:r>
      <w:r w:rsidR="000D0B55" w:rsidRPr="00975FA4">
        <w:rPr>
          <w:rFonts w:ascii="Times New Roman" w:hAnsi="Times New Roman" w:cs="Times New Roman"/>
        </w:rPr>
        <w:t>Kim, Kim, &amp; Nam, 2014; Rybalko &amp; Seltzer, 2010</w:t>
      </w:r>
      <w:r w:rsidR="00547C38" w:rsidRPr="00975FA4">
        <w:rPr>
          <w:rFonts w:ascii="Times New Roman" w:hAnsi="Times New Roman" w:cs="Times New Roman"/>
        </w:rPr>
        <w:t>). The guidelines include (</w:t>
      </w:r>
      <w:r w:rsidR="00DD078E" w:rsidRPr="00975FA4">
        <w:rPr>
          <w:rFonts w:ascii="Times New Roman" w:hAnsi="Times New Roman" w:cs="Times New Roman"/>
        </w:rPr>
        <w:t>a</w:t>
      </w:r>
      <w:r w:rsidR="00547C38" w:rsidRPr="00975FA4">
        <w:rPr>
          <w:rFonts w:ascii="Times New Roman" w:hAnsi="Times New Roman" w:cs="Times New Roman"/>
        </w:rPr>
        <w:t>) opportuni</w:t>
      </w:r>
      <w:r w:rsidR="00501FD5" w:rsidRPr="00975FA4">
        <w:rPr>
          <w:rFonts w:ascii="Times New Roman" w:hAnsi="Times New Roman" w:cs="Times New Roman"/>
        </w:rPr>
        <w:t>ty for feedback (dialogic loop);</w:t>
      </w:r>
      <w:r w:rsidR="00547C38" w:rsidRPr="00975FA4">
        <w:rPr>
          <w:rFonts w:ascii="Times New Roman" w:hAnsi="Times New Roman" w:cs="Times New Roman"/>
        </w:rPr>
        <w:t xml:space="preserve"> (</w:t>
      </w:r>
      <w:r w:rsidR="00DD078E" w:rsidRPr="00975FA4">
        <w:rPr>
          <w:rFonts w:ascii="Times New Roman" w:hAnsi="Times New Roman" w:cs="Times New Roman"/>
        </w:rPr>
        <w:t>b</w:t>
      </w:r>
      <w:r w:rsidR="00547C38" w:rsidRPr="00975FA4">
        <w:rPr>
          <w:rFonts w:ascii="Times New Roman" w:hAnsi="Times New Roman" w:cs="Times New Roman"/>
        </w:rPr>
        <w:t xml:space="preserve">) publishing useful and </w:t>
      </w:r>
      <w:r w:rsidR="00501FD5" w:rsidRPr="00975FA4">
        <w:rPr>
          <w:rFonts w:ascii="Times New Roman" w:hAnsi="Times New Roman" w:cs="Times New Roman"/>
        </w:rPr>
        <w:t>valuable information;</w:t>
      </w:r>
      <w:r w:rsidR="00547C38" w:rsidRPr="00975FA4">
        <w:rPr>
          <w:rFonts w:ascii="Times New Roman" w:hAnsi="Times New Roman" w:cs="Times New Roman"/>
        </w:rPr>
        <w:t xml:space="preserve"> (</w:t>
      </w:r>
      <w:r w:rsidR="00DD078E" w:rsidRPr="00975FA4">
        <w:rPr>
          <w:rFonts w:ascii="Times New Roman" w:hAnsi="Times New Roman" w:cs="Times New Roman"/>
        </w:rPr>
        <w:t>c</w:t>
      </w:r>
      <w:r w:rsidR="00501FD5" w:rsidRPr="00975FA4">
        <w:rPr>
          <w:rFonts w:ascii="Times New Roman" w:hAnsi="Times New Roman" w:cs="Times New Roman"/>
        </w:rPr>
        <w:t>) generation of return visits;</w:t>
      </w:r>
      <w:r w:rsidR="00547C38" w:rsidRPr="00975FA4">
        <w:rPr>
          <w:rFonts w:ascii="Times New Roman" w:hAnsi="Times New Roman" w:cs="Times New Roman"/>
        </w:rPr>
        <w:t xml:space="preserve"> (</w:t>
      </w:r>
      <w:r w:rsidR="00DD078E" w:rsidRPr="00975FA4">
        <w:rPr>
          <w:rFonts w:ascii="Times New Roman" w:hAnsi="Times New Roman" w:cs="Times New Roman"/>
        </w:rPr>
        <w:t>d</w:t>
      </w:r>
      <w:r w:rsidR="00547C38" w:rsidRPr="00975FA4">
        <w:rPr>
          <w:rFonts w:ascii="Times New Roman" w:hAnsi="Times New Roman" w:cs="Times New Roman"/>
        </w:rPr>
        <w:t>) easy to n</w:t>
      </w:r>
      <w:r w:rsidR="00501FD5" w:rsidRPr="00975FA4">
        <w:rPr>
          <w:rFonts w:ascii="Times New Roman" w:hAnsi="Times New Roman" w:cs="Times New Roman"/>
        </w:rPr>
        <w:t xml:space="preserve">avigate and access information; </w:t>
      </w:r>
      <w:r w:rsidR="00547C38" w:rsidRPr="00975FA4">
        <w:rPr>
          <w:rFonts w:ascii="Times New Roman" w:hAnsi="Times New Roman" w:cs="Times New Roman"/>
        </w:rPr>
        <w:t>(</w:t>
      </w:r>
      <w:r w:rsidR="00DD078E" w:rsidRPr="00975FA4">
        <w:rPr>
          <w:rFonts w:ascii="Times New Roman" w:hAnsi="Times New Roman" w:cs="Times New Roman"/>
        </w:rPr>
        <w:t>e</w:t>
      </w:r>
      <w:r w:rsidR="00547C38" w:rsidRPr="00975FA4">
        <w:rPr>
          <w:rFonts w:ascii="Times New Roman" w:hAnsi="Times New Roman" w:cs="Times New Roman"/>
        </w:rPr>
        <w:t>) conservation of visitors (Kent &amp; Taylor</w:t>
      </w:r>
      <w:r w:rsidRPr="00975FA4">
        <w:rPr>
          <w:rFonts w:ascii="Times New Roman" w:hAnsi="Times New Roman" w:cs="Times New Roman"/>
        </w:rPr>
        <w:t>, 1998</w:t>
      </w:r>
      <w:r w:rsidR="00547C38" w:rsidRPr="00975FA4">
        <w:rPr>
          <w:rFonts w:ascii="Times New Roman" w:hAnsi="Times New Roman" w:cs="Times New Roman"/>
        </w:rPr>
        <w:t xml:space="preserve">; Kim et al., 2014). Scholars agree that following Kent </w:t>
      </w:r>
      <w:r w:rsidR="002E61C3" w:rsidRPr="00975FA4">
        <w:rPr>
          <w:rFonts w:ascii="Times New Roman" w:hAnsi="Times New Roman" w:cs="Times New Roman"/>
        </w:rPr>
        <w:t>and</w:t>
      </w:r>
      <w:r w:rsidR="0010644A" w:rsidRPr="00975FA4">
        <w:rPr>
          <w:rFonts w:ascii="Times New Roman" w:hAnsi="Times New Roman" w:cs="Times New Roman"/>
        </w:rPr>
        <w:t xml:space="preserve"> Taylor</w:t>
      </w:r>
      <w:r w:rsidR="005B719D" w:rsidRPr="00975FA4">
        <w:rPr>
          <w:rFonts w:ascii="Times New Roman" w:hAnsi="Times New Roman" w:cs="Times New Roman"/>
        </w:rPr>
        <w:t>’</w:t>
      </w:r>
      <w:r w:rsidR="0010644A" w:rsidRPr="00975FA4">
        <w:rPr>
          <w:rFonts w:ascii="Times New Roman" w:hAnsi="Times New Roman" w:cs="Times New Roman"/>
        </w:rPr>
        <w:t>s</w:t>
      </w:r>
      <w:r w:rsidR="00547C38" w:rsidRPr="00975FA4">
        <w:rPr>
          <w:rFonts w:ascii="Times New Roman" w:hAnsi="Times New Roman" w:cs="Times New Roman"/>
        </w:rPr>
        <w:t xml:space="preserve"> </w:t>
      </w:r>
      <w:r w:rsidRPr="00975FA4">
        <w:rPr>
          <w:rFonts w:ascii="Times New Roman" w:hAnsi="Times New Roman" w:cs="Times New Roman"/>
        </w:rPr>
        <w:t xml:space="preserve">(1998) </w:t>
      </w:r>
      <w:r w:rsidR="00547C38" w:rsidRPr="00975FA4">
        <w:rPr>
          <w:rFonts w:ascii="Times New Roman" w:hAnsi="Times New Roman" w:cs="Times New Roman"/>
        </w:rPr>
        <w:t xml:space="preserve">five guidelines will foster dynamic, interactive, and well-rounded dialogic communication, which will build </w:t>
      </w:r>
      <w:r w:rsidR="00073E48" w:rsidRPr="00975FA4">
        <w:rPr>
          <w:rFonts w:ascii="Times New Roman" w:hAnsi="Times New Roman" w:cs="Times New Roman"/>
        </w:rPr>
        <w:t>OPR</w:t>
      </w:r>
      <w:r w:rsidR="00547C38" w:rsidRPr="00975FA4">
        <w:rPr>
          <w:rFonts w:ascii="Times New Roman" w:hAnsi="Times New Roman" w:cs="Times New Roman"/>
        </w:rPr>
        <w:t xml:space="preserve"> (Esrock &amp; Leichty, 2000; Taylor et al., 2001). </w:t>
      </w:r>
    </w:p>
    <w:p w14:paraId="16BA8F43" w14:textId="2C9FC82E" w:rsidR="00376959" w:rsidRPr="00975FA4" w:rsidRDefault="0025148B" w:rsidP="006937C0">
      <w:pPr>
        <w:spacing w:line="480" w:lineRule="auto"/>
        <w:ind w:firstLine="720"/>
        <w:rPr>
          <w:rFonts w:ascii="Times New Roman" w:hAnsi="Times New Roman" w:cs="Times New Roman"/>
        </w:rPr>
      </w:pPr>
      <w:r w:rsidRPr="00975FA4">
        <w:rPr>
          <w:rFonts w:ascii="Times New Roman" w:hAnsi="Times New Roman" w:cs="Times New Roman"/>
        </w:rPr>
        <w:t>Taylor et al.</w:t>
      </w:r>
      <w:r w:rsidR="00547C38" w:rsidRPr="00975FA4">
        <w:rPr>
          <w:rFonts w:ascii="Times New Roman" w:hAnsi="Times New Roman" w:cs="Times New Roman"/>
        </w:rPr>
        <w:t xml:space="preserve"> (2001) furthered </w:t>
      </w:r>
      <w:r w:rsidR="00D72200" w:rsidRPr="00975FA4">
        <w:rPr>
          <w:rFonts w:ascii="Times New Roman" w:hAnsi="Times New Roman" w:cs="Times New Roman"/>
        </w:rPr>
        <w:t>the development of OPR</w:t>
      </w:r>
      <w:r w:rsidR="00547C38" w:rsidRPr="00975FA4">
        <w:rPr>
          <w:rFonts w:ascii="Times New Roman" w:hAnsi="Times New Roman" w:cs="Times New Roman"/>
        </w:rPr>
        <w:t xml:space="preserve"> </w:t>
      </w:r>
      <w:r w:rsidR="00DD078E" w:rsidRPr="00975FA4">
        <w:rPr>
          <w:rFonts w:ascii="Times New Roman" w:hAnsi="Times New Roman" w:cs="Times New Roman"/>
        </w:rPr>
        <w:t xml:space="preserve">by </w:t>
      </w:r>
      <w:r w:rsidR="00547C38" w:rsidRPr="00975FA4">
        <w:rPr>
          <w:rFonts w:ascii="Times New Roman" w:hAnsi="Times New Roman" w:cs="Times New Roman"/>
        </w:rPr>
        <w:t>separat</w:t>
      </w:r>
      <w:r w:rsidR="00DD078E" w:rsidRPr="00975FA4">
        <w:rPr>
          <w:rFonts w:ascii="Times New Roman" w:hAnsi="Times New Roman" w:cs="Times New Roman"/>
        </w:rPr>
        <w:t>ing</w:t>
      </w:r>
      <w:r w:rsidR="00547C38" w:rsidRPr="00975FA4">
        <w:rPr>
          <w:rFonts w:ascii="Times New Roman" w:hAnsi="Times New Roman" w:cs="Times New Roman"/>
        </w:rPr>
        <w:t xml:space="preserve"> the five guidelines into two categories: (</w:t>
      </w:r>
      <w:r w:rsidR="009B4449" w:rsidRPr="00975FA4">
        <w:rPr>
          <w:rFonts w:ascii="Times New Roman" w:hAnsi="Times New Roman" w:cs="Times New Roman"/>
        </w:rPr>
        <w:t>a</w:t>
      </w:r>
      <w:r w:rsidR="00547C38" w:rsidRPr="00975FA4">
        <w:rPr>
          <w:rFonts w:ascii="Times New Roman" w:hAnsi="Times New Roman" w:cs="Times New Roman"/>
        </w:rPr>
        <w:t xml:space="preserve">) </w:t>
      </w:r>
      <w:r w:rsidR="00547C38" w:rsidRPr="00975FA4">
        <w:rPr>
          <w:rFonts w:ascii="Times New Roman" w:hAnsi="Times New Roman" w:cs="Times New Roman"/>
          <w:i/>
        </w:rPr>
        <w:t>technical and design cluster</w:t>
      </w:r>
      <w:r w:rsidR="00D72200" w:rsidRPr="00975FA4">
        <w:rPr>
          <w:rFonts w:ascii="Times New Roman" w:hAnsi="Times New Roman" w:cs="Times New Roman"/>
        </w:rPr>
        <w:t xml:space="preserve"> which includes</w:t>
      </w:r>
      <w:r w:rsidR="00376959" w:rsidRPr="00975FA4">
        <w:rPr>
          <w:rFonts w:ascii="Times New Roman" w:hAnsi="Times New Roman" w:cs="Times New Roman"/>
        </w:rPr>
        <w:t xml:space="preserve"> </w:t>
      </w:r>
      <w:r w:rsidR="00501FD5" w:rsidRPr="00975FA4">
        <w:rPr>
          <w:rFonts w:ascii="Times New Roman" w:hAnsi="Times New Roman" w:cs="Times New Roman"/>
        </w:rPr>
        <w:t>publishin</w:t>
      </w:r>
      <w:r w:rsidR="00376959" w:rsidRPr="00975FA4">
        <w:rPr>
          <w:rFonts w:ascii="Times New Roman" w:hAnsi="Times New Roman" w:cs="Times New Roman"/>
        </w:rPr>
        <w:t>g useful information, ease of navigation,</w:t>
      </w:r>
      <w:r w:rsidR="00501FD5" w:rsidRPr="00975FA4">
        <w:rPr>
          <w:rFonts w:ascii="Times New Roman" w:hAnsi="Times New Roman" w:cs="Times New Roman"/>
        </w:rPr>
        <w:t xml:space="preserve"> and </w:t>
      </w:r>
      <w:r w:rsidR="00547C38" w:rsidRPr="00975FA4">
        <w:rPr>
          <w:rFonts w:ascii="Times New Roman" w:hAnsi="Times New Roman" w:cs="Times New Roman"/>
        </w:rPr>
        <w:t>minimal external link referrals in order to keep publics on the website and (</w:t>
      </w:r>
      <w:r w:rsidR="009B4449" w:rsidRPr="00975FA4">
        <w:rPr>
          <w:rFonts w:ascii="Times New Roman" w:hAnsi="Times New Roman" w:cs="Times New Roman"/>
        </w:rPr>
        <w:t>b</w:t>
      </w:r>
      <w:r w:rsidR="00547C38" w:rsidRPr="00975FA4">
        <w:rPr>
          <w:rFonts w:ascii="Times New Roman" w:hAnsi="Times New Roman" w:cs="Times New Roman"/>
        </w:rPr>
        <w:t xml:space="preserve">) </w:t>
      </w:r>
      <w:r w:rsidR="00547C38" w:rsidRPr="00975FA4">
        <w:rPr>
          <w:rFonts w:ascii="Times New Roman" w:hAnsi="Times New Roman" w:cs="Times New Roman"/>
          <w:i/>
        </w:rPr>
        <w:t>dialogic cluster</w:t>
      </w:r>
      <w:r w:rsidR="00D72200" w:rsidRPr="00975FA4">
        <w:rPr>
          <w:rFonts w:ascii="Times New Roman" w:hAnsi="Times New Roman" w:cs="Times New Roman"/>
        </w:rPr>
        <w:t xml:space="preserve"> which includes</w:t>
      </w:r>
      <w:r w:rsidR="00547C38" w:rsidRPr="00975FA4">
        <w:rPr>
          <w:rFonts w:ascii="Times New Roman" w:hAnsi="Times New Roman" w:cs="Times New Roman"/>
        </w:rPr>
        <w:t xml:space="preserve"> consis</w:t>
      </w:r>
      <w:r w:rsidR="00376959" w:rsidRPr="00975FA4">
        <w:rPr>
          <w:rFonts w:ascii="Times New Roman" w:hAnsi="Times New Roman" w:cs="Times New Roman"/>
        </w:rPr>
        <w:t xml:space="preserve">tently updated information and </w:t>
      </w:r>
      <w:r w:rsidR="003631E8" w:rsidRPr="00975FA4">
        <w:rPr>
          <w:rFonts w:ascii="Times New Roman" w:hAnsi="Times New Roman" w:cs="Times New Roman"/>
        </w:rPr>
        <w:t>opportunity for feedback. It appears that</w:t>
      </w:r>
      <w:r w:rsidR="00D72200" w:rsidRPr="00975FA4">
        <w:rPr>
          <w:rFonts w:ascii="Times New Roman" w:hAnsi="Times New Roman" w:cs="Times New Roman"/>
        </w:rPr>
        <w:t xml:space="preserve"> t</w:t>
      </w:r>
      <w:r w:rsidR="0023377D" w:rsidRPr="00975FA4">
        <w:rPr>
          <w:rFonts w:ascii="Times New Roman" w:hAnsi="Times New Roman" w:cs="Times New Roman"/>
        </w:rPr>
        <w:t>here are several parallels between standar</w:t>
      </w:r>
      <w:r w:rsidRPr="00975FA4">
        <w:rPr>
          <w:rFonts w:ascii="Times New Roman" w:hAnsi="Times New Roman" w:cs="Times New Roman"/>
        </w:rPr>
        <w:t xml:space="preserve">d web 2.0 characteristics </w:t>
      </w:r>
      <w:r w:rsidR="00073E48" w:rsidRPr="00975FA4">
        <w:rPr>
          <w:rFonts w:ascii="Times New Roman" w:hAnsi="Times New Roman" w:cs="Times New Roman"/>
        </w:rPr>
        <w:t xml:space="preserve">and </w:t>
      </w:r>
      <w:r w:rsidR="0023377D" w:rsidRPr="00975FA4">
        <w:rPr>
          <w:rFonts w:ascii="Times New Roman" w:hAnsi="Times New Roman" w:cs="Times New Roman"/>
        </w:rPr>
        <w:t>the five guidel</w:t>
      </w:r>
      <w:r w:rsidR="00073E48" w:rsidRPr="00975FA4">
        <w:rPr>
          <w:rFonts w:ascii="Times New Roman" w:hAnsi="Times New Roman" w:cs="Times New Roman"/>
        </w:rPr>
        <w:t>ines described by Taylor et al.</w:t>
      </w:r>
      <w:r w:rsidR="00D72200" w:rsidRPr="00975FA4">
        <w:rPr>
          <w:rFonts w:ascii="Times New Roman" w:hAnsi="Times New Roman" w:cs="Times New Roman"/>
        </w:rPr>
        <w:t xml:space="preserve"> (2001). For example,</w:t>
      </w:r>
      <w:r w:rsidR="00073E48" w:rsidRPr="00975FA4">
        <w:rPr>
          <w:rFonts w:ascii="Times New Roman" w:hAnsi="Times New Roman" w:cs="Times New Roman"/>
        </w:rPr>
        <w:t xml:space="preserve"> publishing useful information corresponds with a user-focused environment, having a lightweight and emergent design compliments the requirement for easy navigation, and remaining open is </w:t>
      </w:r>
      <w:r w:rsidR="001E05A0" w:rsidRPr="00975FA4">
        <w:rPr>
          <w:rFonts w:ascii="Times New Roman" w:hAnsi="Times New Roman" w:cs="Times New Roman"/>
        </w:rPr>
        <w:t>similar</w:t>
      </w:r>
      <w:r w:rsidR="00073E48" w:rsidRPr="00975FA4">
        <w:rPr>
          <w:rFonts w:ascii="Times New Roman" w:hAnsi="Times New Roman" w:cs="Times New Roman"/>
        </w:rPr>
        <w:t xml:space="preserve"> to the suggestion of </w:t>
      </w:r>
      <w:r w:rsidR="00D72200" w:rsidRPr="00975FA4">
        <w:rPr>
          <w:rFonts w:ascii="Times New Roman" w:hAnsi="Times New Roman" w:cs="Times New Roman"/>
        </w:rPr>
        <w:t>publishing updated information.</w:t>
      </w:r>
    </w:p>
    <w:p w14:paraId="60FD2FB3" w14:textId="468E291C" w:rsidR="00055F6C" w:rsidRPr="00975FA4" w:rsidRDefault="00F41C3F" w:rsidP="006937C0">
      <w:pPr>
        <w:spacing w:line="480" w:lineRule="auto"/>
        <w:ind w:firstLine="720"/>
        <w:rPr>
          <w:rFonts w:ascii="Times New Roman" w:hAnsi="Times New Roman" w:cs="Times New Roman"/>
        </w:rPr>
      </w:pPr>
      <w:r w:rsidRPr="00975FA4">
        <w:rPr>
          <w:rFonts w:ascii="Times New Roman" w:hAnsi="Times New Roman" w:cs="Times New Roman"/>
          <w:b/>
        </w:rPr>
        <w:t>Recent research on OPR on the Internet</w:t>
      </w:r>
      <w:r w:rsidRPr="00975FA4">
        <w:rPr>
          <w:rFonts w:ascii="Times New Roman" w:hAnsi="Times New Roman" w:cs="Times New Roman"/>
          <w:i/>
        </w:rPr>
        <w:t>.</w:t>
      </w:r>
      <w:r w:rsidRPr="00975FA4">
        <w:rPr>
          <w:rFonts w:ascii="Times New Roman" w:hAnsi="Times New Roman" w:cs="Times New Roman"/>
        </w:rPr>
        <w:t xml:space="preserve"> A</w:t>
      </w:r>
      <w:r w:rsidR="00547C38" w:rsidRPr="00975FA4">
        <w:rPr>
          <w:rFonts w:ascii="Times New Roman" w:hAnsi="Times New Roman" w:cs="Times New Roman"/>
        </w:rPr>
        <w:t xml:space="preserve">t the time of publication of Kent </w:t>
      </w:r>
      <w:r w:rsidR="002E61C3" w:rsidRPr="00975FA4">
        <w:rPr>
          <w:rFonts w:ascii="Times New Roman" w:hAnsi="Times New Roman" w:cs="Times New Roman"/>
        </w:rPr>
        <w:t>and</w:t>
      </w:r>
      <w:r w:rsidR="00547C38" w:rsidRPr="00975FA4">
        <w:rPr>
          <w:rFonts w:ascii="Times New Roman" w:hAnsi="Times New Roman" w:cs="Times New Roman"/>
        </w:rPr>
        <w:t xml:space="preserve"> Taylor</w:t>
      </w:r>
      <w:r w:rsidR="005B719D" w:rsidRPr="00975FA4">
        <w:rPr>
          <w:rFonts w:ascii="Times New Roman" w:hAnsi="Times New Roman" w:cs="Times New Roman"/>
        </w:rPr>
        <w:t>’</w:t>
      </w:r>
      <w:r w:rsidR="00547C38" w:rsidRPr="00975FA4">
        <w:rPr>
          <w:rFonts w:ascii="Times New Roman" w:hAnsi="Times New Roman" w:cs="Times New Roman"/>
        </w:rPr>
        <w:t xml:space="preserve">s (1998) article, social networking sites were not </w:t>
      </w:r>
      <w:r w:rsidR="008A5AAF" w:rsidRPr="00975FA4">
        <w:rPr>
          <w:rFonts w:ascii="Times New Roman" w:hAnsi="Times New Roman" w:cs="Times New Roman"/>
        </w:rPr>
        <w:t>widely</w:t>
      </w:r>
      <w:r w:rsidR="00547C38" w:rsidRPr="00975FA4">
        <w:rPr>
          <w:rFonts w:ascii="Times New Roman" w:hAnsi="Times New Roman" w:cs="Times New Roman"/>
        </w:rPr>
        <w:t xml:space="preserve"> used </w:t>
      </w:r>
      <w:r w:rsidR="00FA27D6" w:rsidRPr="00975FA4">
        <w:rPr>
          <w:rFonts w:ascii="Times New Roman" w:hAnsi="Times New Roman" w:cs="Times New Roman"/>
        </w:rPr>
        <w:t>or</w:t>
      </w:r>
      <w:r w:rsidR="00547C38" w:rsidRPr="00975FA4">
        <w:rPr>
          <w:rFonts w:ascii="Times New Roman" w:hAnsi="Times New Roman" w:cs="Times New Roman"/>
        </w:rPr>
        <w:t xml:space="preserve"> easily accessible. As a result of the popularity of social media within the past 10 years, t</w:t>
      </w:r>
      <w:r w:rsidR="002E61C3" w:rsidRPr="00975FA4">
        <w:rPr>
          <w:rFonts w:ascii="Times New Roman" w:hAnsi="Times New Roman" w:cs="Times New Roman"/>
        </w:rPr>
        <w:t>he guidelines proposed by Kent and</w:t>
      </w:r>
      <w:r w:rsidR="0010644A" w:rsidRPr="00975FA4">
        <w:rPr>
          <w:rFonts w:ascii="Times New Roman" w:hAnsi="Times New Roman" w:cs="Times New Roman"/>
        </w:rPr>
        <w:t xml:space="preserve"> Taylor</w:t>
      </w:r>
      <w:r w:rsidR="00547C38" w:rsidRPr="00975FA4">
        <w:rPr>
          <w:rFonts w:ascii="Times New Roman" w:hAnsi="Times New Roman" w:cs="Times New Roman"/>
        </w:rPr>
        <w:t xml:space="preserve"> </w:t>
      </w:r>
      <w:r w:rsidR="00D72200" w:rsidRPr="00975FA4">
        <w:rPr>
          <w:rFonts w:ascii="Times New Roman" w:hAnsi="Times New Roman" w:cs="Times New Roman"/>
        </w:rPr>
        <w:t xml:space="preserve">(1998) </w:t>
      </w:r>
      <w:r w:rsidRPr="00975FA4">
        <w:rPr>
          <w:rFonts w:ascii="Times New Roman" w:hAnsi="Times New Roman" w:cs="Times New Roman"/>
        </w:rPr>
        <w:t>are</w:t>
      </w:r>
      <w:r w:rsidR="0025148B" w:rsidRPr="00975FA4">
        <w:rPr>
          <w:rFonts w:ascii="Times New Roman" w:hAnsi="Times New Roman" w:cs="Times New Roman"/>
        </w:rPr>
        <w:t xml:space="preserve"> an excellent starting point when researching how an organization uses social media. They are not, </w:t>
      </w:r>
      <w:r w:rsidR="00547C38" w:rsidRPr="00975FA4">
        <w:rPr>
          <w:rFonts w:ascii="Times New Roman" w:hAnsi="Times New Roman" w:cs="Times New Roman"/>
        </w:rPr>
        <w:t>however</w:t>
      </w:r>
      <w:r w:rsidR="0025148B" w:rsidRPr="00975FA4">
        <w:rPr>
          <w:rFonts w:ascii="Times New Roman" w:hAnsi="Times New Roman" w:cs="Times New Roman"/>
        </w:rPr>
        <w:t>,</w:t>
      </w:r>
      <w:r w:rsidR="00547C38" w:rsidRPr="00975FA4">
        <w:rPr>
          <w:rFonts w:ascii="Times New Roman" w:hAnsi="Times New Roman" w:cs="Times New Roman"/>
        </w:rPr>
        <w:t xml:space="preserve"> a comprehensive review of recommended practices when building </w:t>
      </w:r>
      <w:r w:rsidR="00D72200" w:rsidRPr="00975FA4">
        <w:rPr>
          <w:rFonts w:ascii="Times New Roman" w:hAnsi="Times New Roman" w:cs="Times New Roman"/>
        </w:rPr>
        <w:t xml:space="preserve">OPR </w:t>
      </w:r>
      <w:r w:rsidR="008A5AAF" w:rsidRPr="00975FA4">
        <w:rPr>
          <w:rFonts w:ascii="Times New Roman" w:hAnsi="Times New Roman" w:cs="Times New Roman"/>
        </w:rPr>
        <w:t xml:space="preserve">specifically </w:t>
      </w:r>
      <w:r w:rsidR="00547C38" w:rsidRPr="00975FA4">
        <w:rPr>
          <w:rFonts w:ascii="Times New Roman" w:hAnsi="Times New Roman" w:cs="Times New Roman"/>
        </w:rPr>
        <w:t>on social networking sites. Within the last 10 years, researchers have begun to develop guidelines specific for social networking sites and argue that there are three common dimensions of organization social media</w:t>
      </w:r>
      <w:r w:rsidR="005F3E2B" w:rsidRPr="00975FA4">
        <w:rPr>
          <w:rFonts w:ascii="Times New Roman" w:hAnsi="Times New Roman" w:cs="Times New Roman"/>
        </w:rPr>
        <w:t xml:space="preserve"> engagement tactics including information dissemination, disclosure, and </w:t>
      </w:r>
      <w:r w:rsidR="00547C38" w:rsidRPr="00975FA4">
        <w:rPr>
          <w:rFonts w:ascii="Times New Roman" w:hAnsi="Times New Roman" w:cs="Times New Roman"/>
        </w:rPr>
        <w:t>interactivity (</w:t>
      </w:r>
      <w:r w:rsidR="00201480" w:rsidRPr="00975FA4">
        <w:rPr>
          <w:rFonts w:ascii="Times New Roman" w:hAnsi="Times New Roman" w:cs="Times New Roman"/>
        </w:rPr>
        <w:t>Waters, Burnett, Lamm, &amp; Lucas, 2009</w:t>
      </w:r>
      <w:r w:rsidR="00547C38" w:rsidRPr="00975FA4">
        <w:rPr>
          <w:rFonts w:ascii="Times New Roman" w:hAnsi="Times New Roman" w:cs="Times New Roman"/>
        </w:rPr>
        <w:t xml:space="preserve">). </w:t>
      </w:r>
      <w:r w:rsidR="00DD078E" w:rsidRPr="00975FA4">
        <w:rPr>
          <w:rFonts w:ascii="Times New Roman" w:hAnsi="Times New Roman" w:cs="Times New Roman"/>
        </w:rPr>
        <w:t>These guidelines</w:t>
      </w:r>
      <w:r w:rsidR="00C579B1" w:rsidRPr="00975FA4">
        <w:rPr>
          <w:rFonts w:ascii="Times New Roman" w:hAnsi="Times New Roman" w:cs="Times New Roman"/>
        </w:rPr>
        <w:t xml:space="preserve"> served as the inspiration for the research questions presented in this study. </w:t>
      </w:r>
    </w:p>
    <w:p w14:paraId="644ABA73" w14:textId="174AA4A6" w:rsidR="00547C38" w:rsidRPr="00975FA4" w:rsidRDefault="00547C38" w:rsidP="006937C0">
      <w:pPr>
        <w:spacing w:line="480" w:lineRule="auto"/>
        <w:rPr>
          <w:rFonts w:ascii="Times New Roman" w:hAnsi="Times New Roman" w:cs="Times New Roman"/>
        </w:rPr>
      </w:pPr>
      <w:r w:rsidRPr="00975FA4">
        <w:rPr>
          <w:rFonts w:ascii="Times New Roman" w:hAnsi="Times New Roman" w:cs="Times New Roman"/>
        </w:rPr>
        <w:tab/>
        <w:t xml:space="preserve">It is clear that Kent </w:t>
      </w:r>
      <w:r w:rsidR="005F3E2B" w:rsidRPr="00975FA4">
        <w:rPr>
          <w:rFonts w:ascii="Times New Roman" w:hAnsi="Times New Roman" w:cs="Times New Roman"/>
        </w:rPr>
        <w:t>and</w:t>
      </w:r>
      <w:r w:rsidRPr="00975FA4">
        <w:rPr>
          <w:rFonts w:ascii="Times New Roman" w:hAnsi="Times New Roman" w:cs="Times New Roman"/>
        </w:rPr>
        <w:t xml:space="preserve"> Taylor</w:t>
      </w:r>
      <w:r w:rsidR="005B719D" w:rsidRPr="00975FA4">
        <w:rPr>
          <w:rFonts w:ascii="Times New Roman" w:hAnsi="Times New Roman" w:cs="Times New Roman"/>
        </w:rPr>
        <w:t>’</w:t>
      </w:r>
      <w:r w:rsidRPr="00975FA4">
        <w:rPr>
          <w:rFonts w:ascii="Times New Roman" w:hAnsi="Times New Roman" w:cs="Times New Roman"/>
        </w:rPr>
        <w:t xml:space="preserve">s (1998) declaration that the Internet is an acceptable tool to build and cultivate </w:t>
      </w:r>
      <w:r w:rsidR="00073E48" w:rsidRPr="00975FA4">
        <w:rPr>
          <w:rFonts w:ascii="Times New Roman" w:hAnsi="Times New Roman" w:cs="Times New Roman"/>
        </w:rPr>
        <w:t>OPR</w:t>
      </w:r>
      <w:r w:rsidRPr="00975FA4">
        <w:rPr>
          <w:rFonts w:ascii="Times New Roman" w:hAnsi="Times New Roman" w:cs="Times New Roman"/>
        </w:rPr>
        <w:t xml:space="preserve"> through five practices sparked a flurry of studies that coincidentally grew scholarship on the potential effectiveness of building and maintaining </w:t>
      </w:r>
      <w:r w:rsidR="00073E48" w:rsidRPr="00975FA4">
        <w:rPr>
          <w:rFonts w:ascii="Times New Roman" w:hAnsi="Times New Roman" w:cs="Times New Roman"/>
        </w:rPr>
        <w:t>OPR</w:t>
      </w:r>
      <w:r w:rsidRPr="00975FA4">
        <w:rPr>
          <w:rFonts w:ascii="Times New Roman" w:hAnsi="Times New Roman" w:cs="Times New Roman"/>
        </w:rPr>
        <w:t xml:space="preserve"> through social networking sites. </w:t>
      </w:r>
      <w:r w:rsidR="003631E8" w:rsidRPr="00975FA4">
        <w:rPr>
          <w:rFonts w:ascii="Times New Roman" w:hAnsi="Times New Roman" w:cs="Times New Roman"/>
        </w:rPr>
        <w:t>Although</w:t>
      </w:r>
      <w:r w:rsidRPr="00975FA4">
        <w:rPr>
          <w:rFonts w:ascii="Times New Roman" w:hAnsi="Times New Roman" w:cs="Times New Roman"/>
        </w:rPr>
        <w:t xml:space="preserve"> literature on the effectiveness of social media as a relat</w:t>
      </w:r>
      <w:r w:rsidR="00D72200" w:rsidRPr="00975FA4">
        <w:rPr>
          <w:rFonts w:ascii="Times New Roman" w:hAnsi="Times New Roman" w:cs="Times New Roman"/>
        </w:rPr>
        <w:t>ionship management tool is vast,</w:t>
      </w:r>
      <w:r w:rsidRPr="00975FA4">
        <w:rPr>
          <w:rFonts w:ascii="Times New Roman" w:hAnsi="Times New Roman" w:cs="Times New Roman"/>
        </w:rPr>
        <w:t xml:space="preserve"> results, evidence, and empirical data on the effectiveness of social media as a relationship management tool is limited (Kent &amp; Taylor 2010; Lovejoy, Waters, &amp; Saxton, 2012; Rybalko &amp; Seltzer, 2010). However, while limited, research concerning effects of relationship management on social media is nonetheless monumental in demonstrating the prodigious capabilities of organizations to </w:t>
      </w:r>
      <w:r w:rsidR="00D72200" w:rsidRPr="00975FA4">
        <w:rPr>
          <w:rFonts w:ascii="Times New Roman" w:hAnsi="Times New Roman" w:cs="Times New Roman"/>
        </w:rPr>
        <w:t xml:space="preserve">build relationships </w:t>
      </w:r>
      <w:r w:rsidR="00F41C3F" w:rsidRPr="00975FA4">
        <w:rPr>
          <w:rFonts w:ascii="Times New Roman" w:hAnsi="Times New Roman" w:cs="Times New Roman"/>
        </w:rPr>
        <w:t>with</w:t>
      </w:r>
      <w:r w:rsidRPr="00975FA4">
        <w:rPr>
          <w:rFonts w:ascii="Times New Roman" w:hAnsi="Times New Roman" w:cs="Times New Roman"/>
        </w:rPr>
        <w:t xml:space="preserve"> the public on social media. </w:t>
      </w:r>
    </w:p>
    <w:p w14:paraId="3081CDFB" w14:textId="33011319" w:rsidR="00AB7F35" w:rsidRPr="00975FA4" w:rsidRDefault="00F41C3F" w:rsidP="006937C0">
      <w:pPr>
        <w:spacing w:line="480" w:lineRule="auto"/>
        <w:ind w:firstLine="720"/>
        <w:rPr>
          <w:rFonts w:ascii="Times New Roman" w:hAnsi="Times New Roman" w:cs="Times New Roman"/>
        </w:rPr>
      </w:pPr>
      <w:r w:rsidRPr="00975FA4">
        <w:rPr>
          <w:rFonts w:ascii="Times New Roman" w:hAnsi="Times New Roman" w:cs="Times New Roman"/>
          <w:b/>
          <w:i/>
        </w:rPr>
        <w:t>Interactivity in OPR on social media.</w:t>
      </w:r>
      <w:r w:rsidRPr="00975FA4">
        <w:rPr>
          <w:rFonts w:ascii="Times New Roman" w:hAnsi="Times New Roman" w:cs="Times New Roman"/>
        </w:rPr>
        <w:t xml:space="preserve"> </w:t>
      </w:r>
      <w:r w:rsidR="00547C38" w:rsidRPr="00975FA4">
        <w:rPr>
          <w:rFonts w:ascii="Times New Roman" w:hAnsi="Times New Roman" w:cs="Times New Roman"/>
        </w:rPr>
        <w:t xml:space="preserve">While </w:t>
      </w:r>
      <w:r w:rsidR="007A67C2" w:rsidRPr="00975FA4">
        <w:rPr>
          <w:rFonts w:ascii="Times New Roman" w:hAnsi="Times New Roman" w:cs="Times New Roman"/>
        </w:rPr>
        <w:t xml:space="preserve">the </w:t>
      </w:r>
      <w:r w:rsidR="00547C38" w:rsidRPr="00975FA4">
        <w:rPr>
          <w:rFonts w:ascii="Times New Roman" w:hAnsi="Times New Roman" w:cs="Times New Roman"/>
        </w:rPr>
        <w:t xml:space="preserve">degree of interactivity has surfaced as a key factor in relationship management on social media, researchers consistently stop short of fully evaluating the effects of dialogic and non-verbal communication on social media (Jo &amp; Kim, 2003; Kelleher, 2009; </w:t>
      </w:r>
      <w:r w:rsidR="000D0B55" w:rsidRPr="00975FA4">
        <w:rPr>
          <w:rFonts w:ascii="Times New Roman" w:hAnsi="Times New Roman" w:cs="Times New Roman"/>
        </w:rPr>
        <w:t xml:space="preserve">Kim et al., 2014; Saffer et al., 2013; </w:t>
      </w:r>
      <w:r w:rsidR="00547C38" w:rsidRPr="00975FA4">
        <w:rPr>
          <w:rFonts w:ascii="Times New Roman" w:hAnsi="Times New Roman" w:cs="Times New Roman"/>
        </w:rPr>
        <w:t>Sund</w:t>
      </w:r>
      <w:r w:rsidR="000D0B55" w:rsidRPr="00975FA4">
        <w:rPr>
          <w:rFonts w:ascii="Times New Roman" w:hAnsi="Times New Roman" w:cs="Times New Roman"/>
        </w:rPr>
        <w:t>ar, Kalyanaraman, &amp; Brown, 2003</w:t>
      </w:r>
      <w:r w:rsidR="00547C38" w:rsidRPr="00975FA4">
        <w:rPr>
          <w:rFonts w:ascii="Times New Roman" w:hAnsi="Times New Roman" w:cs="Times New Roman"/>
        </w:rPr>
        <w:t>). For example, by focusing on frequency of replies from organizations to the public, researchers concluded that high interactivity on Twitter results in a more positive view of relationship quality with an organization when compared to lower interact</w:t>
      </w:r>
      <w:r w:rsidR="0010644A" w:rsidRPr="00975FA4">
        <w:rPr>
          <w:rFonts w:ascii="Times New Roman" w:hAnsi="Times New Roman" w:cs="Times New Roman"/>
        </w:rPr>
        <w:t>ivity on Twitter (Saffer et al.</w:t>
      </w:r>
      <w:r w:rsidR="00D72200" w:rsidRPr="00975FA4">
        <w:rPr>
          <w:rFonts w:ascii="Times New Roman" w:hAnsi="Times New Roman" w:cs="Times New Roman"/>
        </w:rPr>
        <w:t>, 2013</w:t>
      </w:r>
      <w:r w:rsidR="00376959" w:rsidRPr="00975FA4">
        <w:rPr>
          <w:rFonts w:ascii="Times New Roman" w:hAnsi="Times New Roman" w:cs="Times New Roman"/>
        </w:rPr>
        <w:t>). Interactivity in social media is separated into three categories: (a) active control, which corresponds to each party</w:t>
      </w:r>
      <w:r w:rsidR="005B719D" w:rsidRPr="00975FA4">
        <w:rPr>
          <w:rFonts w:ascii="Times New Roman" w:hAnsi="Times New Roman" w:cs="Times New Roman"/>
        </w:rPr>
        <w:t>’</w:t>
      </w:r>
      <w:r w:rsidR="00376959" w:rsidRPr="00975FA4">
        <w:rPr>
          <w:rFonts w:ascii="Times New Roman" w:hAnsi="Times New Roman" w:cs="Times New Roman"/>
        </w:rPr>
        <w:t>s choice to voluntarily participate in the conversation; (b) two-way communication; and (c) synchronicity, or speed of responsiveness of the interaction (Liu &amp; Shrum</w:t>
      </w:r>
      <w:r w:rsidR="00170E5D">
        <w:rPr>
          <w:rFonts w:ascii="Times New Roman" w:hAnsi="Times New Roman" w:cs="Times New Roman"/>
        </w:rPr>
        <w:t>, 2002</w:t>
      </w:r>
      <w:r w:rsidR="00376959" w:rsidRPr="00975FA4">
        <w:rPr>
          <w:rFonts w:ascii="Times New Roman" w:hAnsi="Times New Roman" w:cs="Times New Roman"/>
        </w:rPr>
        <w:t xml:space="preserve">). </w:t>
      </w:r>
    </w:p>
    <w:p w14:paraId="37BF546A" w14:textId="21EDDD41" w:rsidR="00376959" w:rsidRPr="00975FA4" w:rsidRDefault="00376959" w:rsidP="006937C0">
      <w:pPr>
        <w:spacing w:line="480" w:lineRule="auto"/>
        <w:ind w:firstLine="720"/>
        <w:rPr>
          <w:rFonts w:ascii="Times New Roman" w:hAnsi="Times New Roman" w:cs="Times New Roman"/>
        </w:rPr>
      </w:pPr>
      <w:r w:rsidRPr="00975FA4">
        <w:rPr>
          <w:rFonts w:ascii="Times New Roman" w:hAnsi="Times New Roman" w:cs="Times New Roman"/>
        </w:rPr>
        <w:t>By comparing varying interactivity levels on social media to relational outcomes perceived by the public, researchers produced empirical data that verified social media as an effective tool for relationship management</w:t>
      </w:r>
      <w:r w:rsidR="003631E8" w:rsidRPr="00975FA4">
        <w:rPr>
          <w:rFonts w:ascii="Times New Roman" w:hAnsi="Times New Roman" w:cs="Times New Roman"/>
        </w:rPr>
        <w:t xml:space="preserve"> (Saffer et al., 2013)</w:t>
      </w:r>
      <w:r w:rsidRPr="00975FA4">
        <w:rPr>
          <w:rFonts w:ascii="Times New Roman" w:hAnsi="Times New Roman" w:cs="Times New Roman"/>
        </w:rPr>
        <w:t xml:space="preserve">. </w:t>
      </w:r>
      <w:r w:rsidR="0023377D" w:rsidRPr="00975FA4">
        <w:rPr>
          <w:rFonts w:ascii="Times New Roman" w:hAnsi="Times New Roman" w:cs="Times New Roman"/>
        </w:rPr>
        <w:t>However,</w:t>
      </w:r>
      <w:r w:rsidRPr="00975FA4">
        <w:rPr>
          <w:rFonts w:ascii="Times New Roman" w:hAnsi="Times New Roman" w:cs="Times New Roman"/>
        </w:rPr>
        <w:t xml:space="preserve"> the study stopped short of evaluating </w:t>
      </w:r>
      <w:r w:rsidR="008748DA" w:rsidRPr="00975FA4">
        <w:rPr>
          <w:rFonts w:ascii="Times New Roman" w:hAnsi="Times New Roman" w:cs="Times New Roman"/>
        </w:rPr>
        <w:t>the content</w:t>
      </w:r>
      <w:r w:rsidRPr="00975FA4">
        <w:rPr>
          <w:rFonts w:ascii="Times New Roman" w:hAnsi="Times New Roman" w:cs="Times New Roman"/>
        </w:rPr>
        <w:t xml:space="preserve"> </w:t>
      </w:r>
      <w:r w:rsidR="008748DA" w:rsidRPr="00975FA4">
        <w:rPr>
          <w:rFonts w:ascii="Times New Roman" w:hAnsi="Times New Roman" w:cs="Times New Roman"/>
        </w:rPr>
        <w:t>published and how that could</w:t>
      </w:r>
      <w:r w:rsidR="005B719D" w:rsidRPr="00975FA4">
        <w:rPr>
          <w:rFonts w:ascii="Times New Roman" w:hAnsi="Times New Roman" w:cs="Times New Roman"/>
        </w:rPr>
        <w:t>’</w:t>
      </w:r>
      <w:r w:rsidR="008748DA" w:rsidRPr="00975FA4">
        <w:rPr>
          <w:rFonts w:ascii="Times New Roman" w:hAnsi="Times New Roman" w:cs="Times New Roman"/>
        </w:rPr>
        <w:t>ve driven positive relational outcomes</w:t>
      </w:r>
      <w:r w:rsidRPr="00975FA4">
        <w:rPr>
          <w:rFonts w:ascii="Times New Roman" w:hAnsi="Times New Roman" w:cs="Times New Roman"/>
        </w:rPr>
        <w:t xml:space="preserve">. Extending the research could have built towards a greater understanding of </w:t>
      </w:r>
      <w:r w:rsidR="008748DA" w:rsidRPr="00975FA4">
        <w:rPr>
          <w:rFonts w:ascii="Times New Roman" w:hAnsi="Times New Roman" w:cs="Times New Roman"/>
        </w:rPr>
        <w:t xml:space="preserve">the necessity of symmetrical communication and </w:t>
      </w:r>
      <w:r w:rsidRPr="00975FA4">
        <w:rPr>
          <w:rFonts w:ascii="Times New Roman" w:hAnsi="Times New Roman" w:cs="Times New Roman"/>
        </w:rPr>
        <w:t xml:space="preserve">effects of </w:t>
      </w:r>
      <w:r w:rsidR="008748DA" w:rsidRPr="00975FA4">
        <w:rPr>
          <w:rFonts w:ascii="Times New Roman" w:hAnsi="Times New Roman" w:cs="Times New Roman"/>
        </w:rPr>
        <w:t>content when cultivating OPR</w:t>
      </w:r>
      <w:r w:rsidRPr="00975FA4">
        <w:rPr>
          <w:rFonts w:ascii="Times New Roman" w:hAnsi="Times New Roman" w:cs="Times New Roman"/>
        </w:rPr>
        <w:t xml:space="preserve">. However, besides the surface results, this study demonstrated that organizations communicating and interacting with their publics through social media, specifically on Twitter, can build and maintain </w:t>
      </w:r>
      <w:r w:rsidR="008748DA" w:rsidRPr="00975FA4">
        <w:rPr>
          <w:rFonts w:ascii="Times New Roman" w:hAnsi="Times New Roman" w:cs="Times New Roman"/>
        </w:rPr>
        <w:t xml:space="preserve">OPR that </w:t>
      </w:r>
      <w:r w:rsidRPr="00975FA4">
        <w:rPr>
          <w:rFonts w:ascii="Times New Roman" w:hAnsi="Times New Roman" w:cs="Times New Roman"/>
        </w:rPr>
        <w:t>lead</w:t>
      </w:r>
      <w:r w:rsidR="008748DA" w:rsidRPr="00975FA4">
        <w:rPr>
          <w:rFonts w:ascii="Times New Roman" w:hAnsi="Times New Roman" w:cs="Times New Roman"/>
        </w:rPr>
        <w:t>s</w:t>
      </w:r>
      <w:r w:rsidRPr="00975FA4">
        <w:rPr>
          <w:rFonts w:ascii="Times New Roman" w:hAnsi="Times New Roman" w:cs="Times New Roman"/>
        </w:rPr>
        <w:t xml:space="preserve"> to positive relational outcomes (Saffer et al.</w:t>
      </w:r>
      <w:r w:rsidR="00D72200" w:rsidRPr="00975FA4">
        <w:rPr>
          <w:rFonts w:ascii="Times New Roman" w:hAnsi="Times New Roman" w:cs="Times New Roman"/>
        </w:rPr>
        <w:t>, 2013</w:t>
      </w:r>
      <w:r w:rsidRPr="00975FA4">
        <w:rPr>
          <w:rFonts w:ascii="Times New Roman" w:hAnsi="Times New Roman" w:cs="Times New Roman"/>
        </w:rPr>
        <w:t>).</w:t>
      </w:r>
    </w:p>
    <w:p w14:paraId="2027BC4B" w14:textId="558FA221"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Building upon this concept, researchers have concluded that publics perceive greater relatio</w:t>
      </w:r>
      <w:r w:rsidR="00AB7F35" w:rsidRPr="00975FA4">
        <w:rPr>
          <w:rFonts w:ascii="Times New Roman" w:hAnsi="Times New Roman" w:cs="Times New Roman"/>
        </w:rPr>
        <w:t>nal dimensions to communication</w:t>
      </w:r>
      <w:r w:rsidRPr="00975FA4">
        <w:rPr>
          <w:rFonts w:ascii="Times New Roman" w:hAnsi="Times New Roman" w:cs="Times New Roman"/>
        </w:rPr>
        <w:t xml:space="preserve"> displaying “relational commitment and conversational human voice” (Kelleher, 2009, p. 177; Kelleher &amp; Miller, 2006). To clarify, “conversational human voice” is a far cry from a structured and formal tone. Instead, it represents an unpretentious and personable method of communication. “Conversational human voice describes an engaging and natural style of organizational communication as perceived by an organization</w:t>
      </w:r>
      <w:r w:rsidR="005B719D" w:rsidRPr="00975FA4">
        <w:rPr>
          <w:rFonts w:ascii="Times New Roman" w:hAnsi="Times New Roman" w:cs="Times New Roman"/>
        </w:rPr>
        <w:t>’</w:t>
      </w:r>
      <w:r w:rsidRPr="00975FA4">
        <w:rPr>
          <w:rFonts w:ascii="Times New Roman" w:hAnsi="Times New Roman" w:cs="Times New Roman"/>
        </w:rPr>
        <w:t>s publics based on interactions between individuals in the organization and in</w:t>
      </w:r>
      <w:r w:rsidR="0010644A" w:rsidRPr="00975FA4">
        <w:rPr>
          <w:rFonts w:ascii="Times New Roman" w:hAnsi="Times New Roman" w:cs="Times New Roman"/>
        </w:rPr>
        <w:t>dividuals in public” (Kelleher</w:t>
      </w:r>
      <w:r w:rsidRPr="00975FA4">
        <w:rPr>
          <w:rFonts w:ascii="Times New Roman" w:hAnsi="Times New Roman" w:cs="Times New Roman"/>
        </w:rPr>
        <w:t xml:space="preserve">, </w:t>
      </w:r>
      <w:r w:rsidR="00D72200" w:rsidRPr="00975FA4">
        <w:rPr>
          <w:rFonts w:ascii="Times New Roman" w:hAnsi="Times New Roman" w:cs="Times New Roman"/>
        </w:rPr>
        <w:t xml:space="preserve">2009, </w:t>
      </w:r>
      <w:r w:rsidRPr="00975FA4">
        <w:rPr>
          <w:rFonts w:ascii="Times New Roman" w:hAnsi="Times New Roman" w:cs="Times New Roman"/>
        </w:rPr>
        <w:t xml:space="preserve">p. 177). </w:t>
      </w:r>
    </w:p>
    <w:p w14:paraId="2F6F3B39" w14:textId="59702B1D"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Regarding specific effects of social media communication, Kelleher (2009) concluded that participants who visited organization blogs the most frequently perceived the organization as “communicating with a conversational voice, and those perceiving [the organization] to communicate with higher levels of this conversational voice were more likely to report higher levels of trust, satisfaction, and control mutuality in their relationship with the organization” (p. 184). </w:t>
      </w:r>
      <w:r w:rsidR="00FA27D6" w:rsidRPr="00975FA4">
        <w:rPr>
          <w:rFonts w:ascii="Times New Roman" w:hAnsi="Times New Roman" w:cs="Times New Roman"/>
        </w:rPr>
        <w:t xml:space="preserve">This supports and furthers earlier research that concluded </w:t>
      </w:r>
      <w:r w:rsidR="007A67C2" w:rsidRPr="00975FA4">
        <w:rPr>
          <w:rFonts w:ascii="Times New Roman" w:hAnsi="Times New Roman" w:cs="Times New Roman"/>
        </w:rPr>
        <w:t xml:space="preserve">that </w:t>
      </w:r>
      <w:r w:rsidR="00FA27D6" w:rsidRPr="00975FA4">
        <w:rPr>
          <w:rFonts w:ascii="Times New Roman" w:hAnsi="Times New Roman" w:cs="Times New Roman"/>
        </w:rPr>
        <w:t>36% of consumers “think more positively about companies that have blogs” (</w:t>
      </w:r>
      <w:r w:rsidR="00FA27D6" w:rsidRPr="00975FA4">
        <w:rPr>
          <w:rFonts w:ascii="Times New Roman" w:hAnsi="Times New Roman" w:cs="Times New Roman"/>
          <w:i/>
        </w:rPr>
        <w:t>Universal McCann</w:t>
      </w:r>
      <w:r w:rsidR="00FA27D6" w:rsidRPr="00975FA4">
        <w:rPr>
          <w:rFonts w:ascii="Times New Roman" w:hAnsi="Times New Roman" w:cs="Times New Roman"/>
        </w:rPr>
        <w:t xml:space="preserve">, 2008, p. 5). </w:t>
      </w:r>
      <w:r w:rsidRPr="00975FA4">
        <w:rPr>
          <w:rFonts w:ascii="Times New Roman" w:hAnsi="Times New Roman" w:cs="Times New Roman"/>
        </w:rPr>
        <w:t>Refreshingly, instead of describing steps to achieve a conversational human voice or the potential effectiveness of conver</w:t>
      </w:r>
      <w:r w:rsidR="0010644A" w:rsidRPr="00975FA4">
        <w:rPr>
          <w:rFonts w:ascii="Times New Roman" w:hAnsi="Times New Roman" w:cs="Times New Roman"/>
        </w:rPr>
        <w:t>sational human voice, Kelleher</w:t>
      </w:r>
      <w:r w:rsidRPr="00975FA4">
        <w:rPr>
          <w:rFonts w:ascii="Times New Roman" w:hAnsi="Times New Roman" w:cs="Times New Roman"/>
        </w:rPr>
        <w:t xml:space="preserve"> focused on the effects of various types of communication online and provided evidence for the ability for organizations to build and maintain organization-public relationships through </w:t>
      </w:r>
      <w:r w:rsidR="008748DA" w:rsidRPr="00975FA4">
        <w:rPr>
          <w:rFonts w:ascii="Times New Roman" w:hAnsi="Times New Roman" w:cs="Times New Roman"/>
        </w:rPr>
        <w:t>published content</w:t>
      </w:r>
      <w:r w:rsidRPr="00975FA4">
        <w:rPr>
          <w:rFonts w:ascii="Times New Roman" w:hAnsi="Times New Roman" w:cs="Times New Roman"/>
        </w:rPr>
        <w:t xml:space="preserve"> on social media (Kelleher &amp; Miller, 2006).</w:t>
      </w:r>
    </w:p>
    <w:p w14:paraId="24BB187E" w14:textId="1D5B3AC0" w:rsidR="00724702" w:rsidRPr="00975FA4" w:rsidRDefault="001E05A0" w:rsidP="006937C0">
      <w:pPr>
        <w:spacing w:line="480" w:lineRule="auto"/>
        <w:ind w:firstLine="720"/>
        <w:rPr>
          <w:rFonts w:ascii="Times New Roman" w:hAnsi="Times New Roman" w:cs="Times New Roman"/>
        </w:rPr>
      </w:pPr>
      <w:r w:rsidRPr="00975FA4">
        <w:rPr>
          <w:rFonts w:ascii="Times New Roman" w:hAnsi="Times New Roman" w:cs="Times New Roman"/>
        </w:rPr>
        <w:t>As mentioned above, v</w:t>
      </w:r>
      <w:r w:rsidR="0023377D" w:rsidRPr="00975FA4">
        <w:rPr>
          <w:rFonts w:ascii="Times New Roman" w:hAnsi="Times New Roman" w:cs="Times New Roman"/>
        </w:rPr>
        <w:t xml:space="preserve">oice, tone, interactivity, and volume of responses </w:t>
      </w:r>
      <w:r w:rsidR="00D72200" w:rsidRPr="00975FA4">
        <w:rPr>
          <w:rFonts w:ascii="Times New Roman" w:hAnsi="Times New Roman" w:cs="Times New Roman"/>
        </w:rPr>
        <w:t>from</w:t>
      </w:r>
      <w:r w:rsidR="0023377D" w:rsidRPr="00975FA4">
        <w:rPr>
          <w:rFonts w:ascii="Times New Roman" w:hAnsi="Times New Roman" w:cs="Times New Roman"/>
        </w:rPr>
        <w:t xml:space="preserve"> organizations influence </w:t>
      </w:r>
      <w:r w:rsidR="00D72200" w:rsidRPr="00975FA4">
        <w:rPr>
          <w:rFonts w:ascii="Times New Roman" w:hAnsi="Times New Roman" w:cs="Times New Roman"/>
        </w:rPr>
        <w:t>OPR</w:t>
      </w:r>
      <w:r w:rsidR="0023377D" w:rsidRPr="00975FA4">
        <w:rPr>
          <w:rFonts w:ascii="Times New Roman" w:hAnsi="Times New Roman" w:cs="Times New Roman"/>
        </w:rPr>
        <w:t xml:space="preserve">. </w:t>
      </w:r>
      <w:r w:rsidR="00547C38" w:rsidRPr="00975FA4">
        <w:rPr>
          <w:rFonts w:ascii="Times New Roman" w:hAnsi="Times New Roman" w:cs="Times New Roman"/>
        </w:rPr>
        <w:t>Researchers also emphasi</w:t>
      </w:r>
      <w:r w:rsidR="00D72200" w:rsidRPr="00975FA4">
        <w:rPr>
          <w:rFonts w:ascii="Times New Roman" w:hAnsi="Times New Roman" w:cs="Times New Roman"/>
        </w:rPr>
        <w:t>ze</w:t>
      </w:r>
      <w:r w:rsidR="00547C38" w:rsidRPr="00975FA4">
        <w:rPr>
          <w:rFonts w:ascii="Times New Roman" w:hAnsi="Times New Roman" w:cs="Times New Roman"/>
        </w:rPr>
        <w:t xml:space="preserve"> </w:t>
      </w:r>
      <w:r w:rsidR="00547C38" w:rsidRPr="00975FA4">
        <w:rPr>
          <w:rFonts w:ascii="Times New Roman" w:hAnsi="Times New Roman" w:cs="Times New Roman"/>
          <w:i/>
        </w:rPr>
        <w:t>repetitive</w:t>
      </w:r>
      <w:r w:rsidR="00547C38" w:rsidRPr="00975FA4">
        <w:rPr>
          <w:rFonts w:ascii="Times New Roman" w:hAnsi="Times New Roman" w:cs="Times New Roman"/>
        </w:rPr>
        <w:t xml:space="preserve"> interactions on the Internet as the foundation “for any successful/ongoing relationship” (Taylor et al., 2</w:t>
      </w:r>
      <w:r w:rsidR="00D72200" w:rsidRPr="00975FA4">
        <w:rPr>
          <w:rFonts w:ascii="Times New Roman" w:hAnsi="Times New Roman" w:cs="Times New Roman"/>
        </w:rPr>
        <w:t>001, p. 279). Researchers argue</w:t>
      </w:r>
      <w:r w:rsidR="00547C38" w:rsidRPr="00975FA4">
        <w:rPr>
          <w:rFonts w:ascii="Times New Roman" w:hAnsi="Times New Roman" w:cs="Times New Roman"/>
        </w:rPr>
        <w:t xml:space="preserve"> that it is through continued interactions and sustentation of visitors that the relational dimensions of trust and commitment are maintained on </w:t>
      </w:r>
      <w:r w:rsidR="0010644A" w:rsidRPr="00975FA4">
        <w:rPr>
          <w:rFonts w:ascii="Times New Roman" w:hAnsi="Times New Roman" w:cs="Times New Roman"/>
        </w:rPr>
        <w:t>social platforms (Taylor et al.</w:t>
      </w:r>
      <w:r w:rsidR="008748DA" w:rsidRPr="00975FA4">
        <w:rPr>
          <w:rFonts w:ascii="Times New Roman" w:hAnsi="Times New Roman" w:cs="Times New Roman"/>
        </w:rPr>
        <w:t>, 2001</w:t>
      </w:r>
      <w:r w:rsidR="00547C38" w:rsidRPr="00975FA4">
        <w:rPr>
          <w:rFonts w:ascii="Times New Roman" w:hAnsi="Times New Roman" w:cs="Times New Roman"/>
        </w:rPr>
        <w:t xml:space="preserve">). </w:t>
      </w:r>
      <w:r w:rsidR="0023377D" w:rsidRPr="00975FA4">
        <w:rPr>
          <w:rFonts w:ascii="Times New Roman" w:hAnsi="Times New Roman" w:cs="Times New Roman"/>
        </w:rPr>
        <w:t>Kelleher</w:t>
      </w:r>
      <w:r w:rsidR="005B719D" w:rsidRPr="00975FA4">
        <w:rPr>
          <w:rFonts w:ascii="Times New Roman" w:hAnsi="Times New Roman" w:cs="Times New Roman"/>
        </w:rPr>
        <w:t>’</w:t>
      </w:r>
      <w:r w:rsidR="0023377D" w:rsidRPr="00975FA4">
        <w:rPr>
          <w:rFonts w:ascii="Times New Roman" w:hAnsi="Times New Roman" w:cs="Times New Roman"/>
        </w:rPr>
        <w:t>s (2009) research supports this by showing that activity on behalf of an organization on the Internet can influence the public</w:t>
      </w:r>
      <w:r w:rsidR="005B719D" w:rsidRPr="00975FA4">
        <w:rPr>
          <w:rFonts w:ascii="Times New Roman" w:hAnsi="Times New Roman" w:cs="Times New Roman"/>
        </w:rPr>
        <w:t>’</w:t>
      </w:r>
      <w:r w:rsidR="0023377D" w:rsidRPr="00975FA4">
        <w:rPr>
          <w:rFonts w:ascii="Times New Roman" w:hAnsi="Times New Roman" w:cs="Times New Roman"/>
        </w:rPr>
        <w:t xml:space="preserve">s perception of the organization. </w:t>
      </w:r>
      <w:r w:rsidR="00984538" w:rsidRPr="00975FA4">
        <w:rPr>
          <w:rFonts w:ascii="Times New Roman" w:hAnsi="Times New Roman" w:cs="Times New Roman"/>
        </w:rPr>
        <w:t>Stimulating dialogue was perceived through continued interactions, which lead to the relational dimension of satisfaction among publics (Briones et al., 2011; Kelleher</w:t>
      </w:r>
      <w:r w:rsidR="008748DA" w:rsidRPr="00975FA4">
        <w:rPr>
          <w:rFonts w:ascii="Times New Roman" w:hAnsi="Times New Roman" w:cs="Times New Roman"/>
        </w:rPr>
        <w:t>, 2009</w:t>
      </w:r>
      <w:r w:rsidR="00984538" w:rsidRPr="00975FA4">
        <w:rPr>
          <w:rFonts w:ascii="Times New Roman" w:hAnsi="Times New Roman" w:cs="Times New Roman"/>
        </w:rPr>
        <w:t xml:space="preserve">; Kelleher &amp; Miller, 2006). </w:t>
      </w:r>
    </w:p>
    <w:p w14:paraId="36943410" w14:textId="77777777" w:rsidR="008748DA"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Yang </w:t>
      </w:r>
      <w:r w:rsidR="005F3E2B" w:rsidRPr="00975FA4">
        <w:rPr>
          <w:rFonts w:ascii="Times New Roman" w:hAnsi="Times New Roman" w:cs="Times New Roman"/>
        </w:rPr>
        <w:t>and</w:t>
      </w:r>
      <w:r w:rsidRPr="00975FA4">
        <w:rPr>
          <w:rFonts w:ascii="Times New Roman" w:hAnsi="Times New Roman" w:cs="Times New Roman"/>
        </w:rPr>
        <w:t xml:space="preserve"> Kang (2009) advanced these findings by focusing on </w:t>
      </w:r>
      <w:r w:rsidR="007A67C2" w:rsidRPr="00975FA4">
        <w:rPr>
          <w:rFonts w:ascii="Times New Roman" w:hAnsi="Times New Roman" w:cs="Times New Roman"/>
        </w:rPr>
        <w:t xml:space="preserve">the </w:t>
      </w:r>
      <w:r w:rsidRPr="00975FA4">
        <w:rPr>
          <w:rFonts w:ascii="Times New Roman" w:hAnsi="Times New Roman" w:cs="Times New Roman"/>
        </w:rPr>
        <w:t xml:space="preserve">effects of organization communication and discovered that </w:t>
      </w:r>
      <w:r w:rsidR="00D41D80" w:rsidRPr="00975FA4">
        <w:rPr>
          <w:rFonts w:ascii="Times New Roman" w:hAnsi="Times New Roman" w:cs="Times New Roman"/>
        </w:rPr>
        <w:t xml:space="preserve">when an organization dedicates itself to an interactive blog, </w:t>
      </w:r>
      <w:r w:rsidRPr="00975FA4">
        <w:rPr>
          <w:rFonts w:ascii="Times New Roman" w:hAnsi="Times New Roman" w:cs="Times New Roman"/>
        </w:rPr>
        <w:t>publics perceive</w:t>
      </w:r>
      <w:r w:rsidR="00D41D80" w:rsidRPr="00975FA4">
        <w:rPr>
          <w:rFonts w:ascii="Times New Roman" w:hAnsi="Times New Roman" w:cs="Times New Roman"/>
        </w:rPr>
        <w:t xml:space="preserve"> </w:t>
      </w:r>
      <w:r w:rsidRPr="00975FA4">
        <w:rPr>
          <w:rFonts w:ascii="Times New Roman" w:hAnsi="Times New Roman" w:cs="Times New Roman"/>
        </w:rPr>
        <w:t xml:space="preserve">a personal connection (trust), a positive attitude with the organization (satisfaction), and an increased likelihood of word-of-mouth intentions (control mutuality). In addition to the relational outcome of trust, researchers concluded that there is a direct correlation between trust in an organization and a positive website or social networking site experience, along with a direct correlation between low levels of trust in an organization and an “unsuccessful” website experience (Hong, 2013, p. 352). Lastly, “frequent and extended use” of </w:t>
      </w:r>
      <w:r w:rsidR="00D72200" w:rsidRPr="00975FA4">
        <w:rPr>
          <w:rFonts w:ascii="Times New Roman" w:hAnsi="Times New Roman" w:cs="Times New Roman"/>
        </w:rPr>
        <w:t>social networking sites resulted</w:t>
      </w:r>
      <w:r w:rsidRPr="00975FA4">
        <w:rPr>
          <w:rFonts w:ascii="Times New Roman" w:hAnsi="Times New Roman" w:cs="Times New Roman"/>
        </w:rPr>
        <w:t xml:space="preserve"> in behavioral outcomes, such as volunteerism, in a study focused on effects of social media activity from a nonprofit organization (Paek, Hove, Jung, &amp; Cole, 2013, p. 532). </w:t>
      </w:r>
    </w:p>
    <w:p w14:paraId="593FD977" w14:textId="2A421984" w:rsidR="00547C38" w:rsidRPr="00975FA4" w:rsidRDefault="008748DA"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This information is critical to note because it provides a general foundation for organizations on how to cultivate OPR on social media. This research will be mentioned again in Chapter 5 as a way to analyze results. There is a lack of </w:t>
      </w:r>
      <w:r w:rsidR="003631E8" w:rsidRPr="00975FA4">
        <w:rPr>
          <w:rFonts w:ascii="Times New Roman" w:hAnsi="Times New Roman" w:cs="Times New Roman"/>
        </w:rPr>
        <w:t>research that analyzes</w:t>
      </w:r>
      <w:r w:rsidR="00D05559" w:rsidRPr="00975FA4">
        <w:rPr>
          <w:rFonts w:ascii="Times New Roman" w:hAnsi="Times New Roman" w:cs="Times New Roman"/>
        </w:rPr>
        <w:t xml:space="preserve"> the frequency </w:t>
      </w:r>
      <w:r w:rsidRPr="00975FA4">
        <w:rPr>
          <w:rFonts w:ascii="Times New Roman" w:hAnsi="Times New Roman" w:cs="Times New Roman"/>
        </w:rPr>
        <w:t xml:space="preserve">and textual content </w:t>
      </w:r>
      <w:r w:rsidR="00D05559" w:rsidRPr="00975FA4">
        <w:rPr>
          <w:rFonts w:ascii="Times New Roman" w:hAnsi="Times New Roman" w:cs="Times New Roman"/>
        </w:rPr>
        <w:t xml:space="preserve">of </w:t>
      </w:r>
      <w:r w:rsidRPr="00975FA4">
        <w:rPr>
          <w:rFonts w:ascii="Times New Roman" w:hAnsi="Times New Roman" w:cs="Times New Roman"/>
        </w:rPr>
        <w:t>organiz</w:t>
      </w:r>
      <w:r w:rsidR="00392A33" w:rsidRPr="00975FA4">
        <w:rPr>
          <w:rFonts w:ascii="Times New Roman" w:hAnsi="Times New Roman" w:cs="Times New Roman"/>
        </w:rPr>
        <w:t>ation</w:t>
      </w:r>
      <w:r w:rsidR="005B719D" w:rsidRPr="00975FA4">
        <w:rPr>
          <w:rFonts w:ascii="Times New Roman" w:hAnsi="Times New Roman" w:cs="Times New Roman"/>
        </w:rPr>
        <w:t>’</w:t>
      </w:r>
      <w:r w:rsidR="00392A33" w:rsidRPr="00975FA4">
        <w:rPr>
          <w:rFonts w:ascii="Times New Roman" w:hAnsi="Times New Roman" w:cs="Times New Roman"/>
        </w:rPr>
        <w:t>s social networking sites. To clarify, many studies analyze “content” to determine if there</w:t>
      </w:r>
      <w:r w:rsidR="005B719D" w:rsidRPr="00975FA4">
        <w:rPr>
          <w:rFonts w:ascii="Times New Roman" w:hAnsi="Times New Roman" w:cs="Times New Roman"/>
        </w:rPr>
        <w:t>’</w:t>
      </w:r>
      <w:r w:rsidR="00392A33" w:rsidRPr="00975FA4">
        <w:rPr>
          <w:rFonts w:ascii="Times New Roman" w:hAnsi="Times New Roman" w:cs="Times New Roman"/>
        </w:rPr>
        <w:t>s an email address available or if the name of</w:t>
      </w:r>
      <w:r w:rsidR="003631E8" w:rsidRPr="00975FA4">
        <w:rPr>
          <w:rFonts w:ascii="Times New Roman" w:hAnsi="Times New Roman" w:cs="Times New Roman"/>
        </w:rPr>
        <w:t xml:space="preserve"> the site operator is visible; however </w:t>
      </w:r>
      <w:r w:rsidR="00392A33" w:rsidRPr="00975FA4">
        <w:rPr>
          <w:rFonts w:ascii="Times New Roman" w:hAnsi="Times New Roman" w:cs="Times New Roman"/>
        </w:rPr>
        <w:t xml:space="preserve">analyzing textual content through the use of word and phrase frequency analyses </w:t>
      </w:r>
      <w:r w:rsidRPr="00975FA4">
        <w:rPr>
          <w:rFonts w:ascii="Times New Roman" w:hAnsi="Times New Roman" w:cs="Times New Roman"/>
        </w:rPr>
        <w:t>will</w:t>
      </w:r>
      <w:r w:rsidR="00D05559" w:rsidRPr="00975FA4">
        <w:rPr>
          <w:rFonts w:ascii="Times New Roman" w:hAnsi="Times New Roman" w:cs="Times New Roman"/>
        </w:rPr>
        <w:t xml:space="preserve"> assist in furthering scholarship </w:t>
      </w:r>
      <w:r w:rsidR="00392A33" w:rsidRPr="00975FA4">
        <w:rPr>
          <w:rFonts w:ascii="Times New Roman" w:hAnsi="Times New Roman" w:cs="Times New Roman"/>
        </w:rPr>
        <w:t xml:space="preserve">and understanding </w:t>
      </w:r>
      <w:r w:rsidR="005C695A" w:rsidRPr="00975FA4">
        <w:rPr>
          <w:rFonts w:ascii="Times New Roman" w:hAnsi="Times New Roman" w:cs="Times New Roman"/>
        </w:rPr>
        <w:t>regarding</w:t>
      </w:r>
      <w:r w:rsidR="00AB7F35" w:rsidRPr="00975FA4">
        <w:rPr>
          <w:rFonts w:ascii="Times New Roman" w:hAnsi="Times New Roman" w:cs="Times New Roman"/>
        </w:rPr>
        <w:t xml:space="preserve"> </w:t>
      </w:r>
      <w:r w:rsidR="00D05559" w:rsidRPr="00975FA4">
        <w:rPr>
          <w:rFonts w:ascii="Times New Roman" w:hAnsi="Times New Roman" w:cs="Times New Roman"/>
        </w:rPr>
        <w:t>organization activity on social networking sites.</w:t>
      </w:r>
    </w:p>
    <w:p w14:paraId="44D2B591" w14:textId="6A3EBA99" w:rsidR="00392A33" w:rsidRPr="00975FA4" w:rsidRDefault="00AC1D24" w:rsidP="006937C0">
      <w:pPr>
        <w:spacing w:line="480" w:lineRule="auto"/>
        <w:ind w:firstLine="720"/>
        <w:rPr>
          <w:rFonts w:ascii="Times New Roman" w:hAnsi="Times New Roman" w:cs="Times New Roman"/>
        </w:rPr>
      </w:pPr>
      <w:r w:rsidRPr="00975FA4">
        <w:rPr>
          <w:rFonts w:ascii="Times New Roman" w:hAnsi="Times New Roman" w:cs="Times New Roman"/>
          <w:b/>
        </w:rPr>
        <w:t>Effects of OPR.</w:t>
      </w:r>
      <w:r w:rsidRPr="00975FA4">
        <w:rPr>
          <w:rFonts w:ascii="Times New Roman" w:hAnsi="Times New Roman" w:cs="Times New Roman"/>
          <w:i/>
        </w:rPr>
        <w:t xml:space="preserve"> </w:t>
      </w:r>
      <w:r w:rsidR="004C0434" w:rsidRPr="00975FA4">
        <w:rPr>
          <w:rFonts w:ascii="Times New Roman" w:hAnsi="Times New Roman" w:cs="Times New Roman"/>
        </w:rPr>
        <w:t xml:space="preserve">Few researchers have focused on the effects of cultivating </w:t>
      </w:r>
      <w:r w:rsidRPr="00975FA4">
        <w:rPr>
          <w:rFonts w:ascii="Times New Roman" w:hAnsi="Times New Roman" w:cs="Times New Roman"/>
        </w:rPr>
        <w:t xml:space="preserve">OPR </w:t>
      </w:r>
      <w:r w:rsidR="004C0434" w:rsidRPr="00975FA4">
        <w:rPr>
          <w:rFonts w:ascii="Times New Roman" w:hAnsi="Times New Roman" w:cs="Times New Roman"/>
        </w:rPr>
        <w:t>on social media by way of researching how publics perceive varying degrees of interactivity, tone, voice, and continued interactions. Despite this, a clear trend has occurred that places the public</w:t>
      </w:r>
      <w:r w:rsidR="005B719D" w:rsidRPr="00975FA4">
        <w:rPr>
          <w:rFonts w:ascii="Times New Roman" w:hAnsi="Times New Roman" w:cs="Times New Roman"/>
        </w:rPr>
        <w:t>’</w:t>
      </w:r>
      <w:r w:rsidR="004C0434" w:rsidRPr="00975FA4">
        <w:rPr>
          <w:rFonts w:ascii="Times New Roman" w:hAnsi="Times New Roman" w:cs="Times New Roman"/>
        </w:rPr>
        <w:t xml:space="preserve">s perception of relational outcomes as the dependent variable in order to measure quality of </w:t>
      </w:r>
      <w:r w:rsidRPr="00975FA4">
        <w:rPr>
          <w:rFonts w:ascii="Times New Roman" w:hAnsi="Times New Roman" w:cs="Times New Roman"/>
        </w:rPr>
        <w:t>OPR</w:t>
      </w:r>
      <w:r w:rsidR="004C0434" w:rsidRPr="00975FA4">
        <w:rPr>
          <w:rFonts w:ascii="Times New Roman" w:hAnsi="Times New Roman" w:cs="Times New Roman"/>
        </w:rPr>
        <w:t xml:space="preserve">. Based on this trend in research, scholars have observed a trend in organizations not utilizing dialogic cluster guidelines on social media (Bortree &amp; Seltzer, 2009; Eyrich et al., 2008). This means that organizations are utilizing advanced website features and graphics, but they are not interacting with the public by way of publishing updated information, providing an opportunity for feedback, or responding to the public through the Internet. </w:t>
      </w:r>
    </w:p>
    <w:p w14:paraId="55EB3480" w14:textId="5348D516" w:rsidR="004C0434" w:rsidRPr="00975FA4" w:rsidRDefault="004C0434" w:rsidP="006937C0">
      <w:pPr>
        <w:spacing w:line="480" w:lineRule="auto"/>
        <w:ind w:firstLine="720"/>
        <w:rPr>
          <w:rFonts w:ascii="Times New Roman" w:hAnsi="Times New Roman" w:cs="Times New Roman"/>
          <w:color w:val="FF0000"/>
        </w:rPr>
      </w:pPr>
      <w:r w:rsidRPr="00975FA4">
        <w:rPr>
          <w:rFonts w:ascii="Times New Roman" w:hAnsi="Times New Roman" w:cs="Times New Roman"/>
        </w:rPr>
        <w:t xml:space="preserve">Despite the limited scholarship on the effects of cultivating </w:t>
      </w:r>
      <w:r w:rsidR="00AC1D24" w:rsidRPr="00975FA4">
        <w:rPr>
          <w:rFonts w:ascii="Times New Roman" w:hAnsi="Times New Roman" w:cs="Times New Roman"/>
        </w:rPr>
        <w:t>OPR</w:t>
      </w:r>
      <w:r w:rsidRPr="00975FA4">
        <w:rPr>
          <w:rFonts w:ascii="Times New Roman" w:hAnsi="Times New Roman" w:cs="Times New Roman"/>
        </w:rPr>
        <w:t xml:space="preserve"> on social media and social networking sites, research shows that it is possible for organizations to cultivate meaningful relationships with their publics on social networking sites that lead to relational and behavioral outcomes (Waters et al., 2009; Waters &amp; Jamal, 2011). New research on how organizations use social networking sites </w:t>
      </w:r>
      <w:r w:rsidR="00D96F1D" w:rsidRPr="00975FA4">
        <w:rPr>
          <w:rFonts w:ascii="Times New Roman" w:hAnsi="Times New Roman" w:cs="Times New Roman"/>
        </w:rPr>
        <w:t xml:space="preserve">and the content they publish </w:t>
      </w:r>
      <w:r w:rsidRPr="00975FA4">
        <w:rPr>
          <w:rFonts w:ascii="Times New Roman" w:hAnsi="Times New Roman" w:cs="Times New Roman"/>
        </w:rPr>
        <w:t>will provide updated information on use and content, which will either support earlier research or document a change in org</w:t>
      </w:r>
      <w:r w:rsidR="00AC1D24" w:rsidRPr="00975FA4">
        <w:rPr>
          <w:rFonts w:ascii="Times New Roman" w:hAnsi="Times New Roman" w:cs="Times New Roman"/>
        </w:rPr>
        <w:t>anizational</w:t>
      </w:r>
      <w:r w:rsidRPr="00975FA4">
        <w:rPr>
          <w:rFonts w:ascii="Times New Roman" w:hAnsi="Times New Roman" w:cs="Times New Roman"/>
        </w:rPr>
        <w:t xml:space="preserve"> online communication activity.</w:t>
      </w:r>
      <w:r w:rsidR="00201480" w:rsidRPr="00975FA4">
        <w:rPr>
          <w:rFonts w:ascii="Times New Roman" w:hAnsi="Times New Roman" w:cs="Times New Roman"/>
        </w:rPr>
        <w:t xml:space="preserve"> It is important to note this because </w:t>
      </w:r>
      <w:r w:rsidR="003631E8" w:rsidRPr="00975FA4">
        <w:rPr>
          <w:rFonts w:ascii="Times New Roman" w:hAnsi="Times New Roman" w:cs="Times New Roman"/>
        </w:rPr>
        <w:t>this research</w:t>
      </w:r>
      <w:r w:rsidR="00201480" w:rsidRPr="00975FA4">
        <w:rPr>
          <w:rFonts w:ascii="Times New Roman" w:hAnsi="Times New Roman" w:cs="Times New Roman"/>
        </w:rPr>
        <w:t xml:space="preserve"> use</w:t>
      </w:r>
      <w:r w:rsidR="003631E8" w:rsidRPr="00975FA4">
        <w:rPr>
          <w:rFonts w:ascii="Times New Roman" w:hAnsi="Times New Roman" w:cs="Times New Roman"/>
        </w:rPr>
        <w:t>s</w:t>
      </w:r>
      <w:r w:rsidR="00201480" w:rsidRPr="00975FA4">
        <w:rPr>
          <w:rFonts w:ascii="Times New Roman" w:hAnsi="Times New Roman" w:cs="Times New Roman"/>
        </w:rPr>
        <w:t xml:space="preserve"> a combination of Kent and </w:t>
      </w:r>
      <w:r w:rsidR="00633743" w:rsidRPr="00975FA4">
        <w:rPr>
          <w:rFonts w:ascii="Times New Roman" w:hAnsi="Times New Roman" w:cs="Times New Roman"/>
        </w:rPr>
        <w:t>Taylor’s</w:t>
      </w:r>
      <w:r w:rsidR="00201480" w:rsidRPr="00975FA4">
        <w:rPr>
          <w:rFonts w:ascii="Times New Roman" w:hAnsi="Times New Roman" w:cs="Times New Roman"/>
        </w:rPr>
        <w:t xml:space="preserve"> (1998) five guidelines, Waters </w:t>
      </w:r>
      <w:r w:rsidR="00633743" w:rsidRPr="00975FA4">
        <w:rPr>
          <w:rFonts w:ascii="Times New Roman" w:hAnsi="Times New Roman" w:cs="Times New Roman"/>
        </w:rPr>
        <w:t>et al.</w:t>
      </w:r>
      <w:r w:rsidR="00201480" w:rsidRPr="00975FA4">
        <w:rPr>
          <w:rFonts w:ascii="Times New Roman" w:hAnsi="Times New Roman" w:cs="Times New Roman"/>
        </w:rPr>
        <w:t xml:space="preserve"> (2009) engagement tactics, </w:t>
      </w:r>
      <w:r w:rsidR="00AC1D24" w:rsidRPr="00975FA4">
        <w:rPr>
          <w:rFonts w:ascii="Times New Roman" w:hAnsi="Times New Roman" w:cs="Times New Roman"/>
        </w:rPr>
        <w:t xml:space="preserve">and </w:t>
      </w:r>
      <w:r w:rsidR="00201480" w:rsidRPr="00975FA4">
        <w:rPr>
          <w:rFonts w:ascii="Times New Roman" w:hAnsi="Times New Roman" w:cs="Times New Roman"/>
        </w:rPr>
        <w:t>Tilson</w:t>
      </w:r>
      <w:r w:rsidR="00633743" w:rsidRPr="00975FA4">
        <w:rPr>
          <w:rFonts w:ascii="Times New Roman" w:hAnsi="Times New Roman" w:cs="Times New Roman"/>
        </w:rPr>
        <w:t>’</w:t>
      </w:r>
      <w:r w:rsidR="00AC1D24" w:rsidRPr="00975FA4">
        <w:rPr>
          <w:rFonts w:ascii="Times New Roman" w:hAnsi="Times New Roman" w:cs="Times New Roman"/>
        </w:rPr>
        <w:t>s</w:t>
      </w:r>
      <w:r w:rsidR="00201480" w:rsidRPr="00975FA4">
        <w:rPr>
          <w:rFonts w:ascii="Times New Roman" w:hAnsi="Times New Roman" w:cs="Times New Roman"/>
        </w:rPr>
        <w:t xml:space="preserve"> (2000, 2006) and Baker</w:t>
      </w:r>
      <w:r w:rsidR="00633743" w:rsidRPr="00975FA4">
        <w:rPr>
          <w:rFonts w:ascii="Times New Roman" w:hAnsi="Times New Roman" w:cs="Times New Roman"/>
        </w:rPr>
        <w:t>’</w:t>
      </w:r>
      <w:r w:rsidR="00201480" w:rsidRPr="00975FA4">
        <w:rPr>
          <w:rFonts w:ascii="Times New Roman" w:hAnsi="Times New Roman" w:cs="Times New Roman"/>
        </w:rPr>
        <w:t>s (20</w:t>
      </w:r>
      <w:r w:rsidR="00170E5D">
        <w:rPr>
          <w:rFonts w:ascii="Times New Roman" w:hAnsi="Times New Roman" w:cs="Times New Roman"/>
        </w:rPr>
        <w:t>02</w:t>
      </w:r>
      <w:r w:rsidR="00201480" w:rsidRPr="00975FA4">
        <w:rPr>
          <w:rFonts w:ascii="Times New Roman" w:hAnsi="Times New Roman" w:cs="Times New Roman"/>
        </w:rPr>
        <w:t xml:space="preserve">) covenantal public relations model </w:t>
      </w:r>
      <w:r w:rsidR="00AC1D24" w:rsidRPr="00975FA4">
        <w:rPr>
          <w:rFonts w:ascii="Times New Roman" w:hAnsi="Times New Roman" w:cs="Times New Roman"/>
        </w:rPr>
        <w:t>to</w:t>
      </w:r>
      <w:r w:rsidR="00201480" w:rsidRPr="00975FA4">
        <w:rPr>
          <w:rFonts w:ascii="Times New Roman" w:hAnsi="Times New Roman" w:cs="Times New Roman"/>
        </w:rPr>
        <w:t xml:space="preserve"> evaluate OPR.</w:t>
      </w:r>
    </w:p>
    <w:p w14:paraId="01868952" w14:textId="7913C973" w:rsidR="002B005A" w:rsidRPr="00975FA4" w:rsidRDefault="00AC1D24" w:rsidP="006937C0">
      <w:pPr>
        <w:spacing w:line="480" w:lineRule="auto"/>
        <w:ind w:firstLine="720"/>
        <w:rPr>
          <w:rFonts w:ascii="Times New Roman" w:hAnsi="Times New Roman" w:cs="Times New Roman"/>
        </w:rPr>
      </w:pPr>
      <w:r w:rsidRPr="00975FA4">
        <w:rPr>
          <w:rFonts w:ascii="Times New Roman" w:hAnsi="Times New Roman" w:cs="Times New Roman"/>
          <w:b/>
          <w:i/>
        </w:rPr>
        <w:t>Twitter as a micro</w:t>
      </w:r>
      <w:r w:rsidR="00392A33" w:rsidRPr="00975FA4">
        <w:rPr>
          <w:rFonts w:ascii="Times New Roman" w:hAnsi="Times New Roman" w:cs="Times New Roman"/>
          <w:b/>
          <w:i/>
        </w:rPr>
        <w:t>-</w:t>
      </w:r>
      <w:r w:rsidRPr="00975FA4">
        <w:rPr>
          <w:rFonts w:ascii="Times New Roman" w:hAnsi="Times New Roman" w:cs="Times New Roman"/>
          <w:b/>
          <w:i/>
        </w:rPr>
        <w:t>blog.</w:t>
      </w:r>
      <w:r w:rsidRPr="00975FA4">
        <w:rPr>
          <w:rFonts w:ascii="Times New Roman" w:hAnsi="Times New Roman" w:cs="Times New Roman"/>
        </w:rPr>
        <w:t xml:space="preserve"> </w:t>
      </w:r>
      <w:r w:rsidR="001E4E63" w:rsidRPr="00975FA4">
        <w:rPr>
          <w:rFonts w:ascii="Times New Roman" w:hAnsi="Times New Roman" w:cs="Times New Roman"/>
        </w:rPr>
        <w:t xml:space="preserve">Next, I will </w:t>
      </w:r>
      <w:r w:rsidR="00703BC6" w:rsidRPr="00975FA4">
        <w:rPr>
          <w:rFonts w:ascii="Times New Roman" w:hAnsi="Times New Roman" w:cs="Times New Roman"/>
        </w:rPr>
        <w:t>clarify</w:t>
      </w:r>
      <w:r w:rsidR="001E4E63" w:rsidRPr="00975FA4">
        <w:rPr>
          <w:rFonts w:ascii="Times New Roman" w:hAnsi="Times New Roman" w:cs="Times New Roman"/>
        </w:rPr>
        <w:t xml:space="preserve"> </w:t>
      </w:r>
      <w:r w:rsidR="00703BC6" w:rsidRPr="00975FA4">
        <w:rPr>
          <w:rFonts w:ascii="Times New Roman" w:hAnsi="Times New Roman" w:cs="Times New Roman"/>
        </w:rPr>
        <w:t>the difference between blogs and a micro-blogging social networking site, such as Twitter.</w:t>
      </w:r>
      <w:r w:rsidR="001E4E63" w:rsidRPr="00975FA4">
        <w:rPr>
          <w:rFonts w:ascii="Times New Roman" w:hAnsi="Times New Roman" w:cs="Times New Roman"/>
        </w:rPr>
        <w:t xml:space="preserve"> </w:t>
      </w:r>
      <w:r w:rsidR="00547C38" w:rsidRPr="00975FA4">
        <w:rPr>
          <w:rFonts w:ascii="Times New Roman" w:hAnsi="Times New Roman" w:cs="Times New Roman"/>
        </w:rPr>
        <w:t xml:space="preserve">There is a clear distinction between the terms “social media” and “social networking sites” in academic scholarship, despite the fact that social networking sites are included within </w:t>
      </w:r>
      <w:r w:rsidR="00AB7F35" w:rsidRPr="00975FA4">
        <w:rPr>
          <w:rFonts w:ascii="Times New Roman" w:hAnsi="Times New Roman" w:cs="Times New Roman"/>
        </w:rPr>
        <w:t>the term “social media.”</w:t>
      </w:r>
      <w:r w:rsidR="00547C38" w:rsidRPr="00975FA4">
        <w:rPr>
          <w:rFonts w:ascii="Times New Roman" w:hAnsi="Times New Roman" w:cs="Times New Roman"/>
        </w:rPr>
        <w:t xml:space="preserve"> </w:t>
      </w:r>
      <w:r w:rsidR="0023377D" w:rsidRPr="00975FA4">
        <w:rPr>
          <w:rFonts w:ascii="Times New Roman" w:hAnsi="Times New Roman" w:cs="Times New Roman"/>
        </w:rPr>
        <w:t xml:space="preserve">Blogs are considered a “social media” in the academic community and provide similar opportunities for relationship management and relational outcomes as social networking sites such as Twitter, Instagram, and Facebook (Curtis et al., 2010; Eyrich, Padman, &amp; Sweetser, 2008). </w:t>
      </w:r>
      <w:r w:rsidR="00547C38" w:rsidRPr="00975FA4">
        <w:rPr>
          <w:rFonts w:ascii="Times New Roman" w:hAnsi="Times New Roman" w:cs="Times New Roman"/>
        </w:rPr>
        <w:t>Scholarship on blogs is relevant to this research because Twitte</w:t>
      </w:r>
      <w:r w:rsidR="00AB7F35" w:rsidRPr="00975FA4">
        <w:rPr>
          <w:rFonts w:ascii="Times New Roman" w:hAnsi="Times New Roman" w:cs="Times New Roman"/>
        </w:rPr>
        <w:t>r is widely considered a “micro</w:t>
      </w:r>
      <w:r w:rsidR="00633743" w:rsidRPr="00975FA4">
        <w:rPr>
          <w:rFonts w:ascii="Times New Roman" w:hAnsi="Times New Roman" w:cs="Times New Roman"/>
        </w:rPr>
        <w:t>-</w:t>
      </w:r>
      <w:r w:rsidR="00547C38" w:rsidRPr="00975FA4">
        <w:rPr>
          <w:rFonts w:ascii="Times New Roman" w:hAnsi="Times New Roman" w:cs="Times New Roman"/>
        </w:rPr>
        <w:t xml:space="preserve">blog” due to the 140-character limit per published post (Jansen et al., 2009). </w:t>
      </w:r>
      <w:r w:rsidR="002B005A" w:rsidRPr="00975FA4">
        <w:rPr>
          <w:rFonts w:ascii="Times New Roman" w:hAnsi="Times New Roman" w:cs="Times New Roman"/>
        </w:rPr>
        <w:t xml:space="preserve"> </w:t>
      </w:r>
    </w:p>
    <w:p w14:paraId="214EAF29" w14:textId="11EF70C3" w:rsidR="002B005A" w:rsidRPr="00975FA4" w:rsidRDefault="002B005A" w:rsidP="006937C0">
      <w:pPr>
        <w:spacing w:line="480" w:lineRule="auto"/>
        <w:ind w:left="720"/>
        <w:rPr>
          <w:rFonts w:ascii="Times New Roman" w:hAnsi="Times New Roman" w:cs="Times New Roman"/>
        </w:rPr>
      </w:pPr>
      <w:r w:rsidRPr="00975FA4">
        <w:rPr>
          <w:rFonts w:ascii="Times New Roman" w:hAnsi="Times New Roman" w:cs="Times New Roman"/>
        </w:rPr>
        <w:t>A standard micro</w:t>
      </w:r>
      <w:r w:rsidR="00633743" w:rsidRPr="00975FA4">
        <w:rPr>
          <w:rFonts w:ascii="Times New Roman" w:hAnsi="Times New Roman" w:cs="Times New Roman"/>
        </w:rPr>
        <w:t>-</w:t>
      </w:r>
      <w:r w:rsidRPr="00975FA4">
        <w:rPr>
          <w:rFonts w:ascii="Times New Roman" w:hAnsi="Times New Roman" w:cs="Times New Roman"/>
        </w:rPr>
        <w:t>blog is approximately the length of a typical newspaper headline and subhead, which makes it easy to both produce and consume. The message is also asynchronous noninvasive, since one can choose who to receive updates from. They are also archival in the sense that these micro</w:t>
      </w:r>
      <w:r w:rsidR="00633743" w:rsidRPr="00975FA4">
        <w:rPr>
          <w:rFonts w:ascii="Times New Roman" w:hAnsi="Times New Roman" w:cs="Times New Roman"/>
        </w:rPr>
        <w:t>-</w:t>
      </w:r>
      <w:r w:rsidRPr="00975FA4">
        <w:rPr>
          <w:rFonts w:ascii="Times New Roman" w:hAnsi="Times New Roman" w:cs="Times New Roman"/>
        </w:rPr>
        <w:t>blogs permanently exist and are searchable via Web search engines and other services. Since they are online, they are also typically accessible by anyone with an Internet connection. In short, these micro-branding comments are immediate, ubiquitous, and scalable. (Jansen et al., 2009, p. 2170)</w:t>
      </w:r>
    </w:p>
    <w:p w14:paraId="5F97C60D" w14:textId="77777777" w:rsidR="00392A33"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Despite the relevant</w:t>
      </w:r>
      <w:r w:rsidR="00AB7F35" w:rsidRPr="00975FA4">
        <w:rPr>
          <w:rFonts w:ascii="Times New Roman" w:hAnsi="Times New Roman" w:cs="Times New Roman"/>
        </w:rPr>
        <w:t xml:space="preserve"> research concerning blogs and social media,</w:t>
      </w:r>
      <w:r w:rsidRPr="00975FA4">
        <w:rPr>
          <w:rFonts w:ascii="Times New Roman" w:hAnsi="Times New Roman" w:cs="Times New Roman"/>
        </w:rPr>
        <w:t xml:space="preserve"> social networking sites provide more opportunity for relational outcomes when compared to blogs due to the fundamental one-way communication nature of blogs. While receiving feedback through comments, polls, and surveys may be available within organizational blogs, they lack the ease and fluidity of continued interactions when compared to social networking sites. </w:t>
      </w:r>
    </w:p>
    <w:p w14:paraId="62A27D5A" w14:textId="7EB341B8"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Social networking sites such as Twitter provide more robust relationship cultivation opportunities based on the foundational interactive nature of social networking sites. It is possible to only practice one-way communication on social networking site</w:t>
      </w:r>
      <w:r w:rsidR="007A67C2" w:rsidRPr="00975FA4">
        <w:rPr>
          <w:rFonts w:ascii="Times New Roman" w:hAnsi="Times New Roman" w:cs="Times New Roman"/>
        </w:rPr>
        <w:t>s (as we</w:t>
      </w:r>
      <w:r w:rsidR="00633743" w:rsidRPr="00975FA4">
        <w:rPr>
          <w:rFonts w:ascii="Times New Roman" w:hAnsi="Times New Roman" w:cs="Times New Roman"/>
        </w:rPr>
        <w:t>’</w:t>
      </w:r>
      <w:r w:rsidR="007A67C2" w:rsidRPr="00975FA4">
        <w:rPr>
          <w:rFonts w:ascii="Times New Roman" w:hAnsi="Times New Roman" w:cs="Times New Roman"/>
        </w:rPr>
        <w:t>ll see below shortly). T</w:t>
      </w:r>
      <w:r w:rsidRPr="00975FA4">
        <w:rPr>
          <w:rFonts w:ascii="Times New Roman" w:hAnsi="Times New Roman" w:cs="Times New Roman"/>
        </w:rPr>
        <w:t>here is much greater opportunity</w:t>
      </w:r>
      <w:r w:rsidR="007A67C2" w:rsidRPr="00975FA4">
        <w:rPr>
          <w:rFonts w:ascii="Times New Roman" w:hAnsi="Times New Roman" w:cs="Times New Roman"/>
        </w:rPr>
        <w:t>, however,</w:t>
      </w:r>
      <w:r w:rsidRPr="00975FA4">
        <w:rPr>
          <w:rFonts w:ascii="Times New Roman" w:hAnsi="Times New Roman" w:cs="Times New Roman"/>
        </w:rPr>
        <w:t xml:space="preserve"> for </w:t>
      </w:r>
      <w:r w:rsidR="00392A33" w:rsidRPr="00975FA4">
        <w:rPr>
          <w:rFonts w:ascii="Times New Roman" w:hAnsi="Times New Roman" w:cs="Times New Roman"/>
        </w:rPr>
        <w:t>symmetrical</w:t>
      </w:r>
      <w:r w:rsidRPr="00975FA4">
        <w:rPr>
          <w:rFonts w:ascii="Times New Roman" w:hAnsi="Times New Roman" w:cs="Times New Roman"/>
        </w:rPr>
        <w:t xml:space="preserve"> communication on social networking sites based on non-verbal communication features available such as likes, favorites, </w:t>
      </w:r>
      <w:r w:rsidR="00000CBE">
        <w:rPr>
          <w:rFonts w:ascii="Times New Roman" w:hAnsi="Times New Roman" w:cs="Times New Roman"/>
        </w:rPr>
        <w:t>hashtag</w:t>
      </w:r>
      <w:r w:rsidRPr="00975FA4">
        <w:rPr>
          <w:rFonts w:ascii="Times New Roman" w:hAnsi="Times New Roman" w:cs="Times New Roman"/>
        </w:rPr>
        <w:t>s, comments, shares, and retweets (</w:t>
      </w:r>
      <w:r w:rsidR="000D0B55" w:rsidRPr="00975FA4">
        <w:rPr>
          <w:rFonts w:ascii="Times New Roman" w:hAnsi="Times New Roman" w:cs="Times New Roman"/>
        </w:rPr>
        <w:t xml:space="preserve">Park &amp; Reber, 2008; </w:t>
      </w:r>
      <w:r w:rsidRPr="00975FA4">
        <w:rPr>
          <w:rFonts w:ascii="Times New Roman" w:hAnsi="Times New Roman" w:cs="Times New Roman"/>
        </w:rPr>
        <w:t xml:space="preserve">Rybalko &amp; </w:t>
      </w:r>
      <w:r w:rsidR="000D0B55" w:rsidRPr="00975FA4">
        <w:rPr>
          <w:rFonts w:ascii="Times New Roman" w:hAnsi="Times New Roman" w:cs="Times New Roman"/>
        </w:rPr>
        <w:t>Seltzer, 2010</w:t>
      </w:r>
      <w:r w:rsidRPr="00975FA4">
        <w:rPr>
          <w:rFonts w:ascii="Times New Roman" w:hAnsi="Times New Roman" w:cs="Times New Roman"/>
        </w:rPr>
        <w:t xml:space="preserve">). </w:t>
      </w:r>
    </w:p>
    <w:p w14:paraId="3D69FAFF" w14:textId="0463F235" w:rsidR="00547C38"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rPr>
        <w:t>Organization-public relationship</w:t>
      </w:r>
      <w:r w:rsidR="005649F0" w:rsidRPr="00975FA4">
        <w:rPr>
          <w:rFonts w:ascii="Times New Roman" w:hAnsi="Times New Roman" w:cs="Times New Roman"/>
          <w:b/>
        </w:rPr>
        <w:t xml:space="preserve"> </w:t>
      </w:r>
      <w:r w:rsidR="006B4ACA" w:rsidRPr="00975FA4">
        <w:rPr>
          <w:rFonts w:ascii="Times New Roman" w:hAnsi="Times New Roman" w:cs="Times New Roman"/>
          <w:b/>
        </w:rPr>
        <w:t>application on social media</w:t>
      </w:r>
      <w:r w:rsidR="005E4FFF" w:rsidRPr="00975FA4">
        <w:rPr>
          <w:rFonts w:ascii="Times New Roman" w:hAnsi="Times New Roman" w:cs="Times New Roman"/>
          <w:b/>
        </w:rPr>
        <w:t xml:space="preserve">. </w:t>
      </w:r>
      <w:r w:rsidR="00724702" w:rsidRPr="00975FA4">
        <w:rPr>
          <w:rFonts w:ascii="Times New Roman" w:hAnsi="Times New Roman" w:cs="Times New Roman"/>
        </w:rPr>
        <w:t xml:space="preserve">Researchers studying </w:t>
      </w:r>
      <w:r w:rsidR="004C0434" w:rsidRPr="00975FA4">
        <w:rPr>
          <w:rFonts w:ascii="Times New Roman" w:hAnsi="Times New Roman" w:cs="Times New Roman"/>
        </w:rPr>
        <w:t>OPR</w:t>
      </w:r>
      <w:r w:rsidR="00724702" w:rsidRPr="00975FA4">
        <w:rPr>
          <w:rFonts w:ascii="Times New Roman" w:hAnsi="Times New Roman" w:cs="Times New Roman"/>
        </w:rPr>
        <w:t xml:space="preserve"> on social media </w:t>
      </w:r>
      <w:r w:rsidR="007A67C2" w:rsidRPr="00975FA4">
        <w:rPr>
          <w:rFonts w:ascii="Times New Roman" w:hAnsi="Times New Roman" w:cs="Times New Roman"/>
        </w:rPr>
        <w:t xml:space="preserve">have </w:t>
      </w:r>
      <w:r w:rsidR="00724702" w:rsidRPr="00975FA4">
        <w:rPr>
          <w:rFonts w:ascii="Times New Roman" w:hAnsi="Times New Roman" w:cs="Times New Roman"/>
        </w:rPr>
        <w:t>use</w:t>
      </w:r>
      <w:r w:rsidR="00372DCD" w:rsidRPr="00975FA4">
        <w:rPr>
          <w:rFonts w:ascii="Times New Roman" w:hAnsi="Times New Roman" w:cs="Times New Roman"/>
        </w:rPr>
        <w:t>d</w:t>
      </w:r>
      <w:r w:rsidR="00724702" w:rsidRPr="00975FA4">
        <w:rPr>
          <w:rFonts w:ascii="Times New Roman" w:hAnsi="Times New Roman" w:cs="Times New Roman"/>
        </w:rPr>
        <w:t xml:space="preserve"> the research method of content analysis to describe use of social networking sites or to</w:t>
      </w:r>
      <w:r w:rsidR="00547C38" w:rsidRPr="00975FA4">
        <w:rPr>
          <w:rFonts w:ascii="Times New Roman" w:hAnsi="Times New Roman" w:cs="Times New Roman"/>
        </w:rPr>
        <w:t xml:space="preserve"> describe </w:t>
      </w:r>
      <w:r w:rsidR="007A67C2" w:rsidRPr="00975FA4">
        <w:rPr>
          <w:rFonts w:ascii="Times New Roman" w:hAnsi="Times New Roman" w:cs="Times New Roman"/>
        </w:rPr>
        <w:t xml:space="preserve">the </w:t>
      </w:r>
      <w:r w:rsidR="00547C38" w:rsidRPr="00975FA4">
        <w:rPr>
          <w:rFonts w:ascii="Times New Roman" w:hAnsi="Times New Roman" w:cs="Times New Roman"/>
        </w:rPr>
        <w:t xml:space="preserve">effects </w:t>
      </w:r>
      <w:r w:rsidR="00724702" w:rsidRPr="00975FA4">
        <w:rPr>
          <w:rFonts w:ascii="Times New Roman" w:hAnsi="Times New Roman" w:cs="Times New Roman"/>
        </w:rPr>
        <w:t xml:space="preserve">of communicating on social networking sites by measuring </w:t>
      </w:r>
      <w:r w:rsidR="00547C38" w:rsidRPr="00975FA4">
        <w:rPr>
          <w:rFonts w:ascii="Times New Roman" w:hAnsi="Times New Roman" w:cs="Times New Roman"/>
        </w:rPr>
        <w:t xml:space="preserve">relational outcomes. </w:t>
      </w:r>
      <w:r w:rsidR="00724702" w:rsidRPr="00975FA4">
        <w:rPr>
          <w:rFonts w:ascii="Times New Roman" w:hAnsi="Times New Roman" w:cs="Times New Roman"/>
        </w:rPr>
        <w:t>Previous r</w:t>
      </w:r>
      <w:r w:rsidR="00547C38" w:rsidRPr="00975FA4">
        <w:rPr>
          <w:rFonts w:ascii="Times New Roman" w:hAnsi="Times New Roman" w:cs="Times New Roman"/>
        </w:rPr>
        <w:t>esearch shows organizations are aware of the importance of social media as well as the potential benefits and dangers it ca</w:t>
      </w:r>
      <w:r w:rsidR="007A67C2" w:rsidRPr="00975FA4">
        <w:rPr>
          <w:rFonts w:ascii="Times New Roman" w:hAnsi="Times New Roman" w:cs="Times New Roman"/>
        </w:rPr>
        <w:t>n produce for an organization</w:t>
      </w:r>
      <w:r w:rsidR="003631E8" w:rsidRPr="00975FA4">
        <w:rPr>
          <w:rFonts w:ascii="Times New Roman" w:hAnsi="Times New Roman" w:cs="Times New Roman"/>
        </w:rPr>
        <w:t xml:space="preserve"> (</w:t>
      </w:r>
      <w:r w:rsidR="007F67FB" w:rsidRPr="00975FA4">
        <w:rPr>
          <w:rFonts w:ascii="Times New Roman" w:hAnsi="Times New Roman" w:cs="Times New Roman"/>
        </w:rPr>
        <w:t>Briones et al., 2011</w:t>
      </w:r>
      <w:r w:rsidR="003631E8" w:rsidRPr="00975FA4">
        <w:rPr>
          <w:rFonts w:ascii="Times New Roman" w:hAnsi="Times New Roman" w:cs="Times New Roman"/>
        </w:rPr>
        <w:t>)</w:t>
      </w:r>
      <w:r w:rsidR="007A67C2" w:rsidRPr="00975FA4">
        <w:rPr>
          <w:rFonts w:ascii="Times New Roman" w:hAnsi="Times New Roman" w:cs="Times New Roman"/>
        </w:rPr>
        <w:t>. T</w:t>
      </w:r>
      <w:r w:rsidR="00547C38" w:rsidRPr="00975FA4">
        <w:rPr>
          <w:rFonts w:ascii="Times New Roman" w:hAnsi="Times New Roman" w:cs="Times New Roman"/>
        </w:rPr>
        <w:t>he large majority of public relations practitioners</w:t>
      </w:r>
      <w:r w:rsidR="007A67C2" w:rsidRPr="00975FA4">
        <w:rPr>
          <w:rFonts w:ascii="Times New Roman" w:hAnsi="Times New Roman" w:cs="Times New Roman"/>
        </w:rPr>
        <w:t>, however,</w:t>
      </w:r>
      <w:r w:rsidR="00547C38" w:rsidRPr="00975FA4">
        <w:rPr>
          <w:rFonts w:ascii="Times New Roman" w:hAnsi="Times New Roman" w:cs="Times New Roman"/>
        </w:rPr>
        <w:t xml:space="preserve"> are not using social m</w:t>
      </w:r>
      <w:r w:rsidR="00372DCD" w:rsidRPr="00975FA4">
        <w:rPr>
          <w:rFonts w:ascii="Times New Roman" w:hAnsi="Times New Roman" w:cs="Times New Roman"/>
        </w:rPr>
        <w:t>edia to its full</w:t>
      </w:r>
      <w:r w:rsidR="00547C38" w:rsidRPr="00975FA4">
        <w:rPr>
          <w:rFonts w:ascii="Times New Roman" w:hAnsi="Times New Roman" w:cs="Times New Roman"/>
        </w:rPr>
        <w:t xml:space="preserve"> potential in order to build organization-public relationships</w:t>
      </w:r>
      <w:r w:rsidR="003631E8" w:rsidRPr="00975FA4">
        <w:rPr>
          <w:rFonts w:ascii="Times New Roman" w:hAnsi="Times New Roman" w:cs="Times New Roman"/>
        </w:rPr>
        <w:t xml:space="preserve"> (</w:t>
      </w:r>
      <w:r w:rsidR="007F67FB" w:rsidRPr="00975FA4">
        <w:rPr>
          <w:rFonts w:ascii="Times New Roman" w:hAnsi="Times New Roman" w:cs="Times New Roman"/>
        </w:rPr>
        <w:t>Waters et al., 2009; Waters &amp; Jamal, 2011; Waters &amp; Lo, 2012</w:t>
      </w:r>
      <w:r w:rsidR="003631E8" w:rsidRPr="00975FA4">
        <w:rPr>
          <w:rFonts w:ascii="Times New Roman" w:hAnsi="Times New Roman" w:cs="Times New Roman"/>
        </w:rPr>
        <w:t>)</w:t>
      </w:r>
      <w:r w:rsidR="00547C38" w:rsidRPr="00975FA4">
        <w:rPr>
          <w:rFonts w:ascii="Times New Roman" w:hAnsi="Times New Roman" w:cs="Times New Roman"/>
        </w:rPr>
        <w:t>. Common reasons for not fully utilizing social networking sites include time, resources, and knowledge</w:t>
      </w:r>
      <w:r w:rsidR="003631E8" w:rsidRPr="00975FA4">
        <w:rPr>
          <w:rFonts w:ascii="Times New Roman" w:hAnsi="Times New Roman" w:cs="Times New Roman"/>
        </w:rPr>
        <w:t xml:space="preserve"> (</w:t>
      </w:r>
      <w:r w:rsidR="00D96F1D" w:rsidRPr="00975FA4">
        <w:rPr>
          <w:rFonts w:ascii="Times New Roman" w:hAnsi="Times New Roman" w:cs="Times New Roman"/>
        </w:rPr>
        <w:t>Campbell, 2007; Smith, 2007; Waters et al., 2011</w:t>
      </w:r>
      <w:r w:rsidR="003631E8" w:rsidRPr="00975FA4">
        <w:rPr>
          <w:rFonts w:ascii="Times New Roman" w:hAnsi="Times New Roman" w:cs="Times New Roman"/>
        </w:rPr>
        <w:t>)</w:t>
      </w:r>
      <w:r w:rsidR="00547C38" w:rsidRPr="00975FA4">
        <w:rPr>
          <w:rFonts w:ascii="Times New Roman" w:hAnsi="Times New Roman" w:cs="Times New Roman"/>
        </w:rPr>
        <w:t xml:space="preserve">. </w:t>
      </w:r>
    </w:p>
    <w:p w14:paraId="42E8E2B9" w14:textId="1A37045B" w:rsidR="0010644A" w:rsidRPr="00975FA4" w:rsidRDefault="00A519E5" w:rsidP="006937C0">
      <w:pPr>
        <w:spacing w:line="480" w:lineRule="auto"/>
        <w:ind w:firstLine="720"/>
        <w:rPr>
          <w:rFonts w:ascii="Times New Roman" w:hAnsi="Times New Roman" w:cs="Times New Roman"/>
        </w:rPr>
      </w:pPr>
      <w:r w:rsidRPr="00975FA4">
        <w:rPr>
          <w:rFonts w:ascii="Times New Roman" w:hAnsi="Times New Roman" w:cs="Times New Roman"/>
        </w:rPr>
        <w:t xml:space="preserve">While several scholars have </w:t>
      </w:r>
      <w:r w:rsidR="00547C38" w:rsidRPr="00975FA4">
        <w:rPr>
          <w:rFonts w:ascii="Times New Roman" w:hAnsi="Times New Roman" w:cs="Times New Roman"/>
        </w:rPr>
        <w:t>hailed two-way symmetrical communication as the most effective and ethical model</w:t>
      </w:r>
      <w:r w:rsidR="00372DCD" w:rsidRPr="00975FA4">
        <w:rPr>
          <w:rFonts w:ascii="Times New Roman" w:hAnsi="Times New Roman" w:cs="Times New Roman"/>
        </w:rPr>
        <w:t xml:space="preserve"> of communication, research shows </w:t>
      </w:r>
      <w:r w:rsidR="00547C38" w:rsidRPr="00975FA4">
        <w:rPr>
          <w:rFonts w:ascii="Times New Roman" w:hAnsi="Times New Roman" w:cs="Times New Roman"/>
        </w:rPr>
        <w:t xml:space="preserve">that practitioners </w:t>
      </w:r>
      <w:r w:rsidRPr="00975FA4">
        <w:rPr>
          <w:rFonts w:ascii="Times New Roman" w:hAnsi="Times New Roman" w:cs="Times New Roman"/>
        </w:rPr>
        <w:t xml:space="preserve">who </w:t>
      </w:r>
      <w:r w:rsidR="00547C38" w:rsidRPr="00975FA4">
        <w:rPr>
          <w:rFonts w:ascii="Times New Roman" w:hAnsi="Times New Roman" w:cs="Times New Roman"/>
        </w:rPr>
        <w:t>use one-way communication to interact with pub</w:t>
      </w:r>
      <w:r w:rsidRPr="00975FA4">
        <w:rPr>
          <w:rFonts w:ascii="Times New Roman" w:hAnsi="Times New Roman" w:cs="Times New Roman"/>
        </w:rPr>
        <w:t>lics on social networking sites</w:t>
      </w:r>
      <w:r w:rsidR="00547C38" w:rsidRPr="00975FA4">
        <w:rPr>
          <w:rFonts w:ascii="Times New Roman" w:hAnsi="Times New Roman" w:cs="Times New Roman"/>
        </w:rPr>
        <w:t xml:space="preserve"> generally fail to capitalize on interactive features available on social networking sites, and neglect relationship development through engagement (Bortree &amp; Seltzer, 2009; </w:t>
      </w:r>
      <w:r w:rsidR="000D0B55" w:rsidRPr="00975FA4">
        <w:rPr>
          <w:rFonts w:ascii="Times New Roman" w:hAnsi="Times New Roman" w:cs="Times New Roman"/>
        </w:rPr>
        <w:t xml:space="preserve">Eyrich et al., 2008; Hong, 2013; </w:t>
      </w:r>
      <w:r w:rsidR="00C12F3F" w:rsidRPr="00975FA4">
        <w:rPr>
          <w:rFonts w:ascii="Times New Roman" w:hAnsi="Times New Roman" w:cs="Times New Roman"/>
        </w:rPr>
        <w:t xml:space="preserve">Waters et al., 2009; </w:t>
      </w:r>
      <w:r w:rsidR="00547C38" w:rsidRPr="00975FA4">
        <w:rPr>
          <w:rFonts w:ascii="Times New Roman" w:hAnsi="Times New Roman" w:cs="Times New Roman"/>
        </w:rPr>
        <w:t>Waters &amp; Ja</w:t>
      </w:r>
      <w:r w:rsidR="00C12F3F" w:rsidRPr="00975FA4">
        <w:rPr>
          <w:rFonts w:ascii="Times New Roman" w:hAnsi="Times New Roman" w:cs="Times New Roman"/>
        </w:rPr>
        <w:t>mal, 2011</w:t>
      </w:r>
      <w:r w:rsidR="00547C38" w:rsidRPr="00975FA4">
        <w:rPr>
          <w:rFonts w:ascii="Times New Roman" w:hAnsi="Times New Roman" w:cs="Times New Roman"/>
        </w:rPr>
        <w:t>; Waters &amp; Lo, 2012</w:t>
      </w:r>
      <w:r w:rsidR="000D0B55" w:rsidRPr="00975FA4">
        <w:rPr>
          <w:rFonts w:ascii="Times New Roman" w:hAnsi="Times New Roman" w:cs="Times New Roman"/>
        </w:rPr>
        <w:t>; Xifra &amp; Grau, 2010</w:t>
      </w:r>
      <w:r w:rsidR="007A67C2" w:rsidRPr="00975FA4">
        <w:rPr>
          <w:rFonts w:ascii="Times New Roman" w:hAnsi="Times New Roman" w:cs="Times New Roman"/>
        </w:rPr>
        <w:softHyphen/>
        <w:t>)</w:t>
      </w:r>
      <w:r w:rsidR="007A67C2" w:rsidRPr="00975FA4">
        <w:rPr>
          <w:rFonts w:ascii="Times New Roman" w:hAnsi="Times New Roman" w:cs="Times New Roman"/>
        </w:rPr>
        <w:softHyphen/>
      </w:r>
      <w:r w:rsidR="007A67C2" w:rsidRPr="00975FA4">
        <w:rPr>
          <w:rFonts w:ascii="Times New Roman" w:hAnsi="Times New Roman" w:cs="Times New Roman"/>
        </w:rPr>
        <w:softHyphen/>
        <w:t>. Non</w:t>
      </w:r>
      <w:r w:rsidR="00547C38" w:rsidRPr="00975FA4">
        <w:rPr>
          <w:rFonts w:ascii="Times New Roman" w:hAnsi="Times New Roman" w:cs="Times New Roman"/>
        </w:rPr>
        <w:t>profit organizations are more likely to use one-way communication on Twitter, specifically public information, and often promote their own initiatives through website links (24%), blog links (20%), and newsletter links (13%) aimed at recruiting volunteers, fundraising, and disseminating in</w:t>
      </w:r>
      <w:r w:rsidR="000D0B55" w:rsidRPr="00975FA4">
        <w:rPr>
          <w:rFonts w:ascii="Times New Roman" w:hAnsi="Times New Roman" w:cs="Times New Roman"/>
        </w:rPr>
        <w:t>formation (Paek et al., 2013</w:t>
      </w:r>
      <w:r w:rsidR="0010644A" w:rsidRPr="00975FA4">
        <w:rPr>
          <w:rFonts w:ascii="Times New Roman" w:hAnsi="Times New Roman" w:cs="Times New Roman"/>
        </w:rPr>
        <w:t>; Waters &amp; Jamal</w:t>
      </w:r>
      <w:r w:rsidR="00AC1D24" w:rsidRPr="00975FA4">
        <w:rPr>
          <w:rFonts w:ascii="Times New Roman" w:hAnsi="Times New Roman" w:cs="Times New Roman"/>
        </w:rPr>
        <w:t>, 2011</w:t>
      </w:r>
      <w:r w:rsidR="00547C38" w:rsidRPr="00975FA4">
        <w:rPr>
          <w:rFonts w:ascii="Times New Roman" w:hAnsi="Times New Roman" w:cs="Times New Roman"/>
        </w:rPr>
        <w:t xml:space="preserve">). Disclosure </w:t>
      </w:r>
      <w:r w:rsidR="007A67C2" w:rsidRPr="00975FA4">
        <w:rPr>
          <w:rFonts w:ascii="Times New Roman" w:hAnsi="Times New Roman" w:cs="Times New Roman"/>
        </w:rPr>
        <w:t xml:space="preserve">of who is manning the social networking sites on behalf of the organization </w:t>
      </w:r>
      <w:r w:rsidR="00547C38" w:rsidRPr="00975FA4">
        <w:rPr>
          <w:rFonts w:ascii="Times New Roman" w:hAnsi="Times New Roman" w:cs="Times New Roman"/>
        </w:rPr>
        <w:t xml:space="preserve">is the top </w:t>
      </w:r>
      <w:r w:rsidR="00372DCD" w:rsidRPr="00975FA4">
        <w:rPr>
          <w:rFonts w:ascii="Times New Roman" w:hAnsi="Times New Roman" w:cs="Times New Roman"/>
        </w:rPr>
        <w:t>used</w:t>
      </w:r>
      <w:r w:rsidR="00547C38" w:rsidRPr="00975FA4">
        <w:rPr>
          <w:rFonts w:ascii="Times New Roman" w:hAnsi="Times New Roman" w:cs="Times New Roman"/>
        </w:rPr>
        <w:t xml:space="preserve"> social media engagement component by organizations</w:t>
      </w:r>
      <w:r w:rsidR="007A67C2" w:rsidRPr="00975FA4">
        <w:rPr>
          <w:rFonts w:ascii="Times New Roman" w:hAnsi="Times New Roman" w:cs="Times New Roman"/>
        </w:rPr>
        <w:t>, with over 94% of non</w:t>
      </w:r>
      <w:r w:rsidR="00547C38" w:rsidRPr="00975FA4">
        <w:rPr>
          <w:rFonts w:ascii="Times New Roman" w:hAnsi="Times New Roman" w:cs="Times New Roman"/>
        </w:rPr>
        <w:t>profit organizations in the United States, Turkey, and China providing the names of individuals who maintain the social n</w:t>
      </w:r>
      <w:r w:rsidR="0010644A" w:rsidRPr="00975FA4">
        <w:rPr>
          <w:rFonts w:ascii="Times New Roman" w:hAnsi="Times New Roman" w:cs="Times New Roman"/>
        </w:rPr>
        <w:t>etworking accounts (Waters &amp; Lo</w:t>
      </w:r>
      <w:r w:rsidR="00AC1D24" w:rsidRPr="00975FA4">
        <w:rPr>
          <w:rFonts w:ascii="Times New Roman" w:hAnsi="Times New Roman" w:cs="Times New Roman"/>
        </w:rPr>
        <w:t>, 2012</w:t>
      </w:r>
      <w:r w:rsidR="00547C38" w:rsidRPr="00975FA4">
        <w:rPr>
          <w:rFonts w:ascii="Times New Roman" w:hAnsi="Times New Roman" w:cs="Times New Roman"/>
        </w:rPr>
        <w:t xml:space="preserve">). </w:t>
      </w:r>
    </w:p>
    <w:p w14:paraId="25CED48A" w14:textId="4F4D8E9F" w:rsidR="00547C38" w:rsidRPr="00975FA4" w:rsidRDefault="0023377D" w:rsidP="006937C0">
      <w:pPr>
        <w:spacing w:line="480" w:lineRule="auto"/>
        <w:ind w:firstLine="720"/>
        <w:rPr>
          <w:rFonts w:ascii="Times New Roman" w:hAnsi="Times New Roman" w:cs="Times New Roman"/>
        </w:rPr>
      </w:pPr>
      <w:r w:rsidRPr="00975FA4">
        <w:rPr>
          <w:rFonts w:ascii="Times New Roman" w:hAnsi="Times New Roman" w:cs="Times New Roman"/>
        </w:rPr>
        <w:t>W</w:t>
      </w:r>
      <w:r w:rsidR="007A67C2" w:rsidRPr="00975FA4">
        <w:rPr>
          <w:rFonts w:ascii="Times New Roman" w:hAnsi="Times New Roman" w:cs="Times New Roman"/>
        </w:rPr>
        <w:t>hen compared to non</w:t>
      </w:r>
      <w:r w:rsidRPr="00975FA4">
        <w:rPr>
          <w:rFonts w:ascii="Times New Roman" w:hAnsi="Times New Roman" w:cs="Times New Roman"/>
        </w:rPr>
        <w:t xml:space="preserve">profit organizations, government agencies, and public affairs organizations, for-profit organizations such as corporate communicators and agencies are more advanced regarding “their rate of adoption and communication practices” on social media (Eyrich et al., 2008; Waters &amp; Jamal, 2011, p. 323). </w:t>
      </w:r>
      <w:r w:rsidR="00547C38" w:rsidRPr="00975FA4">
        <w:rPr>
          <w:rFonts w:ascii="Times New Roman" w:hAnsi="Times New Roman" w:cs="Times New Roman"/>
        </w:rPr>
        <w:t>As mentioned earlier, non-profit organizations categorically do not use interactive features available on social networking sites such as Facebook and Twitter, thus resulting in the failure to “take advantage of other public relations opportunities” (</w:t>
      </w:r>
      <w:r w:rsidR="00AE59DB" w:rsidRPr="00975FA4">
        <w:rPr>
          <w:rFonts w:ascii="Times New Roman" w:hAnsi="Times New Roman" w:cs="Times New Roman"/>
        </w:rPr>
        <w:t xml:space="preserve">Lovejoy et al., 2012; </w:t>
      </w:r>
      <w:r w:rsidR="00547C38" w:rsidRPr="00975FA4">
        <w:rPr>
          <w:rFonts w:ascii="Times New Roman" w:hAnsi="Times New Roman" w:cs="Times New Roman"/>
        </w:rPr>
        <w:t>Waters et al., 2009, p. 105; Waters &amp; Lo, 2012). Included in t</w:t>
      </w:r>
      <w:r w:rsidR="00A519E5" w:rsidRPr="00975FA4">
        <w:rPr>
          <w:rFonts w:ascii="Times New Roman" w:hAnsi="Times New Roman" w:cs="Times New Roman"/>
        </w:rPr>
        <w:t>hese results is a lack of</w:t>
      </w:r>
      <w:r w:rsidR="00547C38" w:rsidRPr="00975FA4">
        <w:rPr>
          <w:rFonts w:ascii="Times New Roman" w:hAnsi="Times New Roman" w:cs="Times New Roman"/>
        </w:rPr>
        <w:t xml:space="preserve"> </w:t>
      </w:r>
      <w:r w:rsidR="00A519E5" w:rsidRPr="00975FA4">
        <w:rPr>
          <w:rFonts w:ascii="Times New Roman" w:hAnsi="Times New Roman" w:cs="Times New Roman"/>
        </w:rPr>
        <w:t xml:space="preserve">utilizing </w:t>
      </w:r>
      <w:r w:rsidR="00000CBE">
        <w:rPr>
          <w:rFonts w:ascii="Times New Roman" w:hAnsi="Times New Roman" w:cs="Times New Roman"/>
        </w:rPr>
        <w:t>hashtag</w:t>
      </w:r>
      <w:r w:rsidR="00547C38" w:rsidRPr="00975FA4">
        <w:rPr>
          <w:rFonts w:ascii="Times New Roman" w:hAnsi="Times New Roman" w:cs="Times New Roman"/>
        </w:rPr>
        <w:t xml:space="preserve">s, </w:t>
      </w:r>
      <w:r w:rsidR="00A519E5" w:rsidRPr="00975FA4">
        <w:rPr>
          <w:rFonts w:ascii="Times New Roman" w:hAnsi="Times New Roman" w:cs="Times New Roman"/>
        </w:rPr>
        <w:t xml:space="preserve">sharing content (retweets), </w:t>
      </w:r>
      <w:r w:rsidR="00547C38" w:rsidRPr="00975FA4">
        <w:rPr>
          <w:rFonts w:ascii="Times New Roman" w:hAnsi="Times New Roman" w:cs="Times New Roman"/>
        </w:rPr>
        <w:t>and consistency of published content in general</w:t>
      </w:r>
      <w:r w:rsidR="007A67C2" w:rsidRPr="00975FA4">
        <w:rPr>
          <w:rFonts w:ascii="Times New Roman" w:hAnsi="Times New Roman" w:cs="Times New Roman"/>
        </w:rPr>
        <w:t xml:space="preserve"> (Lovejoy et al.</w:t>
      </w:r>
      <w:r w:rsidR="00AC1D24" w:rsidRPr="00975FA4">
        <w:rPr>
          <w:rFonts w:ascii="Times New Roman" w:hAnsi="Times New Roman" w:cs="Times New Roman"/>
        </w:rPr>
        <w:t>, 2012</w:t>
      </w:r>
      <w:r w:rsidR="007A67C2" w:rsidRPr="00975FA4">
        <w:rPr>
          <w:rFonts w:ascii="Times New Roman" w:hAnsi="Times New Roman" w:cs="Times New Roman"/>
        </w:rPr>
        <w:t>). For instance, research found that “there was a considerable range</w:t>
      </w:r>
      <w:r w:rsidR="00547C38" w:rsidRPr="00975FA4">
        <w:rPr>
          <w:rFonts w:ascii="Times New Roman" w:hAnsi="Times New Roman" w:cs="Times New Roman"/>
        </w:rPr>
        <w:t xml:space="preserve"> for monthly tweet totals from a low of 0 to a</w:t>
      </w:r>
      <w:r w:rsidR="007A67C2" w:rsidRPr="00975FA4">
        <w:rPr>
          <w:rFonts w:ascii="Times New Roman" w:hAnsi="Times New Roman" w:cs="Times New Roman"/>
        </w:rPr>
        <w:t xml:space="preserve"> high of 289”</w:t>
      </w:r>
      <w:r w:rsidR="0010644A" w:rsidRPr="00975FA4">
        <w:rPr>
          <w:rFonts w:ascii="Times New Roman" w:hAnsi="Times New Roman" w:cs="Times New Roman"/>
        </w:rPr>
        <w:t xml:space="preserve"> (Lovejoy et al.</w:t>
      </w:r>
      <w:r w:rsidR="00547C38" w:rsidRPr="00975FA4">
        <w:rPr>
          <w:rFonts w:ascii="Times New Roman" w:hAnsi="Times New Roman" w:cs="Times New Roman"/>
        </w:rPr>
        <w:t xml:space="preserve">, </w:t>
      </w:r>
      <w:r w:rsidR="00AC1D24" w:rsidRPr="00975FA4">
        <w:rPr>
          <w:rFonts w:ascii="Times New Roman" w:hAnsi="Times New Roman" w:cs="Times New Roman"/>
        </w:rPr>
        <w:t xml:space="preserve">2012, </w:t>
      </w:r>
      <w:r w:rsidR="00547C38" w:rsidRPr="00975FA4">
        <w:rPr>
          <w:rFonts w:ascii="Times New Roman" w:hAnsi="Times New Roman" w:cs="Times New Roman"/>
        </w:rPr>
        <w:t xml:space="preserve">p. 315). As a result of not utilizing interactive features on social networking sites, organizations are simply using social networking sites as a means to publish one-way messages. </w:t>
      </w:r>
    </w:p>
    <w:p w14:paraId="77EFB474" w14:textId="77777777" w:rsidR="00392A33"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Of organizations that utilize a two-way communication approach on</w:t>
      </w:r>
      <w:r w:rsidR="00372DCD" w:rsidRPr="00975FA4">
        <w:rPr>
          <w:rFonts w:ascii="Times New Roman" w:hAnsi="Times New Roman" w:cs="Times New Roman"/>
        </w:rPr>
        <w:t xml:space="preserve"> Twitter, content analyses show </w:t>
      </w:r>
      <w:r w:rsidRPr="00975FA4">
        <w:rPr>
          <w:rFonts w:ascii="Times New Roman" w:hAnsi="Times New Roman" w:cs="Times New Roman"/>
        </w:rPr>
        <w:t>that published content includes “customer testimony, complaints, and product/service inquiries</w:t>
      </w:r>
      <w:r w:rsidR="00AE59DB" w:rsidRPr="00975FA4">
        <w:rPr>
          <w:rFonts w:ascii="Times New Roman" w:hAnsi="Times New Roman" w:cs="Times New Roman"/>
        </w:rPr>
        <w:t>” (Jansen et al., 2009, p. 2183; Lovejoy et al., 2012, p. 314</w:t>
      </w:r>
      <w:r w:rsidR="0015469A" w:rsidRPr="00975FA4">
        <w:rPr>
          <w:rFonts w:ascii="Times New Roman" w:hAnsi="Times New Roman" w:cs="Times New Roman"/>
        </w:rPr>
        <w:t>). Moreover, h</w:t>
      </w:r>
      <w:r w:rsidRPr="00975FA4">
        <w:rPr>
          <w:rFonts w:ascii="Times New Roman" w:hAnsi="Times New Roman" w:cs="Times New Roman"/>
        </w:rPr>
        <w:t xml:space="preserve">alf of the content </w:t>
      </w:r>
      <w:r w:rsidR="007A67C2" w:rsidRPr="00975FA4">
        <w:rPr>
          <w:rFonts w:ascii="Times New Roman" w:hAnsi="Times New Roman" w:cs="Times New Roman"/>
        </w:rPr>
        <w:t xml:space="preserve">that </w:t>
      </w:r>
      <w:r w:rsidR="00392A33" w:rsidRPr="00975FA4">
        <w:rPr>
          <w:rFonts w:ascii="Times New Roman" w:hAnsi="Times New Roman" w:cs="Times New Roman"/>
        </w:rPr>
        <w:t>organizations published</w:t>
      </w:r>
      <w:r w:rsidRPr="00975FA4">
        <w:rPr>
          <w:rFonts w:ascii="Times New Roman" w:hAnsi="Times New Roman" w:cs="Times New Roman"/>
        </w:rPr>
        <w:t xml:space="preserve"> consisted of responses to individuals while the remaining published content contained general </w:t>
      </w:r>
      <w:r w:rsidR="00A519E5" w:rsidRPr="00975FA4">
        <w:rPr>
          <w:rFonts w:ascii="Times New Roman" w:hAnsi="Times New Roman" w:cs="Times New Roman"/>
        </w:rPr>
        <w:t>information</w:t>
      </w:r>
      <w:r w:rsidRPr="00975FA4">
        <w:rPr>
          <w:rFonts w:ascii="Times New Roman" w:hAnsi="Times New Roman" w:cs="Times New Roman"/>
        </w:rPr>
        <w:t xml:space="preserve"> that was not directed at a specific individual (Kim et al., 2014). </w:t>
      </w:r>
    </w:p>
    <w:p w14:paraId="0ABC8C0D" w14:textId="41EAB9C1"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Conservation of visitors is a key guideline among organizations practicing two-way communication on Twitter, followed by the dialogic loop, or opportunity for feedback (Rybalko &amp; Seltzer, 2010). Interestingly, researchers noted that organizations practicing the dialogic loop principle on Twitter responded to comments and asked questions in an attempt to stimulate </w:t>
      </w:r>
      <w:r w:rsidR="007A67C2" w:rsidRPr="00975FA4">
        <w:rPr>
          <w:rFonts w:ascii="Times New Roman" w:hAnsi="Times New Roman" w:cs="Times New Roman"/>
        </w:rPr>
        <w:t>discussion, that is, they</w:t>
      </w:r>
      <w:r w:rsidR="00F11E28" w:rsidRPr="00975FA4">
        <w:rPr>
          <w:rFonts w:ascii="Times New Roman" w:hAnsi="Times New Roman" w:cs="Times New Roman"/>
        </w:rPr>
        <w:t xml:space="preserve"> were engaging the public as oppo</w:t>
      </w:r>
      <w:r w:rsidR="007A67C2" w:rsidRPr="00975FA4">
        <w:rPr>
          <w:rFonts w:ascii="Times New Roman" w:hAnsi="Times New Roman" w:cs="Times New Roman"/>
        </w:rPr>
        <w:t>sed to the public engaging them</w:t>
      </w:r>
      <w:r w:rsidR="0010644A" w:rsidRPr="00975FA4">
        <w:rPr>
          <w:rFonts w:ascii="Times New Roman" w:hAnsi="Times New Roman" w:cs="Times New Roman"/>
        </w:rPr>
        <w:t xml:space="preserve"> (Rybalko &amp; Seltzer</w:t>
      </w:r>
      <w:r w:rsidR="007B2692" w:rsidRPr="00975FA4">
        <w:rPr>
          <w:rFonts w:ascii="Times New Roman" w:hAnsi="Times New Roman" w:cs="Times New Roman"/>
        </w:rPr>
        <w:t>, 2010</w:t>
      </w:r>
      <w:r w:rsidRPr="00975FA4">
        <w:rPr>
          <w:rFonts w:ascii="Times New Roman" w:hAnsi="Times New Roman" w:cs="Times New Roman"/>
        </w:rPr>
        <w:t xml:space="preserve">). </w:t>
      </w:r>
    </w:p>
    <w:p w14:paraId="7E5580FF" w14:textId="4F8F441D"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In a separate study, researchers noted that organizations are utilizing Facebook for dialogic loop opportunities much more than Twitter, which complements scholarship that suggested an organization will utilize multiple social networking sites as opposed to a single one (Kim et al., 2014). Researchers concluded that there is a direct correlation between trust in an organization and a positive website or social networking site experience, along with a direct correlation between low levels of trust in an organization and an “unsuccessful” website experience (Hong, 2013, p. 352). Additionally, there is a direct correlation between the number of interactions an organization has on </w:t>
      </w:r>
      <w:r w:rsidR="007A67C2" w:rsidRPr="00975FA4">
        <w:rPr>
          <w:rFonts w:ascii="Times New Roman" w:hAnsi="Times New Roman" w:cs="Times New Roman"/>
        </w:rPr>
        <w:t>its</w:t>
      </w:r>
      <w:r w:rsidRPr="00975FA4">
        <w:rPr>
          <w:rFonts w:ascii="Times New Roman" w:hAnsi="Times New Roman" w:cs="Times New Roman"/>
        </w:rPr>
        <w:t xml:space="preserve"> social networking sites and the number of Facebook fans and Twitter followers of an organization (higher fan count equals higher interactions) (K</w:t>
      </w:r>
      <w:r w:rsidR="0010644A" w:rsidRPr="00975FA4">
        <w:rPr>
          <w:rFonts w:ascii="Times New Roman" w:hAnsi="Times New Roman" w:cs="Times New Roman"/>
        </w:rPr>
        <w:t>im et al.</w:t>
      </w:r>
      <w:r w:rsidR="007B2692" w:rsidRPr="00975FA4">
        <w:rPr>
          <w:rFonts w:ascii="Times New Roman" w:hAnsi="Times New Roman" w:cs="Times New Roman"/>
        </w:rPr>
        <w:t>, 2014</w:t>
      </w:r>
      <w:r w:rsidRPr="00975FA4">
        <w:rPr>
          <w:rFonts w:ascii="Times New Roman" w:hAnsi="Times New Roman" w:cs="Times New Roman"/>
        </w:rPr>
        <w:t>).</w:t>
      </w:r>
      <w:r w:rsidR="0015469A" w:rsidRPr="00975FA4">
        <w:rPr>
          <w:rFonts w:ascii="Times New Roman" w:hAnsi="Times New Roman" w:cs="Times New Roman"/>
        </w:rPr>
        <w:t xml:space="preserve"> </w:t>
      </w:r>
    </w:p>
    <w:p w14:paraId="66BDCFD0" w14:textId="773F60E4" w:rsidR="006B4ACA" w:rsidRPr="00975FA4" w:rsidRDefault="007B2692" w:rsidP="006937C0">
      <w:pPr>
        <w:spacing w:line="480" w:lineRule="auto"/>
        <w:ind w:firstLine="720"/>
        <w:rPr>
          <w:rFonts w:ascii="Times New Roman" w:hAnsi="Times New Roman" w:cs="Times New Roman"/>
        </w:rPr>
      </w:pPr>
      <w:r w:rsidRPr="00975FA4">
        <w:rPr>
          <w:rFonts w:ascii="Times New Roman" w:hAnsi="Times New Roman" w:cs="Times New Roman"/>
          <w:b/>
        </w:rPr>
        <w:t>Social media adoption rates in public relations.</w:t>
      </w:r>
      <w:r w:rsidRPr="00975FA4">
        <w:rPr>
          <w:rFonts w:ascii="Times New Roman" w:hAnsi="Times New Roman" w:cs="Times New Roman"/>
        </w:rPr>
        <w:t xml:space="preserve"> </w:t>
      </w:r>
      <w:r w:rsidR="00547C38" w:rsidRPr="00975FA4">
        <w:rPr>
          <w:rFonts w:ascii="Times New Roman" w:hAnsi="Times New Roman" w:cs="Times New Roman"/>
        </w:rPr>
        <w:t xml:space="preserve">As far as social media practiced within the organization, researchers discovered that developing </w:t>
      </w:r>
      <w:r w:rsidR="00392A33" w:rsidRPr="00975FA4">
        <w:rPr>
          <w:rFonts w:ascii="Times New Roman" w:hAnsi="Times New Roman" w:cs="Times New Roman"/>
        </w:rPr>
        <w:t>OPR</w:t>
      </w:r>
      <w:r w:rsidR="00547C38" w:rsidRPr="00975FA4">
        <w:rPr>
          <w:rFonts w:ascii="Times New Roman" w:hAnsi="Times New Roman" w:cs="Times New Roman"/>
        </w:rPr>
        <w:t xml:space="preserve"> on social media is more likely to happen if an organization has a “defined public relations department” (Curtis et al., 2010, p. 92). Of organizational executives, many feel social networking sites and social media is important for their organization, however they do not know how to implement successful practices nor connect social networking site activity with behavioral outcomes (DiStaso et al., 2011). These findings complement the growth in adoption of social networking sites among public relations practitioners. Stelzner (2014) determined </w:t>
      </w:r>
      <w:r w:rsidR="00F11E28" w:rsidRPr="00975FA4">
        <w:rPr>
          <w:rFonts w:ascii="Times New Roman" w:hAnsi="Times New Roman" w:cs="Times New Roman"/>
        </w:rPr>
        <w:t xml:space="preserve">that </w:t>
      </w:r>
      <w:r w:rsidR="00547C38" w:rsidRPr="00975FA4">
        <w:rPr>
          <w:rFonts w:ascii="Times New Roman" w:hAnsi="Times New Roman" w:cs="Times New Roman"/>
        </w:rPr>
        <w:t xml:space="preserve">97% of marketers use social media to market their business, which is a 43% increase of use in </w:t>
      </w:r>
      <w:r w:rsidR="00E27EEC" w:rsidRPr="00975FA4">
        <w:rPr>
          <w:rFonts w:ascii="Times New Roman" w:hAnsi="Times New Roman" w:cs="Times New Roman"/>
        </w:rPr>
        <w:t>four</w:t>
      </w:r>
      <w:r w:rsidR="00547C38" w:rsidRPr="00975FA4">
        <w:rPr>
          <w:rFonts w:ascii="Times New Roman" w:hAnsi="Times New Roman" w:cs="Times New Roman"/>
        </w:rPr>
        <w:t xml:space="preserve"> y</w:t>
      </w:r>
      <w:r w:rsidR="0010644A" w:rsidRPr="00975FA4">
        <w:rPr>
          <w:rFonts w:ascii="Times New Roman" w:hAnsi="Times New Roman" w:cs="Times New Roman"/>
        </w:rPr>
        <w:t>ears compared to Curtis et al.</w:t>
      </w:r>
      <w:r w:rsidR="00547C38" w:rsidRPr="00975FA4">
        <w:rPr>
          <w:rFonts w:ascii="Times New Roman" w:hAnsi="Times New Roman" w:cs="Times New Roman"/>
        </w:rPr>
        <w:t xml:space="preserve"> </w:t>
      </w:r>
      <w:r w:rsidR="00392A33" w:rsidRPr="00975FA4">
        <w:rPr>
          <w:rFonts w:ascii="Times New Roman" w:hAnsi="Times New Roman" w:cs="Times New Roman"/>
        </w:rPr>
        <w:t xml:space="preserve">(2010) </w:t>
      </w:r>
      <w:r w:rsidR="00547C38" w:rsidRPr="00975FA4">
        <w:rPr>
          <w:rFonts w:ascii="Times New Roman" w:hAnsi="Times New Roman" w:cs="Times New Roman"/>
        </w:rPr>
        <w:t>findings that 54.5% of public relations practitioners use social networking sites, which is a 30% increase of use in two years compared to Eyrich et al. (2008) findings that 24% of public relations practitioners use social networking sites.</w:t>
      </w:r>
      <w:r w:rsidR="00C03090" w:rsidRPr="00975FA4">
        <w:rPr>
          <w:rFonts w:ascii="Times New Roman" w:hAnsi="Times New Roman" w:cs="Times New Roman"/>
        </w:rPr>
        <w:t xml:space="preserve"> </w:t>
      </w:r>
    </w:p>
    <w:p w14:paraId="43B361CC" w14:textId="4009A076" w:rsidR="004C0434" w:rsidRPr="00975FA4" w:rsidRDefault="004C0434" w:rsidP="006937C0">
      <w:pPr>
        <w:spacing w:line="480" w:lineRule="auto"/>
        <w:ind w:firstLine="720"/>
        <w:rPr>
          <w:rFonts w:ascii="Times New Roman" w:hAnsi="Times New Roman" w:cs="Times New Roman"/>
        </w:rPr>
      </w:pPr>
      <w:r w:rsidRPr="00975FA4">
        <w:rPr>
          <w:rFonts w:ascii="Times New Roman" w:hAnsi="Times New Roman" w:cs="Times New Roman"/>
        </w:rPr>
        <w:t>While this study will not discuss the publ</w:t>
      </w:r>
      <w:r w:rsidR="00CB7362" w:rsidRPr="00975FA4">
        <w:rPr>
          <w:rFonts w:ascii="Times New Roman" w:hAnsi="Times New Roman" w:cs="Times New Roman"/>
        </w:rPr>
        <w:t>ic relations department of the religious leaders included in the study</w:t>
      </w:r>
      <w:r w:rsidRPr="00975FA4">
        <w:rPr>
          <w:rFonts w:ascii="Times New Roman" w:hAnsi="Times New Roman" w:cs="Times New Roman"/>
        </w:rPr>
        <w:t xml:space="preserve">, </w:t>
      </w:r>
      <w:r w:rsidR="00CB7362" w:rsidRPr="00975FA4">
        <w:rPr>
          <w:rFonts w:ascii="Times New Roman" w:hAnsi="Times New Roman" w:cs="Times New Roman"/>
        </w:rPr>
        <w:t>it is important</w:t>
      </w:r>
      <w:r w:rsidR="003631E8" w:rsidRPr="00975FA4">
        <w:rPr>
          <w:rFonts w:ascii="Times New Roman" w:hAnsi="Times New Roman" w:cs="Times New Roman"/>
        </w:rPr>
        <w:t xml:space="preserve"> to note that</w:t>
      </w:r>
      <w:r w:rsidR="00CB7362" w:rsidRPr="00975FA4">
        <w:rPr>
          <w:rFonts w:ascii="Times New Roman" w:hAnsi="Times New Roman" w:cs="Times New Roman"/>
        </w:rPr>
        <w:t xml:space="preserve"> </w:t>
      </w:r>
      <w:r w:rsidR="005A782C" w:rsidRPr="00975FA4">
        <w:rPr>
          <w:rFonts w:ascii="Times New Roman" w:hAnsi="Times New Roman" w:cs="Times New Roman"/>
        </w:rPr>
        <w:t>most</w:t>
      </w:r>
      <w:r w:rsidR="000642F0" w:rsidRPr="00975FA4">
        <w:rPr>
          <w:rFonts w:ascii="Times New Roman" w:hAnsi="Times New Roman" w:cs="Times New Roman"/>
        </w:rPr>
        <w:t xml:space="preserve"> studies </w:t>
      </w:r>
      <w:r w:rsidR="005A782C" w:rsidRPr="00975FA4">
        <w:rPr>
          <w:rFonts w:ascii="Times New Roman" w:hAnsi="Times New Roman" w:cs="Times New Roman"/>
        </w:rPr>
        <w:t>conclude</w:t>
      </w:r>
      <w:r w:rsidR="000642F0" w:rsidRPr="00975FA4">
        <w:rPr>
          <w:rFonts w:ascii="Times New Roman" w:hAnsi="Times New Roman" w:cs="Times New Roman"/>
        </w:rPr>
        <w:t xml:space="preserve"> that </w:t>
      </w:r>
      <w:r w:rsidR="00CB7362" w:rsidRPr="00975FA4">
        <w:rPr>
          <w:rFonts w:ascii="Times New Roman" w:hAnsi="Times New Roman" w:cs="Times New Roman"/>
        </w:rPr>
        <w:t>organization</w:t>
      </w:r>
      <w:r w:rsidR="000642F0" w:rsidRPr="00975FA4">
        <w:rPr>
          <w:rFonts w:ascii="Times New Roman" w:hAnsi="Times New Roman" w:cs="Times New Roman"/>
        </w:rPr>
        <w:t xml:space="preserve">s </w:t>
      </w:r>
      <w:r w:rsidR="005A782C" w:rsidRPr="00975FA4">
        <w:rPr>
          <w:rFonts w:ascii="Times New Roman" w:hAnsi="Times New Roman" w:cs="Times New Roman"/>
        </w:rPr>
        <w:t xml:space="preserve">do not </w:t>
      </w:r>
      <w:r w:rsidR="000642F0" w:rsidRPr="00975FA4">
        <w:rPr>
          <w:rFonts w:ascii="Times New Roman" w:hAnsi="Times New Roman" w:cs="Times New Roman"/>
        </w:rPr>
        <w:t xml:space="preserve">follow </w:t>
      </w:r>
      <w:r w:rsidR="00CB7362" w:rsidRPr="00975FA4">
        <w:rPr>
          <w:rFonts w:ascii="Times New Roman" w:hAnsi="Times New Roman" w:cs="Times New Roman"/>
        </w:rPr>
        <w:t>the recommended approach to cultivating OPR on social media</w:t>
      </w:r>
      <w:r w:rsidR="005A782C" w:rsidRPr="00975FA4">
        <w:rPr>
          <w:rFonts w:ascii="Times New Roman" w:hAnsi="Times New Roman" w:cs="Times New Roman"/>
        </w:rPr>
        <w:t xml:space="preserve"> and do not utilize basic social networking site features.</w:t>
      </w:r>
      <w:r w:rsidR="000642F0" w:rsidRPr="00975FA4">
        <w:rPr>
          <w:rFonts w:ascii="Times New Roman" w:hAnsi="Times New Roman" w:cs="Times New Roman"/>
        </w:rPr>
        <w:t xml:space="preserve"> </w:t>
      </w:r>
      <w:r w:rsidR="00CB7362" w:rsidRPr="00975FA4">
        <w:rPr>
          <w:rFonts w:ascii="Times New Roman" w:hAnsi="Times New Roman" w:cs="Times New Roman"/>
        </w:rPr>
        <w:t>I</w:t>
      </w:r>
      <w:r w:rsidRPr="00975FA4">
        <w:rPr>
          <w:rFonts w:ascii="Times New Roman" w:hAnsi="Times New Roman" w:cs="Times New Roman"/>
        </w:rPr>
        <w:t xml:space="preserve">nformation on adoption rates </w:t>
      </w:r>
      <w:r w:rsidR="00CB7362" w:rsidRPr="00975FA4">
        <w:rPr>
          <w:rFonts w:ascii="Times New Roman" w:hAnsi="Times New Roman" w:cs="Times New Roman"/>
        </w:rPr>
        <w:t>provides insight that many organizations struggle with similar social media issues, includi</w:t>
      </w:r>
      <w:r w:rsidR="00631A70" w:rsidRPr="00975FA4">
        <w:rPr>
          <w:rFonts w:ascii="Times New Roman" w:hAnsi="Times New Roman" w:cs="Times New Roman"/>
        </w:rPr>
        <w:t>ng lack of time, knowledge</w:t>
      </w:r>
      <w:r w:rsidR="00CB7362" w:rsidRPr="00975FA4">
        <w:rPr>
          <w:rFonts w:ascii="Times New Roman" w:hAnsi="Times New Roman" w:cs="Times New Roman"/>
        </w:rPr>
        <w:t>, and resources</w:t>
      </w:r>
      <w:r w:rsidR="00E27EEC" w:rsidRPr="00975FA4">
        <w:rPr>
          <w:rFonts w:ascii="Times New Roman" w:hAnsi="Times New Roman" w:cs="Times New Roman"/>
        </w:rPr>
        <w:t xml:space="preserve"> (Campbell, 2007; Smith, 2007; Waters et al., 2011).</w:t>
      </w:r>
    </w:p>
    <w:p w14:paraId="45E57D36" w14:textId="562A47FE" w:rsidR="006B4ACA" w:rsidRPr="00975FA4" w:rsidRDefault="005A782C" w:rsidP="006937C0">
      <w:pPr>
        <w:spacing w:line="480" w:lineRule="auto"/>
        <w:rPr>
          <w:rFonts w:ascii="Times New Roman" w:hAnsi="Times New Roman" w:cs="Times New Roman"/>
          <w:b/>
        </w:rPr>
      </w:pPr>
      <w:r w:rsidRPr="00975FA4">
        <w:rPr>
          <w:rFonts w:ascii="Times New Roman" w:hAnsi="Times New Roman" w:cs="Times New Roman"/>
          <w:b/>
        </w:rPr>
        <w:t xml:space="preserve">Religion and </w:t>
      </w:r>
      <w:r w:rsidR="00BD0464" w:rsidRPr="00975FA4">
        <w:rPr>
          <w:rFonts w:ascii="Times New Roman" w:hAnsi="Times New Roman" w:cs="Times New Roman"/>
          <w:b/>
        </w:rPr>
        <w:t>OPR</w:t>
      </w:r>
      <w:r w:rsidRPr="00975FA4">
        <w:rPr>
          <w:rFonts w:ascii="Times New Roman" w:hAnsi="Times New Roman" w:cs="Times New Roman"/>
          <w:b/>
        </w:rPr>
        <w:t xml:space="preserve"> theory </w:t>
      </w:r>
    </w:p>
    <w:p w14:paraId="6D3C2E96" w14:textId="77D00CBE" w:rsidR="00FB6F4C" w:rsidRPr="00975FA4" w:rsidRDefault="007D2C1E" w:rsidP="006937C0">
      <w:pPr>
        <w:spacing w:line="480" w:lineRule="auto"/>
        <w:ind w:firstLine="720"/>
        <w:rPr>
          <w:rFonts w:ascii="Times New Roman" w:hAnsi="Times New Roman" w:cs="Times New Roman"/>
        </w:rPr>
      </w:pPr>
      <w:r w:rsidRPr="00975FA4">
        <w:rPr>
          <w:rFonts w:ascii="Times New Roman" w:hAnsi="Times New Roman" w:cs="Times New Roman"/>
        </w:rPr>
        <w:t>Researchers have discussed the importance of the Internet and social media to religious organizations since Kinney</w:t>
      </w:r>
      <w:r w:rsidR="00633743" w:rsidRPr="00975FA4">
        <w:rPr>
          <w:rFonts w:ascii="Times New Roman" w:hAnsi="Times New Roman" w:cs="Times New Roman"/>
        </w:rPr>
        <w:t>’</w:t>
      </w:r>
      <w:r w:rsidRPr="00975FA4">
        <w:rPr>
          <w:rFonts w:ascii="Times New Roman" w:hAnsi="Times New Roman" w:cs="Times New Roman"/>
        </w:rPr>
        <w:t xml:space="preserve">s (1995) initial analysis of the state of religious institutions on the Internet (Rupp &amp; Smith, 2002). </w:t>
      </w:r>
      <w:r w:rsidR="00C03090" w:rsidRPr="00975FA4">
        <w:rPr>
          <w:rFonts w:ascii="Times New Roman" w:hAnsi="Times New Roman" w:cs="Times New Roman"/>
        </w:rPr>
        <w:t>Many of the world</w:t>
      </w:r>
      <w:r w:rsidR="00633743" w:rsidRPr="00975FA4">
        <w:rPr>
          <w:rFonts w:ascii="Times New Roman" w:hAnsi="Times New Roman" w:cs="Times New Roman"/>
        </w:rPr>
        <w:t>’</w:t>
      </w:r>
      <w:r w:rsidR="00C03090" w:rsidRPr="00975FA4">
        <w:rPr>
          <w:rFonts w:ascii="Times New Roman" w:hAnsi="Times New Roman" w:cs="Times New Roman"/>
        </w:rPr>
        <w:t xml:space="preserve">s main religions have clearly defined brand representatives and a primary goal of communication on the local, national, and global scale (Campbell, 2007). </w:t>
      </w:r>
      <w:r w:rsidR="00FB6F4C" w:rsidRPr="00975FA4">
        <w:rPr>
          <w:rFonts w:ascii="Times New Roman" w:hAnsi="Times New Roman" w:cs="Times New Roman"/>
        </w:rPr>
        <w:t xml:space="preserve">While </w:t>
      </w:r>
      <w:r w:rsidR="003631E8" w:rsidRPr="00975FA4">
        <w:rPr>
          <w:rFonts w:ascii="Times New Roman" w:hAnsi="Times New Roman" w:cs="Times New Roman"/>
        </w:rPr>
        <w:t>this</w:t>
      </w:r>
      <w:r w:rsidR="00FB6F4C" w:rsidRPr="00975FA4">
        <w:rPr>
          <w:rFonts w:ascii="Times New Roman" w:hAnsi="Times New Roman" w:cs="Times New Roman"/>
        </w:rPr>
        <w:t xml:space="preserve"> study will focus specifically on religious leaders, research concerning religious organizations is relevant since religious leaders are accepted as personified representations of religious organizations.</w:t>
      </w:r>
    </w:p>
    <w:p w14:paraId="0B7ADC40" w14:textId="03275C8D" w:rsidR="00531518" w:rsidRPr="00975FA4" w:rsidRDefault="0023377D" w:rsidP="006937C0">
      <w:pPr>
        <w:spacing w:line="480" w:lineRule="auto"/>
        <w:ind w:firstLine="720"/>
        <w:rPr>
          <w:rFonts w:ascii="Times New Roman" w:hAnsi="Times New Roman" w:cs="Times New Roman"/>
        </w:rPr>
      </w:pPr>
      <w:r w:rsidRPr="00975FA4">
        <w:rPr>
          <w:rFonts w:ascii="Times New Roman" w:hAnsi="Times New Roman" w:cs="Times New Roman"/>
        </w:rPr>
        <w:t>Concerning</w:t>
      </w:r>
      <w:r w:rsidR="007D2C1E" w:rsidRPr="00975FA4">
        <w:rPr>
          <w:rFonts w:ascii="Times New Roman" w:hAnsi="Times New Roman" w:cs="Times New Roman"/>
        </w:rPr>
        <w:t xml:space="preserve"> religious </w:t>
      </w:r>
      <w:r w:rsidR="00CB7362" w:rsidRPr="00975FA4">
        <w:rPr>
          <w:rFonts w:ascii="Times New Roman" w:hAnsi="Times New Roman" w:cs="Times New Roman"/>
        </w:rPr>
        <w:t>OPR</w:t>
      </w:r>
      <w:r w:rsidR="007D2C1E" w:rsidRPr="00975FA4">
        <w:rPr>
          <w:rFonts w:ascii="Times New Roman" w:hAnsi="Times New Roman" w:cs="Times New Roman"/>
        </w:rPr>
        <w:t xml:space="preserve"> scholarship, researchers developed the covenantal model </w:t>
      </w:r>
      <w:r w:rsidR="00D96F1D" w:rsidRPr="00975FA4">
        <w:rPr>
          <w:rFonts w:ascii="Times New Roman" w:hAnsi="Times New Roman" w:cs="Times New Roman"/>
        </w:rPr>
        <w:t xml:space="preserve">of </w:t>
      </w:r>
      <w:r w:rsidR="007D2C1E" w:rsidRPr="00975FA4">
        <w:rPr>
          <w:rFonts w:ascii="Times New Roman" w:hAnsi="Times New Roman" w:cs="Times New Roman"/>
        </w:rPr>
        <w:t>public relations practiced through symmetrical communication</w:t>
      </w:r>
      <w:r w:rsidR="00232B44" w:rsidRPr="00975FA4">
        <w:rPr>
          <w:rFonts w:ascii="Times New Roman" w:hAnsi="Times New Roman" w:cs="Times New Roman"/>
        </w:rPr>
        <w:t xml:space="preserve"> and a promise to dedicate the practice to “a particular human good or need” </w:t>
      </w:r>
      <w:r w:rsidR="00170E5D">
        <w:rPr>
          <w:rFonts w:ascii="Times New Roman" w:hAnsi="Times New Roman" w:cs="Times New Roman"/>
        </w:rPr>
        <w:t>(Baker, 2002, p. 204</w:t>
      </w:r>
      <w:r w:rsidR="007D2C1E" w:rsidRPr="00975FA4">
        <w:rPr>
          <w:rFonts w:ascii="Times New Roman" w:hAnsi="Times New Roman" w:cs="Times New Roman"/>
        </w:rPr>
        <w:t>). Through symmetrical comm</w:t>
      </w:r>
      <w:r w:rsidR="005A782C" w:rsidRPr="00975FA4">
        <w:rPr>
          <w:rFonts w:ascii="Times New Roman" w:hAnsi="Times New Roman" w:cs="Times New Roman"/>
        </w:rPr>
        <w:t>unication, researchers suggest</w:t>
      </w:r>
      <w:r w:rsidR="007D2C1E" w:rsidRPr="00975FA4">
        <w:rPr>
          <w:rFonts w:ascii="Times New Roman" w:hAnsi="Times New Roman" w:cs="Times New Roman"/>
        </w:rPr>
        <w:t xml:space="preserve"> that religious organizations can “foster” meaningful </w:t>
      </w:r>
      <w:r w:rsidR="00B20B67" w:rsidRPr="00975FA4">
        <w:rPr>
          <w:rFonts w:ascii="Times New Roman" w:hAnsi="Times New Roman" w:cs="Times New Roman"/>
        </w:rPr>
        <w:t>OPR</w:t>
      </w:r>
      <w:r w:rsidR="007D2C1E" w:rsidRPr="00975FA4">
        <w:rPr>
          <w:rFonts w:ascii="Times New Roman" w:hAnsi="Times New Roman" w:cs="Times New Roman"/>
        </w:rPr>
        <w:t xml:space="preserve"> that result in the relational outcomes of trust, commitment</w:t>
      </w:r>
      <w:r w:rsidR="0010644A" w:rsidRPr="00975FA4">
        <w:rPr>
          <w:rFonts w:ascii="Times New Roman" w:hAnsi="Times New Roman" w:cs="Times New Roman"/>
        </w:rPr>
        <w:t>, and control mutuality (Baker</w:t>
      </w:r>
      <w:r w:rsidR="007D2C1E" w:rsidRPr="00975FA4">
        <w:rPr>
          <w:rFonts w:ascii="Times New Roman" w:hAnsi="Times New Roman" w:cs="Times New Roman"/>
        </w:rPr>
        <w:t xml:space="preserve">, </w:t>
      </w:r>
      <w:r w:rsidR="00170E5D">
        <w:rPr>
          <w:rFonts w:ascii="Times New Roman" w:hAnsi="Times New Roman" w:cs="Times New Roman"/>
        </w:rPr>
        <w:t>2002</w:t>
      </w:r>
      <w:r w:rsidR="005A782C" w:rsidRPr="00975FA4">
        <w:rPr>
          <w:rFonts w:ascii="Times New Roman" w:hAnsi="Times New Roman" w:cs="Times New Roman"/>
        </w:rPr>
        <w:t xml:space="preserve">, </w:t>
      </w:r>
      <w:r w:rsidR="007D2C1E" w:rsidRPr="00975FA4">
        <w:rPr>
          <w:rFonts w:ascii="Times New Roman" w:hAnsi="Times New Roman" w:cs="Times New Roman"/>
        </w:rPr>
        <w:t xml:space="preserve">p. 200; </w:t>
      </w:r>
      <w:r w:rsidR="00AE59DB" w:rsidRPr="00975FA4">
        <w:rPr>
          <w:rFonts w:ascii="Times New Roman" w:hAnsi="Times New Roman" w:cs="Times New Roman"/>
        </w:rPr>
        <w:t xml:space="preserve">Tilson &amp; Venkateswaran, 2006; </w:t>
      </w:r>
      <w:r w:rsidR="007D2C1E" w:rsidRPr="00975FA4">
        <w:rPr>
          <w:rFonts w:ascii="Times New Roman" w:hAnsi="Times New Roman" w:cs="Times New Roman"/>
        </w:rPr>
        <w:t>Waters</w:t>
      </w:r>
      <w:r w:rsidR="000E6579" w:rsidRPr="00975FA4">
        <w:rPr>
          <w:rFonts w:ascii="Times New Roman" w:hAnsi="Times New Roman" w:cs="Times New Roman"/>
        </w:rPr>
        <w:t xml:space="preserve"> et al., </w:t>
      </w:r>
      <w:r w:rsidR="00AE59DB" w:rsidRPr="00975FA4">
        <w:rPr>
          <w:rFonts w:ascii="Times New Roman" w:hAnsi="Times New Roman" w:cs="Times New Roman"/>
        </w:rPr>
        <w:t>2011</w:t>
      </w:r>
      <w:r w:rsidR="007D2C1E" w:rsidRPr="00975FA4">
        <w:rPr>
          <w:rFonts w:ascii="Times New Roman" w:hAnsi="Times New Roman" w:cs="Times New Roman"/>
        </w:rPr>
        <w:t xml:space="preserve">). </w:t>
      </w:r>
      <w:r w:rsidRPr="00975FA4">
        <w:rPr>
          <w:rFonts w:ascii="Times New Roman" w:hAnsi="Times New Roman" w:cs="Times New Roman"/>
        </w:rPr>
        <w:t xml:space="preserve">The covenantal model of public relations was founded </w:t>
      </w:r>
      <w:r w:rsidR="00372DCD" w:rsidRPr="00975FA4">
        <w:rPr>
          <w:rFonts w:ascii="Times New Roman" w:hAnsi="Times New Roman" w:cs="Times New Roman"/>
        </w:rPr>
        <w:t>on</w:t>
      </w:r>
      <w:r w:rsidRPr="00975FA4">
        <w:rPr>
          <w:rFonts w:ascii="Times New Roman" w:hAnsi="Times New Roman" w:cs="Times New Roman"/>
        </w:rPr>
        <w:t xml:space="preserve"> organization-public trust, commitment to </w:t>
      </w:r>
      <w:r w:rsidR="00CB7362" w:rsidRPr="00975FA4">
        <w:rPr>
          <w:rFonts w:ascii="Times New Roman" w:hAnsi="Times New Roman" w:cs="Times New Roman"/>
        </w:rPr>
        <w:t>OPR</w:t>
      </w:r>
      <w:r w:rsidRPr="00975FA4">
        <w:rPr>
          <w:rFonts w:ascii="Times New Roman" w:hAnsi="Times New Roman" w:cs="Times New Roman"/>
        </w:rPr>
        <w:t>, public-centered service, and established ethics (Baker</w:t>
      </w:r>
      <w:r w:rsidR="00170E5D">
        <w:rPr>
          <w:rFonts w:ascii="Times New Roman" w:hAnsi="Times New Roman" w:cs="Times New Roman"/>
        </w:rPr>
        <w:t>, 2002</w:t>
      </w:r>
      <w:r w:rsidRPr="00975FA4">
        <w:rPr>
          <w:rFonts w:ascii="Times New Roman" w:hAnsi="Times New Roman" w:cs="Times New Roman"/>
        </w:rPr>
        <w:t>). The covenantal model of public relations is described as “an ethically based understanding of fostering organizational relationships with significant publics (i.e. religious congregations</w:t>
      </w:r>
      <w:r w:rsidR="00232B44" w:rsidRPr="00975FA4">
        <w:rPr>
          <w:rFonts w:ascii="Times New Roman" w:hAnsi="Times New Roman" w:cs="Times New Roman"/>
        </w:rPr>
        <w:t xml:space="preserve"> and nonbelievers</w:t>
      </w:r>
      <w:r w:rsidRPr="00975FA4">
        <w:rPr>
          <w:rFonts w:ascii="Times New Roman" w:hAnsi="Times New Roman" w:cs="Times New Roman"/>
        </w:rPr>
        <w:t xml:space="preserve">)” </w:t>
      </w:r>
      <w:r w:rsidR="00232B44" w:rsidRPr="00975FA4">
        <w:rPr>
          <w:rFonts w:ascii="Times New Roman" w:hAnsi="Times New Roman" w:cs="Times New Roman"/>
        </w:rPr>
        <w:t xml:space="preserve">where the organization can </w:t>
      </w:r>
      <w:r w:rsidR="00332B9A" w:rsidRPr="00975FA4">
        <w:rPr>
          <w:rFonts w:ascii="Times New Roman" w:hAnsi="Times New Roman" w:cs="Times New Roman"/>
        </w:rPr>
        <w:t>represent</w:t>
      </w:r>
      <w:r w:rsidR="00232B44" w:rsidRPr="00975FA4">
        <w:rPr>
          <w:rFonts w:ascii="Times New Roman" w:hAnsi="Times New Roman" w:cs="Times New Roman"/>
        </w:rPr>
        <w:t xml:space="preserve"> the church, the religion, or the </w:t>
      </w:r>
      <w:r w:rsidR="00592922">
        <w:rPr>
          <w:rFonts w:ascii="Times New Roman" w:hAnsi="Times New Roman" w:cs="Times New Roman"/>
        </w:rPr>
        <w:t>Supreme Being</w:t>
      </w:r>
      <w:r w:rsidR="00232B44" w:rsidRPr="00975FA4">
        <w:rPr>
          <w:rFonts w:ascii="Times New Roman" w:hAnsi="Times New Roman" w:cs="Times New Roman"/>
        </w:rPr>
        <w:t xml:space="preserve"> (i.e. God) </w:t>
      </w:r>
      <w:r w:rsidRPr="00975FA4">
        <w:rPr>
          <w:rFonts w:ascii="Times New Roman" w:hAnsi="Times New Roman" w:cs="Times New Roman"/>
        </w:rPr>
        <w:t xml:space="preserve">(Tilson &amp; Venkateswaran, </w:t>
      </w:r>
      <w:r w:rsidR="005A782C" w:rsidRPr="00975FA4">
        <w:rPr>
          <w:rFonts w:ascii="Times New Roman" w:hAnsi="Times New Roman" w:cs="Times New Roman"/>
        </w:rPr>
        <w:t xml:space="preserve">2006, </w:t>
      </w:r>
      <w:r w:rsidRPr="00975FA4">
        <w:rPr>
          <w:rFonts w:ascii="Times New Roman" w:hAnsi="Times New Roman" w:cs="Times New Roman"/>
        </w:rPr>
        <w:t>p. 130</w:t>
      </w:r>
      <w:r w:rsidR="005A782C" w:rsidRPr="00975FA4">
        <w:rPr>
          <w:rFonts w:ascii="Times New Roman" w:hAnsi="Times New Roman" w:cs="Times New Roman"/>
        </w:rPr>
        <w:t>; Ti</w:t>
      </w:r>
      <w:r w:rsidR="003D1800" w:rsidRPr="00975FA4">
        <w:rPr>
          <w:rFonts w:ascii="Times New Roman" w:hAnsi="Times New Roman" w:cs="Times New Roman"/>
        </w:rPr>
        <w:t>lson, 2006</w:t>
      </w:r>
      <w:r w:rsidRPr="00975FA4">
        <w:rPr>
          <w:rFonts w:ascii="Times New Roman" w:hAnsi="Times New Roman" w:cs="Times New Roman"/>
        </w:rPr>
        <w:t xml:space="preserve">). </w:t>
      </w:r>
    </w:p>
    <w:p w14:paraId="18D7A40A" w14:textId="5A4B1679" w:rsidR="00B45EC1" w:rsidRPr="00975FA4" w:rsidRDefault="007D2C1E" w:rsidP="006937C0">
      <w:pPr>
        <w:spacing w:line="480" w:lineRule="auto"/>
        <w:ind w:firstLine="720"/>
        <w:rPr>
          <w:rFonts w:ascii="Times New Roman" w:hAnsi="Times New Roman" w:cs="Times New Roman"/>
        </w:rPr>
      </w:pPr>
      <w:r w:rsidRPr="00975FA4">
        <w:rPr>
          <w:rFonts w:ascii="Times New Roman" w:hAnsi="Times New Roman" w:cs="Times New Roman"/>
        </w:rPr>
        <w:t>Within the covenantal m</w:t>
      </w:r>
      <w:r w:rsidR="005A782C" w:rsidRPr="00975FA4">
        <w:rPr>
          <w:rFonts w:ascii="Times New Roman" w:hAnsi="Times New Roman" w:cs="Times New Roman"/>
        </w:rPr>
        <w:t>odel, researchers also describe</w:t>
      </w:r>
      <w:r w:rsidRPr="00975FA4">
        <w:rPr>
          <w:rFonts w:ascii="Times New Roman" w:hAnsi="Times New Roman" w:cs="Times New Roman"/>
        </w:rPr>
        <w:t xml:space="preserve"> the practice of devotional-promotional communication used by religious organizations with the goal of attracting “loyal and faithful </w:t>
      </w:r>
      <w:r w:rsidR="00C12F3F" w:rsidRPr="00975FA4">
        <w:rPr>
          <w:rFonts w:ascii="Times New Roman" w:hAnsi="Times New Roman" w:cs="Times New Roman"/>
        </w:rPr>
        <w:t xml:space="preserve">followers” </w:t>
      </w:r>
      <w:r w:rsidR="00332B9A" w:rsidRPr="00975FA4">
        <w:rPr>
          <w:rFonts w:ascii="Times New Roman" w:hAnsi="Times New Roman" w:cs="Times New Roman"/>
        </w:rPr>
        <w:t>to pledge allegiance</w:t>
      </w:r>
      <w:r w:rsidR="00ED7D9F" w:rsidRPr="00975FA4">
        <w:rPr>
          <w:rFonts w:ascii="Times New Roman" w:hAnsi="Times New Roman" w:cs="Times New Roman"/>
        </w:rPr>
        <w:t xml:space="preserve"> “to an individual, political entity, or religion” </w:t>
      </w:r>
      <w:r w:rsidR="00C12F3F" w:rsidRPr="00975FA4">
        <w:rPr>
          <w:rFonts w:ascii="Times New Roman" w:hAnsi="Times New Roman" w:cs="Times New Roman"/>
        </w:rPr>
        <w:t>(Tilson, 2006</w:t>
      </w:r>
      <w:r w:rsidR="003D1800" w:rsidRPr="00975FA4">
        <w:rPr>
          <w:rFonts w:ascii="Times New Roman" w:hAnsi="Times New Roman" w:cs="Times New Roman"/>
        </w:rPr>
        <w:t>, p. 167</w:t>
      </w:r>
      <w:r w:rsidR="00C12F3F" w:rsidRPr="00975FA4">
        <w:rPr>
          <w:rFonts w:ascii="Times New Roman" w:hAnsi="Times New Roman" w:cs="Times New Roman"/>
        </w:rPr>
        <w:t>; Tilson &amp; Chao, 2002</w:t>
      </w:r>
      <w:r w:rsidR="00AE59DB" w:rsidRPr="00975FA4">
        <w:rPr>
          <w:rFonts w:ascii="Times New Roman" w:hAnsi="Times New Roman" w:cs="Times New Roman"/>
        </w:rPr>
        <w:t>; Xifra, 2008, p. 194</w:t>
      </w:r>
      <w:r w:rsidRPr="00975FA4">
        <w:rPr>
          <w:rFonts w:ascii="Times New Roman" w:hAnsi="Times New Roman" w:cs="Times New Roman"/>
        </w:rPr>
        <w:t xml:space="preserve">). </w:t>
      </w:r>
      <w:r w:rsidR="00ED7D9F" w:rsidRPr="00975FA4">
        <w:rPr>
          <w:rFonts w:ascii="Times New Roman" w:hAnsi="Times New Roman" w:cs="Times New Roman"/>
        </w:rPr>
        <w:t>In essence, “a devotional-promotional campa</w:t>
      </w:r>
      <w:r w:rsidR="00CB7362" w:rsidRPr="00975FA4">
        <w:rPr>
          <w:rFonts w:ascii="Times New Roman" w:hAnsi="Times New Roman" w:cs="Times New Roman"/>
        </w:rPr>
        <w:t>ign that is religious in nature,</w:t>
      </w:r>
      <w:r w:rsidR="00ED7D9F" w:rsidRPr="00975FA4">
        <w:rPr>
          <w:rFonts w:ascii="Times New Roman" w:hAnsi="Times New Roman" w:cs="Times New Roman"/>
        </w:rPr>
        <w:t xml:space="preserve"> may seek to instill great love or loyalty, enthusiasm, or zeal for a particular religious individual, living or deceased, or for a specific religion or faith” (</w:t>
      </w:r>
      <w:r w:rsidR="00332B9A" w:rsidRPr="00975FA4">
        <w:rPr>
          <w:rFonts w:ascii="Times New Roman" w:hAnsi="Times New Roman" w:cs="Times New Roman"/>
        </w:rPr>
        <w:t>Tilson, 2000, p.</w:t>
      </w:r>
      <w:r w:rsidR="00633743" w:rsidRPr="00975FA4">
        <w:rPr>
          <w:rFonts w:ascii="Times New Roman" w:hAnsi="Times New Roman" w:cs="Times New Roman"/>
        </w:rPr>
        <w:t xml:space="preserve"> </w:t>
      </w:r>
      <w:r w:rsidR="00332B9A" w:rsidRPr="00975FA4">
        <w:rPr>
          <w:rFonts w:ascii="Times New Roman" w:hAnsi="Times New Roman" w:cs="Times New Roman"/>
        </w:rPr>
        <w:t>1</w:t>
      </w:r>
      <w:r w:rsidR="004850D8" w:rsidRPr="00975FA4">
        <w:rPr>
          <w:rFonts w:ascii="Times New Roman" w:hAnsi="Times New Roman" w:cs="Times New Roman"/>
        </w:rPr>
        <w:t>; Tilson, 2006, p. 167</w:t>
      </w:r>
      <w:r w:rsidR="00332B9A" w:rsidRPr="00975FA4">
        <w:rPr>
          <w:rFonts w:ascii="Times New Roman" w:hAnsi="Times New Roman" w:cs="Times New Roman"/>
        </w:rPr>
        <w:t>). While devot</w:t>
      </w:r>
      <w:r w:rsidR="00A0021B" w:rsidRPr="00975FA4">
        <w:rPr>
          <w:rFonts w:ascii="Times New Roman" w:hAnsi="Times New Roman" w:cs="Times New Roman"/>
        </w:rPr>
        <w:t xml:space="preserve">ional-promotional communication </w:t>
      </w:r>
      <w:r w:rsidR="00332B9A" w:rsidRPr="00975FA4">
        <w:rPr>
          <w:rFonts w:ascii="Times New Roman" w:hAnsi="Times New Roman" w:cs="Times New Roman"/>
        </w:rPr>
        <w:t xml:space="preserve">was originally applied to understand how </w:t>
      </w:r>
      <w:r w:rsidR="008A5A4F" w:rsidRPr="00975FA4">
        <w:rPr>
          <w:rFonts w:ascii="Times New Roman" w:hAnsi="Times New Roman" w:cs="Times New Roman"/>
        </w:rPr>
        <w:t>a religiously charged publicity campaign can “foster support for a particular faith group, promote devotion to a religious figure, or motivate observable religious behavior,” the model is also relevant when stud</w:t>
      </w:r>
      <w:r w:rsidR="00A0021B" w:rsidRPr="00975FA4">
        <w:rPr>
          <w:rFonts w:ascii="Times New Roman" w:hAnsi="Times New Roman" w:cs="Times New Roman"/>
        </w:rPr>
        <w:t>ying religious organizations in the media</w:t>
      </w:r>
      <w:r w:rsidR="008A5A4F" w:rsidRPr="00975FA4">
        <w:rPr>
          <w:rFonts w:ascii="Times New Roman" w:hAnsi="Times New Roman" w:cs="Times New Roman"/>
        </w:rPr>
        <w:t xml:space="preserve"> </w:t>
      </w:r>
      <w:r w:rsidR="00A0021B" w:rsidRPr="00975FA4">
        <w:rPr>
          <w:rFonts w:ascii="Times New Roman" w:hAnsi="Times New Roman" w:cs="Times New Roman"/>
        </w:rPr>
        <w:t>because devotional-promotional communication me</w:t>
      </w:r>
      <w:r w:rsidR="005A782C" w:rsidRPr="00975FA4">
        <w:rPr>
          <w:rFonts w:ascii="Times New Roman" w:hAnsi="Times New Roman" w:cs="Times New Roman"/>
        </w:rPr>
        <w:t>thods include traditional and new</w:t>
      </w:r>
      <w:r w:rsidR="00A0021B" w:rsidRPr="00975FA4">
        <w:rPr>
          <w:rFonts w:ascii="Times New Roman" w:hAnsi="Times New Roman" w:cs="Times New Roman"/>
        </w:rPr>
        <w:t xml:space="preserve"> </w:t>
      </w:r>
      <w:r w:rsidR="005A782C" w:rsidRPr="00975FA4">
        <w:rPr>
          <w:rFonts w:ascii="Times New Roman" w:hAnsi="Times New Roman" w:cs="Times New Roman"/>
        </w:rPr>
        <w:t>media</w:t>
      </w:r>
      <w:r w:rsidR="00A0021B" w:rsidRPr="00975FA4">
        <w:rPr>
          <w:rFonts w:ascii="Times New Roman" w:hAnsi="Times New Roman" w:cs="Times New Roman"/>
        </w:rPr>
        <w:t xml:space="preserve">, such as social media, websites, blogs, and newsletters </w:t>
      </w:r>
      <w:r w:rsidR="008A5A4F" w:rsidRPr="00975FA4">
        <w:rPr>
          <w:rFonts w:ascii="Times New Roman" w:hAnsi="Times New Roman" w:cs="Times New Roman"/>
        </w:rPr>
        <w:t>(</w:t>
      </w:r>
      <w:r w:rsidR="005A782C" w:rsidRPr="00975FA4">
        <w:rPr>
          <w:rFonts w:ascii="Times New Roman" w:hAnsi="Times New Roman" w:cs="Times New Roman"/>
        </w:rPr>
        <w:t xml:space="preserve">Cannon, 2014, p. 136; </w:t>
      </w:r>
      <w:r w:rsidR="008A5A4F" w:rsidRPr="00975FA4">
        <w:rPr>
          <w:rFonts w:ascii="Times New Roman" w:hAnsi="Times New Roman" w:cs="Times New Roman"/>
        </w:rPr>
        <w:t>Tilson</w:t>
      </w:r>
      <w:r w:rsidR="00A0021B" w:rsidRPr="00975FA4">
        <w:rPr>
          <w:rFonts w:ascii="Times New Roman" w:hAnsi="Times New Roman" w:cs="Times New Roman"/>
        </w:rPr>
        <w:t xml:space="preserve"> &amp; Chao</w:t>
      </w:r>
      <w:r w:rsidR="005A782C" w:rsidRPr="00975FA4">
        <w:rPr>
          <w:rFonts w:ascii="Times New Roman" w:hAnsi="Times New Roman" w:cs="Times New Roman"/>
        </w:rPr>
        <w:t>, 2002</w:t>
      </w:r>
      <w:r w:rsidR="00A0021B" w:rsidRPr="00975FA4">
        <w:rPr>
          <w:rFonts w:ascii="Times New Roman" w:hAnsi="Times New Roman" w:cs="Times New Roman"/>
        </w:rPr>
        <w:t xml:space="preserve">; Tilson &amp; Venkateswaran, 2006). </w:t>
      </w:r>
    </w:p>
    <w:p w14:paraId="5DD170C0" w14:textId="08470A17" w:rsidR="00B45EC1" w:rsidRPr="00975FA4" w:rsidRDefault="00B45EC1" w:rsidP="006937C0">
      <w:pPr>
        <w:spacing w:line="480" w:lineRule="auto"/>
        <w:ind w:firstLine="720"/>
        <w:rPr>
          <w:rFonts w:ascii="Times New Roman" w:hAnsi="Times New Roman" w:cs="Times New Roman"/>
        </w:rPr>
      </w:pPr>
      <w:r w:rsidRPr="00975FA4">
        <w:rPr>
          <w:rFonts w:ascii="Times New Roman" w:hAnsi="Times New Roman" w:cs="Times New Roman"/>
        </w:rPr>
        <w:t xml:space="preserve">It should be noted that religious organizations traditionally do not view their efforts as “public relations” </w:t>
      </w:r>
      <w:r w:rsidR="000218DE" w:rsidRPr="00975FA4">
        <w:rPr>
          <w:rFonts w:ascii="Times New Roman" w:hAnsi="Times New Roman" w:cs="Times New Roman"/>
        </w:rPr>
        <w:t xml:space="preserve">for fear that it would be considered propaganda, a practice that is negatively viewed within faith groups </w:t>
      </w:r>
      <w:r w:rsidRPr="00975FA4">
        <w:rPr>
          <w:rFonts w:ascii="Times New Roman" w:hAnsi="Times New Roman" w:cs="Times New Roman"/>
        </w:rPr>
        <w:t xml:space="preserve">(Cannon, 2015). </w:t>
      </w:r>
      <w:r w:rsidR="000218DE" w:rsidRPr="00975FA4">
        <w:rPr>
          <w:rFonts w:ascii="Times New Roman" w:hAnsi="Times New Roman" w:cs="Times New Roman"/>
        </w:rPr>
        <w:t xml:space="preserve">Instead, religious organizations refer to typical public relations roles and responsibilities as “strategic communications” in order to distance themselves from potentially negative associations (Cannon, 2015). </w:t>
      </w:r>
    </w:p>
    <w:p w14:paraId="10016420" w14:textId="260DE39D" w:rsidR="007D2C1E" w:rsidRPr="00975FA4" w:rsidRDefault="007D2C1E"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These two approaches, covenantal model of public relations and devotional-promotional communication, place a heavy emphasis on the relationship between a religious organization or a representative of the religious organization and </w:t>
      </w:r>
      <w:r w:rsidR="005A782C" w:rsidRPr="00975FA4">
        <w:rPr>
          <w:rFonts w:ascii="Times New Roman" w:hAnsi="Times New Roman" w:cs="Times New Roman"/>
        </w:rPr>
        <w:t xml:space="preserve">an </w:t>
      </w:r>
      <w:r w:rsidRPr="00975FA4">
        <w:rPr>
          <w:rFonts w:ascii="Times New Roman" w:hAnsi="Times New Roman" w:cs="Times New Roman"/>
        </w:rPr>
        <w:t>individual</w:t>
      </w:r>
      <w:r w:rsidR="00B45EC1" w:rsidRPr="00975FA4">
        <w:rPr>
          <w:rFonts w:ascii="Times New Roman" w:hAnsi="Times New Roman" w:cs="Times New Roman"/>
        </w:rPr>
        <w:t xml:space="preserve">, however they do not place a heavy emphasis on the communication model needed to achieve this relationship and instead elaborate on trust, commitment, service, and established ethics </w:t>
      </w:r>
      <w:r w:rsidR="00170E5D">
        <w:rPr>
          <w:rFonts w:ascii="Times New Roman" w:hAnsi="Times New Roman" w:cs="Times New Roman"/>
        </w:rPr>
        <w:t>(Baker, 2002</w:t>
      </w:r>
      <w:r w:rsidR="00AE59DB" w:rsidRPr="00975FA4">
        <w:rPr>
          <w:rFonts w:ascii="Times New Roman" w:hAnsi="Times New Roman" w:cs="Times New Roman"/>
        </w:rPr>
        <w:t xml:space="preserve">; </w:t>
      </w:r>
      <w:r w:rsidR="0010644A" w:rsidRPr="00975FA4">
        <w:rPr>
          <w:rFonts w:ascii="Times New Roman" w:hAnsi="Times New Roman" w:cs="Times New Roman"/>
        </w:rPr>
        <w:t>Tilson</w:t>
      </w:r>
      <w:r w:rsidR="00170E5D">
        <w:rPr>
          <w:rFonts w:ascii="Times New Roman" w:hAnsi="Times New Roman" w:cs="Times New Roman"/>
        </w:rPr>
        <w:t>, 2006</w:t>
      </w:r>
      <w:r w:rsidR="00AE59DB" w:rsidRPr="00975FA4">
        <w:rPr>
          <w:rFonts w:ascii="Times New Roman" w:hAnsi="Times New Roman" w:cs="Times New Roman"/>
        </w:rPr>
        <w:t>; Waters et al., 2011</w:t>
      </w:r>
      <w:r w:rsidR="00B45EC1" w:rsidRPr="00975FA4">
        <w:rPr>
          <w:rFonts w:ascii="Times New Roman" w:hAnsi="Times New Roman" w:cs="Times New Roman"/>
        </w:rPr>
        <w:t>). This is mirrored by the Religion Communicators Council (RCC), which state</w:t>
      </w:r>
      <w:r w:rsidR="000218DE" w:rsidRPr="00975FA4">
        <w:rPr>
          <w:rFonts w:ascii="Times New Roman" w:hAnsi="Times New Roman" w:cs="Times New Roman"/>
        </w:rPr>
        <w:t>s</w:t>
      </w:r>
      <w:r w:rsidR="00B45EC1" w:rsidRPr="00975FA4">
        <w:rPr>
          <w:rFonts w:ascii="Times New Roman" w:hAnsi="Times New Roman" w:cs="Times New Roman"/>
        </w:rPr>
        <w:t xml:space="preserve"> that relationships between religious organizations and followers are “based on trust, authenticity, and commitment” (Cannon, 2015, p. 280). </w:t>
      </w:r>
    </w:p>
    <w:p w14:paraId="59185640" w14:textId="7A3FD294" w:rsidR="00B3513E" w:rsidRPr="00975FA4" w:rsidRDefault="006B4ACA" w:rsidP="006937C0">
      <w:pPr>
        <w:spacing w:line="480" w:lineRule="auto"/>
        <w:ind w:firstLine="720"/>
        <w:rPr>
          <w:rFonts w:ascii="Times New Roman" w:hAnsi="Times New Roman" w:cs="Times New Roman"/>
          <w:b/>
        </w:rPr>
      </w:pPr>
      <w:r w:rsidRPr="00975FA4">
        <w:rPr>
          <w:rFonts w:ascii="Times New Roman" w:hAnsi="Times New Roman" w:cs="Times New Roman"/>
          <w:b/>
        </w:rPr>
        <w:t>Religion on social media</w:t>
      </w:r>
      <w:r w:rsidR="007D2C1E" w:rsidRPr="00975FA4">
        <w:rPr>
          <w:rFonts w:ascii="Times New Roman" w:hAnsi="Times New Roman" w:cs="Times New Roman"/>
          <w:b/>
        </w:rPr>
        <w:t>: Leaders and followers</w:t>
      </w:r>
      <w:r w:rsidR="0015469A" w:rsidRPr="00975FA4">
        <w:rPr>
          <w:rFonts w:ascii="Times New Roman" w:hAnsi="Times New Roman" w:cs="Times New Roman"/>
          <w:b/>
        </w:rPr>
        <w:t xml:space="preserve">. </w:t>
      </w:r>
      <w:r w:rsidR="00B3513E" w:rsidRPr="00975FA4">
        <w:rPr>
          <w:rFonts w:ascii="Times New Roman" w:hAnsi="Times New Roman" w:cs="Times New Roman"/>
        </w:rPr>
        <w:t>Nonprofit organizations, such as religious organizations, fall behind in adoption rates of online communications including developing an online presence, creating websites, and creating social networking sites when compared to for-profit and government organizations (</w:t>
      </w:r>
      <w:r w:rsidR="00C12F3F" w:rsidRPr="00975FA4">
        <w:rPr>
          <w:rFonts w:ascii="Times New Roman" w:hAnsi="Times New Roman" w:cs="Times New Roman"/>
        </w:rPr>
        <w:t xml:space="preserve">Smith, 2007; </w:t>
      </w:r>
      <w:r w:rsidR="00170E5D">
        <w:rPr>
          <w:rFonts w:ascii="Times New Roman" w:hAnsi="Times New Roman" w:cs="Times New Roman"/>
        </w:rPr>
        <w:t>Rupp &amp; Smith</w:t>
      </w:r>
      <w:r w:rsidR="00C12F3F" w:rsidRPr="00975FA4">
        <w:rPr>
          <w:rFonts w:ascii="Times New Roman" w:hAnsi="Times New Roman" w:cs="Times New Roman"/>
        </w:rPr>
        <w:t>, 2002</w:t>
      </w:r>
      <w:r w:rsidR="00AE59DB" w:rsidRPr="00975FA4">
        <w:rPr>
          <w:rFonts w:ascii="Times New Roman" w:hAnsi="Times New Roman" w:cs="Times New Roman"/>
        </w:rPr>
        <w:t>; Waters et al., 2011</w:t>
      </w:r>
      <w:r w:rsidR="00B3513E" w:rsidRPr="00975FA4">
        <w:rPr>
          <w:rFonts w:ascii="Times New Roman" w:hAnsi="Times New Roman" w:cs="Times New Roman"/>
        </w:rPr>
        <w:t>). Researchers also found that religious organizations are “among the last types of nonprofits to create web sites” despite ownership of traditional mass media materials, such as publishing houses and radio networks, by international religious organizations (McCombs, 2005</w:t>
      </w:r>
      <w:r w:rsidR="00AE59DB" w:rsidRPr="00975FA4">
        <w:rPr>
          <w:rFonts w:ascii="Times New Roman" w:hAnsi="Times New Roman" w:cs="Times New Roman"/>
        </w:rPr>
        <w:t xml:space="preserve">; Norris, 2003; Waters et </w:t>
      </w:r>
      <w:r w:rsidR="0002493F" w:rsidRPr="00975FA4">
        <w:rPr>
          <w:rFonts w:ascii="Times New Roman" w:hAnsi="Times New Roman" w:cs="Times New Roman"/>
        </w:rPr>
        <w:t>al.</w:t>
      </w:r>
      <w:r w:rsidR="00AE59DB" w:rsidRPr="00975FA4">
        <w:rPr>
          <w:rFonts w:ascii="Times New Roman" w:hAnsi="Times New Roman" w:cs="Times New Roman"/>
        </w:rPr>
        <w:t>,</w:t>
      </w:r>
      <w:r w:rsidR="005A782C" w:rsidRPr="00975FA4">
        <w:rPr>
          <w:rFonts w:ascii="Times New Roman" w:hAnsi="Times New Roman" w:cs="Times New Roman"/>
        </w:rPr>
        <w:t xml:space="preserve"> 2011,</w:t>
      </w:r>
      <w:r w:rsidR="00AE59DB" w:rsidRPr="00975FA4">
        <w:rPr>
          <w:rFonts w:ascii="Times New Roman" w:hAnsi="Times New Roman" w:cs="Times New Roman"/>
        </w:rPr>
        <w:t xml:space="preserve"> p. 89</w:t>
      </w:r>
      <w:r w:rsidR="00B3513E" w:rsidRPr="00975FA4">
        <w:rPr>
          <w:rFonts w:ascii="Times New Roman" w:hAnsi="Times New Roman" w:cs="Times New Roman"/>
        </w:rPr>
        <w:t>). Despite the amplified potential, reasons for slowed adoption are universally identical across all organizations and include time, resources, and k</w:t>
      </w:r>
      <w:r w:rsidR="0002493F" w:rsidRPr="00975FA4">
        <w:rPr>
          <w:rFonts w:ascii="Times New Roman" w:hAnsi="Times New Roman" w:cs="Times New Roman"/>
        </w:rPr>
        <w:t>nowledge (Campbell, 2007; Smith</w:t>
      </w:r>
      <w:r w:rsidR="005A782C" w:rsidRPr="00975FA4">
        <w:rPr>
          <w:rFonts w:ascii="Times New Roman" w:hAnsi="Times New Roman" w:cs="Times New Roman"/>
        </w:rPr>
        <w:t>, 2007</w:t>
      </w:r>
      <w:r w:rsidR="0002493F" w:rsidRPr="00975FA4">
        <w:rPr>
          <w:rFonts w:ascii="Times New Roman" w:hAnsi="Times New Roman" w:cs="Times New Roman"/>
        </w:rPr>
        <w:t>; Waters et al.</w:t>
      </w:r>
      <w:r w:rsidR="005A782C" w:rsidRPr="00975FA4">
        <w:rPr>
          <w:rFonts w:ascii="Times New Roman" w:hAnsi="Times New Roman" w:cs="Times New Roman"/>
        </w:rPr>
        <w:t>, 2011</w:t>
      </w:r>
      <w:r w:rsidR="00B3513E" w:rsidRPr="00975FA4">
        <w:rPr>
          <w:rFonts w:ascii="Times New Roman" w:hAnsi="Times New Roman" w:cs="Times New Roman"/>
        </w:rPr>
        <w:t xml:space="preserve">). </w:t>
      </w:r>
    </w:p>
    <w:p w14:paraId="15B1C199" w14:textId="0FE4FC63" w:rsidR="00B3513E" w:rsidRPr="00975FA4" w:rsidRDefault="005A782C" w:rsidP="006937C0">
      <w:pPr>
        <w:spacing w:line="480" w:lineRule="auto"/>
        <w:ind w:firstLine="720"/>
        <w:rPr>
          <w:rFonts w:ascii="Times New Roman" w:hAnsi="Times New Roman" w:cs="Times New Roman"/>
        </w:rPr>
      </w:pPr>
      <w:r w:rsidRPr="00975FA4">
        <w:rPr>
          <w:rFonts w:ascii="Times New Roman" w:hAnsi="Times New Roman" w:cs="Times New Roman"/>
          <w:b/>
          <w:i/>
        </w:rPr>
        <w:t>Similarities and differences in social media use.</w:t>
      </w:r>
      <w:r w:rsidRPr="00975FA4">
        <w:rPr>
          <w:rFonts w:ascii="Times New Roman" w:hAnsi="Times New Roman" w:cs="Times New Roman"/>
        </w:rPr>
        <w:t xml:space="preserve"> </w:t>
      </w:r>
      <w:r w:rsidR="00B3513E" w:rsidRPr="00975FA4">
        <w:rPr>
          <w:rFonts w:ascii="Times New Roman" w:hAnsi="Times New Roman" w:cs="Times New Roman"/>
        </w:rPr>
        <w:t>Use of the Internet by religious organizations is surprisingly similar to how other nonprofit organizations use the Internet, including information dissemination, disclosure, and interactivity (Campbell, 2007; Smith, 2007</w:t>
      </w:r>
      <w:r w:rsidR="00AE59DB" w:rsidRPr="00975FA4">
        <w:rPr>
          <w:rFonts w:ascii="Times New Roman" w:hAnsi="Times New Roman" w:cs="Times New Roman"/>
        </w:rPr>
        <w:t>; Waters et al., 2009</w:t>
      </w:r>
      <w:r w:rsidR="00B3513E" w:rsidRPr="00975FA4">
        <w:rPr>
          <w:rFonts w:ascii="Times New Roman" w:hAnsi="Times New Roman" w:cs="Times New Roman"/>
        </w:rPr>
        <w:t xml:space="preserve">). </w:t>
      </w:r>
      <w:r w:rsidR="008F62B5" w:rsidRPr="00975FA4">
        <w:rPr>
          <w:rFonts w:ascii="Times New Roman" w:hAnsi="Times New Roman" w:cs="Times New Roman"/>
        </w:rPr>
        <w:t>However, r</w:t>
      </w:r>
      <w:r w:rsidR="00B3513E" w:rsidRPr="00975FA4">
        <w:rPr>
          <w:rFonts w:ascii="Times New Roman" w:hAnsi="Times New Roman" w:cs="Times New Roman"/>
        </w:rPr>
        <w:t>esearchers determined an additional reason why religious organizations adopt Internet communication: culture preservation (Barzilai-Nahon &amp; Barsilai, 2005). By studying fundamentalist communities, researchers determined that religious organizations strategically use the Internet to preserve their culture rather than erode it by adapting their use of the medium to satisfy their specific n</w:t>
      </w:r>
      <w:r w:rsidR="0002493F" w:rsidRPr="00975FA4">
        <w:rPr>
          <w:rFonts w:ascii="Times New Roman" w:hAnsi="Times New Roman" w:cs="Times New Roman"/>
        </w:rPr>
        <w:t>eeds (Barzilai-Nahon &amp; Barsilai</w:t>
      </w:r>
      <w:r w:rsidRPr="00975FA4">
        <w:rPr>
          <w:rFonts w:ascii="Times New Roman" w:hAnsi="Times New Roman" w:cs="Times New Roman"/>
        </w:rPr>
        <w:t>, 2005</w:t>
      </w:r>
      <w:r w:rsidR="00B3513E" w:rsidRPr="00975FA4">
        <w:rPr>
          <w:rFonts w:ascii="Times New Roman" w:hAnsi="Times New Roman" w:cs="Times New Roman"/>
        </w:rPr>
        <w:t>; Cam</w:t>
      </w:r>
      <w:r w:rsidR="0002493F" w:rsidRPr="00975FA4">
        <w:rPr>
          <w:rFonts w:ascii="Times New Roman" w:hAnsi="Times New Roman" w:cs="Times New Roman"/>
        </w:rPr>
        <w:t>pbell</w:t>
      </w:r>
      <w:r w:rsidRPr="00975FA4">
        <w:rPr>
          <w:rFonts w:ascii="Times New Roman" w:hAnsi="Times New Roman" w:cs="Times New Roman"/>
        </w:rPr>
        <w:t>, 2007</w:t>
      </w:r>
      <w:r w:rsidR="00B3513E" w:rsidRPr="00975FA4">
        <w:rPr>
          <w:rFonts w:ascii="Times New Roman" w:hAnsi="Times New Roman" w:cs="Times New Roman"/>
        </w:rPr>
        <w:t xml:space="preserve">). This finding compliments research </w:t>
      </w:r>
      <w:r w:rsidR="00A95080" w:rsidRPr="00975FA4">
        <w:rPr>
          <w:rFonts w:ascii="Times New Roman" w:hAnsi="Times New Roman" w:cs="Times New Roman"/>
        </w:rPr>
        <w:t>suggesting</w:t>
      </w:r>
      <w:r w:rsidR="00B3513E" w:rsidRPr="00975FA4">
        <w:rPr>
          <w:rFonts w:ascii="Times New Roman" w:hAnsi="Times New Roman" w:cs="Times New Roman"/>
        </w:rPr>
        <w:t xml:space="preserve"> online communities promote, or further “traditional views of religious structure and discourse” as opposed to diminishing the authority or structure of offline religious organizations (Campbel</w:t>
      </w:r>
      <w:r w:rsidR="0002493F" w:rsidRPr="00975FA4">
        <w:rPr>
          <w:rFonts w:ascii="Times New Roman" w:hAnsi="Times New Roman" w:cs="Times New Roman"/>
        </w:rPr>
        <w:t>l</w:t>
      </w:r>
      <w:r w:rsidR="00B3513E" w:rsidRPr="00975FA4">
        <w:rPr>
          <w:rFonts w:ascii="Times New Roman" w:hAnsi="Times New Roman" w:cs="Times New Roman"/>
        </w:rPr>
        <w:t xml:space="preserve">, </w:t>
      </w:r>
      <w:r w:rsidRPr="00975FA4">
        <w:rPr>
          <w:rFonts w:ascii="Times New Roman" w:hAnsi="Times New Roman" w:cs="Times New Roman"/>
        </w:rPr>
        <w:t xml:space="preserve">2007, </w:t>
      </w:r>
      <w:r w:rsidR="00B3513E" w:rsidRPr="00975FA4">
        <w:rPr>
          <w:rFonts w:ascii="Times New Roman" w:hAnsi="Times New Roman" w:cs="Times New Roman"/>
        </w:rPr>
        <w:t>p. 1056).</w:t>
      </w:r>
    </w:p>
    <w:p w14:paraId="5F5CD715" w14:textId="036E4120" w:rsidR="00B3513E" w:rsidRPr="00975FA4" w:rsidRDefault="00B3513E" w:rsidP="006937C0">
      <w:pPr>
        <w:spacing w:line="480" w:lineRule="auto"/>
        <w:ind w:firstLine="720"/>
        <w:rPr>
          <w:rFonts w:ascii="Times New Roman" w:hAnsi="Times New Roman" w:cs="Times New Roman"/>
        </w:rPr>
      </w:pPr>
      <w:r w:rsidRPr="00975FA4">
        <w:rPr>
          <w:rFonts w:ascii="Times New Roman" w:hAnsi="Times New Roman" w:cs="Times New Roman"/>
        </w:rPr>
        <w:t xml:space="preserve">Another </w:t>
      </w:r>
      <w:r w:rsidR="00A8610F" w:rsidRPr="00975FA4">
        <w:rPr>
          <w:rFonts w:ascii="Times New Roman" w:hAnsi="Times New Roman" w:cs="Times New Roman"/>
        </w:rPr>
        <w:t xml:space="preserve">notable </w:t>
      </w:r>
      <w:r w:rsidRPr="00975FA4">
        <w:rPr>
          <w:rFonts w:ascii="Times New Roman" w:hAnsi="Times New Roman" w:cs="Times New Roman"/>
        </w:rPr>
        <w:t xml:space="preserve">difference between </w:t>
      </w:r>
      <w:r w:rsidR="005A782C" w:rsidRPr="00975FA4">
        <w:rPr>
          <w:rFonts w:ascii="Times New Roman" w:hAnsi="Times New Roman" w:cs="Times New Roman"/>
        </w:rPr>
        <w:t>OPR</w:t>
      </w:r>
      <w:r w:rsidRPr="00975FA4">
        <w:rPr>
          <w:rFonts w:ascii="Times New Roman" w:hAnsi="Times New Roman" w:cs="Times New Roman"/>
        </w:rPr>
        <w:t xml:space="preserve"> cultivation techniques used by nonprofit organizations </w:t>
      </w:r>
      <w:r w:rsidR="00A8610F" w:rsidRPr="00975FA4">
        <w:rPr>
          <w:rFonts w:ascii="Times New Roman" w:hAnsi="Times New Roman" w:cs="Times New Roman"/>
        </w:rPr>
        <w:t>compared to</w:t>
      </w:r>
      <w:r w:rsidRPr="00975FA4">
        <w:rPr>
          <w:rFonts w:ascii="Times New Roman" w:hAnsi="Times New Roman" w:cs="Times New Roman"/>
        </w:rPr>
        <w:t xml:space="preserve"> religious organizations </w:t>
      </w:r>
      <w:r w:rsidR="005D0EFB" w:rsidRPr="00975FA4">
        <w:rPr>
          <w:rFonts w:ascii="Times New Roman" w:hAnsi="Times New Roman" w:cs="Times New Roman"/>
        </w:rPr>
        <w:t>is</w:t>
      </w:r>
      <w:r w:rsidRPr="00975FA4">
        <w:rPr>
          <w:rFonts w:ascii="Times New Roman" w:hAnsi="Times New Roman" w:cs="Times New Roman"/>
        </w:rPr>
        <w:t xml:space="preserve"> dialogic loop proficiencies. Researchers found that </w:t>
      </w:r>
      <w:r w:rsidR="0099318E" w:rsidRPr="00975FA4">
        <w:rPr>
          <w:rFonts w:ascii="Times New Roman" w:hAnsi="Times New Roman" w:cs="Times New Roman"/>
        </w:rPr>
        <w:t xml:space="preserve">roughly </w:t>
      </w:r>
      <w:r w:rsidRPr="00975FA4">
        <w:rPr>
          <w:rFonts w:ascii="Times New Roman" w:hAnsi="Times New Roman" w:cs="Times New Roman"/>
        </w:rPr>
        <w:t>25% of religious organizations offered feedback forms on their website</w:t>
      </w:r>
      <w:r w:rsidR="005D0EFB" w:rsidRPr="00975FA4">
        <w:rPr>
          <w:rFonts w:ascii="Times New Roman" w:hAnsi="Times New Roman" w:cs="Times New Roman"/>
        </w:rPr>
        <w:t>s</w:t>
      </w:r>
      <w:r w:rsidRPr="00975FA4">
        <w:rPr>
          <w:rFonts w:ascii="Times New Roman" w:hAnsi="Times New Roman" w:cs="Times New Roman"/>
        </w:rPr>
        <w:t xml:space="preserve"> and 48% of religious organizations did not provide a “dedicated link to email the organization with comments or questio</w:t>
      </w:r>
      <w:r w:rsidR="00AE59DB" w:rsidRPr="00975FA4">
        <w:rPr>
          <w:rFonts w:ascii="Times New Roman" w:hAnsi="Times New Roman" w:cs="Times New Roman"/>
        </w:rPr>
        <w:t>ns” (Smith, 2007; Waters et al., 2011, p. 95</w:t>
      </w:r>
      <w:r w:rsidRPr="00975FA4">
        <w:rPr>
          <w:rFonts w:ascii="Times New Roman" w:hAnsi="Times New Roman" w:cs="Times New Roman"/>
        </w:rPr>
        <w:t>). This is a stark contrast when compared to activist websites, where 94% offer opportunities for user-response, as well as other nonprofit websites where 44.8% offered feedback forms and 57% offered an additional form to join the organization (</w:t>
      </w:r>
      <w:r w:rsidR="00AE59DB" w:rsidRPr="00975FA4">
        <w:rPr>
          <w:rFonts w:ascii="Times New Roman" w:hAnsi="Times New Roman" w:cs="Times New Roman"/>
        </w:rPr>
        <w:t xml:space="preserve">Kang &amp; Norton, 2004; </w:t>
      </w:r>
      <w:r w:rsidRPr="00975FA4">
        <w:rPr>
          <w:rFonts w:ascii="Times New Roman" w:hAnsi="Times New Roman" w:cs="Times New Roman"/>
        </w:rPr>
        <w:t>Taylor et al., 2001; Waters et al., 2011). Researchers suggest that the lack of dialogic loop opportunities available on religious organization websites result from developing relational outcomes with their public despite practici</w:t>
      </w:r>
      <w:r w:rsidR="0002493F" w:rsidRPr="00975FA4">
        <w:rPr>
          <w:rFonts w:ascii="Times New Roman" w:hAnsi="Times New Roman" w:cs="Times New Roman"/>
        </w:rPr>
        <w:t>ng one-way communication (Smith</w:t>
      </w:r>
      <w:r w:rsidR="005A782C" w:rsidRPr="00975FA4">
        <w:rPr>
          <w:rFonts w:ascii="Times New Roman" w:hAnsi="Times New Roman" w:cs="Times New Roman"/>
        </w:rPr>
        <w:t>, 2007</w:t>
      </w:r>
      <w:r w:rsidRPr="00975FA4">
        <w:rPr>
          <w:rFonts w:ascii="Times New Roman" w:hAnsi="Times New Roman" w:cs="Times New Roman"/>
        </w:rPr>
        <w:t xml:space="preserve">). </w:t>
      </w:r>
      <w:r w:rsidR="0023377D" w:rsidRPr="00975FA4">
        <w:rPr>
          <w:rFonts w:ascii="Times New Roman" w:hAnsi="Times New Roman" w:cs="Times New Roman"/>
        </w:rPr>
        <w:t xml:space="preserve">The proposed necessity of </w:t>
      </w:r>
      <w:r w:rsidR="00232527" w:rsidRPr="00975FA4">
        <w:rPr>
          <w:rFonts w:ascii="Times New Roman" w:hAnsi="Times New Roman" w:cs="Times New Roman"/>
        </w:rPr>
        <w:t>symmetrical</w:t>
      </w:r>
      <w:r w:rsidR="0023377D" w:rsidRPr="00975FA4">
        <w:rPr>
          <w:rFonts w:ascii="Times New Roman" w:hAnsi="Times New Roman" w:cs="Times New Roman"/>
        </w:rPr>
        <w:t xml:space="preserve"> communication will be examined in the discussion. </w:t>
      </w:r>
    </w:p>
    <w:p w14:paraId="37C50B78" w14:textId="77777777" w:rsidR="00232527" w:rsidRPr="00975FA4" w:rsidRDefault="005A782C" w:rsidP="006937C0">
      <w:pPr>
        <w:spacing w:line="480" w:lineRule="auto"/>
        <w:ind w:firstLine="720"/>
        <w:rPr>
          <w:rFonts w:ascii="Times New Roman" w:hAnsi="Times New Roman" w:cs="Times New Roman"/>
        </w:rPr>
      </w:pPr>
      <w:r w:rsidRPr="00975FA4">
        <w:rPr>
          <w:rFonts w:ascii="Times New Roman" w:hAnsi="Times New Roman" w:cs="Times New Roman"/>
          <w:b/>
          <w:i/>
        </w:rPr>
        <w:t>Individual use for religious reasons.</w:t>
      </w:r>
      <w:r w:rsidRPr="00975FA4">
        <w:rPr>
          <w:rFonts w:ascii="Times New Roman" w:hAnsi="Times New Roman" w:cs="Times New Roman"/>
        </w:rPr>
        <w:t xml:space="preserve"> </w:t>
      </w:r>
      <w:r w:rsidR="005D0EFB" w:rsidRPr="00975FA4">
        <w:rPr>
          <w:rFonts w:ascii="Times New Roman" w:hAnsi="Times New Roman" w:cs="Times New Roman"/>
        </w:rPr>
        <w:t xml:space="preserve">By surveying religious leaders, </w:t>
      </w:r>
      <w:r w:rsidR="00AF5CF8" w:rsidRPr="00975FA4">
        <w:rPr>
          <w:rFonts w:ascii="Times New Roman" w:hAnsi="Times New Roman" w:cs="Times New Roman"/>
        </w:rPr>
        <w:t>Larsen</w:t>
      </w:r>
      <w:r w:rsidR="00F91696" w:rsidRPr="00975FA4">
        <w:rPr>
          <w:rFonts w:ascii="Times New Roman" w:hAnsi="Times New Roman" w:cs="Times New Roman"/>
        </w:rPr>
        <w:t xml:space="preserve"> (2000) </w:t>
      </w:r>
      <w:r w:rsidR="00AF5CF8" w:rsidRPr="00975FA4">
        <w:rPr>
          <w:rFonts w:ascii="Times New Roman" w:hAnsi="Times New Roman" w:cs="Times New Roman"/>
        </w:rPr>
        <w:t>discovered</w:t>
      </w:r>
      <w:r w:rsidR="00F91696" w:rsidRPr="00975FA4">
        <w:rPr>
          <w:rFonts w:ascii="Times New Roman" w:hAnsi="Times New Roman" w:cs="Times New Roman"/>
        </w:rPr>
        <w:t xml:space="preserve"> that spiritual leaders use the Internet as an educ</w:t>
      </w:r>
      <w:r w:rsidR="00AB41B9" w:rsidRPr="00975FA4">
        <w:rPr>
          <w:rFonts w:ascii="Times New Roman" w:hAnsi="Times New Roman" w:cs="Times New Roman"/>
        </w:rPr>
        <w:t>ational resource for religion with t</w:t>
      </w:r>
      <w:r w:rsidR="00F91696" w:rsidRPr="00975FA4">
        <w:rPr>
          <w:rFonts w:ascii="Times New Roman" w:hAnsi="Times New Roman" w:cs="Times New Roman"/>
        </w:rPr>
        <w:t xml:space="preserve">he majority of spiritual leaders </w:t>
      </w:r>
      <w:r w:rsidR="00AB41B9" w:rsidRPr="00975FA4">
        <w:rPr>
          <w:rFonts w:ascii="Times New Roman" w:hAnsi="Times New Roman" w:cs="Times New Roman"/>
        </w:rPr>
        <w:t>going</w:t>
      </w:r>
      <w:r w:rsidR="00F91696" w:rsidRPr="00975FA4">
        <w:rPr>
          <w:rFonts w:ascii="Times New Roman" w:hAnsi="Times New Roman" w:cs="Times New Roman"/>
        </w:rPr>
        <w:t xml:space="preserve"> online to “further congregational worship,” including </w:t>
      </w:r>
      <w:r w:rsidR="00196DB8" w:rsidRPr="00975FA4">
        <w:rPr>
          <w:rFonts w:ascii="Times New Roman" w:hAnsi="Times New Roman" w:cs="Times New Roman"/>
        </w:rPr>
        <w:t>researching religious texts (</w:t>
      </w:r>
      <w:r w:rsidR="00F91696" w:rsidRPr="00975FA4">
        <w:rPr>
          <w:rFonts w:ascii="Times New Roman" w:hAnsi="Times New Roman" w:cs="Times New Roman"/>
        </w:rPr>
        <w:t>70%</w:t>
      </w:r>
      <w:r w:rsidR="00196DB8" w:rsidRPr="00975FA4">
        <w:rPr>
          <w:rFonts w:ascii="Times New Roman" w:hAnsi="Times New Roman" w:cs="Times New Roman"/>
        </w:rPr>
        <w:t>) and devotional resources (65%)</w:t>
      </w:r>
      <w:r w:rsidR="00F91696" w:rsidRPr="00975FA4">
        <w:rPr>
          <w:rFonts w:ascii="Times New Roman" w:hAnsi="Times New Roman" w:cs="Times New Roman"/>
        </w:rPr>
        <w:t xml:space="preserve"> (</w:t>
      </w:r>
      <w:r w:rsidR="00196DB8" w:rsidRPr="00975FA4">
        <w:rPr>
          <w:rFonts w:ascii="Times New Roman" w:hAnsi="Times New Roman" w:cs="Times New Roman"/>
        </w:rPr>
        <w:t xml:space="preserve">p. 5). This compliments </w:t>
      </w:r>
      <w:r w:rsidR="00014B1C" w:rsidRPr="00975FA4">
        <w:rPr>
          <w:rFonts w:ascii="Times New Roman" w:hAnsi="Times New Roman" w:cs="Times New Roman"/>
        </w:rPr>
        <w:t>later</w:t>
      </w:r>
      <w:r w:rsidR="0099318E" w:rsidRPr="00975FA4">
        <w:rPr>
          <w:rFonts w:ascii="Times New Roman" w:hAnsi="Times New Roman" w:cs="Times New Roman"/>
        </w:rPr>
        <w:t xml:space="preserve"> research </w:t>
      </w:r>
      <w:r w:rsidR="00196DB8" w:rsidRPr="00975FA4">
        <w:rPr>
          <w:rFonts w:ascii="Times New Roman" w:hAnsi="Times New Roman" w:cs="Times New Roman"/>
        </w:rPr>
        <w:t xml:space="preserve">that </w:t>
      </w:r>
      <w:r w:rsidR="00DB78B1" w:rsidRPr="00975FA4">
        <w:rPr>
          <w:rFonts w:ascii="Times New Roman" w:hAnsi="Times New Roman" w:cs="Times New Roman"/>
        </w:rPr>
        <w:t xml:space="preserve">found that </w:t>
      </w:r>
      <w:r w:rsidR="00196DB8" w:rsidRPr="00975FA4">
        <w:rPr>
          <w:rFonts w:ascii="Times New Roman" w:hAnsi="Times New Roman" w:cs="Times New Roman"/>
        </w:rPr>
        <w:t xml:space="preserve">25% of all Internet users have received religious information from the Internet (Larsen, 2001). </w:t>
      </w:r>
      <w:r w:rsidR="00AB41B9" w:rsidRPr="00975FA4">
        <w:rPr>
          <w:rFonts w:ascii="Times New Roman" w:hAnsi="Times New Roman" w:cs="Times New Roman"/>
        </w:rPr>
        <w:t>Of that 25%, 67% of religious followers used the Internet to access information on their own faith while 50% used the Internet to access information about other faiths (Larsen</w:t>
      </w:r>
      <w:r w:rsidR="007B0F44" w:rsidRPr="00975FA4">
        <w:rPr>
          <w:rFonts w:ascii="Times New Roman" w:hAnsi="Times New Roman" w:cs="Times New Roman"/>
        </w:rPr>
        <w:t xml:space="preserve">, </w:t>
      </w:r>
      <w:r w:rsidRPr="00975FA4">
        <w:rPr>
          <w:rFonts w:ascii="Times New Roman" w:hAnsi="Times New Roman" w:cs="Times New Roman"/>
        </w:rPr>
        <w:t>2001</w:t>
      </w:r>
      <w:r w:rsidR="00AB41B9" w:rsidRPr="00975FA4">
        <w:rPr>
          <w:rFonts w:ascii="Times New Roman" w:hAnsi="Times New Roman" w:cs="Times New Roman"/>
        </w:rPr>
        <w:t>).</w:t>
      </w:r>
      <w:r w:rsidR="00196DB8" w:rsidRPr="00975FA4">
        <w:rPr>
          <w:rFonts w:ascii="Times New Roman" w:hAnsi="Times New Roman" w:cs="Times New Roman"/>
        </w:rPr>
        <w:t xml:space="preserve"> It is interesting to note that </w:t>
      </w:r>
      <w:r w:rsidR="00DB78B1" w:rsidRPr="00975FA4">
        <w:rPr>
          <w:rFonts w:ascii="Times New Roman" w:hAnsi="Times New Roman" w:cs="Times New Roman"/>
        </w:rPr>
        <w:t xml:space="preserve">at the time of the study, </w:t>
      </w:r>
      <w:r w:rsidR="00196DB8" w:rsidRPr="00975FA4">
        <w:rPr>
          <w:rFonts w:ascii="Times New Roman" w:hAnsi="Times New Roman" w:cs="Times New Roman"/>
        </w:rPr>
        <w:t xml:space="preserve">more people </w:t>
      </w:r>
      <w:r w:rsidR="00DB78B1" w:rsidRPr="00975FA4">
        <w:rPr>
          <w:rFonts w:ascii="Times New Roman" w:hAnsi="Times New Roman" w:cs="Times New Roman"/>
        </w:rPr>
        <w:t>had</w:t>
      </w:r>
      <w:r w:rsidR="00196DB8" w:rsidRPr="00975FA4">
        <w:rPr>
          <w:rFonts w:ascii="Times New Roman" w:hAnsi="Times New Roman" w:cs="Times New Roman"/>
        </w:rPr>
        <w:t xml:space="preserve"> received religious information from </w:t>
      </w:r>
      <w:r w:rsidR="00DB78B1" w:rsidRPr="00975FA4">
        <w:rPr>
          <w:rFonts w:ascii="Times New Roman" w:hAnsi="Times New Roman" w:cs="Times New Roman"/>
        </w:rPr>
        <w:t>the internet than those who had</w:t>
      </w:r>
      <w:r w:rsidR="00196DB8" w:rsidRPr="00975FA4">
        <w:rPr>
          <w:rFonts w:ascii="Times New Roman" w:hAnsi="Times New Roman" w:cs="Times New Roman"/>
        </w:rPr>
        <w:t xml:space="preserve"> “gambled online, used Web auction sites, traded stocks online, placed phone call</w:t>
      </w:r>
      <w:r w:rsidR="0099318E" w:rsidRPr="00975FA4">
        <w:rPr>
          <w:rFonts w:ascii="Times New Roman" w:hAnsi="Times New Roman" w:cs="Times New Roman"/>
        </w:rPr>
        <w:t xml:space="preserve">s on </w:t>
      </w:r>
      <w:r w:rsidR="00196DB8" w:rsidRPr="00975FA4">
        <w:rPr>
          <w:rFonts w:ascii="Times New Roman" w:hAnsi="Times New Roman" w:cs="Times New Roman"/>
        </w:rPr>
        <w:t xml:space="preserve">the Internet, done online banking, or used Internet-based dating services” (Larsen, </w:t>
      </w:r>
      <w:r w:rsidR="007B0F44" w:rsidRPr="00975FA4">
        <w:rPr>
          <w:rFonts w:ascii="Times New Roman" w:hAnsi="Times New Roman" w:cs="Times New Roman"/>
        </w:rPr>
        <w:t xml:space="preserve">2001, </w:t>
      </w:r>
      <w:r w:rsidR="00196DB8" w:rsidRPr="00975FA4">
        <w:rPr>
          <w:rFonts w:ascii="Times New Roman" w:hAnsi="Times New Roman" w:cs="Times New Roman"/>
        </w:rPr>
        <w:t>p.</w:t>
      </w:r>
      <w:r w:rsidR="00984538" w:rsidRPr="00975FA4">
        <w:rPr>
          <w:rFonts w:ascii="Times New Roman" w:hAnsi="Times New Roman" w:cs="Times New Roman"/>
        </w:rPr>
        <w:t xml:space="preserve"> </w:t>
      </w:r>
      <w:r w:rsidR="00196DB8" w:rsidRPr="00975FA4">
        <w:rPr>
          <w:rFonts w:ascii="Times New Roman" w:hAnsi="Times New Roman" w:cs="Times New Roman"/>
        </w:rPr>
        <w:t xml:space="preserve">1). </w:t>
      </w:r>
    </w:p>
    <w:p w14:paraId="590892DB" w14:textId="21A45FB4" w:rsidR="007B0F44" w:rsidRPr="00975FA4" w:rsidRDefault="00465295" w:rsidP="006937C0">
      <w:pPr>
        <w:spacing w:line="480" w:lineRule="auto"/>
        <w:ind w:firstLine="720"/>
        <w:rPr>
          <w:rFonts w:ascii="Times New Roman" w:hAnsi="Times New Roman" w:cs="Times New Roman"/>
        </w:rPr>
      </w:pPr>
      <w:r w:rsidRPr="00975FA4">
        <w:rPr>
          <w:rFonts w:ascii="Times New Roman" w:hAnsi="Times New Roman" w:cs="Times New Roman"/>
        </w:rPr>
        <w:t>In regards to the relationship between religion and social media, 20% of Americans published content about their religion on a social networking site while 46% of Americans witnessed another person publish content online regarding their religious faith (</w:t>
      </w:r>
      <w:r w:rsidR="00CD30BC" w:rsidRPr="00975FA4">
        <w:rPr>
          <w:rFonts w:ascii="Times New Roman" w:hAnsi="Times New Roman" w:cs="Times New Roman"/>
        </w:rPr>
        <w:t>Pew Research, 2014</w:t>
      </w:r>
      <w:r w:rsidRPr="00975FA4">
        <w:rPr>
          <w:rFonts w:ascii="Times New Roman" w:hAnsi="Times New Roman" w:cs="Times New Roman"/>
        </w:rPr>
        <w:t>).</w:t>
      </w:r>
      <w:r w:rsidR="00DB78B1" w:rsidRPr="00975FA4">
        <w:rPr>
          <w:rFonts w:ascii="Times New Roman" w:hAnsi="Times New Roman" w:cs="Times New Roman"/>
        </w:rPr>
        <w:t xml:space="preserve"> </w:t>
      </w:r>
      <w:r w:rsidR="007B0F44" w:rsidRPr="00975FA4">
        <w:rPr>
          <w:rFonts w:ascii="Times New Roman" w:hAnsi="Times New Roman" w:cs="Times New Roman"/>
        </w:rPr>
        <w:t>This research is important to note because it demonstrates that the public is seeking religious information and communication on the Internet. The religious leaders</w:t>
      </w:r>
      <w:r w:rsidR="005B719D" w:rsidRPr="00975FA4">
        <w:rPr>
          <w:rFonts w:ascii="Times New Roman" w:hAnsi="Times New Roman" w:cs="Times New Roman"/>
        </w:rPr>
        <w:t xml:space="preserve">’ </w:t>
      </w:r>
      <w:r w:rsidR="007B0F44" w:rsidRPr="00975FA4">
        <w:rPr>
          <w:rFonts w:ascii="Times New Roman" w:hAnsi="Times New Roman" w:cs="Times New Roman"/>
        </w:rPr>
        <w:t>tweets aren</w:t>
      </w:r>
      <w:r w:rsidR="005B719D" w:rsidRPr="00975FA4">
        <w:rPr>
          <w:rFonts w:ascii="Times New Roman" w:hAnsi="Times New Roman" w:cs="Times New Roman"/>
        </w:rPr>
        <w:t>’</w:t>
      </w:r>
      <w:r w:rsidR="007B0F44" w:rsidRPr="00975FA4">
        <w:rPr>
          <w:rFonts w:ascii="Times New Roman" w:hAnsi="Times New Roman" w:cs="Times New Roman"/>
        </w:rPr>
        <w:t>t lost in cyberspace, however research shows that it</w:t>
      </w:r>
      <w:r w:rsidR="005B719D" w:rsidRPr="00975FA4">
        <w:rPr>
          <w:rFonts w:ascii="Times New Roman" w:hAnsi="Times New Roman" w:cs="Times New Roman"/>
        </w:rPr>
        <w:t>’</w:t>
      </w:r>
      <w:r w:rsidR="007B0F44" w:rsidRPr="00975FA4">
        <w:rPr>
          <w:rFonts w:ascii="Times New Roman" w:hAnsi="Times New Roman" w:cs="Times New Roman"/>
        </w:rPr>
        <w:t xml:space="preserve">s considered a norm to see religious content on social networking sites. </w:t>
      </w:r>
    </w:p>
    <w:p w14:paraId="6EEF9550" w14:textId="698C9F81" w:rsidR="007B0F44" w:rsidRPr="00975FA4" w:rsidRDefault="007B0F44" w:rsidP="006937C0">
      <w:pPr>
        <w:spacing w:line="480" w:lineRule="auto"/>
        <w:rPr>
          <w:rFonts w:ascii="Times New Roman" w:hAnsi="Times New Roman" w:cs="Times New Roman"/>
        </w:rPr>
      </w:pPr>
      <w:r w:rsidRPr="00975FA4">
        <w:rPr>
          <w:rFonts w:ascii="Times New Roman" w:hAnsi="Times New Roman" w:cs="Times New Roman"/>
        </w:rPr>
        <w:tab/>
        <w:t xml:space="preserve">While past research describes the digital adoption rates, website features, and hypothesized use of the Internet for religious organizations, </w:t>
      </w:r>
      <w:r w:rsidR="003631E8" w:rsidRPr="00975FA4">
        <w:rPr>
          <w:rFonts w:ascii="Times New Roman" w:hAnsi="Times New Roman" w:cs="Times New Roman"/>
        </w:rPr>
        <w:t>this research</w:t>
      </w:r>
      <w:r w:rsidRPr="00975FA4">
        <w:rPr>
          <w:rFonts w:ascii="Times New Roman" w:hAnsi="Times New Roman" w:cs="Times New Roman"/>
        </w:rPr>
        <w:t xml:space="preserve"> will analyze the actual messages </w:t>
      </w:r>
      <w:r w:rsidR="00B134F1" w:rsidRPr="00975FA4">
        <w:rPr>
          <w:rFonts w:ascii="Times New Roman" w:hAnsi="Times New Roman" w:cs="Times New Roman"/>
        </w:rPr>
        <w:t xml:space="preserve">that </w:t>
      </w:r>
      <w:r w:rsidRPr="00975FA4">
        <w:rPr>
          <w:rFonts w:ascii="Times New Roman" w:hAnsi="Times New Roman" w:cs="Times New Roman"/>
        </w:rPr>
        <w:t>religious</w:t>
      </w:r>
      <w:r w:rsidR="00B134F1" w:rsidRPr="00975FA4">
        <w:rPr>
          <w:rFonts w:ascii="Times New Roman" w:hAnsi="Times New Roman" w:cs="Times New Roman"/>
        </w:rPr>
        <w:t xml:space="preserve"> leaders are communicating</w:t>
      </w:r>
      <w:r w:rsidRPr="00975FA4">
        <w:rPr>
          <w:rFonts w:ascii="Times New Roman" w:hAnsi="Times New Roman" w:cs="Times New Roman"/>
        </w:rPr>
        <w:t xml:space="preserve"> to their followers. </w:t>
      </w:r>
      <w:r w:rsidR="00B134F1" w:rsidRPr="00975FA4">
        <w:rPr>
          <w:rFonts w:ascii="Times New Roman" w:hAnsi="Times New Roman" w:cs="Times New Roman"/>
        </w:rPr>
        <w:t>This</w:t>
      </w:r>
      <w:r w:rsidRPr="00975FA4">
        <w:rPr>
          <w:rFonts w:ascii="Times New Roman" w:hAnsi="Times New Roman" w:cs="Times New Roman"/>
        </w:rPr>
        <w:t xml:space="preserve"> </w:t>
      </w:r>
      <w:r w:rsidR="00B134F1" w:rsidRPr="00975FA4">
        <w:rPr>
          <w:rFonts w:ascii="Times New Roman" w:hAnsi="Times New Roman" w:cs="Times New Roman"/>
        </w:rPr>
        <w:t>study</w:t>
      </w:r>
      <w:r w:rsidRPr="00975FA4">
        <w:rPr>
          <w:rFonts w:ascii="Times New Roman" w:hAnsi="Times New Roman" w:cs="Times New Roman"/>
        </w:rPr>
        <w:t xml:space="preserve"> advances prior digital communication research </w:t>
      </w:r>
      <w:r w:rsidR="00B134F1" w:rsidRPr="00975FA4">
        <w:rPr>
          <w:rFonts w:ascii="Times New Roman" w:hAnsi="Times New Roman" w:cs="Times New Roman"/>
        </w:rPr>
        <w:t xml:space="preserve">of religious organizations </w:t>
      </w:r>
      <w:r w:rsidRPr="00975FA4">
        <w:rPr>
          <w:rFonts w:ascii="Times New Roman" w:hAnsi="Times New Roman" w:cs="Times New Roman"/>
        </w:rPr>
        <w:t xml:space="preserve">by </w:t>
      </w:r>
      <w:r w:rsidR="00B134F1" w:rsidRPr="00975FA4">
        <w:rPr>
          <w:rFonts w:ascii="Times New Roman" w:hAnsi="Times New Roman" w:cs="Times New Roman"/>
        </w:rPr>
        <w:t>focusing on the social networking sites of religious leaders</w:t>
      </w:r>
      <w:r w:rsidR="008F62B5" w:rsidRPr="00975FA4">
        <w:rPr>
          <w:rFonts w:ascii="Times New Roman" w:hAnsi="Times New Roman" w:cs="Times New Roman"/>
        </w:rPr>
        <w:t xml:space="preserve"> and the content they publish</w:t>
      </w:r>
      <w:r w:rsidR="00B134F1" w:rsidRPr="00975FA4">
        <w:rPr>
          <w:rFonts w:ascii="Times New Roman" w:hAnsi="Times New Roman" w:cs="Times New Roman"/>
        </w:rPr>
        <w:t xml:space="preserve">, </w:t>
      </w:r>
      <w:r w:rsidR="008F62B5" w:rsidRPr="00975FA4">
        <w:rPr>
          <w:rFonts w:ascii="Times New Roman" w:hAnsi="Times New Roman" w:cs="Times New Roman"/>
        </w:rPr>
        <w:t xml:space="preserve">two </w:t>
      </w:r>
      <w:r w:rsidR="00B134F1" w:rsidRPr="00975FA4">
        <w:rPr>
          <w:rFonts w:ascii="Times New Roman" w:hAnsi="Times New Roman" w:cs="Times New Roman"/>
        </w:rPr>
        <w:t>previously missing piece</w:t>
      </w:r>
      <w:r w:rsidR="008F62B5" w:rsidRPr="00975FA4">
        <w:rPr>
          <w:rFonts w:ascii="Times New Roman" w:hAnsi="Times New Roman" w:cs="Times New Roman"/>
        </w:rPr>
        <w:t>s</w:t>
      </w:r>
      <w:r w:rsidR="00B134F1" w:rsidRPr="00975FA4">
        <w:rPr>
          <w:rFonts w:ascii="Times New Roman" w:hAnsi="Times New Roman" w:cs="Times New Roman"/>
        </w:rPr>
        <w:t xml:space="preserve"> to the puzzle. With this research, scholars will have a clearer understanding of how religious organizations use the Internet, cultivate OPR on the Internet, and communicate with their followers on the Internet. </w:t>
      </w:r>
    </w:p>
    <w:p w14:paraId="17A77B96" w14:textId="35D533A2" w:rsidR="00EE6F3F" w:rsidRPr="00975FA4" w:rsidRDefault="006B4ACA" w:rsidP="006937C0">
      <w:pPr>
        <w:spacing w:line="480" w:lineRule="auto"/>
        <w:rPr>
          <w:rFonts w:ascii="Times New Roman" w:hAnsi="Times New Roman" w:cs="Times New Roman"/>
          <w:b/>
        </w:rPr>
      </w:pPr>
      <w:r w:rsidRPr="00975FA4">
        <w:rPr>
          <w:rFonts w:ascii="Times New Roman" w:hAnsi="Times New Roman" w:cs="Times New Roman"/>
          <w:b/>
        </w:rPr>
        <w:t>Quantitative content analysis on Twitter</w:t>
      </w:r>
      <w:r w:rsidR="005D0EFB" w:rsidRPr="00975FA4">
        <w:rPr>
          <w:rFonts w:ascii="Times New Roman" w:hAnsi="Times New Roman" w:cs="Times New Roman"/>
          <w:b/>
        </w:rPr>
        <w:t xml:space="preserve"> </w:t>
      </w:r>
    </w:p>
    <w:p w14:paraId="1D2B7B4D" w14:textId="7E3BFDD9" w:rsidR="00547C38" w:rsidRPr="00975FA4" w:rsidRDefault="00984538" w:rsidP="006937C0">
      <w:pPr>
        <w:spacing w:line="480" w:lineRule="auto"/>
        <w:ind w:firstLine="720"/>
        <w:rPr>
          <w:rFonts w:ascii="Times New Roman" w:hAnsi="Times New Roman" w:cs="Times New Roman"/>
          <w:color w:val="FF0000"/>
        </w:rPr>
      </w:pPr>
      <w:r w:rsidRPr="00975FA4">
        <w:rPr>
          <w:rFonts w:ascii="Times New Roman" w:hAnsi="Times New Roman" w:cs="Times New Roman"/>
        </w:rPr>
        <w:t xml:space="preserve">The social networking site and micro-blogging tool Twitter was specifically chosen for this research because it is a convenient sampling tool and method for measuring public opinion (Greer &amp; Ferguson, 2011). </w:t>
      </w:r>
      <w:r w:rsidR="00547C38" w:rsidRPr="00975FA4">
        <w:rPr>
          <w:rFonts w:ascii="Times New Roman" w:hAnsi="Times New Roman" w:cs="Times New Roman"/>
        </w:rPr>
        <w:t xml:space="preserve">All tweets, or published content, are public unless otherwise specified by the account holder. </w:t>
      </w:r>
      <w:r w:rsidR="00DB78B1" w:rsidRPr="00975FA4">
        <w:rPr>
          <w:rFonts w:ascii="Times New Roman" w:hAnsi="Times New Roman" w:cs="Times New Roman"/>
        </w:rPr>
        <w:t>Aiello et al. (2013) explain</w:t>
      </w:r>
      <w:r w:rsidR="00367F1C">
        <w:rPr>
          <w:rFonts w:ascii="Times New Roman" w:hAnsi="Times New Roman" w:cs="Times New Roman"/>
        </w:rPr>
        <w:t>ed</w:t>
      </w:r>
      <w:r w:rsidR="00DB78B1" w:rsidRPr="00975FA4">
        <w:rPr>
          <w:rFonts w:ascii="Times New Roman" w:hAnsi="Times New Roman" w:cs="Times New Roman"/>
        </w:rPr>
        <w:t xml:space="preserve"> that Twitter is an accurate and reliable snapshot of global sentiment.</w:t>
      </w:r>
      <w:r w:rsidR="00547C38" w:rsidRPr="00975FA4">
        <w:rPr>
          <w:rFonts w:ascii="Times New Roman" w:hAnsi="Times New Roman" w:cs="Times New Roman"/>
        </w:rPr>
        <w:tab/>
      </w:r>
    </w:p>
    <w:p w14:paraId="282601F4" w14:textId="0F67CA79" w:rsidR="00547C38" w:rsidRPr="00975FA4" w:rsidRDefault="00547C38" w:rsidP="006937C0">
      <w:pPr>
        <w:tabs>
          <w:tab w:val="left" w:pos="8640"/>
        </w:tabs>
        <w:spacing w:line="480" w:lineRule="auto"/>
        <w:ind w:left="720"/>
        <w:rPr>
          <w:rFonts w:ascii="Times New Roman" w:hAnsi="Times New Roman" w:cs="Times New Roman"/>
        </w:rPr>
      </w:pPr>
      <w:r w:rsidRPr="00975FA4">
        <w:rPr>
          <w:rFonts w:ascii="Times New Roman" w:hAnsi="Times New Roman" w:cs="Times New Roman"/>
        </w:rPr>
        <w:t>Interactions and communication in social media often reflect real-world events and dynamics; as the user base of social networks gets wider and more active in producing content about real-world events almost in real-time, social media streams become accurate sensors of real-world events.</w:t>
      </w:r>
      <w:r w:rsidR="00E1783C" w:rsidRPr="00975FA4">
        <w:rPr>
          <w:rFonts w:ascii="Times New Roman" w:hAnsi="Times New Roman" w:cs="Times New Roman"/>
        </w:rPr>
        <w:t xml:space="preserve"> </w:t>
      </w:r>
      <w:r w:rsidRPr="00975FA4">
        <w:rPr>
          <w:rFonts w:ascii="Times New Roman" w:hAnsi="Times New Roman" w:cs="Times New Roman"/>
        </w:rPr>
        <w:t>(Aiello</w:t>
      </w:r>
      <w:r w:rsidR="002259EA" w:rsidRPr="00975FA4">
        <w:rPr>
          <w:rFonts w:ascii="Times New Roman" w:hAnsi="Times New Roman" w:cs="Times New Roman"/>
        </w:rPr>
        <w:t xml:space="preserve"> et al.,</w:t>
      </w:r>
      <w:r w:rsidR="00EE6F3F" w:rsidRPr="00975FA4">
        <w:rPr>
          <w:rFonts w:ascii="Times New Roman" w:hAnsi="Times New Roman" w:cs="Times New Roman"/>
        </w:rPr>
        <w:t xml:space="preserve"> 2013, p</w:t>
      </w:r>
      <w:r w:rsidRPr="00975FA4">
        <w:rPr>
          <w:rFonts w:ascii="Times New Roman" w:hAnsi="Times New Roman" w:cs="Times New Roman"/>
        </w:rPr>
        <w:t>. 1268)</w:t>
      </w:r>
    </w:p>
    <w:p w14:paraId="4496A2C5" w14:textId="6451B4EA" w:rsidR="008F62B5"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Twitter is a web-based social networking site that publically launched in 2006. The social networking site allows users to publish photos, text, audio, video, and information through the Internet. Twitter also allows users to include website URLs, </w:t>
      </w:r>
      <w:r w:rsidR="00000CBE">
        <w:rPr>
          <w:rFonts w:ascii="Times New Roman" w:hAnsi="Times New Roman" w:cs="Times New Roman"/>
        </w:rPr>
        <w:t>hashtag</w:t>
      </w:r>
      <w:r w:rsidR="00F3149C" w:rsidRPr="00975FA4">
        <w:rPr>
          <w:rFonts w:ascii="Times New Roman" w:hAnsi="Times New Roman" w:cs="Times New Roman"/>
        </w:rPr>
        <w:t>s</w:t>
      </w:r>
      <w:r w:rsidRPr="00975FA4">
        <w:rPr>
          <w:rFonts w:ascii="Times New Roman" w:hAnsi="Times New Roman" w:cs="Times New Roman"/>
        </w:rPr>
        <w:t xml:space="preserve"> (#),</w:t>
      </w:r>
      <w:r w:rsidR="00715055">
        <w:rPr>
          <w:rFonts w:ascii="Times New Roman" w:hAnsi="Times New Roman" w:cs="Times New Roman"/>
        </w:rPr>
        <w:t xml:space="preserve"> </w:t>
      </w:r>
      <w:r w:rsidRPr="00975FA4">
        <w:rPr>
          <w:rFonts w:ascii="Times New Roman" w:hAnsi="Times New Roman" w:cs="Times New Roman"/>
        </w:rPr>
        <w:t>other accounts (@)</w:t>
      </w:r>
      <w:r w:rsidR="008F62B5" w:rsidRPr="00975FA4">
        <w:rPr>
          <w:rFonts w:ascii="Times New Roman" w:hAnsi="Times New Roman" w:cs="Times New Roman"/>
        </w:rPr>
        <w:t>, photos, and videos</w:t>
      </w:r>
      <w:r w:rsidRPr="00975FA4">
        <w:rPr>
          <w:rFonts w:ascii="Times New Roman" w:hAnsi="Times New Roman" w:cs="Times New Roman"/>
        </w:rPr>
        <w:t xml:space="preserve"> in published content. Twitter is unique compared to other social networking sites </w:t>
      </w:r>
      <w:r w:rsidR="00DB78B1" w:rsidRPr="00975FA4">
        <w:rPr>
          <w:rFonts w:ascii="Times New Roman" w:hAnsi="Times New Roman" w:cs="Times New Roman"/>
        </w:rPr>
        <w:t xml:space="preserve">because of its </w:t>
      </w:r>
      <w:r w:rsidRPr="00975FA4">
        <w:rPr>
          <w:rFonts w:ascii="Times New Roman" w:hAnsi="Times New Roman" w:cs="Times New Roman"/>
        </w:rPr>
        <w:t xml:space="preserve">140-character limit per </w:t>
      </w:r>
      <w:r w:rsidR="004968C4" w:rsidRPr="00975FA4">
        <w:rPr>
          <w:rFonts w:ascii="Times New Roman" w:hAnsi="Times New Roman" w:cs="Times New Roman"/>
        </w:rPr>
        <w:t>tweet</w:t>
      </w:r>
      <w:r w:rsidRPr="00975FA4">
        <w:rPr>
          <w:rFonts w:ascii="Times New Roman" w:hAnsi="Times New Roman" w:cs="Times New Roman"/>
        </w:rPr>
        <w:t xml:space="preserve">, or published content. Because of this limitation, Twitter is widely considered a micro-blogging website or tool. </w:t>
      </w:r>
    </w:p>
    <w:p w14:paraId="5525C455" w14:textId="78852E8F"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Twitter is a free resource that encourages users to produce and consume information. Twitter is available anywhere in the world with Internet access or a mobile phone data plan. </w:t>
      </w:r>
      <w:r w:rsidR="0023377D" w:rsidRPr="00975FA4">
        <w:rPr>
          <w:rFonts w:ascii="Times New Roman" w:hAnsi="Times New Roman" w:cs="Times New Roman"/>
        </w:rPr>
        <w:t>Additionally, Twitter is available in 33 languages with 288 million monthly active users (“Twitter,” 2015</w:t>
      </w:r>
      <w:r w:rsidR="00170E5D">
        <w:rPr>
          <w:rFonts w:ascii="Times New Roman" w:hAnsi="Times New Roman" w:cs="Times New Roman"/>
        </w:rPr>
        <w:t>a</w:t>
      </w:r>
      <w:r w:rsidR="0023377D" w:rsidRPr="00975FA4">
        <w:rPr>
          <w:rFonts w:ascii="Times New Roman" w:hAnsi="Times New Roman" w:cs="Times New Roman"/>
        </w:rPr>
        <w:t xml:space="preserve">). </w:t>
      </w:r>
      <w:r w:rsidRPr="00975FA4">
        <w:rPr>
          <w:rFonts w:ascii="Times New Roman" w:hAnsi="Times New Roman" w:cs="Times New Roman"/>
        </w:rPr>
        <w:t xml:space="preserve">Each time a user tweets, or publishes content, the tweet can be accessed by the public or only by approved “followers,” people the account holder granted access, the latter indicating a private account. </w:t>
      </w:r>
      <w:r w:rsidR="0023377D" w:rsidRPr="00975FA4">
        <w:rPr>
          <w:rFonts w:ascii="Times New Roman" w:hAnsi="Times New Roman" w:cs="Times New Roman"/>
        </w:rPr>
        <w:t xml:space="preserve">Users publish an average of 500 million tweets per day and 77% of the accounts are located outside of the United States. </w:t>
      </w:r>
      <w:r w:rsidR="00DB78B1" w:rsidRPr="00975FA4">
        <w:rPr>
          <w:rFonts w:ascii="Times New Roman" w:hAnsi="Times New Roman" w:cs="Times New Roman"/>
        </w:rPr>
        <w:t xml:space="preserve">While </w:t>
      </w:r>
      <w:r w:rsidR="0023377D" w:rsidRPr="00975FA4">
        <w:rPr>
          <w:rFonts w:ascii="Times New Roman" w:hAnsi="Times New Roman" w:cs="Times New Roman"/>
        </w:rPr>
        <w:t xml:space="preserve">Twitter </w:t>
      </w:r>
      <w:r w:rsidRPr="00975FA4">
        <w:rPr>
          <w:rFonts w:ascii="Times New Roman" w:hAnsi="Times New Roman" w:cs="Times New Roman"/>
        </w:rPr>
        <w:t>launched in the United States, the company has approximately 19 offices outside the United States (</w:t>
      </w:r>
      <w:r w:rsidR="002259EA" w:rsidRPr="00975FA4">
        <w:rPr>
          <w:rFonts w:ascii="Times New Roman" w:hAnsi="Times New Roman" w:cs="Times New Roman"/>
        </w:rPr>
        <w:t>“</w:t>
      </w:r>
      <w:r w:rsidR="0002493F" w:rsidRPr="00975FA4">
        <w:rPr>
          <w:rFonts w:ascii="Times New Roman" w:hAnsi="Times New Roman" w:cs="Times New Roman"/>
        </w:rPr>
        <w:t>Twitter</w:t>
      </w:r>
      <w:r w:rsidR="00B134F1" w:rsidRPr="00975FA4">
        <w:rPr>
          <w:rFonts w:ascii="Times New Roman" w:hAnsi="Times New Roman" w:cs="Times New Roman"/>
        </w:rPr>
        <w:t>,</w:t>
      </w:r>
      <w:r w:rsidR="0002493F" w:rsidRPr="00975FA4">
        <w:rPr>
          <w:rFonts w:ascii="Times New Roman" w:hAnsi="Times New Roman" w:cs="Times New Roman"/>
        </w:rPr>
        <w:t>”</w:t>
      </w:r>
      <w:r w:rsidR="00B134F1" w:rsidRPr="00975FA4">
        <w:rPr>
          <w:rFonts w:ascii="Times New Roman" w:hAnsi="Times New Roman" w:cs="Times New Roman"/>
        </w:rPr>
        <w:t xml:space="preserve"> 2015</w:t>
      </w:r>
      <w:r w:rsidR="00170E5D">
        <w:rPr>
          <w:rFonts w:ascii="Times New Roman" w:hAnsi="Times New Roman" w:cs="Times New Roman"/>
        </w:rPr>
        <w:t>a</w:t>
      </w:r>
      <w:r w:rsidRPr="00975FA4">
        <w:rPr>
          <w:rFonts w:ascii="Times New Roman" w:hAnsi="Times New Roman" w:cs="Times New Roman"/>
        </w:rPr>
        <w:t xml:space="preserve">). </w:t>
      </w:r>
    </w:p>
    <w:p w14:paraId="24E9D0CA" w14:textId="4DFC2BFD"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growth of active users on Twitter </w:t>
      </w:r>
      <w:r w:rsidR="008219D9" w:rsidRPr="00975FA4">
        <w:rPr>
          <w:rFonts w:ascii="Times New Roman" w:hAnsi="Times New Roman" w:cs="Times New Roman"/>
        </w:rPr>
        <w:t>is</w:t>
      </w:r>
      <w:r w:rsidRPr="00975FA4">
        <w:rPr>
          <w:rFonts w:ascii="Times New Roman" w:hAnsi="Times New Roman" w:cs="Times New Roman"/>
        </w:rPr>
        <w:t xml:space="preserve"> exponential. The number of users increased by 28% from 2013-2014 and researchers suggest 19% of the entire </w:t>
      </w:r>
      <w:r w:rsidR="00DB78B1" w:rsidRPr="00975FA4">
        <w:rPr>
          <w:rFonts w:ascii="Times New Roman" w:hAnsi="Times New Roman" w:cs="Times New Roman"/>
        </w:rPr>
        <w:t xml:space="preserve">U.S. </w:t>
      </w:r>
      <w:r w:rsidRPr="00975FA4">
        <w:rPr>
          <w:rFonts w:ascii="Times New Roman" w:hAnsi="Times New Roman" w:cs="Times New Roman"/>
        </w:rPr>
        <w:t>adult population use Twitter and 23% of all Internet users above the age of 18 use Twitter (Duggan, Ellison, Lampe, Lenhart, &amp; Madden, 2015). A large part of the consistent growth is attributed to the ease of use of the social networking site, which enables users in all walks of life to seamlessly learn the lingo, regardless of social status, educational level, or geo</w:t>
      </w:r>
      <w:r w:rsidR="00AE59DB" w:rsidRPr="00975FA4">
        <w:rPr>
          <w:rFonts w:ascii="Times New Roman" w:hAnsi="Times New Roman" w:cs="Times New Roman"/>
        </w:rPr>
        <w:t>graphical location (</w:t>
      </w:r>
      <w:r w:rsidR="0002493F" w:rsidRPr="00975FA4">
        <w:rPr>
          <w:rFonts w:ascii="Times New Roman" w:hAnsi="Times New Roman" w:cs="Times New Roman"/>
        </w:rPr>
        <w:t>Duggan et al.</w:t>
      </w:r>
      <w:r w:rsidR="00525D34" w:rsidRPr="00975FA4">
        <w:rPr>
          <w:rFonts w:ascii="Times New Roman" w:hAnsi="Times New Roman" w:cs="Times New Roman"/>
        </w:rPr>
        <w:t>, 2015</w:t>
      </w:r>
      <w:r w:rsidR="00AE59DB" w:rsidRPr="00975FA4">
        <w:rPr>
          <w:rFonts w:ascii="Times New Roman" w:hAnsi="Times New Roman" w:cs="Times New Roman"/>
        </w:rPr>
        <w:t>; Hagan, 2011</w:t>
      </w:r>
      <w:r w:rsidRPr="00975FA4">
        <w:rPr>
          <w:rFonts w:ascii="Times New Roman" w:hAnsi="Times New Roman" w:cs="Times New Roman"/>
        </w:rPr>
        <w:t xml:space="preserve">). The largest group of </w:t>
      </w:r>
      <w:r w:rsidR="00DB78B1" w:rsidRPr="00975FA4">
        <w:rPr>
          <w:rFonts w:ascii="Times New Roman" w:hAnsi="Times New Roman" w:cs="Times New Roman"/>
        </w:rPr>
        <w:t xml:space="preserve">U.S. </w:t>
      </w:r>
      <w:r w:rsidRPr="00975FA4">
        <w:rPr>
          <w:rFonts w:ascii="Times New Roman" w:hAnsi="Times New Roman" w:cs="Times New Roman"/>
        </w:rPr>
        <w:t>users is 18-29 year olds</w:t>
      </w:r>
      <w:r w:rsidR="00DB78B1" w:rsidRPr="00975FA4">
        <w:rPr>
          <w:rFonts w:ascii="Times New Roman" w:hAnsi="Times New Roman" w:cs="Times New Roman"/>
        </w:rPr>
        <w:t>,</w:t>
      </w:r>
      <w:r w:rsidRPr="00975FA4">
        <w:rPr>
          <w:rFonts w:ascii="Times New Roman" w:hAnsi="Times New Roman" w:cs="Times New Roman"/>
        </w:rPr>
        <w:t xml:space="preserve"> with 37% of the samp</w:t>
      </w:r>
      <w:r w:rsidR="0002493F" w:rsidRPr="00975FA4">
        <w:rPr>
          <w:rFonts w:ascii="Times New Roman" w:hAnsi="Times New Roman" w:cs="Times New Roman"/>
        </w:rPr>
        <w:t>le using Twitter (Duggan et al.</w:t>
      </w:r>
      <w:r w:rsidR="00525D34" w:rsidRPr="00975FA4">
        <w:rPr>
          <w:rFonts w:ascii="Times New Roman" w:hAnsi="Times New Roman" w:cs="Times New Roman"/>
        </w:rPr>
        <w:t>, 2015</w:t>
      </w:r>
      <w:r w:rsidRPr="00975FA4">
        <w:rPr>
          <w:rFonts w:ascii="Times New Roman" w:hAnsi="Times New Roman" w:cs="Times New Roman"/>
        </w:rPr>
        <w:t xml:space="preserve">). The majority of </w:t>
      </w:r>
      <w:r w:rsidR="00DB78B1" w:rsidRPr="00975FA4">
        <w:rPr>
          <w:rFonts w:ascii="Times New Roman" w:hAnsi="Times New Roman" w:cs="Times New Roman"/>
        </w:rPr>
        <w:t xml:space="preserve">U.S. </w:t>
      </w:r>
      <w:r w:rsidRPr="00975FA4">
        <w:rPr>
          <w:rFonts w:ascii="Times New Roman" w:hAnsi="Times New Roman" w:cs="Times New Roman"/>
        </w:rPr>
        <w:t>Twitter users have graduated college (30%) make over $50,000 per year (27%), and live in urban en</w:t>
      </w:r>
      <w:r w:rsidR="0002493F" w:rsidRPr="00975FA4">
        <w:rPr>
          <w:rFonts w:ascii="Times New Roman" w:hAnsi="Times New Roman" w:cs="Times New Roman"/>
        </w:rPr>
        <w:t>vironments (25%) (Duggan et al.</w:t>
      </w:r>
      <w:r w:rsidR="00525D34" w:rsidRPr="00975FA4">
        <w:rPr>
          <w:rFonts w:ascii="Times New Roman" w:hAnsi="Times New Roman" w:cs="Times New Roman"/>
        </w:rPr>
        <w:t>, 2015</w:t>
      </w:r>
      <w:r w:rsidRPr="00975FA4">
        <w:rPr>
          <w:rFonts w:ascii="Times New Roman" w:hAnsi="Times New Roman" w:cs="Times New Roman"/>
        </w:rPr>
        <w:t xml:space="preserve">). </w:t>
      </w:r>
    </w:p>
    <w:p w14:paraId="38FB9C0A" w14:textId="4E1D1277" w:rsidR="00547C38"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As noted above, Twitter is an excellent tool for scholarly research. Researchers can measure opinion, salience, and attribution with ease through content analyses of public tweets (</w:t>
      </w:r>
      <w:r w:rsidR="00C44842" w:rsidRPr="00975FA4">
        <w:rPr>
          <w:rFonts w:ascii="Times New Roman" w:hAnsi="Times New Roman" w:cs="Times New Roman"/>
        </w:rPr>
        <w:t xml:space="preserve">Greer &amp; Ferguson, 2011; </w:t>
      </w:r>
      <w:r w:rsidR="00F3149C" w:rsidRPr="00975FA4">
        <w:rPr>
          <w:rFonts w:ascii="Times New Roman" w:hAnsi="Times New Roman" w:cs="Times New Roman"/>
        </w:rPr>
        <w:t>O’Connor</w:t>
      </w:r>
      <w:r w:rsidR="00C44842" w:rsidRPr="00975FA4">
        <w:rPr>
          <w:rFonts w:ascii="Times New Roman" w:hAnsi="Times New Roman" w:cs="Times New Roman"/>
        </w:rPr>
        <w:t>, Balasubramanyan, Routledge, &amp; Smith, 2010; Vargo, 2011</w:t>
      </w:r>
      <w:r w:rsidRPr="00975FA4">
        <w:rPr>
          <w:rFonts w:ascii="Times New Roman" w:hAnsi="Times New Roman" w:cs="Times New Roman"/>
        </w:rPr>
        <w:t xml:space="preserve">). For users who make their tweets “public” as opposed to private, researchers are able to access tweets that match specific search queries and keywords through </w:t>
      </w:r>
      <w:r w:rsidR="00F3149C" w:rsidRPr="00975FA4">
        <w:rPr>
          <w:rFonts w:ascii="Times New Roman" w:hAnsi="Times New Roman" w:cs="Times New Roman"/>
        </w:rPr>
        <w:t>Twitter’s</w:t>
      </w:r>
      <w:r w:rsidRPr="00975FA4">
        <w:rPr>
          <w:rFonts w:ascii="Times New Roman" w:hAnsi="Times New Roman" w:cs="Times New Roman"/>
        </w:rPr>
        <w:t xml:space="preserve"> application program interface, or API, at little to no cost (Kim</w:t>
      </w:r>
      <w:r w:rsidR="002259EA" w:rsidRPr="00975FA4">
        <w:rPr>
          <w:rFonts w:ascii="Times New Roman" w:hAnsi="Times New Roman" w:cs="Times New Roman"/>
        </w:rPr>
        <w:t xml:space="preserve"> et al.</w:t>
      </w:r>
      <w:r w:rsidRPr="00975FA4">
        <w:rPr>
          <w:rFonts w:ascii="Times New Roman" w:hAnsi="Times New Roman" w:cs="Times New Roman"/>
        </w:rPr>
        <w:t>, 2013). By comparing traditional quantitative survey responses on public opinion to content published on Twitter, researchers found an 80% correlation in “sentiment word frequencies” between the two da</w:t>
      </w:r>
      <w:r w:rsidR="00C44842" w:rsidRPr="00975FA4">
        <w:rPr>
          <w:rFonts w:ascii="Times New Roman" w:hAnsi="Times New Roman" w:cs="Times New Roman"/>
        </w:rPr>
        <w:t>tasets several cases (</w:t>
      </w:r>
      <w:r w:rsidR="00F3149C" w:rsidRPr="00975FA4">
        <w:rPr>
          <w:rFonts w:ascii="Times New Roman" w:hAnsi="Times New Roman" w:cs="Times New Roman"/>
        </w:rPr>
        <w:t>O’Connor</w:t>
      </w:r>
      <w:r w:rsidR="00C44842" w:rsidRPr="00975FA4">
        <w:rPr>
          <w:rFonts w:ascii="Times New Roman" w:hAnsi="Times New Roman" w:cs="Times New Roman"/>
        </w:rPr>
        <w:t xml:space="preserve"> et al.</w:t>
      </w:r>
      <w:r w:rsidRPr="00975FA4">
        <w:rPr>
          <w:rFonts w:ascii="Times New Roman" w:hAnsi="Times New Roman" w:cs="Times New Roman"/>
        </w:rPr>
        <w:t xml:space="preserve">, </w:t>
      </w:r>
      <w:r w:rsidR="00525D34" w:rsidRPr="00975FA4">
        <w:rPr>
          <w:rFonts w:ascii="Times New Roman" w:hAnsi="Times New Roman" w:cs="Times New Roman"/>
        </w:rPr>
        <w:t xml:space="preserve">2010, </w:t>
      </w:r>
      <w:r w:rsidRPr="00975FA4">
        <w:rPr>
          <w:rFonts w:ascii="Times New Roman" w:hAnsi="Times New Roman" w:cs="Times New Roman"/>
        </w:rPr>
        <w:t>p. 1). Collecting data from public Twitter accounts does not interfere with the users life or cause harm to the user, which makes the social networking site an excellent research tool for measuring opin</w:t>
      </w:r>
      <w:r w:rsidR="00DB78B1" w:rsidRPr="00975FA4">
        <w:rPr>
          <w:rFonts w:ascii="Times New Roman" w:hAnsi="Times New Roman" w:cs="Times New Roman"/>
        </w:rPr>
        <w:t xml:space="preserve">ions </w:t>
      </w:r>
      <w:r w:rsidR="0002493F" w:rsidRPr="00975FA4">
        <w:rPr>
          <w:rFonts w:ascii="Times New Roman" w:hAnsi="Times New Roman" w:cs="Times New Roman"/>
        </w:rPr>
        <w:t>(Vargo</w:t>
      </w:r>
      <w:r w:rsidR="00525D34" w:rsidRPr="00975FA4">
        <w:rPr>
          <w:rFonts w:ascii="Times New Roman" w:hAnsi="Times New Roman" w:cs="Times New Roman"/>
        </w:rPr>
        <w:t>, 2011</w:t>
      </w:r>
      <w:r w:rsidRPr="00975FA4">
        <w:rPr>
          <w:rFonts w:ascii="Times New Roman" w:hAnsi="Times New Roman" w:cs="Times New Roman"/>
        </w:rPr>
        <w:t xml:space="preserve">). </w:t>
      </w:r>
    </w:p>
    <w:p w14:paraId="58CE25BA" w14:textId="77E335D5" w:rsidR="00E1783C" w:rsidRPr="00975FA4" w:rsidRDefault="00E1783C" w:rsidP="006937C0">
      <w:pPr>
        <w:spacing w:line="480" w:lineRule="auto"/>
        <w:ind w:firstLine="720"/>
        <w:rPr>
          <w:rFonts w:ascii="Times New Roman" w:hAnsi="Times New Roman" w:cs="Times New Roman"/>
        </w:rPr>
      </w:pPr>
      <w:r w:rsidRPr="00975FA4">
        <w:rPr>
          <w:rFonts w:ascii="Times New Roman" w:hAnsi="Times New Roman" w:cs="Times New Roman"/>
        </w:rPr>
        <w:t xml:space="preserve">Aside from </w:t>
      </w:r>
      <w:r w:rsidR="00DB78B1" w:rsidRPr="00975FA4">
        <w:rPr>
          <w:rFonts w:ascii="Times New Roman" w:hAnsi="Times New Roman" w:cs="Times New Roman"/>
        </w:rPr>
        <w:t xml:space="preserve">the </w:t>
      </w:r>
      <w:r w:rsidRPr="00975FA4">
        <w:rPr>
          <w:rFonts w:ascii="Times New Roman" w:hAnsi="Times New Roman" w:cs="Times New Roman"/>
        </w:rPr>
        <w:t xml:space="preserve">convenience and </w:t>
      </w:r>
      <w:r w:rsidR="00BD0F49" w:rsidRPr="00975FA4">
        <w:rPr>
          <w:rFonts w:ascii="Times New Roman" w:hAnsi="Times New Roman" w:cs="Times New Roman"/>
        </w:rPr>
        <w:t xml:space="preserve">ease </w:t>
      </w:r>
      <w:r w:rsidRPr="00975FA4">
        <w:rPr>
          <w:rFonts w:ascii="Times New Roman" w:hAnsi="Times New Roman" w:cs="Times New Roman"/>
        </w:rPr>
        <w:t>of use, Twitter is the third most used social media application in official public relations, advertising, and marketing campaigns, trailing Facebook and Linke</w:t>
      </w:r>
      <w:r w:rsidR="0002493F" w:rsidRPr="00975FA4">
        <w:rPr>
          <w:rFonts w:ascii="Times New Roman" w:hAnsi="Times New Roman" w:cs="Times New Roman"/>
        </w:rPr>
        <w:t>dIn (Stelzner, 2014). Stelzner</w:t>
      </w:r>
      <w:r w:rsidR="00525D34" w:rsidRPr="00975FA4">
        <w:rPr>
          <w:rFonts w:ascii="Times New Roman" w:hAnsi="Times New Roman" w:cs="Times New Roman"/>
        </w:rPr>
        <w:t xml:space="preserve"> (2014) </w:t>
      </w:r>
      <w:r w:rsidRPr="00975FA4">
        <w:rPr>
          <w:rFonts w:ascii="Times New Roman" w:hAnsi="Times New Roman" w:cs="Times New Roman"/>
        </w:rPr>
        <w:t>noted that 67% of professionals plan to “increase their activities on Twitter” within the next year (p. 30). To further emphasize how important Twitter is to academi</w:t>
      </w:r>
      <w:r w:rsidR="00A95080" w:rsidRPr="00975FA4">
        <w:rPr>
          <w:rFonts w:ascii="Times New Roman" w:hAnsi="Times New Roman" w:cs="Times New Roman"/>
        </w:rPr>
        <w:t>a</w:t>
      </w:r>
      <w:r w:rsidRPr="00975FA4">
        <w:rPr>
          <w:rFonts w:ascii="Times New Roman" w:hAnsi="Times New Roman" w:cs="Times New Roman"/>
        </w:rPr>
        <w:t xml:space="preserve"> and practition</w:t>
      </w:r>
      <w:r w:rsidR="00A95080" w:rsidRPr="00975FA4">
        <w:rPr>
          <w:rFonts w:ascii="Times New Roman" w:hAnsi="Times New Roman" w:cs="Times New Roman"/>
        </w:rPr>
        <w:t>ers</w:t>
      </w:r>
      <w:r w:rsidRPr="00975FA4">
        <w:rPr>
          <w:rFonts w:ascii="Times New Roman" w:hAnsi="Times New Roman" w:cs="Times New Roman"/>
        </w:rPr>
        <w:t xml:space="preserve">, researchers analyzed 14,200 published posts on Twitter and discovered </w:t>
      </w:r>
      <w:r w:rsidR="00DB78B1" w:rsidRPr="00975FA4">
        <w:rPr>
          <w:rFonts w:ascii="Times New Roman" w:hAnsi="Times New Roman" w:cs="Times New Roman"/>
        </w:rPr>
        <w:t xml:space="preserve">that </w:t>
      </w:r>
      <w:r w:rsidRPr="00975FA4">
        <w:rPr>
          <w:rFonts w:ascii="Times New Roman" w:hAnsi="Times New Roman" w:cs="Times New Roman"/>
        </w:rPr>
        <w:t xml:space="preserve">19% included the name of a brand or </w:t>
      </w:r>
      <w:r w:rsidR="00DB78B1" w:rsidRPr="00975FA4">
        <w:rPr>
          <w:rFonts w:ascii="Times New Roman" w:hAnsi="Times New Roman" w:cs="Times New Roman"/>
        </w:rPr>
        <w:t xml:space="preserve">an </w:t>
      </w:r>
      <w:r w:rsidRPr="00975FA4">
        <w:rPr>
          <w:rFonts w:ascii="Times New Roman" w:hAnsi="Times New Roman" w:cs="Times New Roman"/>
        </w:rPr>
        <w:t xml:space="preserve">organization in the tweet (Jansen et al., 2009). Of </w:t>
      </w:r>
      <w:r w:rsidR="00DB78B1" w:rsidRPr="00975FA4">
        <w:rPr>
          <w:rFonts w:ascii="Times New Roman" w:hAnsi="Times New Roman" w:cs="Times New Roman"/>
        </w:rPr>
        <w:t>the tweets that included the name of an organization or brand,</w:t>
      </w:r>
      <w:r w:rsidRPr="00975FA4">
        <w:rPr>
          <w:rFonts w:ascii="Times New Roman" w:hAnsi="Times New Roman" w:cs="Times New Roman"/>
        </w:rPr>
        <w:t xml:space="preserve"> 80% were coded as seeking information, asking questions, or answering questions about the brand </w:t>
      </w:r>
      <w:r w:rsidR="0002493F" w:rsidRPr="00975FA4">
        <w:rPr>
          <w:rFonts w:ascii="Times New Roman" w:hAnsi="Times New Roman" w:cs="Times New Roman"/>
        </w:rPr>
        <w:t>or organization (Jansen et al.</w:t>
      </w:r>
      <w:r w:rsidRPr="00975FA4">
        <w:rPr>
          <w:rFonts w:ascii="Times New Roman" w:hAnsi="Times New Roman" w:cs="Times New Roman"/>
        </w:rPr>
        <w:t xml:space="preserve">, </w:t>
      </w:r>
      <w:r w:rsidR="00525D34" w:rsidRPr="00975FA4">
        <w:rPr>
          <w:rFonts w:ascii="Times New Roman" w:hAnsi="Times New Roman" w:cs="Times New Roman"/>
        </w:rPr>
        <w:t xml:space="preserve">2009, </w:t>
      </w:r>
      <w:r w:rsidRPr="00975FA4">
        <w:rPr>
          <w:rFonts w:ascii="Times New Roman" w:hAnsi="Times New Roman" w:cs="Times New Roman"/>
        </w:rPr>
        <w:t xml:space="preserve">p. 2184). This demonstrates the </w:t>
      </w:r>
      <w:r w:rsidR="00FB6F4C" w:rsidRPr="00975FA4">
        <w:rPr>
          <w:rFonts w:ascii="Times New Roman" w:hAnsi="Times New Roman" w:cs="Times New Roman"/>
        </w:rPr>
        <w:t>relevance</w:t>
      </w:r>
      <w:r w:rsidRPr="00975FA4">
        <w:rPr>
          <w:rFonts w:ascii="Times New Roman" w:hAnsi="Times New Roman" w:cs="Times New Roman"/>
        </w:rPr>
        <w:t xml:space="preserve"> and importance of </w:t>
      </w:r>
      <w:r w:rsidR="00FB6F4C" w:rsidRPr="00975FA4">
        <w:rPr>
          <w:rFonts w:ascii="Times New Roman" w:hAnsi="Times New Roman" w:cs="Times New Roman"/>
        </w:rPr>
        <w:t xml:space="preserve">Twitter for </w:t>
      </w:r>
      <w:r w:rsidRPr="00975FA4">
        <w:rPr>
          <w:rFonts w:ascii="Times New Roman" w:hAnsi="Times New Roman" w:cs="Times New Roman"/>
        </w:rPr>
        <w:t xml:space="preserve">studying </w:t>
      </w:r>
      <w:r w:rsidR="00525D34" w:rsidRPr="00975FA4">
        <w:rPr>
          <w:rFonts w:ascii="Times New Roman" w:hAnsi="Times New Roman" w:cs="Times New Roman"/>
        </w:rPr>
        <w:t>OPR</w:t>
      </w:r>
      <w:r w:rsidRPr="00975FA4">
        <w:rPr>
          <w:rFonts w:ascii="Times New Roman" w:hAnsi="Times New Roman" w:cs="Times New Roman"/>
        </w:rPr>
        <w:t xml:space="preserve">. </w:t>
      </w:r>
    </w:p>
    <w:p w14:paraId="279E107D" w14:textId="2DBCC085" w:rsidR="006B4ACA" w:rsidRPr="00975FA4" w:rsidRDefault="00BD0F49" w:rsidP="006937C0">
      <w:pPr>
        <w:spacing w:line="480" w:lineRule="auto"/>
        <w:rPr>
          <w:rFonts w:ascii="Times New Roman" w:hAnsi="Times New Roman" w:cs="Times New Roman"/>
          <w:b/>
        </w:rPr>
      </w:pPr>
      <w:r w:rsidRPr="00975FA4">
        <w:rPr>
          <w:rFonts w:ascii="Times New Roman" w:hAnsi="Times New Roman" w:cs="Times New Roman"/>
          <w:b/>
        </w:rPr>
        <w:t>Implications</w:t>
      </w:r>
    </w:p>
    <w:p w14:paraId="0C946803" w14:textId="189B64DB" w:rsidR="00660E02" w:rsidRPr="00975FA4" w:rsidRDefault="00547C38" w:rsidP="006937C0">
      <w:pPr>
        <w:spacing w:line="480" w:lineRule="auto"/>
        <w:ind w:firstLine="720"/>
        <w:rPr>
          <w:rFonts w:ascii="Times New Roman" w:hAnsi="Times New Roman" w:cs="Times New Roman"/>
        </w:rPr>
      </w:pPr>
      <w:r w:rsidRPr="00975FA4">
        <w:rPr>
          <w:rFonts w:ascii="Times New Roman" w:hAnsi="Times New Roman" w:cs="Times New Roman"/>
        </w:rPr>
        <w:t xml:space="preserve">With the transformation of society, technology, and communication trends, the study of </w:t>
      </w:r>
      <w:r w:rsidR="00227517" w:rsidRPr="00975FA4">
        <w:rPr>
          <w:rFonts w:ascii="Times New Roman" w:hAnsi="Times New Roman" w:cs="Times New Roman"/>
        </w:rPr>
        <w:t>OPR</w:t>
      </w:r>
      <w:r w:rsidRPr="00975FA4">
        <w:rPr>
          <w:rFonts w:ascii="Times New Roman" w:hAnsi="Times New Roman" w:cs="Times New Roman"/>
        </w:rPr>
        <w:t xml:space="preserve"> has expanded. </w:t>
      </w:r>
      <w:r w:rsidR="00661686" w:rsidRPr="00975FA4">
        <w:rPr>
          <w:rFonts w:ascii="Times New Roman" w:hAnsi="Times New Roman" w:cs="Times New Roman"/>
        </w:rPr>
        <w:t xml:space="preserve">Much of the research examining OPR capabilities of organizations do not consider the influence of an organization’s content, or textual messages, on the public’s perception. </w:t>
      </w:r>
      <w:r w:rsidR="00660E02" w:rsidRPr="00975FA4">
        <w:rPr>
          <w:rFonts w:ascii="Times New Roman" w:hAnsi="Times New Roman" w:cs="Times New Roman"/>
        </w:rPr>
        <w:t xml:space="preserve">This research serves to further public relations scholarship by demonstrating the potential for religious organizations to cultivate OPR on social networking sites and expand the methodology of studying OPR by conducting word and phrase frequency analyses. This research will also provide a </w:t>
      </w:r>
      <w:r w:rsidR="00E27EEC" w:rsidRPr="00975FA4">
        <w:rPr>
          <w:rFonts w:ascii="Times New Roman" w:hAnsi="Times New Roman" w:cs="Times New Roman"/>
        </w:rPr>
        <w:t>clearer understanding of how religious organizations use the Internet, cultivate OPR on the Internet, and communicate with the</w:t>
      </w:r>
      <w:r w:rsidR="00660E02" w:rsidRPr="00975FA4">
        <w:rPr>
          <w:rFonts w:ascii="Times New Roman" w:hAnsi="Times New Roman" w:cs="Times New Roman"/>
        </w:rPr>
        <w:t xml:space="preserve">ir followers on the Internet. </w:t>
      </w:r>
    </w:p>
    <w:p w14:paraId="1A802750" w14:textId="1D91753B" w:rsidR="00B46CFF" w:rsidRPr="00975FA4" w:rsidRDefault="00660E02" w:rsidP="006937C0">
      <w:pPr>
        <w:spacing w:line="480" w:lineRule="auto"/>
        <w:ind w:firstLine="720"/>
        <w:rPr>
          <w:rFonts w:ascii="Times New Roman" w:hAnsi="Times New Roman" w:cs="Times New Roman"/>
        </w:rPr>
      </w:pPr>
      <w:r w:rsidRPr="00975FA4">
        <w:rPr>
          <w:rFonts w:ascii="Times New Roman" w:hAnsi="Times New Roman" w:cs="Times New Roman"/>
        </w:rPr>
        <w:t xml:space="preserve"> </w:t>
      </w:r>
      <w:r w:rsidR="00547C38" w:rsidRPr="00975FA4">
        <w:rPr>
          <w:rFonts w:ascii="Times New Roman" w:hAnsi="Times New Roman" w:cs="Times New Roman"/>
        </w:rPr>
        <w:t xml:space="preserve">My suggestion is that </w:t>
      </w:r>
      <w:r w:rsidR="00B03BC8" w:rsidRPr="00975FA4">
        <w:rPr>
          <w:rFonts w:ascii="Times New Roman" w:hAnsi="Times New Roman" w:cs="Times New Roman"/>
        </w:rPr>
        <w:t xml:space="preserve">religious organizations </w:t>
      </w:r>
      <w:r w:rsidR="005D0EFB" w:rsidRPr="00975FA4">
        <w:rPr>
          <w:rFonts w:ascii="Times New Roman" w:hAnsi="Times New Roman" w:cs="Times New Roman"/>
        </w:rPr>
        <w:t xml:space="preserve">can </w:t>
      </w:r>
      <w:r w:rsidR="00227517" w:rsidRPr="00975FA4">
        <w:rPr>
          <w:rFonts w:ascii="Times New Roman" w:hAnsi="Times New Roman" w:cs="Times New Roman"/>
        </w:rPr>
        <w:t>foster</w:t>
      </w:r>
      <w:r w:rsidR="00B03BC8" w:rsidRPr="00975FA4">
        <w:rPr>
          <w:rFonts w:ascii="Times New Roman" w:hAnsi="Times New Roman" w:cs="Times New Roman"/>
        </w:rPr>
        <w:t xml:space="preserve"> </w:t>
      </w:r>
      <w:r w:rsidR="00227517" w:rsidRPr="00975FA4">
        <w:rPr>
          <w:rFonts w:ascii="Times New Roman" w:hAnsi="Times New Roman" w:cs="Times New Roman"/>
        </w:rPr>
        <w:t>OPR</w:t>
      </w:r>
      <w:r w:rsidR="00547C38" w:rsidRPr="00975FA4">
        <w:rPr>
          <w:rFonts w:ascii="Times New Roman" w:hAnsi="Times New Roman" w:cs="Times New Roman"/>
        </w:rPr>
        <w:t xml:space="preserve"> on socia</w:t>
      </w:r>
      <w:r w:rsidR="00B85E4A" w:rsidRPr="00975FA4">
        <w:rPr>
          <w:rFonts w:ascii="Times New Roman" w:hAnsi="Times New Roman" w:cs="Times New Roman"/>
        </w:rPr>
        <w:t>l networking sites</w:t>
      </w:r>
      <w:r w:rsidR="00661686" w:rsidRPr="00975FA4">
        <w:rPr>
          <w:rFonts w:ascii="Times New Roman" w:hAnsi="Times New Roman" w:cs="Times New Roman"/>
        </w:rPr>
        <w:t xml:space="preserve"> </w:t>
      </w:r>
      <w:r w:rsidR="00547C38" w:rsidRPr="00975FA4">
        <w:rPr>
          <w:rFonts w:ascii="Times New Roman" w:hAnsi="Times New Roman" w:cs="Times New Roman"/>
        </w:rPr>
        <w:t xml:space="preserve">by utilizing </w:t>
      </w:r>
      <w:r w:rsidR="00525D34" w:rsidRPr="00975FA4">
        <w:rPr>
          <w:rFonts w:ascii="Times New Roman" w:hAnsi="Times New Roman" w:cs="Times New Roman"/>
        </w:rPr>
        <w:t xml:space="preserve">a combination </w:t>
      </w:r>
      <w:r w:rsidR="00BB427C">
        <w:rPr>
          <w:rFonts w:ascii="Times New Roman" w:hAnsi="Times New Roman" w:cs="Times New Roman"/>
        </w:rPr>
        <w:t xml:space="preserve">of </w:t>
      </w:r>
      <w:r w:rsidR="00227517" w:rsidRPr="00975FA4">
        <w:rPr>
          <w:rFonts w:ascii="Times New Roman" w:hAnsi="Times New Roman" w:cs="Times New Roman"/>
        </w:rPr>
        <w:t>OPR</w:t>
      </w:r>
      <w:r w:rsidR="00547C38" w:rsidRPr="00975FA4">
        <w:rPr>
          <w:rFonts w:ascii="Times New Roman" w:hAnsi="Times New Roman" w:cs="Times New Roman"/>
        </w:rPr>
        <w:t xml:space="preserve"> cultivation tactics </w:t>
      </w:r>
      <w:r w:rsidR="00525D34" w:rsidRPr="00975FA4">
        <w:rPr>
          <w:rFonts w:ascii="Times New Roman" w:hAnsi="Times New Roman" w:cs="Times New Roman"/>
        </w:rPr>
        <w:t>listed by Kent and Taylor (1998), Waters et al. (2009), Tils</w:t>
      </w:r>
      <w:r w:rsidR="00170E5D">
        <w:rPr>
          <w:rFonts w:ascii="Times New Roman" w:hAnsi="Times New Roman" w:cs="Times New Roman"/>
        </w:rPr>
        <w:t>on (2000, 2006), and Baker (2002</w:t>
      </w:r>
      <w:r w:rsidR="00525D34" w:rsidRPr="00975FA4">
        <w:rPr>
          <w:rFonts w:ascii="Times New Roman" w:hAnsi="Times New Roman" w:cs="Times New Roman"/>
        </w:rPr>
        <w:t xml:space="preserve">). </w:t>
      </w:r>
      <w:r w:rsidR="00703BC6" w:rsidRPr="00975FA4">
        <w:rPr>
          <w:rFonts w:ascii="Times New Roman" w:hAnsi="Times New Roman" w:cs="Times New Roman"/>
        </w:rPr>
        <w:t>As opposed to measuring concepts within the religious leaders tweets</w:t>
      </w:r>
      <w:r w:rsidR="004850D8" w:rsidRPr="00975FA4">
        <w:rPr>
          <w:rFonts w:ascii="Times New Roman" w:hAnsi="Times New Roman" w:cs="Times New Roman"/>
        </w:rPr>
        <w:t xml:space="preserve"> through a </w:t>
      </w:r>
      <w:r w:rsidR="00232527" w:rsidRPr="00975FA4">
        <w:rPr>
          <w:rFonts w:ascii="Times New Roman" w:hAnsi="Times New Roman" w:cs="Times New Roman"/>
        </w:rPr>
        <w:t xml:space="preserve">traditional </w:t>
      </w:r>
      <w:r w:rsidR="004850D8" w:rsidRPr="00975FA4">
        <w:rPr>
          <w:rFonts w:ascii="Times New Roman" w:hAnsi="Times New Roman" w:cs="Times New Roman"/>
        </w:rPr>
        <w:t>quantitative content analysis</w:t>
      </w:r>
      <w:r w:rsidR="00703BC6" w:rsidRPr="00975FA4">
        <w:rPr>
          <w:rFonts w:ascii="Times New Roman" w:hAnsi="Times New Roman" w:cs="Times New Roman"/>
        </w:rPr>
        <w:t xml:space="preserve">, I will measure the </w:t>
      </w:r>
      <w:r w:rsidR="004850D8" w:rsidRPr="00975FA4">
        <w:rPr>
          <w:rFonts w:ascii="Times New Roman" w:hAnsi="Times New Roman" w:cs="Times New Roman"/>
        </w:rPr>
        <w:t>frequency</w:t>
      </w:r>
      <w:r w:rsidR="00703BC6" w:rsidRPr="00975FA4">
        <w:rPr>
          <w:rFonts w:ascii="Times New Roman" w:hAnsi="Times New Roman" w:cs="Times New Roman"/>
        </w:rPr>
        <w:t xml:space="preserve"> of </w:t>
      </w:r>
      <w:r w:rsidR="004850D8" w:rsidRPr="00975FA4">
        <w:rPr>
          <w:rFonts w:ascii="Times New Roman" w:hAnsi="Times New Roman" w:cs="Times New Roman"/>
        </w:rPr>
        <w:t xml:space="preserve">use of </w:t>
      </w:r>
      <w:r w:rsidR="00703BC6" w:rsidRPr="00975FA4">
        <w:rPr>
          <w:rFonts w:ascii="Times New Roman" w:hAnsi="Times New Roman" w:cs="Times New Roman"/>
        </w:rPr>
        <w:t xml:space="preserve">words </w:t>
      </w:r>
      <w:r w:rsidR="004850D8" w:rsidRPr="00975FA4">
        <w:rPr>
          <w:rFonts w:ascii="Times New Roman" w:hAnsi="Times New Roman" w:cs="Times New Roman"/>
        </w:rPr>
        <w:t xml:space="preserve">and phrases </w:t>
      </w:r>
      <w:r w:rsidR="00703BC6" w:rsidRPr="00975FA4">
        <w:rPr>
          <w:rFonts w:ascii="Times New Roman" w:hAnsi="Times New Roman" w:cs="Times New Roman"/>
        </w:rPr>
        <w:t>within the religious leaders</w:t>
      </w:r>
      <w:r w:rsidR="005B719D" w:rsidRPr="00975FA4">
        <w:rPr>
          <w:rFonts w:ascii="Times New Roman" w:hAnsi="Times New Roman" w:cs="Times New Roman"/>
        </w:rPr>
        <w:t>’</w:t>
      </w:r>
      <w:r w:rsidR="00703BC6" w:rsidRPr="00975FA4">
        <w:rPr>
          <w:rFonts w:ascii="Times New Roman" w:hAnsi="Times New Roman" w:cs="Times New Roman"/>
        </w:rPr>
        <w:t xml:space="preserve"> tweets </w:t>
      </w:r>
      <w:r w:rsidR="00227517" w:rsidRPr="00975FA4">
        <w:rPr>
          <w:rFonts w:ascii="Times New Roman" w:hAnsi="Times New Roman" w:cs="Times New Roman"/>
        </w:rPr>
        <w:t xml:space="preserve">as well as </w:t>
      </w:r>
      <w:r w:rsidR="00525D34" w:rsidRPr="00975FA4">
        <w:rPr>
          <w:rFonts w:ascii="Times New Roman" w:hAnsi="Times New Roman" w:cs="Times New Roman"/>
        </w:rPr>
        <w:t>profile</w:t>
      </w:r>
      <w:r w:rsidR="00227517" w:rsidRPr="00975FA4">
        <w:rPr>
          <w:rFonts w:ascii="Times New Roman" w:hAnsi="Times New Roman" w:cs="Times New Roman"/>
        </w:rPr>
        <w:t xml:space="preserve"> information </w:t>
      </w:r>
      <w:r w:rsidR="004850D8" w:rsidRPr="00975FA4">
        <w:rPr>
          <w:rFonts w:ascii="Times New Roman" w:hAnsi="Times New Roman" w:cs="Times New Roman"/>
        </w:rPr>
        <w:t xml:space="preserve">in order </w:t>
      </w:r>
      <w:r w:rsidR="00703BC6" w:rsidRPr="00975FA4">
        <w:rPr>
          <w:rFonts w:ascii="Times New Roman" w:hAnsi="Times New Roman" w:cs="Times New Roman"/>
        </w:rPr>
        <w:t xml:space="preserve">to </w:t>
      </w:r>
      <w:r w:rsidR="00227517" w:rsidRPr="00975FA4">
        <w:rPr>
          <w:rFonts w:ascii="Times New Roman" w:hAnsi="Times New Roman" w:cs="Times New Roman"/>
        </w:rPr>
        <w:t>evaluate</w:t>
      </w:r>
      <w:r w:rsidR="004850D8" w:rsidRPr="00975FA4">
        <w:rPr>
          <w:rFonts w:ascii="Times New Roman" w:hAnsi="Times New Roman" w:cs="Times New Roman"/>
        </w:rPr>
        <w:t xml:space="preserve"> </w:t>
      </w:r>
      <w:r w:rsidR="00227517" w:rsidRPr="00975FA4">
        <w:rPr>
          <w:rFonts w:ascii="Times New Roman" w:hAnsi="Times New Roman" w:cs="Times New Roman"/>
        </w:rPr>
        <w:t xml:space="preserve">if the religious leaders are cultivating OPR on Twitter. </w:t>
      </w:r>
      <w:r w:rsidR="004850D8" w:rsidRPr="00975FA4">
        <w:rPr>
          <w:rFonts w:ascii="Times New Roman" w:hAnsi="Times New Roman" w:cs="Times New Roman"/>
        </w:rPr>
        <w:t>The</w:t>
      </w:r>
      <w:r w:rsidR="00B46CFF" w:rsidRPr="00975FA4">
        <w:rPr>
          <w:rFonts w:ascii="Times New Roman" w:hAnsi="Times New Roman" w:cs="Times New Roman"/>
        </w:rPr>
        <w:t xml:space="preserve"> following research questions will be investigated:</w:t>
      </w:r>
    </w:p>
    <w:p w14:paraId="5822F5C3" w14:textId="77777777" w:rsidR="00B32ADF" w:rsidRPr="00975FA4" w:rsidRDefault="00B46CFF" w:rsidP="006937C0">
      <w:pPr>
        <w:spacing w:line="480" w:lineRule="auto"/>
        <w:ind w:firstLine="720"/>
        <w:rPr>
          <w:rFonts w:ascii="Times New Roman" w:hAnsi="Times New Roman" w:cs="Times New Roman"/>
        </w:rPr>
      </w:pPr>
      <w:r w:rsidRPr="00975FA4">
        <w:rPr>
          <w:rFonts w:ascii="Times New Roman" w:hAnsi="Times New Roman" w:cs="Times New Roman"/>
        </w:rPr>
        <w:t xml:space="preserve">RQ1: </w:t>
      </w:r>
      <w:r w:rsidR="00D45831" w:rsidRPr="00975FA4">
        <w:rPr>
          <w:rFonts w:ascii="Times New Roman" w:hAnsi="Times New Roman" w:cs="Times New Roman"/>
        </w:rPr>
        <w:t xml:space="preserve">What are religious </w:t>
      </w:r>
      <w:r w:rsidR="004E7D5C" w:rsidRPr="00975FA4">
        <w:rPr>
          <w:rFonts w:ascii="Times New Roman" w:hAnsi="Times New Roman" w:cs="Times New Roman"/>
        </w:rPr>
        <w:t xml:space="preserve">leaders </w:t>
      </w:r>
      <w:r w:rsidRPr="00975FA4">
        <w:rPr>
          <w:rFonts w:ascii="Times New Roman" w:hAnsi="Times New Roman" w:cs="Times New Roman"/>
        </w:rPr>
        <w:t>tweeting?</w:t>
      </w:r>
    </w:p>
    <w:p w14:paraId="55DEC635" w14:textId="12DCE2F9" w:rsidR="00B46CFF" w:rsidRPr="00975FA4" w:rsidRDefault="00B46CFF" w:rsidP="006937C0">
      <w:pPr>
        <w:spacing w:line="480" w:lineRule="auto"/>
        <w:ind w:firstLine="720"/>
        <w:rPr>
          <w:rFonts w:ascii="Times New Roman" w:hAnsi="Times New Roman" w:cs="Times New Roman"/>
        </w:rPr>
      </w:pPr>
      <w:r w:rsidRPr="00975FA4">
        <w:rPr>
          <w:rFonts w:ascii="Times New Roman" w:hAnsi="Times New Roman" w:cs="Times New Roman"/>
        </w:rPr>
        <w:t xml:space="preserve">RQ2: </w:t>
      </w:r>
      <w:r w:rsidR="00910AEC" w:rsidRPr="00975FA4">
        <w:rPr>
          <w:rFonts w:ascii="Times New Roman" w:hAnsi="Times New Roman" w:cs="Times New Roman"/>
        </w:rPr>
        <w:t>To what extent a</w:t>
      </w:r>
      <w:r w:rsidRPr="00975FA4">
        <w:rPr>
          <w:rFonts w:ascii="Times New Roman" w:hAnsi="Times New Roman" w:cs="Times New Roman"/>
        </w:rPr>
        <w:t xml:space="preserve">re religious </w:t>
      </w:r>
      <w:r w:rsidR="004850D8" w:rsidRPr="00975FA4">
        <w:rPr>
          <w:rFonts w:ascii="Times New Roman" w:hAnsi="Times New Roman" w:cs="Times New Roman"/>
        </w:rPr>
        <w:t>leaders</w:t>
      </w:r>
      <w:r w:rsidRPr="00975FA4">
        <w:rPr>
          <w:rFonts w:ascii="Times New Roman" w:hAnsi="Times New Roman" w:cs="Times New Roman"/>
        </w:rPr>
        <w:t xml:space="preserve"> </w:t>
      </w:r>
      <w:r w:rsidR="00FB6F4C" w:rsidRPr="00975FA4">
        <w:rPr>
          <w:rFonts w:ascii="Times New Roman" w:hAnsi="Times New Roman" w:cs="Times New Roman"/>
        </w:rPr>
        <w:t>utilizing opportunities for interactive communication on Twitter (e.g. replies, retweets, photos, videos, etc.)?</w:t>
      </w:r>
    </w:p>
    <w:p w14:paraId="605596AB" w14:textId="4B144659" w:rsidR="00B46CFF" w:rsidRPr="00975FA4" w:rsidRDefault="00B46CFF" w:rsidP="006937C0">
      <w:pPr>
        <w:spacing w:line="480" w:lineRule="auto"/>
        <w:ind w:firstLine="720"/>
        <w:rPr>
          <w:rFonts w:ascii="Times New Roman" w:hAnsi="Times New Roman" w:cs="Times New Roman"/>
        </w:rPr>
      </w:pPr>
      <w:r w:rsidRPr="00975FA4">
        <w:rPr>
          <w:rFonts w:ascii="Times New Roman" w:hAnsi="Times New Roman" w:cs="Times New Roman"/>
        </w:rPr>
        <w:t xml:space="preserve">RQ3: </w:t>
      </w:r>
      <w:r w:rsidR="00592922">
        <w:rPr>
          <w:rFonts w:ascii="Times New Roman" w:hAnsi="Times New Roman" w:cs="Times New Roman"/>
        </w:rPr>
        <w:t xml:space="preserve">What words and phrases </w:t>
      </w:r>
      <w:r w:rsidR="006937C0">
        <w:rPr>
          <w:rFonts w:ascii="Times New Roman" w:hAnsi="Times New Roman" w:cs="Times New Roman"/>
        </w:rPr>
        <w:t>do</w:t>
      </w:r>
      <w:r w:rsidR="00592922">
        <w:rPr>
          <w:rFonts w:ascii="Times New Roman" w:hAnsi="Times New Roman" w:cs="Times New Roman"/>
        </w:rPr>
        <w:t xml:space="preserve"> the religious leaders </w:t>
      </w:r>
      <w:r w:rsidR="006937C0">
        <w:rPr>
          <w:rFonts w:ascii="Times New Roman" w:hAnsi="Times New Roman" w:cs="Times New Roman"/>
        </w:rPr>
        <w:t>use</w:t>
      </w:r>
      <w:r w:rsidR="00592922">
        <w:rPr>
          <w:rFonts w:ascii="Times New Roman" w:hAnsi="Times New Roman" w:cs="Times New Roman"/>
        </w:rPr>
        <w:t xml:space="preserve"> most often?</w:t>
      </w:r>
    </w:p>
    <w:p w14:paraId="6A3AAA9E" w14:textId="77777777" w:rsidR="000248EB" w:rsidRDefault="000248EB" w:rsidP="006937C0">
      <w:pPr>
        <w:spacing w:line="480" w:lineRule="auto"/>
        <w:rPr>
          <w:rFonts w:ascii="Times New Roman" w:hAnsi="Times New Roman" w:cs="Times New Roman"/>
        </w:rPr>
      </w:pPr>
    </w:p>
    <w:p w14:paraId="788CCCAB" w14:textId="77777777" w:rsidR="00667526" w:rsidRDefault="00667526" w:rsidP="006937C0">
      <w:pPr>
        <w:spacing w:line="480" w:lineRule="auto"/>
        <w:rPr>
          <w:rFonts w:ascii="Times New Roman" w:hAnsi="Times New Roman" w:cs="Times New Roman"/>
        </w:rPr>
      </w:pPr>
    </w:p>
    <w:p w14:paraId="4C94A2FF" w14:textId="77777777" w:rsidR="00667526" w:rsidRDefault="00667526" w:rsidP="006937C0">
      <w:pPr>
        <w:spacing w:line="480" w:lineRule="auto"/>
        <w:rPr>
          <w:rFonts w:ascii="Times New Roman" w:hAnsi="Times New Roman" w:cs="Times New Roman"/>
        </w:rPr>
      </w:pPr>
    </w:p>
    <w:p w14:paraId="7D3DF99C" w14:textId="77777777" w:rsidR="00667526" w:rsidRDefault="00667526" w:rsidP="006937C0">
      <w:pPr>
        <w:spacing w:line="480" w:lineRule="auto"/>
        <w:rPr>
          <w:rFonts w:ascii="Times New Roman" w:hAnsi="Times New Roman" w:cs="Times New Roman"/>
        </w:rPr>
      </w:pPr>
    </w:p>
    <w:p w14:paraId="4D9DC1DE" w14:textId="77777777" w:rsidR="00667526" w:rsidRDefault="00667526" w:rsidP="006937C0">
      <w:pPr>
        <w:spacing w:line="480" w:lineRule="auto"/>
        <w:rPr>
          <w:rFonts w:ascii="Times New Roman" w:hAnsi="Times New Roman" w:cs="Times New Roman"/>
        </w:rPr>
      </w:pPr>
    </w:p>
    <w:p w14:paraId="38234694" w14:textId="77777777" w:rsidR="00667526" w:rsidRDefault="00667526" w:rsidP="006937C0">
      <w:pPr>
        <w:spacing w:line="480" w:lineRule="auto"/>
        <w:rPr>
          <w:rFonts w:ascii="Times New Roman" w:hAnsi="Times New Roman" w:cs="Times New Roman"/>
        </w:rPr>
      </w:pPr>
    </w:p>
    <w:p w14:paraId="3C5768F1" w14:textId="77777777" w:rsidR="00667526" w:rsidRDefault="00667526" w:rsidP="006937C0">
      <w:pPr>
        <w:spacing w:line="480" w:lineRule="auto"/>
        <w:rPr>
          <w:rFonts w:ascii="Times New Roman" w:hAnsi="Times New Roman" w:cs="Times New Roman"/>
        </w:rPr>
      </w:pPr>
    </w:p>
    <w:p w14:paraId="0061C2D7" w14:textId="77777777" w:rsidR="00667526" w:rsidRDefault="00667526" w:rsidP="006937C0">
      <w:pPr>
        <w:spacing w:line="480" w:lineRule="auto"/>
        <w:rPr>
          <w:rFonts w:ascii="Times New Roman" w:hAnsi="Times New Roman" w:cs="Times New Roman"/>
        </w:rPr>
      </w:pPr>
    </w:p>
    <w:p w14:paraId="417C6B0D" w14:textId="77777777" w:rsidR="00667526" w:rsidRDefault="00667526" w:rsidP="006937C0">
      <w:pPr>
        <w:spacing w:line="480" w:lineRule="auto"/>
        <w:rPr>
          <w:rFonts w:ascii="Times New Roman" w:hAnsi="Times New Roman" w:cs="Times New Roman"/>
        </w:rPr>
      </w:pPr>
    </w:p>
    <w:p w14:paraId="5D23AD5C" w14:textId="77777777" w:rsidR="00667526" w:rsidRDefault="00667526" w:rsidP="006937C0">
      <w:pPr>
        <w:spacing w:line="480" w:lineRule="auto"/>
        <w:rPr>
          <w:rFonts w:ascii="Times New Roman" w:hAnsi="Times New Roman" w:cs="Times New Roman"/>
        </w:rPr>
      </w:pPr>
    </w:p>
    <w:p w14:paraId="3CBE9044" w14:textId="77777777" w:rsidR="00667526" w:rsidRDefault="00667526" w:rsidP="006937C0">
      <w:pPr>
        <w:spacing w:line="480" w:lineRule="auto"/>
        <w:rPr>
          <w:rFonts w:ascii="Times New Roman" w:hAnsi="Times New Roman" w:cs="Times New Roman"/>
        </w:rPr>
      </w:pPr>
    </w:p>
    <w:p w14:paraId="75B1657B" w14:textId="77777777" w:rsidR="00667526" w:rsidRDefault="00667526" w:rsidP="006937C0">
      <w:pPr>
        <w:spacing w:line="480" w:lineRule="auto"/>
        <w:rPr>
          <w:rFonts w:ascii="Times New Roman" w:hAnsi="Times New Roman" w:cs="Times New Roman"/>
        </w:rPr>
      </w:pPr>
    </w:p>
    <w:p w14:paraId="318F054A" w14:textId="77777777" w:rsidR="00667526" w:rsidRDefault="00667526" w:rsidP="006937C0">
      <w:pPr>
        <w:spacing w:line="480" w:lineRule="auto"/>
        <w:rPr>
          <w:rFonts w:ascii="Times New Roman" w:hAnsi="Times New Roman" w:cs="Times New Roman"/>
        </w:rPr>
      </w:pPr>
    </w:p>
    <w:p w14:paraId="56CAA70C" w14:textId="77777777" w:rsidR="00667526" w:rsidRDefault="00667526" w:rsidP="006937C0">
      <w:pPr>
        <w:spacing w:line="480" w:lineRule="auto"/>
        <w:rPr>
          <w:rFonts w:ascii="Times New Roman" w:hAnsi="Times New Roman" w:cs="Times New Roman"/>
        </w:rPr>
      </w:pPr>
    </w:p>
    <w:p w14:paraId="377755EB" w14:textId="77777777" w:rsidR="00667526" w:rsidRDefault="00667526" w:rsidP="006937C0">
      <w:pPr>
        <w:spacing w:line="480" w:lineRule="auto"/>
        <w:rPr>
          <w:rFonts w:ascii="Times New Roman" w:hAnsi="Times New Roman" w:cs="Times New Roman"/>
        </w:rPr>
      </w:pPr>
    </w:p>
    <w:p w14:paraId="7827FB0C" w14:textId="77777777" w:rsidR="00667526" w:rsidRDefault="00667526" w:rsidP="006937C0">
      <w:pPr>
        <w:spacing w:line="480" w:lineRule="auto"/>
        <w:rPr>
          <w:rFonts w:ascii="Times New Roman" w:hAnsi="Times New Roman" w:cs="Times New Roman"/>
        </w:rPr>
      </w:pPr>
    </w:p>
    <w:p w14:paraId="30D70408" w14:textId="77777777" w:rsidR="00667526" w:rsidRDefault="00667526" w:rsidP="006937C0">
      <w:pPr>
        <w:spacing w:line="480" w:lineRule="auto"/>
        <w:rPr>
          <w:rFonts w:ascii="Times New Roman" w:hAnsi="Times New Roman" w:cs="Times New Roman"/>
        </w:rPr>
      </w:pPr>
    </w:p>
    <w:p w14:paraId="43C2665F" w14:textId="77777777" w:rsidR="00667526" w:rsidRDefault="00667526" w:rsidP="006937C0">
      <w:pPr>
        <w:spacing w:line="480" w:lineRule="auto"/>
        <w:rPr>
          <w:rFonts w:ascii="Times New Roman" w:hAnsi="Times New Roman" w:cs="Times New Roman"/>
        </w:rPr>
      </w:pPr>
    </w:p>
    <w:p w14:paraId="13DE1E96" w14:textId="77777777" w:rsidR="00667526" w:rsidRDefault="00667526" w:rsidP="006937C0">
      <w:pPr>
        <w:spacing w:line="480" w:lineRule="auto"/>
        <w:rPr>
          <w:rFonts w:ascii="Times New Roman" w:hAnsi="Times New Roman" w:cs="Times New Roman"/>
        </w:rPr>
      </w:pPr>
    </w:p>
    <w:p w14:paraId="4B480C53" w14:textId="77777777" w:rsidR="00667526" w:rsidRDefault="00667526" w:rsidP="006937C0">
      <w:pPr>
        <w:spacing w:line="480" w:lineRule="auto"/>
        <w:rPr>
          <w:rFonts w:ascii="Times New Roman" w:hAnsi="Times New Roman" w:cs="Times New Roman"/>
        </w:rPr>
      </w:pPr>
    </w:p>
    <w:p w14:paraId="260DAFF5" w14:textId="77777777" w:rsidR="00667526" w:rsidRDefault="00667526" w:rsidP="006937C0">
      <w:pPr>
        <w:spacing w:line="480" w:lineRule="auto"/>
        <w:rPr>
          <w:rFonts w:ascii="Times New Roman" w:hAnsi="Times New Roman" w:cs="Times New Roman"/>
        </w:rPr>
      </w:pPr>
    </w:p>
    <w:p w14:paraId="762421BE" w14:textId="77777777" w:rsidR="00667526" w:rsidRPr="00975FA4" w:rsidRDefault="00667526" w:rsidP="006937C0">
      <w:pPr>
        <w:spacing w:line="480" w:lineRule="auto"/>
        <w:rPr>
          <w:rFonts w:ascii="Times New Roman" w:hAnsi="Times New Roman" w:cs="Times New Roman"/>
        </w:rPr>
      </w:pPr>
    </w:p>
    <w:p w14:paraId="44C4E940" w14:textId="77777777" w:rsidR="00943BC7" w:rsidRPr="00975FA4" w:rsidRDefault="00943BC7" w:rsidP="006937C0">
      <w:pPr>
        <w:spacing w:line="480" w:lineRule="auto"/>
        <w:jc w:val="center"/>
        <w:rPr>
          <w:rFonts w:ascii="Times New Roman" w:hAnsi="Times New Roman" w:cs="Times New Roman"/>
          <w:b/>
        </w:rPr>
      </w:pPr>
      <w:r w:rsidRPr="00975FA4">
        <w:rPr>
          <w:rFonts w:ascii="Times New Roman" w:hAnsi="Times New Roman" w:cs="Times New Roman"/>
          <w:b/>
        </w:rPr>
        <w:t>Chapter 3: Methods</w:t>
      </w:r>
    </w:p>
    <w:p w14:paraId="06B67B82" w14:textId="05A3A07B" w:rsidR="0022751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purpose of this research is to apply </w:t>
      </w:r>
      <w:r w:rsidR="004C3BF7" w:rsidRPr="00975FA4">
        <w:rPr>
          <w:rFonts w:ascii="Times New Roman" w:hAnsi="Times New Roman" w:cs="Times New Roman"/>
        </w:rPr>
        <w:t>the theory of</w:t>
      </w:r>
      <w:r w:rsidRPr="00975FA4">
        <w:rPr>
          <w:rFonts w:ascii="Times New Roman" w:hAnsi="Times New Roman" w:cs="Times New Roman"/>
        </w:rPr>
        <w:t xml:space="preserve"> </w:t>
      </w:r>
      <w:r w:rsidR="00525D34" w:rsidRPr="00975FA4">
        <w:rPr>
          <w:rFonts w:ascii="Times New Roman" w:hAnsi="Times New Roman" w:cs="Times New Roman"/>
        </w:rPr>
        <w:t>OPR</w:t>
      </w:r>
      <w:r w:rsidRPr="00975FA4">
        <w:rPr>
          <w:rFonts w:ascii="Times New Roman" w:hAnsi="Times New Roman" w:cs="Times New Roman"/>
        </w:rPr>
        <w:t xml:space="preserve"> on social media by studying religious organizational leaders on Twitter. </w:t>
      </w:r>
      <w:r w:rsidR="004850D8" w:rsidRPr="00975FA4">
        <w:rPr>
          <w:rFonts w:ascii="Times New Roman" w:hAnsi="Times New Roman" w:cs="Times New Roman"/>
        </w:rPr>
        <w:t>Two</w:t>
      </w:r>
      <w:r w:rsidRPr="00975FA4">
        <w:rPr>
          <w:rFonts w:ascii="Times New Roman" w:hAnsi="Times New Roman" w:cs="Times New Roman"/>
        </w:rPr>
        <w:t xml:space="preserve"> Twitter accounts </w:t>
      </w:r>
      <w:r w:rsidR="00FE56B2" w:rsidRPr="00975FA4">
        <w:rPr>
          <w:rFonts w:ascii="Times New Roman" w:hAnsi="Times New Roman" w:cs="Times New Roman"/>
        </w:rPr>
        <w:t>were</w:t>
      </w:r>
      <w:r w:rsidRPr="00975FA4">
        <w:rPr>
          <w:rFonts w:ascii="Times New Roman" w:hAnsi="Times New Roman" w:cs="Times New Roman"/>
        </w:rPr>
        <w:t xml:space="preserve"> analyzed to describe how international religious </w:t>
      </w:r>
      <w:r w:rsidR="004850D8" w:rsidRPr="00975FA4">
        <w:rPr>
          <w:rFonts w:ascii="Times New Roman" w:hAnsi="Times New Roman" w:cs="Times New Roman"/>
        </w:rPr>
        <w:t>leaders</w:t>
      </w:r>
      <w:r w:rsidRPr="00975FA4">
        <w:rPr>
          <w:rFonts w:ascii="Times New Roman" w:hAnsi="Times New Roman" w:cs="Times New Roman"/>
        </w:rPr>
        <w:t xml:space="preserve"> in Catholicism and Buddhism use the social networking site. </w:t>
      </w:r>
      <w:r w:rsidR="008219D9" w:rsidRPr="00975FA4">
        <w:rPr>
          <w:rFonts w:ascii="Times New Roman" w:hAnsi="Times New Roman" w:cs="Times New Roman"/>
        </w:rPr>
        <w:t>Tweets from the</w:t>
      </w:r>
      <w:r w:rsidRPr="00975FA4">
        <w:rPr>
          <w:rFonts w:ascii="Times New Roman" w:hAnsi="Times New Roman" w:cs="Times New Roman"/>
        </w:rPr>
        <w:t xml:space="preserve"> religious </w:t>
      </w:r>
      <w:r w:rsidR="008219D9" w:rsidRPr="00975FA4">
        <w:rPr>
          <w:rFonts w:ascii="Times New Roman" w:hAnsi="Times New Roman" w:cs="Times New Roman"/>
        </w:rPr>
        <w:t xml:space="preserve">leaders </w:t>
      </w:r>
      <w:r w:rsidR="00FE56B2" w:rsidRPr="00975FA4">
        <w:rPr>
          <w:rFonts w:ascii="Times New Roman" w:hAnsi="Times New Roman" w:cs="Times New Roman"/>
        </w:rPr>
        <w:t>were</w:t>
      </w:r>
      <w:r w:rsidRPr="00975FA4">
        <w:rPr>
          <w:rFonts w:ascii="Times New Roman" w:hAnsi="Times New Roman" w:cs="Times New Roman"/>
        </w:rPr>
        <w:t xml:space="preserve"> analyzed to describe frequency and variety of content. The primary goal of this research </w:t>
      </w:r>
      <w:r w:rsidR="00227517" w:rsidRPr="00975FA4">
        <w:rPr>
          <w:rFonts w:ascii="Times New Roman" w:hAnsi="Times New Roman" w:cs="Times New Roman"/>
        </w:rPr>
        <w:t>is to describe how religious lea</w:t>
      </w:r>
      <w:r w:rsidR="007C072A" w:rsidRPr="00975FA4">
        <w:rPr>
          <w:rFonts w:ascii="Times New Roman" w:hAnsi="Times New Roman" w:cs="Times New Roman"/>
        </w:rPr>
        <w:t>ders use Twitter</w:t>
      </w:r>
      <w:r w:rsidR="00227517" w:rsidRPr="00975FA4">
        <w:rPr>
          <w:rFonts w:ascii="Times New Roman" w:hAnsi="Times New Roman" w:cs="Times New Roman"/>
        </w:rPr>
        <w:t xml:space="preserve"> in order to determine if they are utilizing OPR cultivation tactics.</w:t>
      </w:r>
    </w:p>
    <w:p w14:paraId="164F7AAC" w14:textId="1E821D3D"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 xml:space="preserve">Research focused on </w:t>
      </w:r>
      <w:r w:rsidR="007C072A" w:rsidRPr="00975FA4">
        <w:rPr>
          <w:rFonts w:ascii="Times New Roman" w:hAnsi="Times New Roman" w:cs="Times New Roman"/>
        </w:rPr>
        <w:t>OPR</w:t>
      </w:r>
      <w:r w:rsidRPr="00975FA4">
        <w:rPr>
          <w:rFonts w:ascii="Times New Roman" w:hAnsi="Times New Roman" w:cs="Times New Roman"/>
        </w:rPr>
        <w:t xml:space="preserve"> on social media often employs quantitative content analyses using Kent </w:t>
      </w:r>
      <w:r w:rsidR="005F3E2B" w:rsidRPr="00975FA4">
        <w:rPr>
          <w:rFonts w:ascii="Times New Roman" w:hAnsi="Times New Roman" w:cs="Times New Roman"/>
        </w:rPr>
        <w:t>and</w:t>
      </w:r>
      <w:r w:rsidRPr="00975FA4">
        <w:rPr>
          <w:rFonts w:ascii="Times New Roman" w:hAnsi="Times New Roman" w:cs="Times New Roman"/>
        </w:rPr>
        <w:t xml:space="preserve"> </w:t>
      </w:r>
      <w:r w:rsidR="00F3149C" w:rsidRPr="00975FA4">
        <w:rPr>
          <w:rFonts w:ascii="Times New Roman" w:hAnsi="Times New Roman" w:cs="Times New Roman"/>
        </w:rPr>
        <w:t>Taylor’s</w:t>
      </w:r>
      <w:r w:rsidRPr="00975FA4">
        <w:rPr>
          <w:rFonts w:ascii="Times New Roman" w:hAnsi="Times New Roman" w:cs="Times New Roman"/>
        </w:rPr>
        <w:t xml:space="preserve"> (1998) dialogic communication methods and/or Hon </w:t>
      </w:r>
      <w:r w:rsidR="005F3E2B" w:rsidRPr="00975FA4">
        <w:rPr>
          <w:rFonts w:ascii="Times New Roman" w:hAnsi="Times New Roman" w:cs="Times New Roman"/>
        </w:rPr>
        <w:t>and</w:t>
      </w:r>
      <w:r w:rsidRPr="00975FA4">
        <w:rPr>
          <w:rFonts w:ascii="Times New Roman" w:hAnsi="Times New Roman" w:cs="Times New Roman"/>
        </w:rPr>
        <w:t xml:space="preserve"> Grunig</w:t>
      </w:r>
      <w:r w:rsidR="00F3149C" w:rsidRPr="00975FA4">
        <w:rPr>
          <w:rFonts w:ascii="Times New Roman" w:hAnsi="Times New Roman" w:cs="Times New Roman"/>
        </w:rPr>
        <w:t>’</w:t>
      </w:r>
      <w:r w:rsidRPr="00975FA4">
        <w:rPr>
          <w:rFonts w:ascii="Times New Roman" w:hAnsi="Times New Roman" w:cs="Times New Roman"/>
        </w:rPr>
        <w:t>s (1999) relational outcomes as the independent/dependent variables, respectively (Huang &amp; Zhang</w:t>
      </w:r>
      <w:r w:rsidR="00AE59DB" w:rsidRPr="00975FA4">
        <w:rPr>
          <w:rFonts w:ascii="Times New Roman" w:hAnsi="Times New Roman" w:cs="Times New Roman"/>
        </w:rPr>
        <w:t>, 2013</w:t>
      </w:r>
      <w:r w:rsidRPr="00975FA4">
        <w:rPr>
          <w:rFonts w:ascii="Times New Roman" w:hAnsi="Times New Roman" w:cs="Times New Roman"/>
        </w:rPr>
        <w:t>; Khang et al.</w:t>
      </w:r>
      <w:r w:rsidR="00AE59DB" w:rsidRPr="00975FA4">
        <w:rPr>
          <w:rFonts w:ascii="Times New Roman" w:hAnsi="Times New Roman" w:cs="Times New Roman"/>
        </w:rPr>
        <w:t>, 2012</w:t>
      </w:r>
      <w:r w:rsidRPr="00975FA4">
        <w:rPr>
          <w:rFonts w:ascii="Times New Roman" w:hAnsi="Times New Roman" w:cs="Times New Roman"/>
        </w:rPr>
        <w:t>; O</w:t>
      </w:r>
      <w:r w:rsidR="00F3149C" w:rsidRPr="00975FA4">
        <w:rPr>
          <w:rFonts w:ascii="Times New Roman" w:hAnsi="Times New Roman" w:cs="Times New Roman"/>
        </w:rPr>
        <w:t>’</w:t>
      </w:r>
      <w:r w:rsidRPr="00975FA4">
        <w:rPr>
          <w:rFonts w:ascii="Times New Roman" w:hAnsi="Times New Roman" w:cs="Times New Roman"/>
        </w:rPr>
        <w:t>Connor et al.</w:t>
      </w:r>
      <w:r w:rsidR="00AE59DB" w:rsidRPr="00975FA4">
        <w:rPr>
          <w:rFonts w:ascii="Times New Roman" w:hAnsi="Times New Roman" w:cs="Times New Roman"/>
        </w:rPr>
        <w:t>, 2010</w:t>
      </w:r>
      <w:r w:rsidRPr="00975FA4">
        <w:rPr>
          <w:rFonts w:ascii="Times New Roman" w:hAnsi="Times New Roman" w:cs="Times New Roman"/>
        </w:rPr>
        <w:t xml:space="preserve">). </w:t>
      </w:r>
      <w:r w:rsidR="0023377D" w:rsidRPr="00975FA4">
        <w:rPr>
          <w:rFonts w:ascii="Times New Roman" w:hAnsi="Times New Roman" w:cs="Times New Roman"/>
        </w:rPr>
        <w:t xml:space="preserve">However, due to the scarcity of research examining religious organizations on social networking sites, a descriptive focus is the most appropriate for this exploratory study. </w:t>
      </w:r>
      <w:r w:rsidRPr="00975FA4">
        <w:rPr>
          <w:rFonts w:ascii="Times New Roman" w:hAnsi="Times New Roman" w:cs="Times New Roman"/>
        </w:rPr>
        <w:t xml:space="preserve">Descriptive approaches give researchers the opportunity to acquire a more thorough understanding of the research problem and topic in context (Hon, 1997). Researchers </w:t>
      </w:r>
      <w:r w:rsidR="009D6811" w:rsidRPr="00975FA4">
        <w:rPr>
          <w:rFonts w:ascii="Times New Roman" w:hAnsi="Times New Roman" w:cs="Times New Roman"/>
        </w:rPr>
        <w:t xml:space="preserve">have used similar methods proposed for this study </w:t>
      </w:r>
      <w:r w:rsidRPr="00975FA4">
        <w:rPr>
          <w:rFonts w:ascii="Times New Roman" w:hAnsi="Times New Roman" w:cs="Times New Roman"/>
        </w:rPr>
        <w:t>in order to describe activity from organizations on social networking sites (Kim et al., 2014; Waters et al., 2009).</w:t>
      </w:r>
    </w:p>
    <w:p w14:paraId="290061D2" w14:textId="77777777" w:rsidR="0023252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This stage of the stud</w:t>
      </w:r>
      <w:r w:rsidR="004F313F" w:rsidRPr="00975FA4">
        <w:rPr>
          <w:rFonts w:ascii="Times New Roman" w:hAnsi="Times New Roman" w:cs="Times New Roman"/>
        </w:rPr>
        <w:t xml:space="preserve">y </w:t>
      </w:r>
      <w:r w:rsidR="00C16FAB" w:rsidRPr="00975FA4">
        <w:rPr>
          <w:rFonts w:ascii="Times New Roman" w:hAnsi="Times New Roman" w:cs="Times New Roman"/>
        </w:rPr>
        <w:t>does not</w:t>
      </w:r>
      <w:r w:rsidR="004F313F" w:rsidRPr="00975FA4">
        <w:rPr>
          <w:rFonts w:ascii="Times New Roman" w:hAnsi="Times New Roman" w:cs="Times New Roman"/>
        </w:rPr>
        <w:t xml:space="preserve"> specifically </w:t>
      </w:r>
      <w:r w:rsidRPr="00975FA4">
        <w:rPr>
          <w:rFonts w:ascii="Times New Roman" w:hAnsi="Times New Roman" w:cs="Times New Roman"/>
        </w:rPr>
        <w:t>measure relational outcomes</w:t>
      </w:r>
      <w:r w:rsidR="004F313F" w:rsidRPr="00975FA4">
        <w:rPr>
          <w:rFonts w:ascii="Times New Roman" w:hAnsi="Times New Roman" w:cs="Times New Roman"/>
        </w:rPr>
        <w:t xml:space="preserve"> in cultivating OPR</w:t>
      </w:r>
      <w:r w:rsidR="00C16FAB" w:rsidRPr="00975FA4">
        <w:rPr>
          <w:rFonts w:ascii="Times New Roman" w:hAnsi="Times New Roman" w:cs="Times New Roman"/>
        </w:rPr>
        <w:t xml:space="preserve">. </w:t>
      </w:r>
      <w:r w:rsidRPr="00975FA4">
        <w:rPr>
          <w:rFonts w:ascii="Times New Roman" w:hAnsi="Times New Roman" w:cs="Times New Roman"/>
        </w:rPr>
        <w:t xml:space="preserve">By </w:t>
      </w:r>
      <w:r w:rsidR="007C072A" w:rsidRPr="00975FA4">
        <w:rPr>
          <w:rFonts w:ascii="Times New Roman" w:hAnsi="Times New Roman" w:cs="Times New Roman"/>
        </w:rPr>
        <w:t>examining</w:t>
      </w:r>
      <w:r w:rsidRPr="00975FA4">
        <w:rPr>
          <w:rFonts w:ascii="Times New Roman" w:hAnsi="Times New Roman" w:cs="Times New Roman"/>
        </w:rPr>
        <w:t xml:space="preserve"> content </w:t>
      </w:r>
      <w:r w:rsidR="0023377D" w:rsidRPr="00975FA4">
        <w:rPr>
          <w:rFonts w:ascii="Times New Roman" w:hAnsi="Times New Roman" w:cs="Times New Roman"/>
        </w:rPr>
        <w:t>using</w:t>
      </w:r>
      <w:r w:rsidRPr="00975FA4">
        <w:rPr>
          <w:rFonts w:ascii="Times New Roman" w:hAnsi="Times New Roman" w:cs="Times New Roman"/>
        </w:rPr>
        <w:t xml:space="preserve"> quantitative content analysis, this research describe</w:t>
      </w:r>
      <w:r w:rsidR="009D6811" w:rsidRPr="00975FA4">
        <w:rPr>
          <w:rFonts w:ascii="Times New Roman" w:hAnsi="Times New Roman" w:cs="Times New Roman"/>
        </w:rPr>
        <w:t>s</w:t>
      </w:r>
      <w:r w:rsidRPr="00975FA4">
        <w:rPr>
          <w:rFonts w:ascii="Times New Roman" w:hAnsi="Times New Roman" w:cs="Times New Roman"/>
        </w:rPr>
        <w:t xml:space="preserve"> the frequency of words and phrases as well as </w:t>
      </w:r>
      <w:r w:rsidR="00C16FAB" w:rsidRPr="00975FA4">
        <w:rPr>
          <w:rFonts w:ascii="Times New Roman" w:hAnsi="Times New Roman" w:cs="Times New Roman"/>
        </w:rPr>
        <w:t>profile</w:t>
      </w:r>
      <w:r w:rsidRPr="00975FA4">
        <w:rPr>
          <w:rFonts w:ascii="Times New Roman" w:hAnsi="Times New Roman" w:cs="Times New Roman"/>
        </w:rPr>
        <w:t xml:space="preserve"> inf</w:t>
      </w:r>
      <w:r w:rsidR="009D6811" w:rsidRPr="00975FA4">
        <w:rPr>
          <w:rFonts w:ascii="Times New Roman" w:hAnsi="Times New Roman" w:cs="Times New Roman"/>
        </w:rPr>
        <w:t xml:space="preserve">ormation of the account holders. </w:t>
      </w:r>
      <w:r w:rsidRPr="00975FA4">
        <w:rPr>
          <w:rFonts w:ascii="Times New Roman" w:hAnsi="Times New Roman" w:cs="Times New Roman"/>
        </w:rPr>
        <w:t xml:space="preserve">This </w:t>
      </w:r>
      <w:r w:rsidR="00C16FAB" w:rsidRPr="00975FA4">
        <w:rPr>
          <w:rFonts w:ascii="Times New Roman" w:hAnsi="Times New Roman" w:cs="Times New Roman"/>
        </w:rPr>
        <w:t xml:space="preserve">study will describe how religious leaders use the social networking site Twitter. In the discussion section, I will </w:t>
      </w:r>
      <w:r w:rsidR="00232527" w:rsidRPr="00975FA4">
        <w:rPr>
          <w:rFonts w:ascii="Times New Roman" w:hAnsi="Times New Roman" w:cs="Times New Roman"/>
        </w:rPr>
        <w:t>analyze</w:t>
      </w:r>
      <w:r w:rsidR="00C16FAB" w:rsidRPr="00975FA4">
        <w:rPr>
          <w:rFonts w:ascii="Times New Roman" w:hAnsi="Times New Roman" w:cs="Times New Roman"/>
        </w:rPr>
        <w:t xml:space="preserve"> the research data to </w:t>
      </w:r>
      <w:r w:rsidR="00232527" w:rsidRPr="00975FA4">
        <w:rPr>
          <w:rFonts w:ascii="Times New Roman" w:hAnsi="Times New Roman" w:cs="Times New Roman"/>
        </w:rPr>
        <w:t>evaluate</w:t>
      </w:r>
      <w:r w:rsidR="00C16FAB" w:rsidRPr="00975FA4">
        <w:rPr>
          <w:rFonts w:ascii="Times New Roman" w:hAnsi="Times New Roman" w:cs="Times New Roman"/>
        </w:rPr>
        <w:t xml:space="preserve"> </w:t>
      </w:r>
      <w:r w:rsidR="00232527" w:rsidRPr="00975FA4">
        <w:rPr>
          <w:rFonts w:ascii="Times New Roman" w:hAnsi="Times New Roman" w:cs="Times New Roman"/>
        </w:rPr>
        <w:t>if the religious leaders are utilizing OPR cultivation tactics.</w:t>
      </w:r>
    </w:p>
    <w:p w14:paraId="69A53F7B" w14:textId="0EB57030" w:rsidR="00943BC7" w:rsidRPr="00975FA4" w:rsidRDefault="00943BC7" w:rsidP="006937C0">
      <w:pPr>
        <w:spacing w:line="480" w:lineRule="auto"/>
        <w:rPr>
          <w:rFonts w:ascii="Times New Roman" w:hAnsi="Times New Roman" w:cs="Times New Roman"/>
          <w:b/>
        </w:rPr>
      </w:pPr>
      <w:r w:rsidRPr="00975FA4">
        <w:rPr>
          <w:rFonts w:ascii="Times New Roman" w:hAnsi="Times New Roman" w:cs="Times New Roman"/>
          <w:b/>
        </w:rPr>
        <w:t xml:space="preserve">Religious Leaders </w:t>
      </w:r>
    </w:p>
    <w:p w14:paraId="098B5868" w14:textId="2743F6EE" w:rsidR="00C16FAB"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 xml:space="preserve">While social networking accounts exist for temples, synagogues, churches, and monasteries, they are few and far between. Thus, the Twitter accounts of religious leaders </w:t>
      </w:r>
      <w:r w:rsidR="009D6811" w:rsidRPr="00975FA4">
        <w:rPr>
          <w:rFonts w:ascii="Times New Roman" w:hAnsi="Times New Roman" w:cs="Times New Roman"/>
        </w:rPr>
        <w:t>were</w:t>
      </w:r>
      <w:r w:rsidRPr="00975FA4">
        <w:rPr>
          <w:rFonts w:ascii="Times New Roman" w:hAnsi="Times New Roman" w:cs="Times New Roman"/>
        </w:rPr>
        <w:t xml:space="preserve"> analyzed. </w:t>
      </w:r>
      <w:r w:rsidR="0023377D" w:rsidRPr="00975FA4">
        <w:rPr>
          <w:rFonts w:ascii="Times New Roman" w:hAnsi="Times New Roman" w:cs="Times New Roman"/>
        </w:rPr>
        <w:t xml:space="preserve">Religious leaders are accepted as personified representations of religious organizations. </w:t>
      </w:r>
      <w:r w:rsidRPr="00975FA4">
        <w:rPr>
          <w:rFonts w:ascii="Times New Roman" w:hAnsi="Times New Roman" w:cs="Times New Roman"/>
        </w:rPr>
        <w:t xml:space="preserve">The sample includes </w:t>
      </w:r>
      <w:r w:rsidR="00DF4F44" w:rsidRPr="00975FA4">
        <w:rPr>
          <w:rFonts w:ascii="Times New Roman" w:hAnsi="Times New Roman" w:cs="Times New Roman"/>
        </w:rPr>
        <w:t xml:space="preserve">two religious leaders who hold the highest earthly titles in their respective religions. </w:t>
      </w:r>
      <w:r w:rsidRPr="00975FA4">
        <w:rPr>
          <w:rFonts w:ascii="Times New Roman" w:hAnsi="Times New Roman" w:cs="Times New Roman"/>
        </w:rPr>
        <w:t xml:space="preserve">Catholicism and Buddhism were specifically chosen for a number of reasons, including both religions </w:t>
      </w:r>
      <w:r w:rsidR="00D8706A" w:rsidRPr="00975FA4">
        <w:rPr>
          <w:rFonts w:ascii="Times New Roman" w:hAnsi="Times New Roman" w:cs="Times New Roman"/>
        </w:rPr>
        <w:t>(</w:t>
      </w:r>
      <w:r w:rsidRPr="00975FA4">
        <w:rPr>
          <w:rFonts w:ascii="Times New Roman" w:hAnsi="Times New Roman" w:cs="Times New Roman"/>
        </w:rPr>
        <w:t>a) are actively practiced internationally</w:t>
      </w:r>
      <w:r w:rsidR="00D8706A" w:rsidRPr="00975FA4">
        <w:rPr>
          <w:rFonts w:ascii="Times New Roman" w:hAnsi="Times New Roman" w:cs="Times New Roman"/>
        </w:rPr>
        <w:t>;</w:t>
      </w:r>
      <w:r w:rsidRPr="00975FA4">
        <w:rPr>
          <w:rFonts w:ascii="Times New Roman" w:hAnsi="Times New Roman" w:cs="Times New Roman"/>
        </w:rPr>
        <w:t xml:space="preserve"> </w:t>
      </w:r>
      <w:r w:rsidR="00D8706A" w:rsidRPr="00975FA4">
        <w:rPr>
          <w:rFonts w:ascii="Times New Roman" w:hAnsi="Times New Roman" w:cs="Times New Roman"/>
        </w:rPr>
        <w:t>(</w:t>
      </w:r>
      <w:r w:rsidRPr="00975FA4">
        <w:rPr>
          <w:rFonts w:ascii="Times New Roman" w:hAnsi="Times New Roman" w:cs="Times New Roman"/>
        </w:rPr>
        <w:t>b) have living religious leaders</w:t>
      </w:r>
      <w:r w:rsidR="00D8706A" w:rsidRPr="00975FA4">
        <w:rPr>
          <w:rFonts w:ascii="Times New Roman" w:hAnsi="Times New Roman" w:cs="Times New Roman"/>
        </w:rPr>
        <w:t>;</w:t>
      </w:r>
      <w:r w:rsidRPr="00975FA4">
        <w:rPr>
          <w:rFonts w:ascii="Times New Roman" w:hAnsi="Times New Roman" w:cs="Times New Roman"/>
        </w:rPr>
        <w:t xml:space="preserve"> </w:t>
      </w:r>
      <w:r w:rsidR="00D8706A" w:rsidRPr="00975FA4">
        <w:rPr>
          <w:rFonts w:ascii="Times New Roman" w:hAnsi="Times New Roman" w:cs="Times New Roman"/>
        </w:rPr>
        <w:t>(</w:t>
      </w:r>
      <w:r w:rsidRPr="00975FA4">
        <w:rPr>
          <w:rFonts w:ascii="Times New Roman" w:hAnsi="Times New Roman" w:cs="Times New Roman"/>
        </w:rPr>
        <w:t>c) have living religious leaders</w:t>
      </w:r>
      <w:r w:rsidR="00D8706A" w:rsidRPr="00975FA4">
        <w:rPr>
          <w:rFonts w:ascii="Times New Roman" w:hAnsi="Times New Roman" w:cs="Times New Roman"/>
        </w:rPr>
        <w:t xml:space="preserve"> who are active on social media;</w:t>
      </w:r>
      <w:r w:rsidRPr="00975FA4">
        <w:rPr>
          <w:rFonts w:ascii="Times New Roman" w:hAnsi="Times New Roman" w:cs="Times New Roman"/>
        </w:rPr>
        <w:t xml:space="preserve"> </w:t>
      </w:r>
      <w:r w:rsidR="00D8706A" w:rsidRPr="00975FA4">
        <w:rPr>
          <w:rFonts w:ascii="Times New Roman" w:hAnsi="Times New Roman" w:cs="Times New Roman"/>
        </w:rPr>
        <w:t>(</w:t>
      </w:r>
      <w:r w:rsidRPr="00975FA4">
        <w:rPr>
          <w:rFonts w:ascii="Times New Roman" w:hAnsi="Times New Roman" w:cs="Times New Roman"/>
        </w:rPr>
        <w:t>d) have a rich history outside of the Internet and mass media</w:t>
      </w:r>
      <w:r w:rsidR="00D8706A" w:rsidRPr="00975FA4">
        <w:rPr>
          <w:rFonts w:ascii="Times New Roman" w:hAnsi="Times New Roman" w:cs="Times New Roman"/>
        </w:rPr>
        <w:t>;</w:t>
      </w:r>
      <w:r w:rsidRPr="00975FA4">
        <w:rPr>
          <w:rStyle w:val="FootnoteReference"/>
          <w:rFonts w:ascii="Times New Roman" w:hAnsi="Times New Roman" w:cs="Times New Roman"/>
        </w:rPr>
        <w:footnoteReference w:id="1"/>
      </w:r>
      <w:r w:rsidRPr="00975FA4">
        <w:rPr>
          <w:rFonts w:ascii="Times New Roman" w:hAnsi="Times New Roman" w:cs="Times New Roman"/>
        </w:rPr>
        <w:t xml:space="preserve"> and </w:t>
      </w:r>
      <w:r w:rsidR="00D8706A" w:rsidRPr="00975FA4">
        <w:rPr>
          <w:rFonts w:ascii="Times New Roman" w:hAnsi="Times New Roman" w:cs="Times New Roman"/>
        </w:rPr>
        <w:t>(</w:t>
      </w:r>
      <w:r w:rsidRPr="00975FA4">
        <w:rPr>
          <w:rFonts w:ascii="Times New Roman" w:hAnsi="Times New Roman" w:cs="Times New Roman"/>
        </w:rPr>
        <w:t xml:space="preserve">e) have </w:t>
      </w:r>
      <w:r w:rsidR="0080485B">
        <w:rPr>
          <w:rFonts w:ascii="Times New Roman" w:hAnsi="Times New Roman" w:cs="Times New Roman"/>
        </w:rPr>
        <w:t>one high</w:t>
      </w:r>
      <w:r w:rsidRPr="00975FA4">
        <w:rPr>
          <w:rFonts w:ascii="Times New Roman" w:hAnsi="Times New Roman" w:cs="Times New Roman"/>
        </w:rPr>
        <w:t xml:space="preserve"> </w:t>
      </w:r>
      <w:r w:rsidR="0080485B" w:rsidRPr="0080485B">
        <w:rPr>
          <w:rFonts w:ascii="Times New Roman" w:hAnsi="Times New Roman" w:cs="Times New Roman"/>
        </w:rPr>
        <w:t>ranking</w:t>
      </w:r>
      <w:r w:rsidR="0080485B">
        <w:rPr>
          <w:rFonts w:ascii="Times New Roman" w:hAnsi="Times New Roman" w:cs="Times New Roman"/>
        </w:rPr>
        <w:t xml:space="preserve"> religious leader</w:t>
      </w:r>
      <w:r w:rsidRPr="00975FA4">
        <w:rPr>
          <w:rFonts w:ascii="Times New Roman" w:hAnsi="Times New Roman" w:cs="Times New Roman"/>
        </w:rPr>
        <w:t>.</w:t>
      </w:r>
      <w:r w:rsidR="00FB6F4C" w:rsidRPr="00975FA4">
        <w:rPr>
          <w:rStyle w:val="FootnoteReference"/>
          <w:rFonts w:ascii="Times New Roman" w:hAnsi="Times New Roman" w:cs="Times New Roman"/>
        </w:rPr>
        <w:footnoteReference w:id="2"/>
      </w:r>
      <w:r w:rsidRPr="00975FA4">
        <w:rPr>
          <w:rFonts w:ascii="Times New Roman" w:hAnsi="Times New Roman" w:cs="Times New Roman"/>
        </w:rPr>
        <w:t xml:space="preserve"> </w:t>
      </w:r>
    </w:p>
    <w:p w14:paraId="038137AB" w14:textId="41CB32DF" w:rsidR="00943BC7" w:rsidRPr="00975FA4" w:rsidRDefault="00E1637B" w:rsidP="006937C0">
      <w:pPr>
        <w:spacing w:line="480" w:lineRule="auto"/>
        <w:ind w:firstLine="720"/>
        <w:rPr>
          <w:rFonts w:ascii="Times New Roman" w:hAnsi="Times New Roman" w:cs="Times New Roman"/>
        </w:rPr>
      </w:pPr>
      <w:r w:rsidRPr="00975FA4">
        <w:rPr>
          <w:rFonts w:ascii="Times New Roman" w:hAnsi="Times New Roman" w:cs="Times New Roman"/>
        </w:rPr>
        <w:t>R</w:t>
      </w:r>
      <w:r w:rsidR="0023377D" w:rsidRPr="00975FA4">
        <w:rPr>
          <w:rFonts w:ascii="Times New Roman" w:hAnsi="Times New Roman" w:cs="Times New Roman"/>
        </w:rPr>
        <w:t>eligious leader</w:t>
      </w:r>
      <w:r w:rsidRPr="00975FA4">
        <w:rPr>
          <w:rFonts w:ascii="Times New Roman" w:hAnsi="Times New Roman" w:cs="Times New Roman"/>
        </w:rPr>
        <w:t>s who hold the highest earthly titles in their respective religions</w:t>
      </w:r>
      <w:r w:rsidR="00DF4F44" w:rsidRPr="00975FA4">
        <w:rPr>
          <w:rFonts w:ascii="Times New Roman" w:hAnsi="Times New Roman" w:cs="Times New Roman"/>
        </w:rPr>
        <w:t xml:space="preserve"> </w:t>
      </w:r>
      <w:r w:rsidRPr="00975FA4">
        <w:rPr>
          <w:rFonts w:ascii="Times New Roman" w:hAnsi="Times New Roman" w:cs="Times New Roman"/>
        </w:rPr>
        <w:t>were specifically</w:t>
      </w:r>
      <w:r w:rsidR="0023377D" w:rsidRPr="00975FA4">
        <w:rPr>
          <w:rFonts w:ascii="Times New Roman" w:hAnsi="Times New Roman" w:cs="Times New Roman"/>
        </w:rPr>
        <w:t xml:space="preserve"> selected </w:t>
      </w:r>
      <w:r w:rsidRPr="00975FA4">
        <w:rPr>
          <w:rFonts w:ascii="Times New Roman" w:hAnsi="Times New Roman" w:cs="Times New Roman"/>
        </w:rPr>
        <w:t>for this study</w:t>
      </w:r>
      <w:r w:rsidR="0023377D" w:rsidRPr="00975FA4">
        <w:rPr>
          <w:rFonts w:ascii="Times New Roman" w:hAnsi="Times New Roman" w:cs="Times New Roman"/>
        </w:rPr>
        <w:t xml:space="preserve"> in</w:t>
      </w:r>
      <w:r w:rsidR="00DF4F44" w:rsidRPr="00975FA4">
        <w:rPr>
          <w:rFonts w:ascii="Times New Roman" w:hAnsi="Times New Roman" w:cs="Times New Roman"/>
        </w:rPr>
        <w:t xml:space="preserve"> order to </w:t>
      </w:r>
      <w:r w:rsidRPr="00975FA4">
        <w:rPr>
          <w:rFonts w:ascii="Times New Roman" w:hAnsi="Times New Roman" w:cs="Times New Roman"/>
        </w:rPr>
        <w:t>assess a knowledgeable representative of that religious organization and to assess</w:t>
      </w:r>
      <w:r w:rsidR="00DF4F44" w:rsidRPr="00975FA4">
        <w:rPr>
          <w:rFonts w:ascii="Times New Roman" w:hAnsi="Times New Roman" w:cs="Times New Roman"/>
        </w:rPr>
        <w:t xml:space="preserve"> activity on the </w:t>
      </w:r>
      <w:r w:rsidR="0023377D" w:rsidRPr="00975FA4">
        <w:rPr>
          <w:rFonts w:ascii="Times New Roman" w:hAnsi="Times New Roman" w:cs="Times New Roman"/>
        </w:rPr>
        <w:t xml:space="preserve">international level. </w:t>
      </w:r>
      <w:r w:rsidR="00943BC7" w:rsidRPr="00975FA4">
        <w:rPr>
          <w:rFonts w:ascii="Times New Roman" w:hAnsi="Times New Roman" w:cs="Times New Roman"/>
        </w:rPr>
        <w:t>For the purpose of this study, the term “religious leader” is defined by a person who works within a religious organization and their main function is to educate others, or a person who possesses in-depth knowledge of the religion and serves to educate others outside of the traditional house of worship such as through books, retre</w:t>
      </w:r>
      <w:r w:rsidR="00DF4F44" w:rsidRPr="00975FA4">
        <w:rPr>
          <w:rFonts w:ascii="Times New Roman" w:hAnsi="Times New Roman" w:cs="Times New Roman"/>
        </w:rPr>
        <w:t>ats, conferences, etc. Each religious leader</w:t>
      </w:r>
      <w:r w:rsidR="00943BC7" w:rsidRPr="00975FA4">
        <w:rPr>
          <w:rFonts w:ascii="Times New Roman" w:hAnsi="Times New Roman" w:cs="Times New Roman"/>
        </w:rPr>
        <w:t xml:space="preserve"> </w:t>
      </w:r>
      <w:r w:rsidR="00DF4F44" w:rsidRPr="00975FA4">
        <w:rPr>
          <w:rFonts w:ascii="Times New Roman" w:hAnsi="Times New Roman" w:cs="Times New Roman"/>
        </w:rPr>
        <w:t>h</w:t>
      </w:r>
      <w:r w:rsidR="00943BC7" w:rsidRPr="00975FA4">
        <w:rPr>
          <w:rFonts w:ascii="Times New Roman" w:hAnsi="Times New Roman" w:cs="Times New Roman"/>
        </w:rPr>
        <w:t xml:space="preserve">ad to appeal to an international audience. The religious leaders did not have to reside in the United States. </w:t>
      </w:r>
    </w:p>
    <w:p w14:paraId="0F414768" w14:textId="77E1DAA5"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w:t>
      </w:r>
      <w:r w:rsidR="00E1637B" w:rsidRPr="00975FA4">
        <w:rPr>
          <w:rFonts w:ascii="Times New Roman" w:hAnsi="Times New Roman" w:cs="Times New Roman"/>
        </w:rPr>
        <w:t>religious leader</w:t>
      </w:r>
      <w:r w:rsidRPr="00975FA4">
        <w:rPr>
          <w:rFonts w:ascii="Times New Roman" w:hAnsi="Times New Roman" w:cs="Times New Roman"/>
        </w:rPr>
        <w:t xml:space="preserve"> representing </w:t>
      </w:r>
      <w:r w:rsidR="00E1637B" w:rsidRPr="00975FA4">
        <w:rPr>
          <w:rFonts w:ascii="Times New Roman" w:hAnsi="Times New Roman" w:cs="Times New Roman"/>
        </w:rPr>
        <w:t>Buddhism is</w:t>
      </w:r>
      <w:r w:rsidRPr="00975FA4">
        <w:rPr>
          <w:rFonts w:ascii="Times New Roman" w:hAnsi="Times New Roman" w:cs="Times New Roman"/>
        </w:rPr>
        <w:t xml:space="preserve"> the Dalai Lama (@DalaiLama</w:t>
      </w:r>
      <w:r w:rsidR="00E1637B" w:rsidRPr="00975FA4">
        <w:rPr>
          <w:rFonts w:ascii="Times New Roman" w:hAnsi="Times New Roman" w:cs="Times New Roman"/>
        </w:rPr>
        <w:t>)</w:t>
      </w:r>
      <w:r w:rsidRPr="00975FA4">
        <w:rPr>
          <w:rFonts w:ascii="Times New Roman" w:hAnsi="Times New Roman" w:cs="Times New Roman"/>
        </w:rPr>
        <w:t xml:space="preserve">. The </w:t>
      </w:r>
      <w:r w:rsidR="00E1637B" w:rsidRPr="00975FA4">
        <w:rPr>
          <w:rFonts w:ascii="Times New Roman" w:hAnsi="Times New Roman" w:cs="Times New Roman"/>
        </w:rPr>
        <w:t>religious leader representing</w:t>
      </w:r>
      <w:r w:rsidRPr="00975FA4">
        <w:rPr>
          <w:rFonts w:ascii="Times New Roman" w:hAnsi="Times New Roman" w:cs="Times New Roman"/>
        </w:rPr>
        <w:t xml:space="preserve"> </w:t>
      </w:r>
      <w:r w:rsidR="00E1637B" w:rsidRPr="00975FA4">
        <w:rPr>
          <w:rFonts w:ascii="Times New Roman" w:hAnsi="Times New Roman" w:cs="Times New Roman"/>
        </w:rPr>
        <w:t>Catholicism is</w:t>
      </w:r>
      <w:r w:rsidRPr="00975FA4">
        <w:rPr>
          <w:rFonts w:ascii="Times New Roman" w:hAnsi="Times New Roman" w:cs="Times New Roman"/>
        </w:rPr>
        <w:t xml:space="preserve"> Pope Francis (@Pontifex). Thus, the two units of </w:t>
      </w:r>
      <w:r w:rsidR="00E1637B" w:rsidRPr="00975FA4">
        <w:rPr>
          <w:rFonts w:ascii="Times New Roman" w:hAnsi="Times New Roman" w:cs="Times New Roman"/>
        </w:rPr>
        <w:t>census</w:t>
      </w:r>
      <w:r w:rsidRPr="00975FA4">
        <w:rPr>
          <w:rFonts w:ascii="Times New Roman" w:hAnsi="Times New Roman" w:cs="Times New Roman"/>
        </w:rPr>
        <w:t xml:space="preserve"> consist of the religious leader</w:t>
      </w:r>
      <w:r w:rsidR="00633743" w:rsidRPr="00975FA4">
        <w:rPr>
          <w:rFonts w:ascii="Times New Roman" w:hAnsi="Times New Roman" w:cs="Times New Roman"/>
        </w:rPr>
        <w:t>’</w:t>
      </w:r>
      <w:r w:rsidR="00E1637B" w:rsidRPr="00975FA4">
        <w:rPr>
          <w:rFonts w:ascii="Times New Roman" w:hAnsi="Times New Roman" w:cs="Times New Roman"/>
        </w:rPr>
        <w:t>s Twitter profiles (n=2</w:t>
      </w:r>
      <w:r w:rsidRPr="00975FA4">
        <w:rPr>
          <w:rFonts w:ascii="Times New Roman" w:hAnsi="Times New Roman" w:cs="Times New Roman"/>
        </w:rPr>
        <w:t>) and the tweets on each profile (n=</w:t>
      </w:r>
      <w:r w:rsidR="00E1637B" w:rsidRPr="00975FA4">
        <w:rPr>
          <w:rFonts w:ascii="Times New Roman" w:hAnsi="Times New Roman" w:cs="Times New Roman"/>
        </w:rPr>
        <w:t>1,787</w:t>
      </w:r>
      <w:r w:rsidR="00232527" w:rsidRPr="00975FA4">
        <w:rPr>
          <w:rFonts w:ascii="Times New Roman" w:hAnsi="Times New Roman" w:cs="Times New Roman"/>
        </w:rPr>
        <w:t xml:space="preserve">) </w:t>
      </w:r>
      <w:r w:rsidRPr="00975FA4">
        <w:rPr>
          <w:rFonts w:ascii="Times New Roman" w:hAnsi="Times New Roman" w:cs="Times New Roman"/>
        </w:rPr>
        <w:t xml:space="preserve">as of </w:t>
      </w:r>
      <w:r w:rsidR="00E1637B" w:rsidRPr="00975FA4">
        <w:rPr>
          <w:rFonts w:ascii="Times New Roman" w:hAnsi="Times New Roman" w:cs="Times New Roman"/>
        </w:rPr>
        <w:t>August 28</w:t>
      </w:r>
      <w:r w:rsidRPr="00975FA4">
        <w:rPr>
          <w:rFonts w:ascii="Times New Roman" w:hAnsi="Times New Roman" w:cs="Times New Roman"/>
        </w:rPr>
        <w:t>, 201</w:t>
      </w:r>
      <w:r w:rsidR="00232527" w:rsidRPr="00975FA4">
        <w:rPr>
          <w:rFonts w:ascii="Times New Roman" w:hAnsi="Times New Roman" w:cs="Times New Roman"/>
        </w:rPr>
        <w:t>5</w:t>
      </w:r>
      <w:r w:rsidRPr="00975FA4">
        <w:rPr>
          <w:rFonts w:ascii="Times New Roman" w:hAnsi="Times New Roman" w:cs="Times New Roman"/>
        </w:rPr>
        <w:t xml:space="preserve">. </w:t>
      </w:r>
    </w:p>
    <w:p w14:paraId="565D21AB" w14:textId="511AF203" w:rsidR="00943BC7" w:rsidRPr="00975FA4" w:rsidRDefault="00943BC7" w:rsidP="006937C0">
      <w:pPr>
        <w:spacing w:line="480" w:lineRule="auto"/>
        <w:ind w:firstLine="720"/>
        <w:rPr>
          <w:rFonts w:ascii="Times New Roman" w:hAnsi="Times New Roman" w:cs="Times New Roman"/>
          <w:b/>
        </w:rPr>
      </w:pPr>
      <w:r w:rsidRPr="00975FA4">
        <w:rPr>
          <w:rFonts w:ascii="Times New Roman" w:hAnsi="Times New Roman" w:cs="Times New Roman"/>
          <w:b/>
        </w:rPr>
        <w:t>Religious leaders</w:t>
      </w:r>
      <w:r w:rsidR="007E2056" w:rsidRPr="00975FA4">
        <w:rPr>
          <w:rFonts w:ascii="Times New Roman" w:hAnsi="Times New Roman" w:cs="Times New Roman"/>
          <w:b/>
        </w:rPr>
        <w:t xml:space="preserve"> to be coded.</w:t>
      </w:r>
    </w:p>
    <w:p w14:paraId="5F58391F" w14:textId="605B2546" w:rsidR="00943BC7" w:rsidRPr="00975FA4" w:rsidRDefault="00E1637B" w:rsidP="006937C0">
      <w:pPr>
        <w:spacing w:line="480" w:lineRule="auto"/>
        <w:ind w:firstLine="720"/>
        <w:rPr>
          <w:rFonts w:ascii="Times New Roman" w:hAnsi="Times New Roman" w:cs="Times New Roman"/>
          <w:b/>
        </w:rPr>
      </w:pPr>
      <w:r w:rsidRPr="00975FA4">
        <w:rPr>
          <w:rFonts w:ascii="Times New Roman" w:hAnsi="Times New Roman" w:cs="Times New Roman"/>
          <w:b/>
          <w:i/>
        </w:rPr>
        <w:t>Buddhism</w:t>
      </w:r>
      <w:r w:rsidR="005E4FFF" w:rsidRPr="00975FA4">
        <w:rPr>
          <w:rFonts w:ascii="Times New Roman" w:hAnsi="Times New Roman" w:cs="Times New Roman"/>
          <w:b/>
          <w:i/>
        </w:rPr>
        <w:t>.</w:t>
      </w:r>
      <w:r w:rsidR="005E4FFF" w:rsidRPr="00975FA4">
        <w:rPr>
          <w:rFonts w:ascii="Times New Roman" w:hAnsi="Times New Roman" w:cs="Times New Roman"/>
          <w:b/>
        </w:rPr>
        <w:t xml:space="preserve"> </w:t>
      </w:r>
      <w:r w:rsidR="00943BC7" w:rsidRPr="00975FA4">
        <w:rPr>
          <w:rFonts w:ascii="Times New Roman" w:hAnsi="Times New Roman" w:cs="Times New Roman"/>
        </w:rPr>
        <w:t>His Holiness the 14</w:t>
      </w:r>
      <w:r w:rsidR="00943BC7" w:rsidRPr="00975FA4">
        <w:rPr>
          <w:rFonts w:ascii="Times New Roman" w:hAnsi="Times New Roman" w:cs="Times New Roman"/>
          <w:vertAlign w:val="superscript"/>
        </w:rPr>
        <w:t>th</w:t>
      </w:r>
      <w:r w:rsidR="00943BC7" w:rsidRPr="00975FA4">
        <w:rPr>
          <w:rFonts w:ascii="Times New Roman" w:hAnsi="Times New Roman" w:cs="Times New Roman"/>
        </w:rPr>
        <w:t xml:space="preserve"> Dalai Lama, a Buddhist monk and the spiritual leader of Tibet, was recognized at age two as the reincarnated</w:t>
      </w:r>
      <w:r w:rsidR="00943BC7" w:rsidRPr="00975FA4">
        <w:rPr>
          <w:rStyle w:val="FootnoteReference"/>
          <w:rFonts w:ascii="Times New Roman" w:hAnsi="Times New Roman" w:cs="Times New Roman"/>
        </w:rPr>
        <w:footnoteReference w:id="3"/>
      </w:r>
      <w:r w:rsidR="00943BC7" w:rsidRPr="00975FA4">
        <w:rPr>
          <w:rFonts w:ascii="Times New Roman" w:hAnsi="Times New Roman" w:cs="Times New Roman"/>
        </w:rPr>
        <w:t xml:space="preserve"> Dalai Lama (</w:t>
      </w:r>
      <w:r w:rsidR="002259EA" w:rsidRPr="00975FA4">
        <w:rPr>
          <w:rFonts w:ascii="Times New Roman" w:hAnsi="Times New Roman" w:cs="Times New Roman"/>
        </w:rPr>
        <w:t>“</w:t>
      </w:r>
      <w:r w:rsidR="00943BC7" w:rsidRPr="00975FA4">
        <w:rPr>
          <w:rFonts w:ascii="Times New Roman" w:hAnsi="Times New Roman" w:cs="Times New Roman"/>
        </w:rPr>
        <w:t>Dalai Lama,</w:t>
      </w:r>
      <w:r w:rsidR="002259EA" w:rsidRPr="00975FA4">
        <w:rPr>
          <w:rFonts w:ascii="Times New Roman" w:hAnsi="Times New Roman" w:cs="Times New Roman"/>
        </w:rPr>
        <w:t>”</w:t>
      </w:r>
      <w:r w:rsidR="00943BC7" w:rsidRPr="00975FA4">
        <w:rPr>
          <w:rFonts w:ascii="Times New Roman" w:hAnsi="Times New Roman" w:cs="Times New Roman"/>
        </w:rPr>
        <w:t xml:space="preserve"> 2015). </w:t>
      </w:r>
      <w:r w:rsidR="0023377D" w:rsidRPr="00975FA4">
        <w:rPr>
          <w:rFonts w:ascii="Times New Roman" w:hAnsi="Times New Roman" w:cs="Times New Roman"/>
        </w:rPr>
        <w:t xml:space="preserve">The Dalai Lama assumed full political and spiritual power of Tibet at age 15 and is known for his non-violent approach and life long struggle for the liberation of Tibet </w:t>
      </w:r>
      <w:r w:rsidR="00B76046" w:rsidRPr="00975FA4">
        <w:rPr>
          <w:rFonts w:ascii="Times New Roman" w:hAnsi="Times New Roman" w:cs="Times New Roman"/>
        </w:rPr>
        <w:t xml:space="preserve">from </w:t>
      </w:r>
      <w:r w:rsidR="0023377D" w:rsidRPr="00975FA4">
        <w:rPr>
          <w:rFonts w:ascii="Times New Roman" w:hAnsi="Times New Roman" w:cs="Times New Roman"/>
        </w:rPr>
        <w:t xml:space="preserve">under Chinese rule. </w:t>
      </w:r>
      <w:r w:rsidR="00943BC7" w:rsidRPr="00975FA4">
        <w:rPr>
          <w:rFonts w:ascii="Times New Roman" w:hAnsi="Times New Roman" w:cs="Times New Roman"/>
        </w:rPr>
        <w:t xml:space="preserve">The Dalai Lama is now 80 years old and has travelled the world encouraging peace initiatives. The Dalai </w:t>
      </w:r>
      <w:r w:rsidR="00633743" w:rsidRPr="00975FA4">
        <w:rPr>
          <w:rFonts w:ascii="Times New Roman" w:hAnsi="Times New Roman" w:cs="Times New Roman"/>
        </w:rPr>
        <w:t>Lama’s</w:t>
      </w:r>
      <w:r w:rsidR="00943BC7" w:rsidRPr="00975FA4">
        <w:rPr>
          <w:rFonts w:ascii="Times New Roman" w:hAnsi="Times New Roman" w:cs="Times New Roman"/>
        </w:rPr>
        <w:t xml:space="preserve"> Twitter username is @DalaiLama and his first tweet occurred on February 22, 2010 stating “His Holiness the Dalai Lama in Los Angeles- 21 February 2010.”</w:t>
      </w:r>
    </w:p>
    <w:p w14:paraId="5694452F" w14:textId="03E519E9" w:rsidR="00943BC7" w:rsidRPr="00975FA4" w:rsidRDefault="00E1637B" w:rsidP="006937C0">
      <w:pPr>
        <w:spacing w:line="480" w:lineRule="auto"/>
        <w:ind w:firstLine="720"/>
        <w:rPr>
          <w:rFonts w:ascii="Times New Roman" w:hAnsi="Times New Roman" w:cs="Times New Roman"/>
        </w:rPr>
      </w:pPr>
      <w:r w:rsidRPr="00975FA4">
        <w:rPr>
          <w:rFonts w:ascii="Times New Roman" w:hAnsi="Times New Roman" w:cs="Times New Roman"/>
          <w:b/>
          <w:i/>
        </w:rPr>
        <w:t>Catholicism.</w:t>
      </w:r>
      <w:r w:rsidRPr="00975FA4">
        <w:rPr>
          <w:rFonts w:ascii="Times New Roman" w:hAnsi="Times New Roman" w:cs="Times New Roman"/>
        </w:rPr>
        <w:t xml:space="preserve"> </w:t>
      </w:r>
      <w:r w:rsidR="00943BC7" w:rsidRPr="00975FA4">
        <w:rPr>
          <w:rFonts w:ascii="Times New Roman" w:hAnsi="Times New Roman" w:cs="Times New Roman"/>
        </w:rPr>
        <w:t xml:space="preserve">Pope Francis is the first Pope from the Americas and was elected as Pope at age 76 </w:t>
      </w:r>
      <w:r w:rsidR="00B76046" w:rsidRPr="00975FA4">
        <w:rPr>
          <w:rFonts w:ascii="Times New Roman" w:hAnsi="Times New Roman" w:cs="Times New Roman"/>
        </w:rPr>
        <w:t xml:space="preserve">on March 13, 2013 </w:t>
      </w:r>
      <w:r w:rsidR="00943BC7" w:rsidRPr="00975FA4">
        <w:rPr>
          <w:rFonts w:ascii="Times New Roman" w:hAnsi="Times New Roman" w:cs="Times New Roman"/>
        </w:rPr>
        <w:t>(</w:t>
      </w:r>
      <w:r w:rsidR="002259EA" w:rsidRPr="00975FA4">
        <w:rPr>
          <w:rFonts w:ascii="Times New Roman" w:hAnsi="Times New Roman" w:cs="Times New Roman"/>
        </w:rPr>
        <w:t>“</w:t>
      </w:r>
      <w:r w:rsidR="00943BC7" w:rsidRPr="00975FA4">
        <w:rPr>
          <w:rFonts w:ascii="Times New Roman" w:hAnsi="Times New Roman" w:cs="Times New Roman"/>
        </w:rPr>
        <w:t>Vatican,</w:t>
      </w:r>
      <w:r w:rsidR="002259EA" w:rsidRPr="00975FA4">
        <w:rPr>
          <w:rFonts w:ascii="Times New Roman" w:hAnsi="Times New Roman" w:cs="Times New Roman"/>
        </w:rPr>
        <w:t>”</w:t>
      </w:r>
      <w:r w:rsidR="00943BC7" w:rsidRPr="00975FA4">
        <w:rPr>
          <w:rFonts w:ascii="Times New Roman" w:hAnsi="Times New Roman" w:cs="Times New Roman"/>
        </w:rPr>
        <w:t xml:space="preserve"> n.d). </w:t>
      </w:r>
      <w:r w:rsidR="0023377D" w:rsidRPr="00975FA4">
        <w:rPr>
          <w:rFonts w:ascii="Times New Roman" w:hAnsi="Times New Roman" w:cs="Times New Roman"/>
        </w:rPr>
        <w:t xml:space="preserve">Pope Francis is known for his humble approach to the papacy, modern style to the papacy, and compassion for the poor. </w:t>
      </w:r>
      <w:r w:rsidR="00943BC7" w:rsidRPr="00975FA4">
        <w:rPr>
          <w:rFonts w:ascii="Times New Roman" w:hAnsi="Times New Roman" w:cs="Times New Roman"/>
        </w:rPr>
        <w:t xml:space="preserve">Pope </w:t>
      </w:r>
      <w:r w:rsidR="0023377D" w:rsidRPr="00975FA4">
        <w:rPr>
          <w:rFonts w:ascii="Times New Roman" w:hAnsi="Times New Roman" w:cs="Times New Roman"/>
        </w:rPr>
        <w:t xml:space="preserve">Francis was deemed the “Pope of the People” and is the second Pope to have a Twitter account. </w:t>
      </w:r>
      <w:r w:rsidR="00943BC7" w:rsidRPr="00975FA4">
        <w:rPr>
          <w:rFonts w:ascii="Times New Roman" w:hAnsi="Times New Roman" w:cs="Times New Roman"/>
        </w:rPr>
        <w:t>Pope Francis</w:t>
      </w:r>
      <w:r w:rsidR="00CE4829" w:rsidRPr="00975FA4">
        <w:rPr>
          <w:rFonts w:ascii="Times New Roman" w:hAnsi="Times New Roman" w:cs="Times New Roman"/>
        </w:rPr>
        <w:t>’</w:t>
      </w:r>
      <w:r w:rsidR="00943BC7" w:rsidRPr="00975FA4">
        <w:rPr>
          <w:rFonts w:ascii="Times New Roman" w:hAnsi="Times New Roman" w:cs="Times New Roman"/>
        </w:rPr>
        <w:t xml:space="preserve"> Twitter username is @Pontifex, which </w:t>
      </w:r>
      <w:r w:rsidR="00D8706A" w:rsidRPr="00975FA4">
        <w:rPr>
          <w:rFonts w:ascii="Times New Roman" w:hAnsi="Times New Roman" w:cs="Times New Roman"/>
        </w:rPr>
        <w:t xml:space="preserve">is Latin for “bridge builder.” </w:t>
      </w:r>
      <w:r w:rsidR="00943BC7" w:rsidRPr="00975FA4">
        <w:rPr>
          <w:rFonts w:ascii="Times New Roman" w:hAnsi="Times New Roman" w:cs="Times New Roman"/>
        </w:rPr>
        <w:t xml:space="preserve">Pope Francis has </w:t>
      </w:r>
      <w:r w:rsidR="0023377D" w:rsidRPr="00975FA4">
        <w:rPr>
          <w:rFonts w:ascii="Times New Roman" w:hAnsi="Times New Roman" w:cs="Times New Roman"/>
        </w:rPr>
        <w:t>nine</w:t>
      </w:r>
      <w:r w:rsidR="00943BC7" w:rsidRPr="00975FA4">
        <w:rPr>
          <w:rFonts w:ascii="Times New Roman" w:hAnsi="Times New Roman" w:cs="Times New Roman"/>
        </w:rPr>
        <w:t xml:space="preserve"> Twitter account</w:t>
      </w:r>
      <w:r w:rsidR="00CF07A5" w:rsidRPr="00975FA4">
        <w:rPr>
          <w:rFonts w:ascii="Times New Roman" w:hAnsi="Times New Roman" w:cs="Times New Roman"/>
        </w:rPr>
        <w:t>s:</w:t>
      </w:r>
      <w:r w:rsidR="00943BC7" w:rsidRPr="00975FA4">
        <w:rPr>
          <w:rFonts w:ascii="Times New Roman" w:hAnsi="Times New Roman" w:cs="Times New Roman"/>
        </w:rPr>
        <w:t xml:space="preserve"> one in English and eight in various languages. His English-language account </w:t>
      </w:r>
      <w:r w:rsidR="009D6811" w:rsidRPr="00975FA4">
        <w:rPr>
          <w:rFonts w:ascii="Times New Roman" w:hAnsi="Times New Roman" w:cs="Times New Roman"/>
        </w:rPr>
        <w:t>was</w:t>
      </w:r>
      <w:r w:rsidR="00943BC7" w:rsidRPr="00975FA4">
        <w:rPr>
          <w:rFonts w:ascii="Times New Roman" w:hAnsi="Times New Roman" w:cs="Times New Roman"/>
        </w:rPr>
        <w:t xml:space="preserve"> the only account in this study. His first tweet </w:t>
      </w:r>
      <w:r w:rsidR="00B76046" w:rsidRPr="00975FA4">
        <w:rPr>
          <w:rFonts w:ascii="Times New Roman" w:hAnsi="Times New Roman" w:cs="Times New Roman"/>
        </w:rPr>
        <w:t>occurred</w:t>
      </w:r>
      <w:r w:rsidR="00943BC7" w:rsidRPr="00975FA4">
        <w:rPr>
          <w:rFonts w:ascii="Times New Roman" w:hAnsi="Times New Roman" w:cs="Times New Roman"/>
        </w:rPr>
        <w:t xml:space="preserve"> on March 17, 2013, five days after being elected Supreme Pontiff, and stated, “Dear friends, I thank you from my heart and I ask you to continue to pray for me. Pope Francis.”</w:t>
      </w:r>
    </w:p>
    <w:p w14:paraId="41227C02" w14:textId="77777777" w:rsidR="00943BC7" w:rsidRPr="00975FA4" w:rsidRDefault="00943BC7" w:rsidP="006937C0">
      <w:pPr>
        <w:spacing w:line="480" w:lineRule="auto"/>
        <w:rPr>
          <w:rFonts w:ascii="Times New Roman" w:hAnsi="Times New Roman" w:cs="Times New Roman"/>
          <w:b/>
        </w:rPr>
      </w:pPr>
      <w:r w:rsidRPr="00975FA4">
        <w:rPr>
          <w:rFonts w:ascii="Times New Roman" w:hAnsi="Times New Roman" w:cs="Times New Roman"/>
          <w:b/>
        </w:rPr>
        <w:t xml:space="preserve">Data collection </w:t>
      </w:r>
    </w:p>
    <w:p w14:paraId="62FC22AE" w14:textId="2A92B317" w:rsidR="00943BC7" w:rsidRPr="00975FA4" w:rsidRDefault="0023377D" w:rsidP="006937C0">
      <w:pPr>
        <w:spacing w:line="480" w:lineRule="auto"/>
        <w:ind w:firstLine="720"/>
        <w:rPr>
          <w:rFonts w:ascii="Times New Roman" w:hAnsi="Times New Roman" w:cs="Times New Roman"/>
        </w:rPr>
      </w:pPr>
      <w:r w:rsidRPr="00975FA4">
        <w:rPr>
          <w:rFonts w:ascii="Times New Roman" w:hAnsi="Times New Roman" w:cs="Times New Roman"/>
        </w:rPr>
        <w:t xml:space="preserve">A quantitative content analysis </w:t>
      </w:r>
      <w:r w:rsidR="009D6811" w:rsidRPr="00975FA4">
        <w:rPr>
          <w:rFonts w:ascii="Times New Roman" w:hAnsi="Times New Roman" w:cs="Times New Roman"/>
        </w:rPr>
        <w:t>was</w:t>
      </w:r>
      <w:r w:rsidRPr="00975FA4">
        <w:rPr>
          <w:rFonts w:ascii="Times New Roman" w:hAnsi="Times New Roman" w:cs="Times New Roman"/>
        </w:rPr>
        <w:t xml:space="preserve"> conducted to determine how religious leaders are using </w:t>
      </w:r>
      <w:r w:rsidR="008942B4" w:rsidRPr="00975FA4">
        <w:rPr>
          <w:rFonts w:ascii="Times New Roman" w:hAnsi="Times New Roman" w:cs="Times New Roman"/>
        </w:rPr>
        <w:t>Twitter. One</w:t>
      </w:r>
      <w:r w:rsidR="00E1637B" w:rsidRPr="00975FA4">
        <w:rPr>
          <w:rFonts w:ascii="Times New Roman" w:hAnsi="Times New Roman" w:cs="Times New Roman"/>
        </w:rPr>
        <w:t xml:space="preserve"> coder </w:t>
      </w:r>
      <w:r w:rsidR="007C072A" w:rsidRPr="00975FA4">
        <w:rPr>
          <w:rFonts w:ascii="Times New Roman" w:hAnsi="Times New Roman" w:cs="Times New Roman"/>
        </w:rPr>
        <w:t>evaluate</w:t>
      </w:r>
      <w:r w:rsidR="009D6811" w:rsidRPr="00975FA4">
        <w:rPr>
          <w:rFonts w:ascii="Times New Roman" w:hAnsi="Times New Roman" w:cs="Times New Roman"/>
        </w:rPr>
        <w:t>d</w:t>
      </w:r>
      <w:r w:rsidR="00E1637B" w:rsidRPr="00975FA4">
        <w:rPr>
          <w:rFonts w:ascii="Times New Roman" w:hAnsi="Times New Roman" w:cs="Times New Roman"/>
        </w:rPr>
        <w:t xml:space="preserve"> the</w:t>
      </w:r>
      <w:r w:rsidR="00943BC7" w:rsidRPr="00975FA4">
        <w:rPr>
          <w:rFonts w:ascii="Times New Roman" w:hAnsi="Times New Roman" w:cs="Times New Roman"/>
        </w:rPr>
        <w:t xml:space="preserve"> religious leader</w:t>
      </w:r>
      <w:r w:rsidR="00E1637B" w:rsidRPr="00975FA4">
        <w:rPr>
          <w:rFonts w:ascii="Times New Roman" w:hAnsi="Times New Roman" w:cs="Times New Roman"/>
        </w:rPr>
        <w:t>s</w:t>
      </w:r>
      <w:r w:rsidR="005B719D" w:rsidRPr="00975FA4">
        <w:rPr>
          <w:rFonts w:ascii="Times New Roman" w:hAnsi="Times New Roman" w:cs="Times New Roman"/>
        </w:rPr>
        <w:t>’</w:t>
      </w:r>
      <w:r w:rsidR="00E1637B" w:rsidRPr="00975FA4">
        <w:rPr>
          <w:rFonts w:ascii="Times New Roman" w:hAnsi="Times New Roman" w:cs="Times New Roman"/>
        </w:rPr>
        <w:t xml:space="preserve"> Twitter accounts to describe </w:t>
      </w:r>
      <w:r w:rsidR="00C16FAB" w:rsidRPr="00975FA4">
        <w:rPr>
          <w:rFonts w:ascii="Times New Roman" w:hAnsi="Times New Roman" w:cs="Times New Roman"/>
        </w:rPr>
        <w:t>profile</w:t>
      </w:r>
      <w:r w:rsidR="00943BC7" w:rsidRPr="00975FA4">
        <w:rPr>
          <w:rFonts w:ascii="Times New Roman" w:hAnsi="Times New Roman" w:cs="Times New Roman"/>
        </w:rPr>
        <w:t xml:space="preserve"> features</w:t>
      </w:r>
      <w:r w:rsidR="007C072A" w:rsidRPr="00975FA4">
        <w:rPr>
          <w:rStyle w:val="FootnoteReference"/>
          <w:rFonts w:ascii="Times New Roman" w:hAnsi="Times New Roman" w:cs="Times New Roman"/>
        </w:rPr>
        <w:footnoteReference w:id="4"/>
      </w:r>
      <w:r w:rsidR="00943BC7" w:rsidRPr="00975FA4">
        <w:rPr>
          <w:rFonts w:ascii="Times New Roman" w:hAnsi="Times New Roman" w:cs="Times New Roman"/>
        </w:rPr>
        <w:t xml:space="preserve"> of the accounts as well as </w:t>
      </w:r>
      <w:r w:rsidR="007C072A" w:rsidRPr="00975FA4">
        <w:rPr>
          <w:rFonts w:ascii="Times New Roman" w:hAnsi="Times New Roman" w:cs="Times New Roman"/>
        </w:rPr>
        <w:t>analyze results from the word and phrase frequency analyses</w:t>
      </w:r>
      <w:r w:rsidR="00943BC7" w:rsidRPr="00975FA4">
        <w:rPr>
          <w:rFonts w:ascii="Times New Roman" w:hAnsi="Times New Roman" w:cs="Times New Roman"/>
        </w:rPr>
        <w:t xml:space="preserve">. As noted earlier, quantitative content analyses are regularly used in </w:t>
      </w:r>
      <w:r w:rsidR="00C16FAB" w:rsidRPr="00975FA4">
        <w:rPr>
          <w:rFonts w:ascii="Times New Roman" w:hAnsi="Times New Roman" w:cs="Times New Roman"/>
        </w:rPr>
        <w:t>OPR</w:t>
      </w:r>
      <w:r w:rsidR="007C072A" w:rsidRPr="00975FA4">
        <w:rPr>
          <w:rFonts w:ascii="Times New Roman" w:hAnsi="Times New Roman" w:cs="Times New Roman"/>
        </w:rPr>
        <w:t xml:space="preserve"> research</w:t>
      </w:r>
      <w:r w:rsidR="00943BC7" w:rsidRPr="00975FA4">
        <w:rPr>
          <w:rFonts w:ascii="Times New Roman" w:hAnsi="Times New Roman" w:cs="Times New Roman"/>
        </w:rPr>
        <w:t xml:space="preserve"> and research on social networking sites in order to determine the objective frequency and </w:t>
      </w:r>
      <w:r w:rsidR="009D6811" w:rsidRPr="00975FA4">
        <w:rPr>
          <w:rFonts w:ascii="Times New Roman" w:hAnsi="Times New Roman" w:cs="Times New Roman"/>
        </w:rPr>
        <w:t>words, phrases, and themes</w:t>
      </w:r>
      <w:r w:rsidR="00943BC7" w:rsidRPr="00975FA4">
        <w:rPr>
          <w:rFonts w:ascii="Times New Roman" w:hAnsi="Times New Roman" w:cs="Times New Roman"/>
        </w:rPr>
        <w:t xml:space="preserve"> of published content (Huang &amp; Zhang, 2013; Khang et al., 2012; </w:t>
      </w:r>
      <w:r w:rsidR="00633743" w:rsidRPr="00975FA4">
        <w:rPr>
          <w:rFonts w:ascii="Times New Roman" w:hAnsi="Times New Roman" w:cs="Times New Roman"/>
        </w:rPr>
        <w:t>O’Connor</w:t>
      </w:r>
      <w:r w:rsidR="00943BC7" w:rsidRPr="00975FA4">
        <w:rPr>
          <w:rFonts w:ascii="Times New Roman" w:hAnsi="Times New Roman" w:cs="Times New Roman"/>
        </w:rPr>
        <w:t xml:space="preserve"> et al., 2010). </w:t>
      </w:r>
    </w:p>
    <w:p w14:paraId="7DCB51C3" w14:textId="7A6CEBBA" w:rsidR="00943BC7" w:rsidRPr="00975FA4" w:rsidRDefault="00943BC7" w:rsidP="006937C0">
      <w:pPr>
        <w:spacing w:line="480" w:lineRule="auto"/>
        <w:ind w:firstLine="720"/>
        <w:rPr>
          <w:rFonts w:ascii="Times New Roman" w:hAnsi="Times New Roman" w:cs="Times New Roman"/>
          <w:color w:val="000000" w:themeColor="text1"/>
        </w:rPr>
      </w:pPr>
      <w:r w:rsidRPr="00975FA4">
        <w:rPr>
          <w:rFonts w:ascii="Times New Roman" w:hAnsi="Times New Roman" w:cs="Times New Roman"/>
          <w:color w:val="000000" w:themeColor="text1"/>
        </w:rPr>
        <w:t xml:space="preserve">A website service called TwimeMachine </w:t>
      </w:r>
      <w:r w:rsidR="007C072A" w:rsidRPr="00975FA4">
        <w:rPr>
          <w:rFonts w:ascii="Times New Roman" w:hAnsi="Times New Roman" w:cs="Times New Roman"/>
          <w:color w:val="000000" w:themeColor="text1"/>
        </w:rPr>
        <w:t xml:space="preserve">was </w:t>
      </w:r>
      <w:r w:rsidRPr="00975FA4">
        <w:rPr>
          <w:rFonts w:ascii="Times New Roman" w:hAnsi="Times New Roman" w:cs="Times New Roman"/>
          <w:color w:val="000000" w:themeColor="text1"/>
        </w:rPr>
        <w:t>used to download published content from Twitter. TwimeMachine was founded in 2012 and uses a combination of three JavaScript</w:t>
      </w:r>
      <w:r w:rsidRPr="00975FA4">
        <w:rPr>
          <w:rStyle w:val="FootnoteReference"/>
          <w:rFonts w:ascii="Times New Roman" w:hAnsi="Times New Roman" w:cs="Times New Roman"/>
          <w:color w:val="000000" w:themeColor="text1"/>
        </w:rPr>
        <w:footnoteReference w:id="5"/>
      </w:r>
      <w:r w:rsidRPr="00975FA4">
        <w:rPr>
          <w:rFonts w:ascii="Times New Roman" w:hAnsi="Times New Roman" w:cs="Times New Roman"/>
          <w:color w:val="000000" w:themeColor="text1"/>
        </w:rPr>
        <w:t xml:space="preserve"> websites to systematically capture content published on Twitter. The software </w:t>
      </w:r>
      <w:r w:rsidR="007C072A" w:rsidRPr="00975FA4">
        <w:rPr>
          <w:rFonts w:ascii="Times New Roman" w:hAnsi="Times New Roman" w:cs="Times New Roman"/>
          <w:color w:val="000000" w:themeColor="text1"/>
        </w:rPr>
        <w:t>was</w:t>
      </w:r>
      <w:r w:rsidRPr="00975FA4">
        <w:rPr>
          <w:rFonts w:ascii="Times New Roman" w:hAnsi="Times New Roman" w:cs="Times New Roman"/>
          <w:color w:val="000000" w:themeColor="text1"/>
        </w:rPr>
        <w:t xml:space="preserve"> only used to systematically download published content including URLs, photos, videos, </w:t>
      </w:r>
      <w:r w:rsidR="00000CBE">
        <w:rPr>
          <w:rFonts w:ascii="Times New Roman" w:hAnsi="Times New Roman" w:cs="Times New Roman"/>
          <w:color w:val="000000" w:themeColor="text1"/>
        </w:rPr>
        <w:t>hashtag</w:t>
      </w:r>
      <w:r w:rsidR="00633743" w:rsidRPr="00975FA4">
        <w:rPr>
          <w:rFonts w:ascii="Times New Roman" w:hAnsi="Times New Roman" w:cs="Times New Roman"/>
          <w:color w:val="000000" w:themeColor="text1"/>
        </w:rPr>
        <w:t>s</w:t>
      </w:r>
      <w:r w:rsidRPr="00975FA4">
        <w:rPr>
          <w:rFonts w:ascii="Times New Roman" w:hAnsi="Times New Roman" w:cs="Times New Roman"/>
          <w:color w:val="000000" w:themeColor="text1"/>
        </w:rPr>
        <w:t xml:space="preserve">, and plain text. </w:t>
      </w:r>
      <w:r w:rsidR="003C0938" w:rsidRPr="00975FA4">
        <w:rPr>
          <w:rFonts w:ascii="Times New Roman" w:hAnsi="Times New Roman" w:cs="Times New Roman"/>
          <w:color w:val="000000" w:themeColor="text1"/>
        </w:rPr>
        <w:t>P</w:t>
      </w:r>
      <w:r w:rsidR="00E1637B" w:rsidRPr="00975FA4">
        <w:rPr>
          <w:rFonts w:ascii="Times New Roman" w:hAnsi="Times New Roman" w:cs="Times New Roman"/>
          <w:color w:val="000000" w:themeColor="text1"/>
        </w:rPr>
        <w:t xml:space="preserve">ublic relations practitioners </w:t>
      </w:r>
      <w:r w:rsidR="003C0938" w:rsidRPr="00975FA4">
        <w:rPr>
          <w:rFonts w:ascii="Times New Roman" w:hAnsi="Times New Roman" w:cs="Times New Roman"/>
          <w:color w:val="000000" w:themeColor="text1"/>
        </w:rPr>
        <w:t>use</w:t>
      </w:r>
      <w:r w:rsidRPr="00975FA4">
        <w:rPr>
          <w:rFonts w:ascii="Times New Roman" w:hAnsi="Times New Roman" w:cs="Times New Roman"/>
          <w:color w:val="000000" w:themeColor="text1"/>
        </w:rPr>
        <w:t xml:space="preserve"> TwimeMachine to capture published content and export </w:t>
      </w:r>
      <w:r w:rsidR="003C0938" w:rsidRPr="00975FA4">
        <w:rPr>
          <w:rFonts w:ascii="Times New Roman" w:hAnsi="Times New Roman" w:cs="Times New Roman"/>
          <w:color w:val="000000" w:themeColor="text1"/>
        </w:rPr>
        <w:t>the</w:t>
      </w:r>
      <w:r w:rsidRPr="00975FA4">
        <w:rPr>
          <w:rFonts w:ascii="Times New Roman" w:hAnsi="Times New Roman" w:cs="Times New Roman"/>
          <w:color w:val="000000" w:themeColor="text1"/>
        </w:rPr>
        <w:t xml:space="preserve"> infor</w:t>
      </w:r>
      <w:r w:rsidR="003C0938" w:rsidRPr="00975FA4">
        <w:rPr>
          <w:rFonts w:ascii="Times New Roman" w:hAnsi="Times New Roman" w:cs="Times New Roman"/>
          <w:color w:val="000000" w:themeColor="text1"/>
        </w:rPr>
        <w:t>mation into Excel spreadsheets in order to analyze the activity of compet</w:t>
      </w:r>
      <w:r w:rsidR="007C072A" w:rsidRPr="00975FA4">
        <w:rPr>
          <w:rFonts w:ascii="Times New Roman" w:hAnsi="Times New Roman" w:cs="Times New Roman"/>
          <w:color w:val="000000" w:themeColor="text1"/>
        </w:rPr>
        <w:t>itors or potential new clients. It is a free website that does not require a user to download software.</w:t>
      </w:r>
    </w:p>
    <w:p w14:paraId="7C0C9CE6" w14:textId="5CF4DBB7" w:rsidR="00943BC7" w:rsidRPr="00975FA4" w:rsidRDefault="003C0938" w:rsidP="006937C0">
      <w:pPr>
        <w:spacing w:line="480" w:lineRule="auto"/>
        <w:ind w:firstLine="720"/>
        <w:rPr>
          <w:rFonts w:ascii="Times New Roman" w:hAnsi="Times New Roman" w:cs="Times New Roman"/>
          <w:color w:val="000000" w:themeColor="text1"/>
        </w:rPr>
      </w:pPr>
      <w:r w:rsidRPr="00975FA4">
        <w:rPr>
          <w:rFonts w:ascii="Times New Roman" w:hAnsi="Times New Roman" w:cs="Times New Roman"/>
        </w:rPr>
        <w:t>Additionally, two data researchers at the University of Houston Library assisted in creating a custom code to complete the word and phrase frequency analyses. The custom code systematically calculated</w:t>
      </w:r>
      <w:r w:rsidR="00943BC7" w:rsidRPr="00975FA4">
        <w:rPr>
          <w:rFonts w:ascii="Times New Roman" w:hAnsi="Times New Roman" w:cs="Times New Roman"/>
        </w:rPr>
        <w:t xml:space="preserve"> the frequency of individual words as well as the frequency of word sequences</w:t>
      </w:r>
      <w:r w:rsidR="00BD516F" w:rsidRPr="00975FA4">
        <w:rPr>
          <w:rFonts w:ascii="Times New Roman" w:hAnsi="Times New Roman" w:cs="Times New Roman"/>
        </w:rPr>
        <w:t xml:space="preserve"> (</w:t>
      </w:r>
      <w:r w:rsidR="00943BC7" w:rsidRPr="00975FA4">
        <w:rPr>
          <w:rFonts w:ascii="Times New Roman" w:hAnsi="Times New Roman" w:cs="Times New Roman"/>
        </w:rPr>
        <w:t>or phrases</w:t>
      </w:r>
      <w:r w:rsidR="00BD516F" w:rsidRPr="00975FA4">
        <w:rPr>
          <w:rFonts w:ascii="Times New Roman" w:hAnsi="Times New Roman" w:cs="Times New Roman"/>
        </w:rPr>
        <w:t>)</w:t>
      </w:r>
      <w:r w:rsidRPr="00975FA4">
        <w:rPr>
          <w:rFonts w:ascii="Times New Roman" w:hAnsi="Times New Roman" w:cs="Times New Roman"/>
        </w:rPr>
        <w:t xml:space="preserve"> and then uploaded the data</w:t>
      </w:r>
      <w:r w:rsidR="00943BC7" w:rsidRPr="00975FA4">
        <w:rPr>
          <w:rFonts w:ascii="Times New Roman" w:hAnsi="Times New Roman" w:cs="Times New Roman"/>
        </w:rPr>
        <w:t xml:space="preserve"> </w:t>
      </w:r>
      <w:r w:rsidRPr="00975FA4">
        <w:rPr>
          <w:rFonts w:ascii="Times New Roman" w:hAnsi="Times New Roman" w:cs="Times New Roman"/>
        </w:rPr>
        <w:t xml:space="preserve">into Excel spreadsheets. The code was written to analyze the frequency of up to seven words, however after five word sequences were analyzed, the findings became redundant. The custom code automatically removed punctuation and capitalization, and the </w:t>
      </w:r>
      <w:r w:rsidR="009D6811" w:rsidRPr="00975FA4">
        <w:rPr>
          <w:rFonts w:ascii="Times New Roman" w:hAnsi="Times New Roman" w:cs="Times New Roman"/>
        </w:rPr>
        <w:t>coder</w:t>
      </w:r>
      <w:r w:rsidRPr="00975FA4">
        <w:rPr>
          <w:rFonts w:ascii="Times New Roman" w:hAnsi="Times New Roman" w:cs="Times New Roman"/>
        </w:rPr>
        <w:t xml:space="preserve"> m</w:t>
      </w:r>
      <w:r w:rsidR="009C6D6B" w:rsidRPr="00975FA4">
        <w:rPr>
          <w:rFonts w:ascii="Times New Roman" w:hAnsi="Times New Roman" w:cs="Times New Roman"/>
        </w:rPr>
        <w:t xml:space="preserve">anually removed dates and extra </w:t>
      </w:r>
      <w:r w:rsidRPr="00975FA4">
        <w:rPr>
          <w:rFonts w:ascii="Times New Roman" w:hAnsi="Times New Roman" w:cs="Times New Roman"/>
        </w:rPr>
        <w:t xml:space="preserve">values that could potentially skew the data (e.g. words or numbers in a URL). </w:t>
      </w:r>
    </w:p>
    <w:p w14:paraId="1E0273CC" w14:textId="02CA0312" w:rsidR="00943BC7" w:rsidRPr="00975FA4" w:rsidRDefault="00943BC7" w:rsidP="006937C0">
      <w:pPr>
        <w:spacing w:line="480" w:lineRule="auto"/>
        <w:ind w:firstLine="720"/>
        <w:rPr>
          <w:rFonts w:ascii="Times New Roman" w:hAnsi="Times New Roman" w:cs="Times New Roman"/>
          <w:b/>
          <w:i/>
        </w:rPr>
      </w:pPr>
      <w:r w:rsidRPr="00975FA4">
        <w:rPr>
          <w:rFonts w:ascii="Times New Roman" w:hAnsi="Times New Roman" w:cs="Times New Roman"/>
          <w:b/>
        </w:rPr>
        <w:t>Measured Variables</w:t>
      </w:r>
      <w:r w:rsidR="002E61C3" w:rsidRPr="00975FA4">
        <w:rPr>
          <w:rFonts w:ascii="Times New Roman" w:hAnsi="Times New Roman" w:cs="Times New Roman"/>
          <w:b/>
          <w:i/>
        </w:rPr>
        <w:t xml:space="preserve">. </w:t>
      </w:r>
      <w:r w:rsidR="0023377D" w:rsidRPr="00975FA4">
        <w:rPr>
          <w:rFonts w:ascii="Times New Roman" w:hAnsi="Times New Roman" w:cs="Times New Roman"/>
        </w:rPr>
        <w:t xml:space="preserve">In order to describe </w:t>
      </w:r>
      <w:r w:rsidR="003C0938" w:rsidRPr="00975FA4">
        <w:rPr>
          <w:rFonts w:ascii="Times New Roman" w:hAnsi="Times New Roman" w:cs="Times New Roman"/>
        </w:rPr>
        <w:t>account activity</w:t>
      </w:r>
      <w:r w:rsidR="0023377D" w:rsidRPr="00975FA4">
        <w:rPr>
          <w:rFonts w:ascii="Times New Roman" w:hAnsi="Times New Roman" w:cs="Times New Roman"/>
        </w:rPr>
        <w:t xml:space="preserve"> by the identified religious leaders, the following </w:t>
      </w:r>
      <w:r w:rsidR="00B76046" w:rsidRPr="00975FA4">
        <w:rPr>
          <w:rFonts w:ascii="Times New Roman" w:hAnsi="Times New Roman" w:cs="Times New Roman"/>
        </w:rPr>
        <w:t>interactive</w:t>
      </w:r>
      <w:r w:rsidR="0023377D" w:rsidRPr="00975FA4">
        <w:rPr>
          <w:rFonts w:ascii="Times New Roman" w:hAnsi="Times New Roman" w:cs="Times New Roman"/>
        </w:rPr>
        <w:t xml:space="preserve"> </w:t>
      </w:r>
      <w:r w:rsidR="007E2056" w:rsidRPr="00975FA4">
        <w:rPr>
          <w:rFonts w:ascii="Times New Roman" w:hAnsi="Times New Roman" w:cs="Times New Roman"/>
        </w:rPr>
        <w:t xml:space="preserve">profile </w:t>
      </w:r>
      <w:r w:rsidR="0023377D" w:rsidRPr="00975FA4">
        <w:rPr>
          <w:rFonts w:ascii="Times New Roman" w:hAnsi="Times New Roman" w:cs="Times New Roman"/>
        </w:rPr>
        <w:t xml:space="preserve">information </w:t>
      </w:r>
      <w:r w:rsidR="009D6811" w:rsidRPr="00975FA4">
        <w:rPr>
          <w:rFonts w:ascii="Times New Roman" w:hAnsi="Times New Roman" w:cs="Times New Roman"/>
        </w:rPr>
        <w:t>was</w:t>
      </w:r>
      <w:r w:rsidR="003C0938" w:rsidRPr="00975FA4">
        <w:rPr>
          <w:rFonts w:ascii="Times New Roman" w:hAnsi="Times New Roman" w:cs="Times New Roman"/>
        </w:rPr>
        <w:t xml:space="preserve"> collected for each user</w:t>
      </w:r>
      <w:r w:rsidR="00805931" w:rsidRPr="00975FA4">
        <w:rPr>
          <w:rFonts w:ascii="Times New Roman" w:hAnsi="Times New Roman" w:cs="Times New Roman"/>
        </w:rPr>
        <w:t xml:space="preserve"> from the creation of each Twitter account until </w:t>
      </w:r>
      <w:r w:rsidR="0078637D" w:rsidRPr="00975FA4">
        <w:rPr>
          <w:rFonts w:ascii="Times New Roman" w:hAnsi="Times New Roman" w:cs="Times New Roman"/>
        </w:rPr>
        <w:t xml:space="preserve">the date of collection, </w:t>
      </w:r>
      <w:r w:rsidR="00805931" w:rsidRPr="00975FA4">
        <w:rPr>
          <w:rFonts w:ascii="Times New Roman" w:hAnsi="Times New Roman" w:cs="Times New Roman"/>
        </w:rPr>
        <w:t>August 28, 2015</w:t>
      </w:r>
      <w:r w:rsidR="003C0938" w:rsidRPr="00975FA4">
        <w:rPr>
          <w:rFonts w:ascii="Times New Roman" w:hAnsi="Times New Roman" w:cs="Times New Roman"/>
        </w:rPr>
        <w:t>. This information is necessary in answering RQ2</w:t>
      </w:r>
      <w:r w:rsidR="00426377" w:rsidRPr="00975FA4">
        <w:rPr>
          <w:rFonts w:ascii="Times New Roman" w:hAnsi="Times New Roman" w:cs="Times New Roman"/>
        </w:rPr>
        <w:t>.</w:t>
      </w:r>
    </w:p>
    <w:p w14:paraId="5F2122D6" w14:textId="1C10CEED"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Number of tweets.</w:t>
      </w:r>
      <w:r w:rsidRPr="00975FA4">
        <w:rPr>
          <w:rFonts w:ascii="Times New Roman" w:hAnsi="Times New Roman" w:cs="Times New Roman"/>
          <w:i/>
        </w:rPr>
        <w:t xml:space="preserve"> </w:t>
      </w:r>
      <w:r w:rsidRPr="00975FA4">
        <w:rPr>
          <w:rFonts w:ascii="Times New Roman" w:hAnsi="Times New Roman" w:cs="Times New Roman"/>
        </w:rPr>
        <w:t xml:space="preserve">The total number of tweets the user has published since joining Twitter </w:t>
      </w:r>
      <w:r w:rsidR="009D6811" w:rsidRPr="00975FA4">
        <w:rPr>
          <w:rFonts w:ascii="Times New Roman" w:hAnsi="Times New Roman" w:cs="Times New Roman"/>
        </w:rPr>
        <w:t>was</w:t>
      </w:r>
      <w:r w:rsidRPr="00975FA4">
        <w:rPr>
          <w:rFonts w:ascii="Times New Roman" w:hAnsi="Times New Roman" w:cs="Times New Roman"/>
        </w:rPr>
        <w:t xml:space="preserve"> measured.</w:t>
      </w:r>
    </w:p>
    <w:p w14:paraId="154261C2" w14:textId="020DBE2B"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Number of followers.</w:t>
      </w:r>
      <w:r w:rsidRPr="00975FA4">
        <w:rPr>
          <w:rFonts w:ascii="Times New Roman" w:hAnsi="Times New Roman" w:cs="Times New Roman"/>
          <w:i/>
        </w:rPr>
        <w:t xml:space="preserve"> </w:t>
      </w:r>
      <w:r w:rsidRPr="00975FA4">
        <w:rPr>
          <w:rFonts w:ascii="Times New Roman" w:hAnsi="Times New Roman" w:cs="Times New Roman"/>
        </w:rPr>
        <w:t xml:space="preserve">For each individual, the total number of followers </w:t>
      </w:r>
      <w:r w:rsidR="009D6811" w:rsidRPr="00975FA4">
        <w:rPr>
          <w:rFonts w:ascii="Times New Roman" w:hAnsi="Times New Roman" w:cs="Times New Roman"/>
        </w:rPr>
        <w:t>was</w:t>
      </w:r>
      <w:r w:rsidRPr="00975FA4">
        <w:rPr>
          <w:rFonts w:ascii="Times New Roman" w:hAnsi="Times New Roman" w:cs="Times New Roman"/>
        </w:rPr>
        <w:t xml:space="preserve"> measured. “Followers” are individuals who subscribe to another individual</w:t>
      </w:r>
      <w:r w:rsidR="00633743" w:rsidRPr="00975FA4">
        <w:rPr>
          <w:rFonts w:ascii="Times New Roman" w:hAnsi="Times New Roman" w:cs="Times New Roman"/>
        </w:rPr>
        <w:t>’</w:t>
      </w:r>
      <w:r w:rsidRPr="00975FA4">
        <w:rPr>
          <w:rFonts w:ascii="Times New Roman" w:hAnsi="Times New Roman" w:cs="Times New Roman"/>
        </w:rPr>
        <w:t>s account in order to automatically view their published tweets.</w:t>
      </w:r>
    </w:p>
    <w:p w14:paraId="2EAD062D" w14:textId="2B98A7AD" w:rsidR="00943BC7" w:rsidRPr="00975FA4" w:rsidRDefault="00303FB1" w:rsidP="006937C0">
      <w:pPr>
        <w:spacing w:line="480" w:lineRule="auto"/>
        <w:ind w:firstLine="720"/>
        <w:rPr>
          <w:rFonts w:ascii="Times New Roman" w:hAnsi="Times New Roman" w:cs="Times New Roman"/>
        </w:rPr>
      </w:pPr>
      <w:r w:rsidRPr="00975FA4">
        <w:rPr>
          <w:rFonts w:ascii="Times New Roman" w:hAnsi="Times New Roman" w:cs="Times New Roman"/>
          <w:b/>
          <w:i/>
        </w:rPr>
        <w:t xml:space="preserve">Number of accounts the religious leader </w:t>
      </w:r>
      <w:r w:rsidR="00943BC7" w:rsidRPr="00975FA4">
        <w:rPr>
          <w:rFonts w:ascii="Times New Roman" w:hAnsi="Times New Roman" w:cs="Times New Roman"/>
          <w:b/>
          <w:i/>
        </w:rPr>
        <w:t>is following</w:t>
      </w:r>
      <w:r w:rsidR="00943BC7" w:rsidRPr="00975FA4">
        <w:rPr>
          <w:rFonts w:ascii="Times New Roman" w:hAnsi="Times New Roman" w:cs="Times New Roman"/>
          <w:i/>
        </w:rPr>
        <w:t xml:space="preserve">. </w:t>
      </w:r>
      <w:r w:rsidR="00943BC7" w:rsidRPr="00975FA4">
        <w:rPr>
          <w:rFonts w:ascii="Times New Roman" w:hAnsi="Times New Roman" w:cs="Times New Roman"/>
        </w:rPr>
        <w:t xml:space="preserve">For each individual, the total number of accounts the user is “following” </w:t>
      </w:r>
      <w:r w:rsidR="009D6811" w:rsidRPr="00975FA4">
        <w:rPr>
          <w:rFonts w:ascii="Times New Roman" w:hAnsi="Times New Roman" w:cs="Times New Roman"/>
        </w:rPr>
        <w:t>was</w:t>
      </w:r>
      <w:r w:rsidR="00943BC7" w:rsidRPr="00975FA4">
        <w:rPr>
          <w:rFonts w:ascii="Times New Roman" w:hAnsi="Times New Roman" w:cs="Times New Roman"/>
        </w:rPr>
        <w:t xml:space="preserve"> measured. </w:t>
      </w:r>
      <w:r w:rsidR="0023377D" w:rsidRPr="00975FA4">
        <w:rPr>
          <w:rFonts w:ascii="Times New Roman" w:hAnsi="Times New Roman" w:cs="Times New Roman"/>
        </w:rPr>
        <w:t>This will describe the total number of accounts the individual subscribes to.</w:t>
      </w:r>
    </w:p>
    <w:p w14:paraId="56CA6315" w14:textId="3E23D401"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Number of photos published.</w:t>
      </w:r>
      <w:r w:rsidRPr="00975FA4">
        <w:rPr>
          <w:rFonts w:ascii="Times New Roman" w:hAnsi="Times New Roman" w:cs="Times New Roman"/>
          <w:i/>
        </w:rPr>
        <w:t xml:space="preserve"> </w:t>
      </w:r>
      <w:r w:rsidRPr="00975FA4">
        <w:rPr>
          <w:rFonts w:ascii="Times New Roman" w:hAnsi="Times New Roman" w:cs="Times New Roman"/>
        </w:rPr>
        <w:t xml:space="preserve">The total number of photos the user has published since joining Twitter </w:t>
      </w:r>
      <w:r w:rsidR="009D6811" w:rsidRPr="00975FA4">
        <w:rPr>
          <w:rFonts w:ascii="Times New Roman" w:hAnsi="Times New Roman" w:cs="Times New Roman"/>
        </w:rPr>
        <w:t>was</w:t>
      </w:r>
      <w:r w:rsidRPr="00975FA4">
        <w:rPr>
          <w:rFonts w:ascii="Times New Roman" w:hAnsi="Times New Roman" w:cs="Times New Roman"/>
        </w:rPr>
        <w:t xml:space="preserve"> measured.</w:t>
      </w:r>
    </w:p>
    <w:p w14:paraId="2D4810C5" w14:textId="466D50D2"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Number of videos published.</w:t>
      </w:r>
      <w:r w:rsidRPr="00975FA4">
        <w:rPr>
          <w:rFonts w:ascii="Times New Roman" w:hAnsi="Times New Roman" w:cs="Times New Roman"/>
          <w:i/>
        </w:rPr>
        <w:t xml:space="preserve"> </w:t>
      </w:r>
      <w:r w:rsidRPr="00975FA4">
        <w:rPr>
          <w:rFonts w:ascii="Times New Roman" w:hAnsi="Times New Roman" w:cs="Times New Roman"/>
        </w:rPr>
        <w:t xml:space="preserve">The total number of videos the user has published since joining Twitter </w:t>
      </w:r>
      <w:r w:rsidR="009D6811" w:rsidRPr="00975FA4">
        <w:rPr>
          <w:rFonts w:ascii="Times New Roman" w:hAnsi="Times New Roman" w:cs="Times New Roman"/>
        </w:rPr>
        <w:t>was</w:t>
      </w:r>
      <w:r w:rsidRPr="00975FA4">
        <w:rPr>
          <w:rFonts w:ascii="Times New Roman" w:hAnsi="Times New Roman" w:cs="Times New Roman"/>
        </w:rPr>
        <w:t xml:space="preserve"> measured.</w:t>
      </w:r>
    </w:p>
    <w:p w14:paraId="40B81DDF" w14:textId="58A237CA"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 xml:space="preserve">Number of </w:t>
      </w:r>
      <w:r w:rsidR="00000CBE">
        <w:rPr>
          <w:rFonts w:ascii="Times New Roman" w:hAnsi="Times New Roman" w:cs="Times New Roman"/>
          <w:b/>
          <w:i/>
        </w:rPr>
        <w:t>hashtag</w:t>
      </w:r>
      <w:r w:rsidR="00633743" w:rsidRPr="00975FA4">
        <w:rPr>
          <w:rFonts w:ascii="Times New Roman" w:hAnsi="Times New Roman" w:cs="Times New Roman"/>
          <w:b/>
          <w:i/>
        </w:rPr>
        <w:t>s</w:t>
      </w:r>
      <w:r w:rsidRPr="00975FA4">
        <w:rPr>
          <w:rFonts w:ascii="Times New Roman" w:hAnsi="Times New Roman" w:cs="Times New Roman"/>
          <w:b/>
          <w:i/>
        </w:rPr>
        <w:t xml:space="preserve"> published.</w:t>
      </w:r>
      <w:r w:rsidRPr="00975FA4">
        <w:rPr>
          <w:rFonts w:ascii="Times New Roman" w:hAnsi="Times New Roman" w:cs="Times New Roman"/>
          <w:i/>
        </w:rPr>
        <w:t xml:space="preserve"> </w:t>
      </w:r>
      <w:r w:rsidRPr="00975FA4">
        <w:rPr>
          <w:rFonts w:ascii="Times New Roman" w:hAnsi="Times New Roman" w:cs="Times New Roman"/>
        </w:rPr>
        <w:t xml:space="preserve">The number of </w:t>
      </w:r>
      <w:r w:rsidR="00000CBE">
        <w:rPr>
          <w:rFonts w:ascii="Times New Roman" w:hAnsi="Times New Roman" w:cs="Times New Roman"/>
        </w:rPr>
        <w:t>hashtag</w:t>
      </w:r>
      <w:r w:rsidR="00633743" w:rsidRPr="00975FA4">
        <w:rPr>
          <w:rFonts w:ascii="Times New Roman" w:hAnsi="Times New Roman" w:cs="Times New Roman"/>
        </w:rPr>
        <w:t>s</w:t>
      </w:r>
      <w:r w:rsidRPr="00975FA4">
        <w:rPr>
          <w:rFonts w:ascii="Times New Roman" w:hAnsi="Times New Roman" w:cs="Times New Roman"/>
        </w:rPr>
        <w:t xml:space="preserve"> the user has published </w:t>
      </w:r>
      <w:r w:rsidR="009D6811" w:rsidRPr="00975FA4">
        <w:rPr>
          <w:rFonts w:ascii="Times New Roman" w:hAnsi="Times New Roman" w:cs="Times New Roman"/>
        </w:rPr>
        <w:t>was</w:t>
      </w:r>
      <w:r w:rsidRPr="00975FA4">
        <w:rPr>
          <w:rFonts w:ascii="Times New Roman" w:hAnsi="Times New Roman" w:cs="Times New Roman"/>
        </w:rPr>
        <w:t xml:space="preserve"> measured. </w:t>
      </w:r>
      <w:r w:rsidR="00000CBE">
        <w:rPr>
          <w:rFonts w:ascii="Times New Roman" w:hAnsi="Times New Roman" w:cs="Times New Roman"/>
        </w:rPr>
        <w:t>Hashtag</w:t>
      </w:r>
      <w:r w:rsidR="00633743" w:rsidRPr="00975FA4">
        <w:rPr>
          <w:rFonts w:ascii="Times New Roman" w:hAnsi="Times New Roman" w:cs="Times New Roman"/>
        </w:rPr>
        <w:t>s</w:t>
      </w:r>
      <w:r w:rsidR="0023377D" w:rsidRPr="00975FA4">
        <w:rPr>
          <w:rFonts w:ascii="Times New Roman" w:hAnsi="Times New Roman" w:cs="Times New Roman"/>
        </w:rPr>
        <w:t xml:space="preserve"> are identified by the use of the pound sign (#) and used to categorize and identify messages. </w:t>
      </w:r>
      <w:r w:rsidRPr="00975FA4">
        <w:rPr>
          <w:rFonts w:ascii="Times New Roman" w:hAnsi="Times New Roman" w:cs="Times New Roman"/>
        </w:rPr>
        <w:t xml:space="preserve">A </w:t>
      </w:r>
      <w:r w:rsidR="00000CBE">
        <w:rPr>
          <w:rFonts w:ascii="Times New Roman" w:hAnsi="Times New Roman" w:cs="Times New Roman"/>
        </w:rPr>
        <w:t>hashtag</w:t>
      </w:r>
      <w:r w:rsidRPr="00975FA4">
        <w:rPr>
          <w:rFonts w:ascii="Times New Roman" w:hAnsi="Times New Roman" w:cs="Times New Roman"/>
        </w:rPr>
        <w:t xml:space="preserve"> consists of the pound symbol (#) preceding a word or phrase.</w:t>
      </w:r>
    </w:p>
    <w:p w14:paraId="725ED8B6" w14:textId="37DA657E"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Frequency of other accounts tagged using “@”.</w:t>
      </w:r>
      <w:r w:rsidRPr="00975FA4">
        <w:rPr>
          <w:rFonts w:ascii="Times New Roman" w:hAnsi="Times New Roman" w:cs="Times New Roman"/>
          <w:i/>
        </w:rPr>
        <w:t xml:space="preserve"> </w:t>
      </w:r>
      <w:r w:rsidRPr="00975FA4">
        <w:rPr>
          <w:rFonts w:ascii="Times New Roman" w:hAnsi="Times New Roman" w:cs="Times New Roman"/>
        </w:rPr>
        <w:t xml:space="preserve">The number of times a different user is mentioned using “@” preceding another account </w:t>
      </w:r>
      <w:r w:rsidR="00633743" w:rsidRPr="00975FA4">
        <w:rPr>
          <w:rFonts w:ascii="Times New Roman" w:hAnsi="Times New Roman" w:cs="Times New Roman"/>
        </w:rPr>
        <w:t>holder’s</w:t>
      </w:r>
      <w:r w:rsidRPr="00975FA4">
        <w:rPr>
          <w:rFonts w:ascii="Times New Roman" w:hAnsi="Times New Roman" w:cs="Times New Roman"/>
        </w:rPr>
        <w:t xml:space="preserve"> username </w:t>
      </w:r>
      <w:r w:rsidR="009D6811" w:rsidRPr="00975FA4">
        <w:rPr>
          <w:rFonts w:ascii="Times New Roman" w:hAnsi="Times New Roman" w:cs="Times New Roman"/>
        </w:rPr>
        <w:t>was</w:t>
      </w:r>
      <w:r w:rsidRPr="00975FA4">
        <w:rPr>
          <w:rFonts w:ascii="Times New Roman" w:hAnsi="Times New Roman" w:cs="Times New Roman"/>
        </w:rPr>
        <w:t xml:space="preserve"> measured. Using the “@” symbol directly followed by a username labels the identity of another user. </w:t>
      </w:r>
      <w:r w:rsidR="0023377D" w:rsidRPr="00975FA4">
        <w:rPr>
          <w:rFonts w:ascii="Times New Roman" w:hAnsi="Times New Roman" w:cs="Times New Roman"/>
        </w:rPr>
        <w:t>This combination is frequently used in Twitter to engage in conversation and can occur anywhere within a tweet.</w:t>
      </w:r>
    </w:p>
    <w:p w14:paraId="3BACC31E" w14:textId="6F8D7DCC"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Frequency of replies.</w:t>
      </w:r>
      <w:r w:rsidRPr="00975FA4">
        <w:rPr>
          <w:rFonts w:ascii="Times New Roman" w:hAnsi="Times New Roman" w:cs="Times New Roman"/>
        </w:rPr>
        <w:t xml:space="preserve"> For each individual, the number of times the account holder directly responds, or replies, to another user </w:t>
      </w:r>
      <w:r w:rsidR="009D6811" w:rsidRPr="00975FA4">
        <w:rPr>
          <w:rFonts w:ascii="Times New Roman" w:hAnsi="Times New Roman" w:cs="Times New Roman"/>
        </w:rPr>
        <w:t>was</w:t>
      </w:r>
      <w:r w:rsidRPr="00975FA4">
        <w:rPr>
          <w:rFonts w:ascii="Times New Roman" w:hAnsi="Times New Roman" w:cs="Times New Roman"/>
        </w:rPr>
        <w:t xml:space="preserve"> measured. This is identified when the first word of a new tweet consists of a different user that is mentioned using “@” preceding another account </w:t>
      </w:r>
      <w:r w:rsidR="00633743" w:rsidRPr="00975FA4">
        <w:rPr>
          <w:rFonts w:ascii="Times New Roman" w:hAnsi="Times New Roman" w:cs="Times New Roman"/>
        </w:rPr>
        <w:t>holder’s</w:t>
      </w:r>
      <w:r w:rsidRPr="00975FA4">
        <w:rPr>
          <w:rFonts w:ascii="Times New Roman" w:hAnsi="Times New Roman" w:cs="Times New Roman"/>
        </w:rPr>
        <w:t xml:space="preserve"> username.</w:t>
      </w:r>
    </w:p>
    <w:p w14:paraId="6DC61942" w14:textId="7008A930"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Frequency of URL inclusion in published content.</w:t>
      </w:r>
      <w:r w:rsidRPr="00975FA4">
        <w:rPr>
          <w:rFonts w:ascii="Times New Roman" w:hAnsi="Times New Roman" w:cs="Times New Roman"/>
          <w:i/>
        </w:rPr>
        <w:t xml:space="preserve"> </w:t>
      </w:r>
      <w:r w:rsidRPr="00975FA4">
        <w:rPr>
          <w:rFonts w:ascii="Times New Roman" w:hAnsi="Times New Roman" w:cs="Times New Roman"/>
        </w:rPr>
        <w:t xml:space="preserve">For each individual, the number of URLs, or external websites, included within the published tweet </w:t>
      </w:r>
      <w:r w:rsidR="009D6811" w:rsidRPr="00975FA4">
        <w:rPr>
          <w:rFonts w:ascii="Times New Roman" w:hAnsi="Times New Roman" w:cs="Times New Roman"/>
        </w:rPr>
        <w:t>was</w:t>
      </w:r>
      <w:r w:rsidRPr="00975FA4">
        <w:rPr>
          <w:rFonts w:ascii="Times New Roman" w:hAnsi="Times New Roman" w:cs="Times New Roman"/>
        </w:rPr>
        <w:t xml:space="preserve"> measured. This will not include photos and videos directly uploaded through Twitter, however it will include links to photos and videos uploaded through third-party applications, such as YouTube.</w:t>
      </w:r>
    </w:p>
    <w:p w14:paraId="6C2D7A38" w14:textId="4E9FF3BA"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b/>
          <w:i/>
        </w:rPr>
        <w:t>Overall frequency of published content.</w:t>
      </w:r>
      <w:r w:rsidRPr="00975FA4">
        <w:rPr>
          <w:rFonts w:ascii="Times New Roman" w:hAnsi="Times New Roman" w:cs="Times New Roman"/>
        </w:rPr>
        <w:t xml:space="preserve"> For each individual, the frequency of published content per </w:t>
      </w:r>
      <w:r w:rsidR="009C6D6B" w:rsidRPr="00975FA4">
        <w:rPr>
          <w:rFonts w:ascii="Times New Roman" w:hAnsi="Times New Roman" w:cs="Times New Roman"/>
        </w:rPr>
        <w:t>day</w:t>
      </w:r>
      <w:r w:rsidRPr="00975FA4">
        <w:rPr>
          <w:rFonts w:ascii="Times New Roman" w:hAnsi="Times New Roman" w:cs="Times New Roman"/>
        </w:rPr>
        <w:t xml:space="preserve"> </w:t>
      </w:r>
      <w:r w:rsidR="009D6811" w:rsidRPr="00975FA4">
        <w:rPr>
          <w:rFonts w:ascii="Times New Roman" w:hAnsi="Times New Roman" w:cs="Times New Roman"/>
        </w:rPr>
        <w:t>was</w:t>
      </w:r>
      <w:r w:rsidRPr="00975FA4">
        <w:rPr>
          <w:rFonts w:ascii="Times New Roman" w:hAnsi="Times New Roman" w:cs="Times New Roman"/>
        </w:rPr>
        <w:t xml:space="preserve"> measured.</w:t>
      </w:r>
      <w:r w:rsidRPr="00975FA4">
        <w:rPr>
          <w:rFonts w:ascii="Times New Roman" w:hAnsi="Times New Roman" w:cs="Times New Roman"/>
        </w:rPr>
        <w:tab/>
      </w:r>
    </w:p>
    <w:p w14:paraId="27B69534" w14:textId="0289385B" w:rsidR="00943BC7" w:rsidRPr="00975FA4" w:rsidRDefault="009C6D6B" w:rsidP="006937C0">
      <w:pPr>
        <w:spacing w:line="480" w:lineRule="auto"/>
        <w:ind w:firstLine="720"/>
        <w:rPr>
          <w:rFonts w:ascii="Times New Roman" w:hAnsi="Times New Roman" w:cs="Times New Roman"/>
          <w:b/>
          <w:i/>
        </w:rPr>
      </w:pPr>
      <w:r w:rsidRPr="00975FA4">
        <w:rPr>
          <w:rFonts w:ascii="Times New Roman" w:hAnsi="Times New Roman" w:cs="Times New Roman"/>
          <w:b/>
        </w:rPr>
        <w:t>Word and phrase frequency analyses.</w:t>
      </w:r>
      <w:r w:rsidRPr="00975FA4">
        <w:rPr>
          <w:rFonts w:ascii="Times New Roman" w:hAnsi="Times New Roman" w:cs="Times New Roman"/>
        </w:rPr>
        <w:t xml:space="preserve"> </w:t>
      </w:r>
      <w:r w:rsidR="00943BC7" w:rsidRPr="00975FA4">
        <w:rPr>
          <w:rFonts w:ascii="Times New Roman" w:hAnsi="Times New Roman" w:cs="Times New Roman"/>
        </w:rPr>
        <w:t xml:space="preserve">In order to fully describe Twitter use by the identified religious leaders, a word frequency analysis </w:t>
      </w:r>
      <w:r w:rsidR="009D6811" w:rsidRPr="00975FA4">
        <w:rPr>
          <w:rFonts w:ascii="Times New Roman" w:hAnsi="Times New Roman" w:cs="Times New Roman"/>
        </w:rPr>
        <w:t>was</w:t>
      </w:r>
      <w:r w:rsidR="00943BC7" w:rsidRPr="00975FA4">
        <w:rPr>
          <w:rFonts w:ascii="Times New Roman" w:hAnsi="Times New Roman" w:cs="Times New Roman"/>
        </w:rPr>
        <w:t xml:space="preserve"> performed followed by a phrase analysis. </w:t>
      </w:r>
      <w:r w:rsidR="00B76046" w:rsidRPr="00975FA4">
        <w:rPr>
          <w:rFonts w:ascii="Times New Roman" w:hAnsi="Times New Roman" w:cs="Times New Roman"/>
        </w:rPr>
        <w:t>This information is necessary in answering RQ1 and RQ3.</w:t>
      </w:r>
    </w:p>
    <w:p w14:paraId="2286C43C" w14:textId="04F2E168"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The word frequency analysi</w:t>
      </w:r>
      <w:r w:rsidR="00FE56B2" w:rsidRPr="00975FA4">
        <w:rPr>
          <w:rFonts w:ascii="Times New Roman" w:hAnsi="Times New Roman" w:cs="Times New Roman"/>
        </w:rPr>
        <w:t>s measure</w:t>
      </w:r>
      <w:r w:rsidR="009C6D6B" w:rsidRPr="00975FA4">
        <w:rPr>
          <w:rFonts w:ascii="Times New Roman" w:hAnsi="Times New Roman" w:cs="Times New Roman"/>
        </w:rPr>
        <w:t>d</w:t>
      </w:r>
      <w:r w:rsidR="00FE56B2" w:rsidRPr="00975FA4">
        <w:rPr>
          <w:rFonts w:ascii="Times New Roman" w:hAnsi="Times New Roman" w:cs="Times New Roman"/>
        </w:rPr>
        <w:t xml:space="preserve"> the use of every </w:t>
      </w:r>
      <w:r w:rsidRPr="00975FA4">
        <w:rPr>
          <w:rFonts w:ascii="Times New Roman" w:hAnsi="Times New Roman" w:cs="Times New Roman"/>
        </w:rPr>
        <w:t xml:space="preserve">word to identify trends in word choice represented in the published tweets. In this unigram model, each word </w:t>
      </w:r>
      <w:r w:rsidR="009C6D6B" w:rsidRPr="00975FA4">
        <w:rPr>
          <w:rFonts w:ascii="Times New Roman" w:hAnsi="Times New Roman" w:cs="Times New Roman"/>
        </w:rPr>
        <w:t>was</w:t>
      </w:r>
      <w:r w:rsidRPr="00975FA4">
        <w:rPr>
          <w:rFonts w:ascii="Times New Roman" w:hAnsi="Times New Roman" w:cs="Times New Roman"/>
        </w:rPr>
        <w:t xml:space="preserve"> measured for frequency with no weight on context or word sequence</w:t>
      </w:r>
      <w:r w:rsidR="00A3007E" w:rsidRPr="00975FA4">
        <w:rPr>
          <w:rFonts w:ascii="Times New Roman" w:hAnsi="Times New Roman" w:cs="Times New Roman"/>
        </w:rPr>
        <w:t xml:space="preserve"> assigned to it</w:t>
      </w:r>
      <w:r w:rsidRPr="00975FA4">
        <w:rPr>
          <w:rFonts w:ascii="Times New Roman" w:hAnsi="Times New Roman" w:cs="Times New Roman"/>
        </w:rPr>
        <w:t xml:space="preserve">. In this type of analysis, capitalization is disregarded and the number of occurrences of each word is calculated. For example, in the sentence “the bird ate the worm,” the sequence of words and context is disregarded and only the four distinct words are noted: the (2), bird (1), ate (1), worm (1). During this analysis, English </w:t>
      </w:r>
      <w:r w:rsidR="009D6811" w:rsidRPr="00975FA4">
        <w:rPr>
          <w:rFonts w:ascii="Times New Roman" w:hAnsi="Times New Roman" w:cs="Times New Roman"/>
        </w:rPr>
        <w:t>was</w:t>
      </w:r>
      <w:r w:rsidRPr="00975FA4">
        <w:rPr>
          <w:rFonts w:ascii="Times New Roman" w:hAnsi="Times New Roman" w:cs="Times New Roman"/>
        </w:rPr>
        <w:t xml:space="preserve"> the only language included. To be clear, the above sentence serves as an example. In word frequency analysis, common articles (e.g., “the” from the earlier sentence) </w:t>
      </w:r>
      <w:r w:rsidR="009C6D6B" w:rsidRPr="00975FA4">
        <w:rPr>
          <w:rFonts w:ascii="Times New Roman" w:hAnsi="Times New Roman" w:cs="Times New Roman"/>
        </w:rPr>
        <w:t>were</w:t>
      </w:r>
      <w:r w:rsidRPr="00975FA4">
        <w:rPr>
          <w:rFonts w:ascii="Times New Roman" w:hAnsi="Times New Roman" w:cs="Times New Roman"/>
        </w:rPr>
        <w:t xml:space="preserve"> excluded from reporting due to the lack of information it provides. </w:t>
      </w:r>
      <w:r w:rsidR="00385B54" w:rsidRPr="00975FA4">
        <w:rPr>
          <w:rFonts w:ascii="Times New Roman" w:hAnsi="Times New Roman" w:cs="Times New Roman"/>
        </w:rPr>
        <w:t>Vague</w:t>
      </w:r>
      <w:r w:rsidR="00303FB1" w:rsidRPr="00975FA4">
        <w:rPr>
          <w:rFonts w:ascii="Times New Roman" w:hAnsi="Times New Roman" w:cs="Times New Roman"/>
        </w:rPr>
        <w:t xml:space="preserve"> words such as “the,” “at,” and “from” </w:t>
      </w:r>
      <w:r w:rsidR="009C6D6B" w:rsidRPr="00975FA4">
        <w:rPr>
          <w:rFonts w:ascii="Times New Roman" w:hAnsi="Times New Roman" w:cs="Times New Roman"/>
        </w:rPr>
        <w:t>were</w:t>
      </w:r>
      <w:r w:rsidR="00303FB1" w:rsidRPr="00975FA4">
        <w:rPr>
          <w:rFonts w:ascii="Times New Roman" w:hAnsi="Times New Roman" w:cs="Times New Roman"/>
        </w:rPr>
        <w:t xml:space="preserve"> </w:t>
      </w:r>
      <w:r w:rsidRPr="00975FA4">
        <w:rPr>
          <w:rFonts w:ascii="Times New Roman" w:hAnsi="Times New Roman" w:cs="Times New Roman"/>
        </w:rPr>
        <w:t xml:space="preserve">excluded and significant articles </w:t>
      </w:r>
      <w:r w:rsidR="00B80BCD" w:rsidRPr="00975FA4">
        <w:rPr>
          <w:rFonts w:ascii="Times New Roman" w:hAnsi="Times New Roman" w:cs="Times New Roman"/>
        </w:rPr>
        <w:t>were</w:t>
      </w:r>
      <w:r w:rsidRPr="00975FA4">
        <w:rPr>
          <w:rFonts w:ascii="Times New Roman" w:hAnsi="Times New Roman" w:cs="Times New Roman"/>
        </w:rPr>
        <w:t xml:space="preserve"> reported. </w:t>
      </w:r>
    </w:p>
    <w:p w14:paraId="2722EB32" w14:textId="72ED5CD7"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i/>
        </w:rPr>
        <w:t xml:space="preserve"> </w:t>
      </w:r>
      <w:r w:rsidRPr="00975FA4">
        <w:rPr>
          <w:rFonts w:ascii="Times New Roman" w:hAnsi="Times New Roman" w:cs="Times New Roman"/>
        </w:rPr>
        <w:t>Followin</w:t>
      </w:r>
      <w:r w:rsidR="009C6D6B" w:rsidRPr="00975FA4">
        <w:rPr>
          <w:rFonts w:ascii="Times New Roman" w:hAnsi="Times New Roman" w:cs="Times New Roman"/>
        </w:rPr>
        <w:t>g the word frequency analysis, researchers performed a</w:t>
      </w:r>
      <w:r w:rsidRPr="00975FA4">
        <w:rPr>
          <w:rFonts w:ascii="Times New Roman" w:hAnsi="Times New Roman" w:cs="Times New Roman"/>
        </w:rPr>
        <w:t xml:space="preserve"> phrase </w:t>
      </w:r>
      <w:r w:rsidR="009C6D6B" w:rsidRPr="00975FA4">
        <w:rPr>
          <w:rFonts w:ascii="Times New Roman" w:hAnsi="Times New Roman" w:cs="Times New Roman"/>
        </w:rPr>
        <w:t xml:space="preserve">frequency </w:t>
      </w:r>
      <w:r w:rsidRPr="00975FA4">
        <w:rPr>
          <w:rFonts w:ascii="Times New Roman" w:hAnsi="Times New Roman" w:cs="Times New Roman"/>
        </w:rPr>
        <w:t xml:space="preserve">analysis to identify patterns in words in order to </w:t>
      </w:r>
      <w:r w:rsidR="00303FB1" w:rsidRPr="00975FA4">
        <w:rPr>
          <w:rFonts w:ascii="Times New Roman" w:hAnsi="Times New Roman" w:cs="Times New Roman"/>
        </w:rPr>
        <w:t>measure</w:t>
      </w:r>
      <w:r w:rsidRPr="00975FA4">
        <w:rPr>
          <w:rFonts w:ascii="Times New Roman" w:hAnsi="Times New Roman" w:cs="Times New Roman"/>
        </w:rPr>
        <w:t xml:space="preserve"> frequency of specific phrases. In this analysis, the most frequently used word </w:t>
      </w:r>
      <w:r w:rsidR="002065E4" w:rsidRPr="00975FA4">
        <w:rPr>
          <w:rFonts w:ascii="Times New Roman" w:hAnsi="Times New Roman" w:cs="Times New Roman"/>
        </w:rPr>
        <w:t>sequences containing two or more words were</w:t>
      </w:r>
      <w:r w:rsidRPr="00975FA4">
        <w:rPr>
          <w:rFonts w:ascii="Times New Roman" w:hAnsi="Times New Roman" w:cs="Times New Roman"/>
        </w:rPr>
        <w:t xml:space="preserve"> measured with no weight on context. For example, in the sentence “the bird ate the worm while the snake ate the mouse,” the sequence of words is the focal point while context is disregarded. Therefore, the phrase “ate the” is noted as occurring twice, thus establishing a pattern of use. </w:t>
      </w:r>
      <w:r w:rsidR="00B80BCD" w:rsidRPr="00975FA4">
        <w:rPr>
          <w:rFonts w:ascii="Times New Roman" w:hAnsi="Times New Roman" w:cs="Times New Roman"/>
        </w:rPr>
        <w:t>Capitalization and punctuation were disregarded and the number of occurrences of the pairing of words was calculated. The word sequences included two words up to seven words.</w:t>
      </w:r>
    </w:p>
    <w:p w14:paraId="01A595E4" w14:textId="1A6C0020" w:rsidR="00943BC7" w:rsidRPr="00975FA4" w:rsidRDefault="00943BC7" w:rsidP="006937C0">
      <w:pPr>
        <w:spacing w:line="480" w:lineRule="auto"/>
        <w:ind w:firstLine="720"/>
        <w:rPr>
          <w:rFonts w:ascii="Times New Roman" w:hAnsi="Times New Roman" w:cs="Times New Roman"/>
        </w:rPr>
      </w:pPr>
      <w:r w:rsidRPr="00975FA4">
        <w:rPr>
          <w:rFonts w:ascii="Times New Roman" w:hAnsi="Times New Roman" w:cs="Times New Roman"/>
        </w:rPr>
        <w:t xml:space="preserve">After gathering </w:t>
      </w:r>
      <w:r w:rsidR="00FE56B2" w:rsidRPr="00975FA4">
        <w:rPr>
          <w:rFonts w:ascii="Times New Roman" w:hAnsi="Times New Roman" w:cs="Times New Roman"/>
        </w:rPr>
        <w:t>profile</w:t>
      </w:r>
      <w:r w:rsidRPr="00975FA4">
        <w:rPr>
          <w:rFonts w:ascii="Times New Roman" w:hAnsi="Times New Roman" w:cs="Times New Roman"/>
        </w:rPr>
        <w:t xml:space="preserve"> data and performing</w:t>
      </w:r>
      <w:r w:rsidR="00FE56B2" w:rsidRPr="00975FA4">
        <w:rPr>
          <w:rFonts w:ascii="Times New Roman" w:hAnsi="Times New Roman" w:cs="Times New Roman"/>
        </w:rPr>
        <w:t xml:space="preserve"> the</w:t>
      </w:r>
      <w:r w:rsidRPr="00975FA4">
        <w:rPr>
          <w:rFonts w:ascii="Times New Roman" w:hAnsi="Times New Roman" w:cs="Times New Roman"/>
        </w:rPr>
        <w:t xml:space="preserve"> word </w:t>
      </w:r>
      <w:r w:rsidR="00B32ADF" w:rsidRPr="00975FA4">
        <w:rPr>
          <w:rFonts w:ascii="Times New Roman" w:hAnsi="Times New Roman" w:cs="Times New Roman"/>
        </w:rPr>
        <w:t xml:space="preserve">and </w:t>
      </w:r>
      <w:r w:rsidRPr="00975FA4">
        <w:rPr>
          <w:rFonts w:ascii="Times New Roman" w:hAnsi="Times New Roman" w:cs="Times New Roman"/>
        </w:rPr>
        <w:t xml:space="preserve">phrase </w:t>
      </w:r>
      <w:r w:rsidR="00FE56B2" w:rsidRPr="00975FA4">
        <w:rPr>
          <w:rFonts w:ascii="Times New Roman" w:hAnsi="Times New Roman" w:cs="Times New Roman"/>
        </w:rPr>
        <w:t xml:space="preserve">frequency </w:t>
      </w:r>
      <w:r w:rsidRPr="00975FA4">
        <w:rPr>
          <w:rFonts w:ascii="Times New Roman" w:hAnsi="Times New Roman" w:cs="Times New Roman"/>
        </w:rPr>
        <w:t xml:space="preserve">analyses, results </w:t>
      </w:r>
      <w:r w:rsidR="00FE56B2" w:rsidRPr="00975FA4">
        <w:rPr>
          <w:rFonts w:ascii="Times New Roman" w:hAnsi="Times New Roman" w:cs="Times New Roman"/>
        </w:rPr>
        <w:t xml:space="preserve">were analyzed </w:t>
      </w:r>
      <w:r w:rsidRPr="00975FA4">
        <w:rPr>
          <w:rFonts w:ascii="Times New Roman" w:hAnsi="Times New Roman" w:cs="Times New Roman"/>
        </w:rPr>
        <w:t xml:space="preserve">to </w:t>
      </w:r>
      <w:r w:rsidR="00FE56B2" w:rsidRPr="00975FA4">
        <w:rPr>
          <w:rFonts w:ascii="Times New Roman" w:hAnsi="Times New Roman" w:cs="Times New Roman"/>
        </w:rPr>
        <w:t>describe</w:t>
      </w:r>
      <w:r w:rsidRPr="00975FA4">
        <w:rPr>
          <w:rFonts w:ascii="Times New Roman" w:hAnsi="Times New Roman" w:cs="Times New Roman"/>
        </w:rPr>
        <w:t xml:space="preserve"> </w:t>
      </w:r>
      <w:r w:rsidR="00FE56B2" w:rsidRPr="00975FA4">
        <w:rPr>
          <w:rFonts w:ascii="Times New Roman" w:hAnsi="Times New Roman" w:cs="Times New Roman"/>
        </w:rPr>
        <w:t xml:space="preserve">individual </w:t>
      </w:r>
      <w:r w:rsidRPr="00975FA4">
        <w:rPr>
          <w:rFonts w:ascii="Times New Roman" w:hAnsi="Times New Roman" w:cs="Times New Roman"/>
        </w:rPr>
        <w:t xml:space="preserve">activity </w:t>
      </w:r>
      <w:r w:rsidR="00FE56B2" w:rsidRPr="00975FA4">
        <w:rPr>
          <w:rFonts w:ascii="Times New Roman" w:hAnsi="Times New Roman" w:cs="Times New Roman"/>
        </w:rPr>
        <w:t xml:space="preserve">from each religious leader and to compare activity across religions. </w:t>
      </w:r>
    </w:p>
    <w:p w14:paraId="3C4D9355" w14:textId="77777777" w:rsidR="002C791B" w:rsidRPr="00975FA4" w:rsidRDefault="002C791B" w:rsidP="006937C0">
      <w:pPr>
        <w:spacing w:line="480" w:lineRule="auto"/>
        <w:ind w:firstLine="720"/>
        <w:rPr>
          <w:rFonts w:ascii="Times New Roman" w:hAnsi="Times New Roman" w:cs="Times New Roman"/>
        </w:rPr>
      </w:pPr>
    </w:p>
    <w:p w14:paraId="45299EC0" w14:textId="77777777" w:rsidR="00157347" w:rsidRPr="00975FA4" w:rsidRDefault="00157347" w:rsidP="006937C0">
      <w:pPr>
        <w:spacing w:line="480" w:lineRule="auto"/>
        <w:ind w:firstLine="720"/>
        <w:jc w:val="center"/>
        <w:rPr>
          <w:rFonts w:ascii="Times New Roman" w:hAnsi="Times New Roman" w:cs="Times New Roman"/>
          <w:b/>
        </w:rPr>
      </w:pPr>
    </w:p>
    <w:p w14:paraId="68BC0297" w14:textId="77777777" w:rsidR="00157347" w:rsidRPr="00975FA4" w:rsidRDefault="00157347" w:rsidP="006937C0">
      <w:pPr>
        <w:spacing w:line="480" w:lineRule="auto"/>
        <w:ind w:firstLine="720"/>
        <w:jc w:val="center"/>
        <w:rPr>
          <w:rFonts w:ascii="Times New Roman" w:hAnsi="Times New Roman" w:cs="Times New Roman"/>
          <w:b/>
        </w:rPr>
      </w:pPr>
    </w:p>
    <w:p w14:paraId="0FBC48B4" w14:textId="77777777" w:rsidR="00157347" w:rsidRDefault="00157347" w:rsidP="006937C0">
      <w:pPr>
        <w:spacing w:line="480" w:lineRule="auto"/>
        <w:ind w:firstLine="720"/>
        <w:jc w:val="center"/>
        <w:rPr>
          <w:rFonts w:ascii="Times New Roman" w:hAnsi="Times New Roman" w:cs="Times New Roman"/>
          <w:b/>
        </w:rPr>
      </w:pPr>
    </w:p>
    <w:p w14:paraId="3E941147" w14:textId="77777777" w:rsidR="00976835" w:rsidRDefault="00976835" w:rsidP="006937C0">
      <w:pPr>
        <w:spacing w:line="480" w:lineRule="auto"/>
        <w:ind w:firstLine="720"/>
        <w:jc w:val="center"/>
        <w:rPr>
          <w:rFonts w:ascii="Times New Roman" w:hAnsi="Times New Roman" w:cs="Times New Roman"/>
          <w:b/>
        </w:rPr>
      </w:pPr>
    </w:p>
    <w:p w14:paraId="5167950D" w14:textId="77777777" w:rsidR="00976835" w:rsidRDefault="00976835" w:rsidP="006937C0">
      <w:pPr>
        <w:spacing w:line="480" w:lineRule="auto"/>
        <w:ind w:firstLine="720"/>
        <w:jc w:val="center"/>
        <w:rPr>
          <w:rFonts w:ascii="Times New Roman" w:hAnsi="Times New Roman" w:cs="Times New Roman"/>
          <w:b/>
        </w:rPr>
      </w:pPr>
    </w:p>
    <w:p w14:paraId="3618456F" w14:textId="77777777" w:rsidR="00157347" w:rsidRPr="00975FA4" w:rsidRDefault="00157347" w:rsidP="006937C0">
      <w:pPr>
        <w:spacing w:line="480" w:lineRule="auto"/>
        <w:rPr>
          <w:rFonts w:ascii="Times New Roman" w:hAnsi="Times New Roman" w:cs="Times New Roman"/>
          <w:b/>
        </w:rPr>
      </w:pPr>
    </w:p>
    <w:p w14:paraId="1A05A960" w14:textId="188D9F19" w:rsidR="00B730C7" w:rsidRPr="00975FA4" w:rsidRDefault="00B730C7" w:rsidP="006937C0">
      <w:pPr>
        <w:spacing w:line="480" w:lineRule="auto"/>
        <w:ind w:firstLine="720"/>
        <w:jc w:val="center"/>
        <w:rPr>
          <w:b/>
        </w:rPr>
      </w:pPr>
      <w:r w:rsidRPr="00975FA4">
        <w:rPr>
          <w:rFonts w:ascii="Times New Roman" w:hAnsi="Times New Roman" w:cs="Times New Roman"/>
          <w:b/>
        </w:rPr>
        <w:t>Chapter 4: Findings</w:t>
      </w:r>
    </w:p>
    <w:p w14:paraId="6294B826" w14:textId="03E79DDC" w:rsidR="00942082" w:rsidRPr="00975FA4" w:rsidRDefault="004B3BB8" w:rsidP="006937C0">
      <w:pPr>
        <w:spacing w:line="480" w:lineRule="auto"/>
        <w:ind w:firstLine="720"/>
        <w:rPr>
          <w:rFonts w:ascii="Times New Roman" w:hAnsi="Times New Roman" w:cs="Times New Roman"/>
          <w:color w:val="FF0000"/>
        </w:rPr>
      </w:pPr>
      <w:r w:rsidRPr="00975FA4">
        <w:rPr>
          <w:rFonts w:ascii="Times New Roman" w:hAnsi="Times New Roman" w:cs="Times New Roman"/>
        </w:rPr>
        <w:t xml:space="preserve">As described earlier in </w:t>
      </w:r>
      <w:r w:rsidR="002C791B" w:rsidRPr="00975FA4">
        <w:rPr>
          <w:rFonts w:ascii="Times New Roman" w:hAnsi="Times New Roman" w:cs="Times New Roman"/>
        </w:rPr>
        <w:t>Chapter 3</w:t>
      </w:r>
      <w:r w:rsidRPr="00975FA4">
        <w:rPr>
          <w:rFonts w:ascii="Times New Roman" w:hAnsi="Times New Roman" w:cs="Times New Roman"/>
        </w:rPr>
        <w:t xml:space="preserve">, two Twitter accounts </w:t>
      </w:r>
      <w:r w:rsidR="00FE56B2" w:rsidRPr="00975FA4">
        <w:rPr>
          <w:rFonts w:ascii="Times New Roman" w:hAnsi="Times New Roman" w:cs="Times New Roman"/>
        </w:rPr>
        <w:t>were</w:t>
      </w:r>
      <w:r w:rsidRPr="00975FA4">
        <w:rPr>
          <w:rFonts w:ascii="Times New Roman" w:hAnsi="Times New Roman" w:cs="Times New Roman"/>
        </w:rPr>
        <w:t xml:space="preserve"> analyzed to describe how international religious leaders in Catholicism and Buddhism use the social networking site. Tweets from the religious leaders were analyzed to describe frequency and variety of content. The goal of this research is to describe the activity of religious leaders</w:t>
      </w:r>
      <w:r w:rsidR="00B80BCD" w:rsidRPr="00975FA4">
        <w:rPr>
          <w:rFonts w:ascii="Times New Roman" w:hAnsi="Times New Roman" w:cs="Times New Roman"/>
        </w:rPr>
        <w:t xml:space="preserve"> on Twitter in order to determine if they are utilizing OPR cultivation tactics. </w:t>
      </w:r>
      <w:r w:rsidR="00C63915" w:rsidRPr="00975FA4">
        <w:rPr>
          <w:rFonts w:ascii="Times New Roman" w:hAnsi="Times New Roman" w:cs="Times New Roman"/>
        </w:rPr>
        <w:t xml:space="preserve">In this </w:t>
      </w:r>
      <w:r w:rsidR="00426377" w:rsidRPr="00975FA4">
        <w:rPr>
          <w:rFonts w:ascii="Times New Roman" w:hAnsi="Times New Roman" w:cs="Times New Roman"/>
        </w:rPr>
        <w:t>chapter</w:t>
      </w:r>
      <w:r w:rsidR="00C63915" w:rsidRPr="00975FA4">
        <w:rPr>
          <w:rFonts w:ascii="Times New Roman" w:hAnsi="Times New Roman" w:cs="Times New Roman"/>
        </w:rPr>
        <w:t xml:space="preserve"> I will describe findings regarding the interactive profile features and the word and phrase frequency analyses for each religious leader.</w:t>
      </w:r>
    </w:p>
    <w:p w14:paraId="672FE2AC" w14:textId="10D5F400" w:rsidR="00942082" w:rsidRPr="00975FA4" w:rsidRDefault="004B14DB" w:rsidP="006937C0">
      <w:pPr>
        <w:spacing w:line="480" w:lineRule="auto"/>
        <w:rPr>
          <w:rFonts w:ascii="Times New Roman" w:hAnsi="Times New Roman" w:cs="Times New Roman"/>
          <w:b/>
        </w:rPr>
      </w:pPr>
      <w:r w:rsidRPr="00975FA4">
        <w:rPr>
          <w:rFonts w:ascii="Times New Roman" w:hAnsi="Times New Roman" w:cs="Times New Roman"/>
          <w:b/>
        </w:rPr>
        <w:t xml:space="preserve">Utilizing </w:t>
      </w:r>
      <w:r w:rsidR="00C63915" w:rsidRPr="00975FA4">
        <w:rPr>
          <w:rFonts w:ascii="Times New Roman" w:hAnsi="Times New Roman" w:cs="Times New Roman"/>
          <w:b/>
        </w:rPr>
        <w:t>interactive profile</w:t>
      </w:r>
      <w:r w:rsidRPr="00975FA4">
        <w:rPr>
          <w:rFonts w:ascii="Times New Roman" w:hAnsi="Times New Roman" w:cs="Times New Roman"/>
          <w:b/>
        </w:rPr>
        <w:t xml:space="preserve"> features on Twitter</w:t>
      </w:r>
    </w:p>
    <w:p w14:paraId="7682CB9B" w14:textId="4420C511" w:rsidR="004B14DB" w:rsidRPr="00975FA4" w:rsidRDefault="001A0D37" w:rsidP="006937C0">
      <w:pPr>
        <w:spacing w:line="480" w:lineRule="auto"/>
        <w:ind w:firstLine="720"/>
        <w:rPr>
          <w:rFonts w:ascii="Times New Roman" w:hAnsi="Times New Roman" w:cs="Times New Roman"/>
        </w:rPr>
      </w:pPr>
      <w:r w:rsidRPr="00975FA4">
        <w:rPr>
          <w:rFonts w:ascii="Times New Roman" w:hAnsi="Times New Roman" w:cs="Times New Roman"/>
          <w:b/>
        </w:rPr>
        <w:t>Pope Francis</w:t>
      </w:r>
      <w:r w:rsidRPr="00975FA4">
        <w:rPr>
          <w:rFonts w:ascii="Times New Roman" w:hAnsi="Times New Roman" w:cs="Times New Roman"/>
          <w:b/>
          <w:i/>
        </w:rPr>
        <w:t>.</w:t>
      </w:r>
      <w:r w:rsidRPr="00975FA4">
        <w:rPr>
          <w:rFonts w:ascii="Times New Roman" w:hAnsi="Times New Roman" w:cs="Times New Roman"/>
        </w:rPr>
        <w:t xml:space="preserve"> </w:t>
      </w:r>
      <w:r w:rsidR="008F755D" w:rsidRPr="00975FA4">
        <w:rPr>
          <w:rFonts w:ascii="Times New Roman" w:hAnsi="Times New Roman" w:cs="Times New Roman"/>
        </w:rPr>
        <w:t xml:space="preserve">As of August 28, 2015, the Pope has published 650 tweets and included one photo, one video, </w:t>
      </w:r>
      <w:r w:rsidR="00995E3D" w:rsidRPr="00975FA4">
        <w:rPr>
          <w:rFonts w:ascii="Times New Roman" w:hAnsi="Times New Roman" w:cs="Times New Roman"/>
        </w:rPr>
        <w:t>included</w:t>
      </w:r>
      <w:r w:rsidR="009F4B0C" w:rsidRPr="00975FA4">
        <w:rPr>
          <w:rFonts w:ascii="Times New Roman" w:hAnsi="Times New Roman" w:cs="Times New Roman"/>
        </w:rPr>
        <w:t xml:space="preserve"> a </w:t>
      </w:r>
      <w:r w:rsidR="00000CBE">
        <w:rPr>
          <w:rFonts w:ascii="Times New Roman" w:hAnsi="Times New Roman" w:cs="Times New Roman"/>
        </w:rPr>
        <w:t>hashtag</w:t>
      </w:r>
      <w:r w:rsidR="009F4B0C" w:rsidRPr="00975FA4">
        <w:rPr>
          <w:rFonts w:ascii="Times New Roman" w:hAnsi="Times New Roman" w:cs="Times New Roman"/>
        </w:rPr>
        <w:t xml:space="preserve"> </w:t>
      </w:r>
      <w:r w:rsidR="008F755D" w:rsidRPr="00975FA4">
        <w:rPr>
          <w:rFonts w:ascii="Times New Roman" w:hAnsi="Times New Roman" w:cs="Times New Roman"/>
        </w:rPr>
        <w:t xml:space="preserve">77 </w:t>
      </w:r>
      <w:r w:rsidR="009F4B0C" w:rsidRPr="00975FA4">
        <w:rPr>
          <w:rFonts w:ascii="Times New Roman" w:hAnsi="Times New Roman" w:cs="Times New Roman"/>
        </w:rPr>
        <w:t>times</w:t>
      </w:r>
      <w:r w:rsidR="008F755D" w:rsidRPr="00975FA4">
        <w:rPr>
          <w:rFonts w:ascii="Times New Roman" w:hAnsi="Times New Roman" w:cs="Times New Roman"/>
        </w:rPr>
        <w:t xml:space="preserve">, and </w:t>
      </w:r>
      <w:r w:rsidR="00C5592A" w:rsidRPr="00975FA4">
        <w:rPr>
          <w:rFonts w:ascii="Times New Roman" w:hAnsi="Times New Roman" w:cs="Times New Roman"/>
        </w:rPr>
        <w:t xml:space="preserve">published </w:t>
      </w:r>
      <w:r w:rsidR="008F755D" w:rsidRPr="00975FA4">
        <w:rPr>
          <w:rFonts w:ascii="Times New Roman" w:hAnsi="Times New Roman" w:cs="Times New Roman"/>
        </w:rPr>
        <w:t xml:space="preserve">three URLs. The Pope has 6,925,702 </w:t>
      </w:r>
      <w:r w:rsidR="00C5592A" w:rsidRPr="00975FA4">
        <w:rPr>
          <w:rFonts w:ascii="Times New Roman" w:hAnsi="Times New Roman" w:cs="Times New Roman"/>
        </w:rPr>
        <w:t xml:space="preserve">Twitter </w:t>
      </w:r>
      <w:r w:rsidR="008F755D" w:rsidRPr="00975FA4">
        <w:rPr>
          <w:rFonts w:ascii="Times New Roman" w:hAnsi="Times New Roman" w:cs="Times New Roman"/>
        </w:rPr>
        <w:t xml:space="preserve">followers, is following eight other Twitter accounts, has mentioned one other Twitter account in </w:t>
      </w:r>
      <w:r w:rsidR="00995E3D" w:rsidRPr="00975FA4">
        <w:rPr>
          <w:rFonts w:ascii="Times New Roman" w:hAnsi="Times New Roman" w:cs="Times New Roman"/>
        </w:rPr>
        <w:t>his</w:t>
      </w:r>
      <w:r w:rsidR="008F755D" w:rsidRPr="00975FA4">
        <w:rPr>
          <w:rFonts w:ascii="Times New Roman" w:hAnsi="Times New Roman" w:cs="Times New Roman"/>
        </w:rPr>
        <w:t xml:space="preserve"> tweet</w:t>
      </w:r>
      <w:r w:rsidR="00995E3D" w:rsidRPr="00975FA4">
        <w:rPr>
          <w:rFonts w:ascii="Times New Roman" w:hAnsi="Times New Roman" w:cs="Times New Roman"/>
        </w:rPr>
        <w:t>s</w:t>
      </w:r>
      <w:r w:rsidR="008F755D" w:rsidRPr="00975FA4">
        <w:rPr>
          <w:rFonts w:ascii="Times New Roman" w:hAnsi="Times New Roman" w:cs="Times New Roman"/>
        </w:rPr>
        <w:t>, and has never replied to a user</w:t>
      </w:r>
      <w:r w:rsidR="00B80BCD" w:rsidRPr="00975FA4">
        <w:rPr>
          <w:rFonts w:ascii="Times New Roman" w:hAnsi="Times New Roman" w:cs="Times New Roman"/>
        </w:rPr>
        <w:t xml:space="preserve"> (Table 1)</w:t>
      </w:r>
      <w:r w:rsidR="008F755D" w:rsidRPr="00975FA4">
        <w:rPr>
          <w:rFonts w:ascii="Times New Roman" w:hAnsi="Times New Roman" w:cs="Times New Roman"/>
        </w:rPr>
        <w:t xml:space="preserve">. The eight accounts the Pope is following are his other official accounts in the following languages: Latin, German, Spanish, Portuguese, Polish, Italian, French, and Arabic. </w:t>
      </w:r>
      <w:r w:rsidR="009F4B0C" w:rsidRPr="00975FA4">
        <w:rPr>
          <w:rFonts w:ascii="Times New Roman" w:hAnsi="Times New Roman" w:cs="Times New Roman"/>
        </w:rPr>
        <w:t xml:space="preserve">The Pope tweets an average of .5 tweets per day, or in other words, one tweet every other day. The Pope has used a total of 18 </w:t>
      </w:r>
      <w:r w:rsidR="00000CBE">
        <w:rPr>
          <w:rFonts w:ascii="Times New Roman" w:hAnsi="Times New Roman" w:cs="Times New Roman"/>
        </w:rPr>
        <w:t>hashtag</w:t>
      </w:r>
      <w:r w:rsidR="00633743" w:rsidRPr="00975FA4">
        <w:rPr>
          <w:rFonts w:ascii="Times New Roman" w:hAnsi="Times New Roman" w:cs="Times New Roman"/>
        </w:rPr>
        <w:t>s</w:t>
      </w:r>
      <w:r w:rsidR="009F4B0C" w:rsidRPr="00975FA4">
        <w:rPr>
          <w:rFonts w:ascii="Times New Roman" w:hAnsi="Times New Roman" w:cs="Times New Roman"/>
        </w:rPr>
        <w:t xml:space="preserve"> 77 times with the most popular being #LaudatoSi</w:t>
      </w:r>
      <w:r w:rsidR="00426377" w:rsidRPr="00975FA4">
        <w:rPr>
          <w:rStyle w:val="FootnoteReference"/>
          <w:rFonts w:ascii="Times New Roman" w:hAnsi="Times New Roman" w:cs="Times New Roman"/>
        </w:rPr>
        <w:footnoteReference w:id="6"/>
      </w:r>
      <w:r w:rsidR="009F4B0C" w:rsidRPr="00975FA4">
        <w:rPr>
          <w:rFonts w:ascii="Times New Roman" w:hAnsi="Times New Roman" w:cs="Times New Roman"/>
        </w:rPr>
        <w:t xml:space="preserve"> (26 uses), #Rio2013 (17 uses), #JMJ</w:t>
      </w:r>
      <w:r w:rsidR="00AF4AB9" w:rsidRPr="00975FA4">
        <w:rPr>
          <w:rStyle w:val="FootnoteReference"/>
          <w:rFonts w:ascii="Times New Roman" w:hAnsi="Times New Roman" w:cs="Times New Roman"/>
        </w:rPr>
        <w:footnoteReference w:id="7"/>
      </w:r>
      <w:r w:rsidR="009F4B0C" w:rsidRPr="00975FA4">
        <w:rPr>
          <w:rFonts w:ascii="Times New Roman" w:hAnsi="Times New Roman" w:cs="Times New Roman"/>
        </w:rPr>
        <w:t xml:space="preserve"> (17 uses), #prayforpeace (15 uses)</w:t>
      </w:r>
      <w:r w:rsidR="00000CBE">
        <w:rPr>
          <w:rFonts w:ascii="Times New Roman" w:hAnsi="Times New Roman" w:cs="Times New Roman"/>
        </w:rPr>
        <w:t>,</w:t>
      </w:r>
      <w:r w:rsidR="009F4B0C" w:rsidRPr="00975FA4">
        <w:rPr>
          <w:rFonts w:ascii="Times New Roman" w:hAnsi="Times New Roman" w:cs="Times New Roman"/>
        </w:rPr>
        <w:t xml:space="preserve"> and #prayforsynod</w:t>
      </w:r>
      <w:r w:rsidR="00AF4AB9" w:rsidRPr="00975FA4">
        <w:rPr>
          <w:rStyle w:val="FootnoteReference"/>
          <w:rFonts w:ascii="Times New Roman" w:hAnsi="Times New Roman" w:cs="Times New Roman"/>
        </w:rPr>
        <w:footnoteReference w:id="8"/>
      </w:r>
      <w:r w:rsidR="009F4B0C" w:rsidRPr="00975FA4">
        <w:rPr>
          <w:rFonts w:ascii="Times New Roman" w:hAnsi="Times New Roman" w:cs="Times New Roman"/>
        </w:rPr>
        <w:t xml:space="preserve"> (3 uses). </w:t>
      </w:r>
      <w:r w:rsidR="00C5592A" w:rsidRPr="00975FA4">
        <w:rPr>
          <w:rFonts w:ascii="Times New Roman" w:hAnsi="Times New Roman" w:cs="Times New Roman"/>
        </w:rPr>
        <w:t>On March 19, 2014, the Pope included another Twitter account in his tweet, @InfoScholas</w:t>
      </w:r>
      <w:r w:rsidR="00AF4AB9" w:rsidRPr="00975FA4">
        <w:rPr>
          <w:rStyle w:val="FootnoteReference"/>
          <w:rFonts w:ascii="Times New Roman" w:hAnsi="Times New Roman" w:cs="Times New Roman"/>
        </w:rPr>
        <w:footnoteReference w:id="9"/>
      </w:r>
      <w:r w:rsidR="00150486" w:rsidRPr="00975FA4">
        <w:rPr>
          <w:rFonts w:ascii="Times New Roman" w:hAnsi="Times New Roman" w:cs="Times New Roman"/>
        </w:rPr>
        <w:t xml:space="preserve"> (in 2014)</w:t>
      </w:r>
      <w:r w:rsidR="00C5592A" w:rsidRPr="00975FA4">
        <w:rPr>
          <w:rFonts w:ascii="Times New Roman" w:hAnsi="Times New Roman" w:cs="Times New Roman"/>
        </w:rPr>
        <w:t xml:space="preserve">. </w:t>
      </w:r>
    </w:p>
    <w:p w14:paraId="4EEA4C8D" w14:textId="5D645338" w:rsidR="00C5592A" w:rsidRPr="00975FA4" w:rsidRDefault="001A0D37" w:rsidP="006937C0">
      <w:pPr>
        <w:spacing w:line="480" w:lineRule="auto"/>
        <w:ind w:firstLine="720"/>
        <w:rPr>
          <w:rFonts w:ascii="Times New Roman" w:hAnsi="Times New Roman" w:cs="Times New Roman"/>
        </w:rPr>
      </w:pPr>
      <w:r w:rsidRPr="00975FA4">
        <w:rPr>
          <w:rFonts w:ascii="Times New Roman" w:hAnsi="Times New Roman" w:cs="Times New Roman"/>
          <w:b/>
        </w:rPr>
        <w:t>Dalai Lama.</w:t>
      </w:r>
      <w:r w:rsidRPr="00975FA4">
        <w:rPr>
          <w:rFonts w:ascii="Times New Roman" w:hAnsi="Times New Roman" w:cs="Times New Roman"/>
        </w:rPr>
        <w:t xml:space="preserve"> </w:t>
      </w:r>
      <w:r w:rsidR="00C5592A" w:rsidRPr="00975FA4">
        <w:rPr>
          <w:rFonts w:ascii="Times New Roman" w:hAnsi="Times New Roman" w:cs="Times New Roman"/>
        </w:rPr>
        <w:t xml:space="preserve">As of August 28, 2015, the Dalai Lama has published 1,137 tweets and included 69 photos, 31 videos, </w:t>
      </w:r>
      <w:r w:rsidR="00995E3D" w:rsidRPr="00975FA4">
        <w:rPr>
          <w:rFonts w:ascii="Times New Roman" w:hAnsi="Times New Roman" w:cs="Times New Roman"/>
        </w:rPr>
        <w:t>included</w:t>
      </w:r>
      <w:r w:rsidR="00C5592A" w:rsidRPr="00975FA4">
        <w:rPr>
          <w:rFonts w:ascii="Times New Roman" w:hAnsi="Times New Roman" w:cs="Times New Roman"/>
        </w:rPr>
        <w:t xml:space="preserve"> a </w:t>
      </w:r>
      <w:r w:rsidR="00000CBE">
        <w:rPr>
          <w:rFonts w:ascii="Times New Roman" w:hAnsi="Times New Roman" w:cs="Times New Roman"/>
        </w:rPr>
        <w:t>hashtag</w:t>
      </w:r>
      <w:r w:rsidR="00C5592A" w:rsidRPr="00975FA4">
        <w:rPr>
          <w:rFonts w:ascii="Times New Roman" w:hAnsi="Times New Roman" w:cs="Times New Roman"/>
        </w:rPr>
        <w:t xml:space="preserve"> 6 times, and published 331 URLs. The Dalai Lama has 11,772,367 Twitter followers, is </w:t>
      </w:r>
      <w:r w:rsidR="00F7555F" w:rsidRPr="00975FA4">
        <w:rPr>
          <w:rFonts w:ascii="Times New Roman" w:hAnsi="Times New Roman" w:cs="Times New Roman"/>
        </w:rPr>
        <w:t>not following an</w:t>
      </w:r>
      <w:r w:rsidR="00C5592A" w:rsidRPr="00975FA4">
        <w:rPr>
          <w:rFonts w:ascii="Times New Roman" w:hAnsi="Times New Roman" w:cs="Times New Roman"/>
        </w:rPr>
        <w:t xml:space="preserve">other </w:t>
      </w:r>
      <w:r w:rsidR="00D71D59" w:rsidRPr="00975FA4">
        <w:rPr>
          <w:rFonts w:ascii="Times New Roman" w:hAnsi="Times New Roman" w:cs="Times New Roman"/>
        </w:rPr>
        <w:t>Twitter account</w:t>
      </w:r>
      <w:r w:rsidR="00F7555F" w:rsidRPr="00975FA4">
        <w:rPr>
          <w:rFonts w:ascii="Times New Roman" w:hAnsi="Times New Roman" w:cs="Times New Roman"/>
        </w:rPr>
        <w:t>,</w:t>
      </w:r>
      <w:r w:rsidR="00C5592A" w:rsidRPr="00975FA4">
        <w:rPr>
          <w:rFonts w:ascii="Times New Roman" w:hAnsi="Times New Roman" w:cs="Times New Roman"/>
        </w:rPr>
        <w:t xml:space="preserve"> has mentioned 3 other Twitter accounts in his tweets, and has never replied to a user</w:t>
      </w:r>
      <w:r w:rsidR="00B80BCD" w:rsidRPr="00975FA4">
        <w:rPr>
          <w:rFonts w:ascii="Times New Roman" w:hAnsi="Times New Roman" w:cs="Times New Roman"/>
        </w:rPr>
        <w:t xml:space="preserve"> (Table 1)</w:t>
      </w:r>
      <w:r w:rsidR="00C5592A" w:rsidRPr="00975FA4">
        <w:rPr>
          <w:rFonts w:ascii="Times New Roman" w:hAnsi="Times New Roman" w:cs="Times New Roman"/>
        </w:rPr>
        <w:t>. The Dalai L</w:t>
      </w:r>
      <w:r w:rsidR="00F7555F" w:rsidRPr="00975FA4">
        <w:rPr>
          <w:rFonts w:ascii="Times New Roman" w:hAnsi="Times New Roman" w:cs="Times New Roman"/>
        </w:rPr>
        <w:t>a</w:t>
      </w:r>
      <w:r w:rsidR="00C5592A" w:rsidRPr="00975FA4">
        <w:rPr>
          <w:rFonts w:ascii="Times New Roman" w:hAnsi="Times New Roman" w:cs="Times New Roman"/>
        </w:rPr>
        <w:t xml:space="preserve">ma </w:t>
      </w:r>
      <w:r w:rsidR="00F7555F" w:rsidRPr="00975FA4">
        <w:rPr>
          <w:rFonts w:ascii="Times New Roman" w:hAnsi="Times New Roman" w:cs="Times New Roman"/>
        </w:rPr>
        <w:t>publishes a new tweet</w:t>
      </w:r>
      <w:r w:rsidR="00C5592A" w:rsidRPr="00975FA4">
        <w:rPr>
          <w:rFonts w:ascii="Times New Roman" w:hAnsi="Times New Roman" w:cs="Times New Roman"/>
        </w:rPr>
        <w:t xml:space="preserve"> an average of .5 </w:t>
      </w:r>
      <w:r w:rsidR="00F7555F" w:rsidRPr="00975FA4">
        <w:rPr>
          <w:rFonts w:ascii="Times New Roman" w:hAnsi="Times New Roman" w:cs="Times New Roman"/>
        </w:rPr>
        <w:t>times</w:t>
      </w:r>
      <w:r w:rsidR="00C5592A" w:rsidRPr="00975FA4">
        <w:rPr>
          <w:rFonts w:ascii="Times New Roman" w:hAnsi="Times New Roman" w:cs="Times New Roman"/>
        </w:rPr>
        <w:t xml:space="preserve"> per day, or in other words, one tweet every other day. The Dalai Lama has used a total of five </w:t>
      </w:r>
      <w:r w:rsidR="00000CBE">
        <w:rPr>
          <w:rFonts w:ascii="Times New Roman" w:hAnsi="Times New Roman" w:cs="Times New Roman"/>
        </w:rPr>
        <w:t>hashtag</w:t>
      </w:r>
      <w:r w:rsidR="00633743" w:rsidRPr="00975FA4">
        <w:rPr>
          <w:rFonts w:ascii="Times New Roman" w:hAnsi="Times New Roman" w:cs="Times New Roman"/>
        </w:rPr>
        <w:t>s</w:t>
      </w:r>
      <w:r w:rsidR="00C5592A" w:rsidRPr="00975FA4">
        <w:rPr>
          <w:rFonts w:ascii="Times New Roman" w:hAnsi="Times New Roman" w:cs="Times New Roman"/>
        </w:rPr>
        <w:t xml:space="preserve"> six times with the most popular being #tempprize</w:t>
      </w:r>
      <w:r w:rsidR="00A4129F" w:rsidRPr="00975FA4">
        <w:rPr>
          <w:rStyle w:val="FootnoteReference"/>
          <w:rFonts w:ascii="Times New Roman" w:hAnsi="Times New Roman" w:cs="Times New Roman"/>
        </w:rPr>
        <w:footnoteReference w:id="10"/>
      </w:r>
      <w:r w:rsidR="00C5592A" w:rsidRPr="00975FA4">
        <w:rPr>
          <w:rFonts w:ascii="Times New Roman" w:hAnsi="Times New Roman" w:cs="Times New Roman"/>
        </w:rPr>
        <w:t xml:space="preserve"> (2 uses). The other four </w:t>
      </w:r>
      <w:r w:rsidR="00000CBE">
        <w:rPr>
          <w:rFonts w:ascii="Times New Roman" w:hAnsi="Times New Roman" w:cs="Times New Roman"/>
        </w:rPr>
        <w:t>hashtag</w:t>
      </w:r>
      <w:r w:rsidR="00633743" w:rsidRPr="00975FA4">
        <w:rPr>
          <w:rFonts w:ascii="Times New Roman" w:hAnsi="Times New Roman" w:cs="Times New Roman"/>
        </w:rPr>
        <w:t>s</w:t>
      </w:r>
      <w:r w:rsidR="00C5592A" w:rsidRPr="00975FA4">
        <w:rPr>
          <w:rFonts w:ascii="Times New Roman" w:hAnsi="Times New Roman" w:cs="Times New Roman"/>
        </w:rPr>
        <w:t xml:space="preserve"> that the Dalai Lama </w:t>
      </w:r>
      <w:r w:rsidR="00F7555F" w:rsidRPr="00975FA4">
        <w:rPr>
          <w:rFonts w:ascii="Times New Roman" w:hAnsi="Times New Roman" w:cs="Times New Roman"/>
        </w:rPr>
        <w:t>published</w:t>
      </w:r>
      <w:r w:rsidR="00C5592A" w:rsidRPr="00975FA4">
        <w:rPr>
          <w:rFonts w:ascii="Times New Roman" w:hAnsi="Times New Roman" w:cs="Times New Roman"/>
        </w:rPr>
        <w:t xml:space="preserve"> are #forgivenesschallenge, #MandelaTribute, #DreamDay, and #askDalaiLama.</w:t>
      </w:r>
      <w:r w:rsidR="00995E3D" w:rsidRPr="00975FA4">
        <w:rPr>
          <w:rFonts w:ascii="Times New Roman" w:hAnsi="Times New Roman" w:cs="Times New Roman"/>
        </w:rPr>
        <w:t xml:space="preserve"> The Dalai Lama has mentioned 3 other Twitter accounts in his tweets: @EbooPatel</w:t>
      </w:r>
      <w:r w:rsidR="00A4129F" w:rsidRPr="00975FA4">
        <w:rPr>
          <w:rStyle w:val="FootnoteReference"/>
          <w:rFonts w:ascii="Times New Roman" w:hAnsi="Times New Roman" w:cs="Times New Roman"/>
        </w:rPr>
        <w:footnoteReference w:id="11"/>
      </w:r>
      <w:r w:rsidR="00995E3D" w:rsidRPr="00975FA4">
        <w:rPr>
          <w:rFonts w:ascii="Times New Roman" w:hAnsi="Times New Roman" w:cs="Times New Roman"/>
        </w:rPr>
        <w:t xml:space="preserve"> (in 2011), @LegatumInst</w:t>
      </w:r>
      <w:r w:rsidR="00A4129F" w:rsidRPr="00975FA4">
        <w:rPr>
          <w:rStyle w:val="FootnoteReference"/>
          <w:rFonts w:ascii="Times New Roman" w:hAnsi="Times New Roman" w:cs="Times New Roman"/>
        </w:rPr>
        <w:footnoteReference w:id="12"/>
      </w:r>
      <w:r w:rsidR="00995E3D" w:rsidRPr="00975FA4">
        <w:rPr>
          <w:rFonts w:ascii="Times New Roman" w:hAnsi="Times New Roman" w:cs="Times New Roman"/>
        </w:rPr>
        <w:t xml:space="preserve"> (in 2012), and @Instagram (in 2014).</w:t>
      </w:r>
    </w:p>
    <w:p w14:paraId="76DA24C7" w14:textId="10E297B7" w:rsidR="00AA7798" w:rsidRPr="00975FA4" w:rsidRDefault="006937C0" w:rsidP="006937C0">
      <w:pPr>
        <w:spacing w:line="480" w:lineRule="auto"/>
        <w:rPr>
          <w:rFonts w:ascii="Times New Roman" w:hAnsi="Times New Roman" w:cs="Times New Roman"/>
        </w:rPr>
      </w:pPr>
      <w:r w:rsidRPr="00975FA4">
        <w:rPr>
          <w:rFonts w:ascii="Times New Roman" w:hAnsi="Times New Roman" w:cs="Times New Roman"/>
          <w:b/>
          <w:noProof/>
        </w:rPr>
        <w:drawing>
          <wp:anchor distT="0" distB="0" distL="114300" distR="114300" simplePos="0" relativeHeight="251663360" behindDoc="1" locked="0" layoutInCell="1" allowOverlap="1" wp14:anchorId="1F03E828" wp14:editId="5FE3043F">
            <wp:simplePos x="0" y="0"/>
            <wp:positionH relativeFrom="column">
              <wp:posOffset>-114300</wp:posOffset>
            </wp:positionH>
            <wp:positionV relativeFrom="paragraph">
              <wp:posOffset>38100</wp:posOffset>
            </wp:positionV>
            <wp:extent cx="5934075" cy="2555240"/>
            <wp:effectExtent l="0" t="0" r="9525" b="10160"/>
            <wp:wrapNone/>
            <wp:docPr id="6" name="Picture 6" descr="Macintosh HD:Users:jcampbell:Desktop:Screen Shot 2015-10-15 at 2.27.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ampbell:Desktop:Screen Shot 2015-10-15 at 2.27.37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255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33173" w14:textId="77777777" w:rsidR="00157347" w:rsidRPr="00975FA4" w:rsidRDefault="00157347" w:rsidP="006937C0">
      <w:pPr>
        <w:spacing w:line="480" w:lineRule="auto"/>
        <w:rPr>
          <w:rFonts w:ascii="Times New Roman" w:hAnsi="Times New Roman" w:cs="Times New Roman"/>
          <w:b/>
        </w:rPr>
      </w:pPr>
    </w:p>
    <w:p w14:paraId="2D1CF7E6" w14:textId="77777777" w:rsidR="00157347" w:rsidRPr="00975FA4" w:rsidRDefault="00157347" w:rsidP="006937C0">
      <w:pPr>
        <w:spacing w:line="480" w:lineRule="auto"/>
        <w:rPr>
          <w:rFonts w:ascii="Times New Roman" w:hAnsi="Times New Roman" w:cs="Times New Roman"/>
          <w:b/>
        </w:rPr>
      </w:pPr>
    </w:p>
    <w:p w14:paraId="4B5EF457" w14:textId="77777777" w:rsidR="00157347" w:rsidRPr="00975FA4" w:rsidRDefault="00157347" w:rsidP="006937C0">
      <w:pPr>
        <w:spacing w:line="480" w:lineRule="auto"/>
        <w:rPr>
          <w:rFonts w:ascii="Times New Roman" w:hAnsi="Times New Roman" w:cs="Times New Roman"/>
          <w:b/>
        </w:rPr>
      </w:pPr>
    </w:p>
    <w:p w14:paraId="14D099E1" w14:textId="77777777" w:rsidR="00157347" w:rsidRPr="00975FA4" w:rsidRDefault="00157347" w:rsidP="006937C0">
      <w:pPr>
        <w:spacing w:line="480" w:lineRule="auto"/>
        <w:rPr>
          <w:rFonts w:ascii="Times New Roman" w:hAnsi="Times New Roman" w:cs="Times New Roman"/>
          <w:b/>
        </w:rPr>
      </w:pPr>
    </w:p>
    <w:p w14:paraId="21AC1246" w14:textId="77777777" w:rsidR="00157347" w:rsidRPr="00975FA4" w:rsidRDefault="00157347" w:rsidP="006937C0">
      <w:pPr>
        <w:spacing w:line="480" w:lineRule="auto"/>
        <w:rPr>
          <w:rFonts w:ascii="Times New Roman" w:hAnsi="Times New Roman" w:cs="Times New Roman"/>
          <w:b/>
        </w:rPr>
      </w:pPr>
    </w:p>
    <w:p w14:paraId="6145D07C" w14:textId="77777777" w:rsidR="00157347" w:rsidRPr="00975FA4" w:rsidRDefault="00157347" w:rsidP="006937C0">
      <w:pPr>
        <w:spacing w:line="480" w:lineRule="auto"/>
        <w:rPr>
          <w:rFonts w:ascii="Times New Roman" w:hAnsi="Times New Roman" w:cs="Times New Roman"/>
          <w:b/>
        </w:rPr>
      </w:pPr>
    </w:p>
    <w:p w14:paraId="4E5C02B5" w14:textId="77777777" w:rsidR="00157347" w:rsidRPr="00975FA4" w:rsidRDefault="00157347" w:rsidP="006937C0">
      <w:pPr>
        <w:spacing w:line="480" w:lineRule="auto"/>
        <w:rPr>
          <w:rFonts w:ascii="Times New Roman" w:hAnsi="Times New Roman" w:cs="Times New Roman"/>
          <w:b/>
        </w:rPr>
      </w:pPr>
    </w:p>
    <w:p w14:paraId="483B9992" w14:textId="7AFE5B72" w:rsidR="008219D9" w:rsidRPr="00975FA4" w:rsidRDefault="00F23CCF" w:rsidP="006937C0">
      <w:pPr>
        <w:spacing w:line="480" w:lineRule="auto"/>
        <w:rPr>
          <w:rFonts w:ascii="Times New Roman" w:hAnsi="Times New Roman" w:cs="Times New Roman"/>
          <w:b/>
        </w:rPr>
      </w:pPr>
      <w:r w:rsidRPr="00975FA4">
        <w:rPr>
          <w:rFonts w:ascii="Times New Roman" w:hAnsi="Times New Roman" w:cs="Times New Roman"/>
          <w:b/>
        </w:rPr>
        <w:t>W</w:t>
      </w:r>
      <w:r w:rsidR="00AA7798" w:rsidRPr="00975FA4">
        <w:rPr>
          <w:rFonts w:ascii="Times New Roman" w:hAnsi="Times New Roman" w:cs="Times New Roman"/>
          <w:b/>
        </w:rPr>
        <w:t>ord and phrase frequency analyse</w:t>
      </w:r>
      <w:r w:rsidRPr="00975FA4">
        <w:rPr>
          <w:rFonts w:ascii="Times New Roman" w:hAnsi="Times New Roman" w:cs="Times New Roman"/>
          <w:b/>
        </w:rPr>
        <w:t>s</w:t>
      </w:r>
    </w:p>
    <w:p w14:paraId="719FCC07" w14:textId="1B973676" w:rsidR="00F23CCF" w:rsidRPr="00975FA4" w:rsidRDefault="001A0D37" w:rsidP="006937C0">
      <w:pPr>
        <w:spacing w:line="480" w:lineRule="auto"/>
        <w:ind w:firstLine="720"/>
        <w:rPr>
          <w:rFonts w:ascii="Times New Roman" w:hAnsi="Times New Roman" w:cs="Times New Roman"/>
        </w:rPr>
      </w:pPr>
      <w:r w:rsidRPr="00975FA4">
        <w:rPr>
          <w:rFonts w:ascii="Times New Roman" w:hAnsi="Times New Roman" w:cs="Times New Roman"/>
          <w:b/>
        </w:rPr>
        <w:t>Pope Francis.</w:t>
      </w:r>
      <w:r w:rsidRPr="00975FA4">
        <w:rPr>
          <w:rFonts w:ascii="Times New Roman" w:hAnsi="Times New Roman" w:cs="Times New Roman"/>
        </w:rPr>
        <w:t xml:space="preserve"> </w:t>
      </w:r>
      <w:r w:rsidR="002065E4" w:rsidRPr="00975FA4">
        <w:rPr>
          <w:rFonts w:ascii="Times New Roman" w:hAnsi="Times New Roman" w:cs="Times New Roman"/>
        </w:rPr>
        <w:t>After removing common articles, t</w:t>
      </w:r>
      <w:r w:rsidR="00F23CCF" w:rsidRPr="00975FA4">
        <w:rPr>
          <w:rFonts w:ascii="Times New Roman" w:hAnsi="Times New Roman" w:cs="Times New Roman"/>
        </w:rPr>
        <w:t>he</w:t>
      </w:r>
      <w:r w:rsidR="0073232F" w:rsidRPr="00975FA4">
        <w:rPr>
          <w:rFonts w:ascii="Times New Roman" w:hAnsi="Times New Roman" w:cs="Times New Roman"/>
        </w:rPr>
        <w:t xml:space="preserve"> most frequently</w:t>
      </w:r>
      <w:r w:rsidR="00F23CCF" w:rsidRPr="00975FA4">
        <w:rPr>
          <w:rFonts w:ascii="Times New Roman" w:hAnsi="Times New Roman" w:cs="Times New Roman"/>
        </w:rPr>
        <w:t xml:space="preserve"> used words from the Pope are </w:t>
      </w:r>
      <w:r w:rsidR="0073232F" w:rsidRPr="00975FA4">
        <w:rPr>
          <w:rFonts w:ascii="Times New Roman" w:hAnsi="Times New Roman" w:cs="Times New Roman"/>
        </w:rPr>
        <w:t xml:space="preserve">(in order) </w:t>
      </w:r>
      <w:r w:rsidR="00B80BCD" w:rsidRPr="00975FA4">
        <w:rPr>
          <w:rFonts w:ascii="Times New Roman" w:hAnsi="Times New Roman" w:cs="Times New Roman"/>
        </w:rPr>
        <w:t>“</w:t>
      </w:r>
      <w:r w:rsidR="002065E4" w:rsidRPr="00975FA4">
        <w:rPr>
          <w:rFonts w:ascii="Times New Roman" w:hAnsi="Times New Roman" w:cs="Times New Roman"/>
        </w:rPr>
        <w:t>us</w:t>
      </w:r>
      <w:r w:rsidR="00F23CCF" w:rsidRPr="00975FA4">
        <w:rPr>
          <w:rFonts w:ascii="Times New Roman" w:hAnsi="Times New Roman" w:cs="Times New Roman"/>
        </w:rPr>
        <w:t>,</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2065E4" w:rsidRPr="00975FA4">
        <w:rPr>
          <w:rFonts w:ascii="Times New Roman" w:hAnsi="Times New Roman" w:cs="Times New Roman"/>
        </w:rPr>
        <w:t>we</w:t>
      </w:r>
      <w:r w:rsidR="00F23CCF" w:rsidRPr="00975FA4">
        <w:rPr>
          <w:rFonts w:ascii="Times New Roman" w:hAnsi="Times New Roman" w:cs="Times New Roman"/>
        </w:rPr>
        <w:t>,</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2065E4" w:rsidRPr="00975FA4">
        <w:rPr>
          <w:rFonts w:ascii="Times New Roman" w:hAnsi="Times New Roman" w:cs="Times New Roman"/>
        </w:rPr>
        <w:t>our</w:t>
      </w:r>
      <w:r w:rsidR="00F23CCF" w:rsidRPr="00975FA4">
        <w:rPr>
          <w:rFonts w:ascii="Times New Roman" w:hAnsi="Times New Roman" w:cs="Times New Roman"/>
        </w:rPr>
        <w:t>,</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2065E4" w:rsidRPr="00975FA4">
        <w:rPr>
          <w:rFonts w:ascii="Times New Roman" w:hAnsi="Times New Roman" w:cs="Times New Roman"/>
        </w:rPr>
        <w:t>God</w:t>
      </w:r>
      <w:r w:rsidR="00F23CCF" w:rsidRPr="00975FA4">
        <w:rPr>
          <w:rFonts w:ascii="Times New Roman" w:hAnsi="Times New Roman" w:cs="Times New Roman"/>
        </w:rPr>
        <w:t>,</w:t>
      </w:r>
      <w:r w:rsidR="00B80BCD" w:rsidRPr="00975FA4">
        <w:rPr>
          <w:rFonts w:ascii="Times New Roman" w:hAnsi="Times New Roman" w:cs="Times New Roman"/>
        </w:rPr>
        <w:t>”</w:t>
      </w:r>
      <w:r w:rsidR="00F23CCF" w:rsidRPr="00975FA4">
        <w:rPr>
          <w:rFonts w:ascii="Times New Roman" w:hAnsi="Times New Roman" w:cs="Times New Roman"/>
        </w:rPr>
        <w:t xml:space="preserve"> and </w:t>
      </w:r>
      <w:r w:rsidR="00B80BCD" w:rsidRPr="00975FA4">
        <w:rPr>
          <w:rFonts w:ascii="Times New Roman" w:hAnsi="Times New Roman" w:cs="Times New Roman"/>
        </w:rPr>
        <w:t>“</w:t>
      </w:r>
      <w:r w:rsidR="002065E4" w:rsidRPr="00975FA4">
        <w:rPr>
          <w:rFonts w:ascii="Times New Roman" w:hAnsi="Times New Roman" w:cs="Times New Roman"/>
        </w:rPr>
        <w:t>all</w:t>
      </w:r>
      <w:r w:rsidR="00B80BCD" w:rsidRPr="00975FA4">
        <w:rPr>
          <w:rFonts w:ascii="Times New Roman" w:hAnsi="Times New Roman" w:cs="Times New Roman"/>
        </w:rPr>
        <w:t>”</w:t>
      </w:r>
      <w:r w:rsidR="00CA27B7" w:rsidRPr="00975FA4">
        <w:rPr>
          <w:rFonts w:ascii="Times New Roman" w:hAnsi="Times New Roman" w:cs="Times New Roman"/>
        </w:rPr>
        <w:t xml:space="preserve"> (Table 2).</w:t>
      </w:r>
      <w:r w:rsidR="00F23CCF" w:rsidRPr="00975FA4">
        <w:rPr>
          <w:rFonts w:ascii="Times New Roman" w:hAnsi="Times New Roman" w:cs="Times New Roman"/>
        </w:rPr>
        <w:t xml:space="preserve"> The most frequently used 2-word phrases are (in order) </w:t>
      </w:r>
      <w:r w:rsidR="00B80BCD" w:rsidRPr="00975FA4">
        <w:rPr>
          <w:rFonts w:ascii="Times New Roman" w:hAnsi="Times New Roman" w:cs="Times New Roman"/>
        </w:rPr>
        <w:t>“</w:t>
      </w:r>
      <w:r w:rsidR="00F23CCF" w:rsidRPr="00975FA4">
        <w:rPr>
          <w:rFonts w:ascii="Times New Roman" w:hAnsi="Times New Roman" w:cs="Times New Roman"/>
        </w:rPr>
        <w:t>let us,</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of the,</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in the,</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of God,</w:t>
      </w:r>
      <w:r w:rsidR="00B80BCD" w:rsidRPr="00975FA4">
        <w:rPr>
          <w:rFonts w:ascii="Times New Roman" w:hAnsi="Times New Roman" w:cs="Times New Roman"/>
        </w:rPr>
        <w:t>”</w:t>
      </w:r>
      <w:r w:rsidR="00F23CCF" w:rsidRPr="00975FA4">
        <w:rPr>
          <w:rFonts w:ascii="Times New Roman" w:hAnsi="Times New Roman" w:cs="Times New Roman"/>
        </w:rPr>
        <w:t xml:space="preserve"> and </w:t>
      </w:r>
      <w:r w:rsidR="00B80BCD" w:rsidRPr="00975FA4">
        <w:rPr>
          <w:rFonts w:ascii="Times New Roman" w:hAnsi="Times New Roman" w:cs="Times New Roman"/>
        </w:rPr>
        <w:t>“</w:t>
      </w:r>
      <w:r w:rsidR="00F23CCF" w:rsidRPr="00975FA4">
        <w:rPr>
          <w:rFonts w:ascii="Times New Roman" w:hAnsi="Times New Roman" w:cs="Times New Roman"/>
        </w:rPr>
        <w:t>it is.</w:t>
      </w:r>
      <w:r w:rsidR="00B80BCD" w:rsidRPr="00975FA4">
        <w:rPr>
          <w:rFonts w:ascii="Times New Roman" w:hAnsi="Times New Roman" w:cs="Times New Roman"/>
        </w:rPr>
        <w:t>”</w:t>
      </w:r>
      <w:r w:rsidR="00F23CCF" w:rsidRPr="00975FA4">
        <w:rPr>
          <w:rFonts w:ascii="Times New Roman" w:hAnsi="Times New Roman" w:cs="Times New Roman"/>
        </w:rPr>
        <w:t xml:space="preserve"> The most frequently used 3-word phrases are (in order) </w:t>
      </w:r>
      <w:r w:rsidR="00B80BCD" w:rsidRPr="00975FA4">
        <w:rPr>
          <w:rFonts w:ascii="Times New Roman" w:hAnsi="Times New Roman" w:cs="Times New Roman"/>
        </w:rPr>
        <w:t>“</w:t>
      </w:r>
      <w:r w:rsidR="00F23CCF" w:rsidRPr="00975FA4">
        <w:rPr>
          <w:rFonts w:ascii="Times New Roman" w:hAnsi="Times New Roman" w:cs="Times New Roman"/>
        </w:rPr>
        <w:t>dear young people,</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let us pray,</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the love of,</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us pray for,</w:t>
      </w:r>
      <w:r w:rsidR="00B80BCD" w:rsidRPr="00975FA4">
        <w:rPr>
          <w:rFonts w:ascii="Times New Roman" w:hAnsi="Times New Roman" w:cs="Times New Roman"/>
        </w:rPr>
        <w:t>”</w:t>
      </w:r>
      <w:r w:rsidR="00F23CCF" w:rsidRPr="00975FA4">
        <w:rPr>
          <w:rFonts w:ascii="Times New Roman" w:hAnsi="Times New Roman" w:cs="Times New Roman"/>
        </w:rPr>
        <w:t xml:space="preserve"> and </w:t>
      </w:r>
      <w:r w:rsidR="00B80BCD" w:rsidRPr="00975FA4">
        <w:rPr>
          <w:rFonts w:ascii="Times New Roman" w:hAnsi="Times New Roman" w:cs="Times New Roman"/>
        </w:rPr>
        <w:t>“</w:t>
      </w:r>
      <w:r w:rsidR="00F23CCF" w:rsidRPr="00975FA4">
        <w:rPr>
          <w:rFonts w:ascii="Times New Roman" w:hAnsi="Times New Roman" w:cs="Times New Roman"/>
        </w:rPr>
        <w:t>the joy of.</w:t>
      </w:r>
      <w:r w:rsidR="00B80BCD" w:rsidRPr="00975FA4">
        <w:rPr>
          <w:rFonts w:ascii="Times New Roman" w:hAnsi="Times New Roman" w:cs="Times New Roman"/>
        </w:rPr>
        <w:t>”</w:t>
      </w:r>
      <w:r w:rsidR="00F23CCF" w:rsidRPr="00975FA4">
        <w:rPr>
          <w:rFonts w:ascii="Times New Roman" w:hAnsi="Times New Roman" w:cs="Times New Roman"/>
        </w:rPr>
        <w:t xml:space="preserve"> The most frequently used 4-word phrases are (in order) </w:t>
      </w:r>
      <w:r w:rsidR="00B80BCD" w:rsidRPr="00975FA4">
        <w:rPr>
          <w:rFonts w:ascii="Times New Roman" w:hAnsi="Times New Roman" w:cs="Times New Roman"/>
        </w:rPr>
        <w:t>“</w:t>
      </w:r>
      <w:r w:rsidR="00F23CCF" w:rsidRPr="00975FA4">
        <w:rPr>
          <w:rFonts w:ascii="Times New Roman" w:hAnsi="Times New Roman" w:cs="Times New Roman"/>
        </w:rPr>
        <w:t>let us pray for,</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the love of God,</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join me in praying,</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do not be afraid,</w:t>
      </w:r>
      <w:r w:rsidR="00B80BCD" w:rsidRPr="00975FA4">
        <w:rPr>
          <w:rFonts w:ascii="Times New Roman" w:hAnsi="Times New Roman" w:cs="Times New Roman"/>
        </w:rPr>
        <w:t>”</w:t>
      </w:r>
      <w:r w:rsidR="00F23CCF" w:rsidRPr="00975FA4">
        <w:rPr>
          <w:rFonts w:ascii="Times New Roman" w:hAnsi="Times New Roman" w:cs="Times New Roman"/>
        </w:rPr>
        <w:t xml:space="preserve"> and </w:t>
      </w:r>
      <w:r w:rsidR="00B80BCD" w:rsidRPr="00975FA4">
        <w:rPr>
          <w:rFonts w:ascii="Times New Roman" w:hAnsi="Times New Roman" w:cs="Times New Roman"/>
        </w:rPr>
        <w:t>“</w:t>
      </w:r>
      <w:r w:rsidR="00F23CCF" w:rsidRPr="00975FA4">
        <w:rPr>
          <w:rFonts w:ascii="Times New Roman" w:hAnsi="Times New Roman" w:cs="Times New Roman"/>
        </w:rPr>
        <w:t>let us ask the.</w:t>
      </w:r>
      <w:r w:rsidR="00B80BCD" w:rsidRPr="00975FA4">
        <w:rPr>
          <w:rFonts w:ascii="Times New Roman" w:hAnsi="Times New Roman" w:cs="Times New Roman"/>
        </w:rPr>
        <w:t>”</w:t>
      </w:r>
      <w:r w:rsidR="00F23CCF" w:rsidRPr="00975FA4">
        <w:rPr>
          <w:rFonts w:ascii="Times New Roman" w:hAnsi="Times New Roman" w:cs="Times New Roman"/>
        </w:rPr>
        <w:t xml:space="preserve"> Lastly, the most frequently used 5-word phrases are (in order) </w:t>
      </w:r>
      <w:r w:rsidR="00B80BCD" w:rsidRPr="00975FA4">
        <w:rPr>
          <w:rFonts w:ascii="Times New Roman" w:hAnsi="Times New Roman" w:cs="Times New Roman"/>
        </w:rPr>
        <w:t>“</w:t>
      </w:r>
      <w:r w:rsidR="00F23CCF" w:rsidRPr="00975FA4">
        <w:rPr>
          <w:rFonts w:ascii="Times New Roman" w:hAnsi="Times New Roman" w:cs="Times New Roman"/>
        </w:rPr>
        <w:t>join me in praying for,</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let us ask the Lord,</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for the victims of the,</w:t>
      </w:r>
      <w:r w:rsidR="00B80BCD" w:rsidRPr="00975FA4">
        <w:rPr>
          <w:rFonts w:ascii="Times New Roman" w:hAnsi="Times New Roman" w:cs="Times New Roman"/>
        </w:rPr>
        <w:t>”</w:t>
      </w:r>
      <w:r w:rsidR="00F23CCF" w:rsidRPr="00975FA4">
        <w:rPr>
          <w:rFonts w:ascii="Times New Roman" w:hAnsi="Times New Roman" w:cs="Times New Roman"/>
        </w:rPr>
        <w:t xml:space="preserve"> </w:t>
      </w:r>
      <w:r w:rsidR="00B80BCD" w:rsidRPr="00975FA4">
        <w:rPr>
          <w:rFonts w:ascii="Times New Roman" w:hAnsi="Times New Roman" w:cs="Times New Roman"/>
        </w:rPr>
        <w:t>“</w:t>
      </w:r>
      <w:r w:rsidR="00F23CCF" w:rsidRPr="00975FA4">
        <w:rPr>
          <w:rFonts w:ascii="Times New Roman" w:hAnsi="Times New Roman" w:cs="Times New Roman"/>
        </w:rPr>
        <w:t>dear young people do not,</w:t>
      </w:r>
      <w:r w:rsidR="00B80BCD" w:rsidRPr="00975FA4">
        <w:rPr>
          <w:rFonts w:ascii="Times New Roman" w:hAnsi="Times New Roman" w:cs="Times New Roman"/>
        </w:rPr>
        <w:t>”</w:t>
      </w:r>
      <w:r w:rsidR="00F23CCF" w:rsidRPr="00975FA4">
        <w:rPr>
          <w:rFonts w:ascii="Times New Roman" w:hAnsi="Times New Roman" w:cs="Times New Roman"/>
        </w:rPr>
        <w:t xml:space="preserve"> and </w:t>
      </w:r>
      <w:r w:rsidR="00B80BCD" w:rsidRPr="00975FA4">
        <w:rPr>
          <w:rFonts w:ascii="Times New Roman" w:hAnsi="Times New Roman" w:cs="Times New Roman"/>
        </w:rPr>
        <w:t>“</w:t>
      </w:r>
      <w:r w:rsidR="00F23CCF" w:rsidRPr="00975FA4">
        <w:rPr>
          <w:rFonts w:ascii="Times New Roman" w:hAnsi="Times New Roman" w:cs="Times New Roman"/>
        </w:rPr>
        <w:t>from their homes in Iraq.</w:t>
      </w:r>
      <w:r w:rsidR="00B80BCD" w:rsidRPr="00975FA4">
        <w:rPr>
          <w:rFonts w:ascii="Times New Roman" w:hAnsi="Times New Roman" w:cs="Times New Roman"/>
        </w:rPr>
        <w:t>”</w:t>
      </w:r>
      <w:r w:rsidR="00F23CCF" w:rsidRPr="00975FA4">
        <w:rPr>
          <w:rFonts w:ascii="Times New Roman" w:hAnsi="Times New Roman" w:cs="Times New Roman"/>
        </w:rPr>
        <w:t xml:space="preserve"> </w:t>
      </w:r>
    </w:p>
    <w:p w14:paraId="22EC5B65" w14:textId="6051DA45" w:rsidR="00F44269" w:rsidRPr="00975FA4" w:rsidRDefault="00F23CCF" w:rsidP="006937C0">
      <w:pPr>
        <w:spacing w:line="480" w:lineRule="auto"/>
        <w:rPr>
          <w:rFonts w:ascii="Times New Roman" w:hAnsi="Times New Roman" w:cs="Times New Roman"/>
        </w:rPr>
      </w:pPr>
      <w:r w:rsidRPr="00975FA4">
        <w:rPr>
          <w:rFonts w:ascii="Times New Roman" w:hAnsi="Times New Roman" w:cs="Times New Roman"/>
        </w:rPr>
        <w:tab/>
        <w:t xml:space="preserve">When looking specifically at the word frequency analysis, many of the words are </w:t>
      </w:r>
      <w:r w:rsidR="003424D2" w:rsidRPr="00975FA4">
        <w:rPr>
          <w:rFonts w:ascii="Times New Roman" w:hAnsi="Times New Roman" w:cs="Times New Roman"/>
        </w:rPr>
        <w:t xml:space="preserve">synonyms </w:t>
      </w:r>
      <w:r w:rsidR="00161AE3" w:rsidRPr="00975FA4">
        <w:rPr>
          <w:rFonts w:ascii="Times New Roman" w:hAnsi="Times New Roman" w:cs="Times New Roman"/>
        </w:rPr>
        <w:t xml:space="preserve">with the same meaning </w:t>
      </w:r>
      <w:r w:rsidRPr="00975FA4">
        <w:rPr>
          <w:rFonts w:ascii="Times New Roman" w:hAnsi="Times New Roman" w:cs="Times New Roman"/>
        </w:rPr>
        <w:t xml:space="preserve">(example: </w:t>
      </w:r>
      <w:r w:rsidR="00150486" w:rsidRPr="00975FA4">
        <w:rPr>
          <w:rFonts w:ascii="Times New Roman" w:hAnsi="Times New Roman" w:cs="Times New Roman"/>
        </w:rPr>
        <w:t xml:space="preserve">(a) </w:t>
      </w:r>
      <w:r w:rsidR="00F44269" w:rsidRPr="00975FA4">
        <w:rPr>
          <w:rFonts w:ascii="Times New Roman" w:hAnsi="Times New Roman" w:cs="Times New Roman"/>
        </w:rPr>
        <w:t xml:space="preserve">poverty, poor, poorest, needy and </w:t>
      </w:r>
      <w:r w:rsidR="00150486" w:rsidRPr="00975FA4">
        <w:rPr>
          <w:rFonts w:ascii="Times New Roman" w:hAnsi="Times New Roman" w:cs="Times New Roman"/>
        </w:rPr>
        <w:t xml:space="preserve">(b) </w:t>
      </w:r>
      <w:r w:rsidR="00F44269" w:rsidRPr="00975FA4">
        <w:rPr>
          <w:rFonts w:ascii="Times New Roman" w:hAnsi="Times New Roman" w:cs="Times New Roman"/>
        </w:rPr>
        <w:t xml:space="preserve">forgive, forgiveness, forgiven, forgives, forgiving). I grouped these words together and calculated the most used </w:t>
      </w:r>
      <w:r w:rsidR="003424D2" w:rsidRPr="00975FA4">
        <w:rPr>
          <w:rFonts w:ascii="Times New Roman" w:hAnsi="Times New Roman" w:cs="Times New Roman"/>
        </w:rPr>
        <w:t>synonyms</w:t>
      </w:r>
      <w:r w:rsidR="00255A07" w:rsidRPr="00975FA4">
        <w:rPr>
          <w:rFonts w:ascii="Times New Roman" w:hAnsi="Times New Roman" w:cs="Times New Roman"/>
        </w:rPr>
        <w:t xml:space="preserve"> for each religious leader</w:t>
      </w:r>
      <w:r w:rsidR="00CA27B7" w:rsidRPr="00975FA4">
        <w:rPr>
          <w:rFonts w:ascii="Times New Roman" w:hAnsi="Times New Roman" w:cs="Times New Roman"/>
        </w:rPr>
        <w:t xml:space="preserve"> (Table 4)</w:t>
      </w:r>
      <w:r w:rsidR="00F44269" w:rsidRPr="00975FA4">
        <w:rPr>
          <w:rFonts w:ascii="Times New Roman" w:hAnsi="Times New Roman" w:cs="Times New Roman"/>
        </w:rPr>
        <w:t xml:space="preserve">. The group of </w:t>
      </w:r>
      <w:r w:rsidR="003424D2" w:rsidRPr="00975FA4">
        <w:rPr>
          <w:rFonts w:ascii="Times New Roman" w:hAnsi="Times New Roman" w:cs="Times New Roman"/>
        </w:rPr>
        <w:t xml:space="preserve">synonyms </w:t>
      </w:r>
      <w:r w:rsidR="00F44269" w:rsidRPr="00975FA4">
        <w:rPr>
          <w:rFonts w:ascii="Times New Roman" w:hAnsi="Times New Roman" w:cs="Times New Roman"/>
        </w:rPr>
        <w:t xml:space="preserve">used most frequently at 6.12% </w:t>
      </w:r>
      <w:r w:rsidR="001A0D37" w:rsidRPr="00975FA4">
        <w:rPr>
          <w:rFonts w:ascii="Times New Roman" w:hAnsi="Times New Roman" w:cs="Times New Roman"/>
        </w:rPr>
        <w:t>are</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u</w:t>
      </w:r>
      <w:r w:rsidR="00150486" w:rsidRPr="00975FA4">
        <w:rPr>
          <w:rFonts w:ascii="Times New Roman" w:hAnsi="Times New Roman" w:cs="Times New Roman"/>
        </w:rPr>
        <w:t>s,</w:t>
      </w:r>
      <w:r w:rsidR="00B80BCD" w:rsidRPr="00975FA4">
        <w:rPr>
          <w:rFonts w:ascii="Times New Roman" w:hAnsi="Times New Roman" w:cs="Times New Roman"/>
        </w:rPr>
        <w:t>”</w:t>
      </w:r>
      <w:r w:rsidR="00150486" w:rsidRPr="00975FA4">
        <w:rPr>
          <w:rFonts w:ascii="Times New Roman" w:hAnsi="Times New Roman" w:cs="Times New Roman"/>
        </w:rPr>
        <w:t xml:space="preserve"> </w:t>
      </w:r>
      <w:r w:rsidR="00B80BCD" w:rsidRPr="00975FA4">
        <w:rPr>
          <w:rFonts w:ascii="Times New Roman" w:hAnsi="Times New Roman" w:cs="Times New Roman"/>
        </w:rPr>
        <w:t>“</w:t>
      </w:r>
      <w:r w:rsidR="00150486" w:rsidRPr="00975FA4">
        <w:rPr>
          <w:rFonts w:ascii="Times New Roman" w:hAnsi="Times New Roman" w:cs="Times New Roman"/>
        </w:rPr>
        <w:t>we,</w:t>
      </w:r>
      <w:r w:rsidR="00B80BCD" w:rsidRPr="00975FA4">
        <w:rPr>
          <w:rFonts w:ascii="Times New Roman" w:hAnsi="Times New Roman" w:cs="Times New Roman"/>
        </w:rPr>
        <w:t>”</w:t>
      </w:r>
      <w:r w:rsidR="00150486" w:rsidRPr="00975FA4">
        <w:rPr>
          <w:rFonts w:ascii="Times New Roman" w:hAnsi="Times New Roman" w:cs="Times New Roman"/>
        </w:rPr>
        <w:t xml:space="preserve"> </w:t>
      </w:r>
      <w:r w:rsidR="00B80BCD" w:rsidRPr="00975FA4">
        <w:rPr>
          <w:rFonts w:ascii="Times New Roman" w:hAnsi="Times New Roman" w:cs="Times New Roman"/>
        </w:rPr>
        <w:t>“</w:t>
      </w:r>
      <w:r w:rsidR="00150486" w:rsidRPr="00975FA4">
        <w:rPr>
          <w:rFonts w:ascii="Times New Roman" w:hAnsi="Times New Roman" w:cs="Times New Roman"/>
        </w:rPr>
        <w:t>our,</w:t>
      </w:r>
      <w:r w:rsidR="00B80BCD" w:rsidRPr="00975FA4">
        <w:rPr>
          <w:rFonts w:ascii="Times New Roman" w:hAnsi="Times New Roman" w:cs="Times New Roman"/>
        </w:rPr>
        <w:t>”</w:t>
      </w:r>
      <w:r w:rsidR="00150486" w:rsidRPr="00975FA4">
        <w:rPr>
          <w:rFonts w:ascii="Times New Roman" w:hAnsi="Times New Roman" w:cs="Times New Roman"/>
        </w:rPr>
        <w:t xml:space="preserve"> </w:t>
      </w:r>
      <w:r w:rsidR="00B80BCD" w:rsidRPr="00975FA4">
        <w:rPr>
          <w:rFonts w:ascii="Times New Roman" w:hAnsi="Times New Roman" w:cs="Times New Roman"/>
        </w:rPr>
        <w:t>“</w:t>
      </w:r>
      <w:r w:rsidR="004B1B35" w:rsidRPr="00975FA4">
        <w:rPr>
          <w:rFonts w:ascii="Times New Roman" w:hAnsi="Times New Roman" w:cs="Times New Roman"/>
        </w:rPr>
        <w:t>ourselves,</w:t>
      </w:r>
      <w:r w:rsidR="00B80BCD" w:rsidRPr="00975FA4">
        <w:rPr>
          <w:rFonts w:ascii="Times New Roman" w:hAnsi="Times New Roman" w:cs="Times New Roman"/>
        </w:rPr>
        <w:t>”</w:t>
      </w:r>
      <w:r w:rsidR="004B1B35" w:rsidRPr="00975FA4">
        <w:rPr>
          <w:rFonts w:ascii="Times New Roman" w:hAnsi="Times New Roman" w:cs="Times New Roman"/>
        </w:rPr>
        <w:t xml:space="preserve"> and </w:t>
      </w:r>
      <w:r w:rsidR="00B80BCD" w:rsidRPr="00975FA4">
        <w:rPr>
          <w:rFonts w:ascii="Times New Roman" w:hAnsi="Times New Roman" w:cs="Times New Roman"/>
        </w:rPr>
        <w:t>“</w:t>
      </w:r>
      <w:r w:rsidR="004B1B35" w:rsidRPr="00975FA4">
        <w:rPr>
          <w:rFonts w:ascii="Times New Roman" w:hAnsi="Times New Roman" w:cs="Times New Roman"/>
        </w:rPr>
        <w:t>ours.</w:t>
      </w:r>
      <w:r w:rsidR="00B80BCD" w:rsidRPr="00975FA4">
        <w:rPr>
          <w:rFonts w:ascii="Times New Roman" w:hAnsi="Times New Roman" w:cs="Times New Roman"/>
        </w:rPr>
        <w:t>”</w:t>
      </w:r>
      <w:r w:rsidR="00F44269" w:rsidRPr="00975FA4">
        <w:rPr>
          <w:rFonts w:ascii="Times New Roman" w:hAnsi="Times New Roman" w:cs="Times New Roman"/>
        </w:rPr>
        <w:t xml:space="preserve"> The group of </w:t>
      </w:r>
      <w:r w:rsidR="003424D2" w:rsidRPr="00975FA4">
        <w:rPr>
          <w:rFonts w:ascii="Times New Roman" w:hAnsi="Times New Roman" w:cs="Times New Roman"/>
        </w:rPr>
        <w:t xml:space="preserve">synonyms </w:t>
      </w:r>
      <w:r w:rsidR="00F44269" w:rsidRPr="00975FA4">
        <w:rPr>
          <w:rFonts w:ascii="Times New Roman" w:hAnsi="Times New Roman" w:cs="Times New Roman"/>
        </w:rPr>
        <w:t xml:space="preserve">used second most frequently at 2.92% are </w:t>
      </w:r>
      <w:r w:rsidR="00B80BCD" w:rsidRPr="00975FA4">
        <w:rPr>
          <w:rFonts w:ascii="Times New Roman" w:hAnsi="Times New Roman" w:cs="Times New Roman"/>
        </w:rPr>
        <w:t>“</w:t>
      </w:r>
      <w:r w:rsidR="00F44269" w:rsidRPr="00975FA4">
        <w:rPr>
          <w:rFonts w:ascii="Times New Roman" w:hAnsi="Times New Roman" w:cs="Times New Roman"/>
        </w:rPr>
        <w:t>God,</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Jesus,</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Christ,</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Lord,</w:t>
      </w:r>
      <w:r w:rsidR="00B80BCD" w:rsidRPr="00975FA4">
        <w:rPr>
          <w:rFonts w:ascii="Times New Roman" w:hAnsi="Times New Roman" w:cs="Times New Roman"/>
        </w:rPr>
        <w:t>”</w:t>
      </w:r>
      <w:r w:rsidR="00F44269" w:rsidRPr="00975FA4">
        <w:rPr>
          <w:rFonts w:ascii="Times New Roman" w:hAnsi="Times New Roman" w:cs="Times New Roman"/>
        </w:rPr>
        <w:t xml:space="preserve"> Lords,</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Christs,</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Gods,</w:t>
      </w:r>
      <w:r w:rsidR="00B80BCD" w:rsidRPr="00975FA4">
        <w:rPr>
          <w:rFonts w:ascii="Times New Roman" w:hAnsi="Times New Roman" w:cs="Times New Roman"/>
        </w:rPr>
        <w:t>”</w:t>
      </w:r>
      <w:r w:rsidR="00F44269" w:rsidRPr="00975FA4">
        <w:rPr>
          <w:rFonts w:ascii="Times New Roman" w:hAnsi="Times New Roman" w:cs="Times New Roman"/>
        </w:rPr>
        <w:t xml:space="preserve"> and </w:t>
      </w:r>
      <w:r w:rsidR="00B80BCD" w:rsidRPr="00975FA4">
        <w:rPr>
          <w:rFonts w:ascii="Times New Roman" w:hAnsi="Times New Roman" w:cs="Times New Roman"/>
        </w:rPr>
        <w:t>“</w:t>
      </w:r>
      <w:r w:rsidR="00F44269" w:rsidRPr="00975FA4">
        <w:rPr>
          <w:rFonts w:ascii="Times New Roman" w:hAnsi="Times New Roman" w:cs="Times New Roman"/>
        </w:rPr>
        <w:t>Saviour.</w:t>
      </w:r>
      <w:r w:rsidR="00B80BCD" w:rsidRPr="00975FA4">
        <w:rPr>
          <w:rFonts w:ascii="Times New Roman" w:hAnsi="Times New Roman" w:cs="Times New Roman"/>
        </w:rPr>
        <w:t>”</w:t>
      </w:r>
      <w:r w:rsidR="00F44269" w:rsidRPr="00975FA4">
        <w:rPr>
          <w:rFonts w:ascii="Times New Roman" w:hAnsi="Times New Roman" w:cs="Times New Roman"/>
        </w:rPr>
        <w:t xml:space="preserve"> The group of </w:t>
      </w:r>
      <w:r w:rsidR="003424D2" w:rsidRPr="00975FA4">
        <w:rPr>
          <w:rFonts w:ascii="Times New Roman" w:hAnsi="Times New Roman" w:cs="Times New Roman"/>
        </w:rPr>
        <w:t xml:space="preserve">synonyms </w:t>
      </w:r>
      <w:r w:rsidR="00F44269" w:rsidRPr="00975FA4">
        <w:rPr>
          <w:rFonts w:ascii="Times New Roman" w:hAnsi="Times New Roman" w:cs="Times New Roman"/>
        </w:rPr>
        <w:t xml:space="preserve">used third most frequently at 1.22% are </w:t>
      </w:r>
      <w:r w:rsidR="00B80BCD" w:rsidRPr="00975FA4">
        <w:rPr>
          <w:rFonts w:ascii="Times New Roman" w:hAnsi="Times New Roman" w:cs="Times New Roman"/>
        </w:rPr>
        <w:t>“</w:t>
      </w:r>
      <w:r w:rsidR="00F44269" w:rsidRPr="00975FA4">
        <w:rPr>
          <w:rFonts w:ascii="Times New Roman" w:hAnsi="Times New Roman" w:cs="Times New Roman"/>
        </w:rPr>
        <w:t>life,</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living,</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alive,</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live,</w:t>
      </w:r>
      <w:r w:rsidR="00B80BCD" w:rsidRPr="00975FA4">
        <w:rPr>
          <w:rFonts w:ascii="Times New Roman" w:hAnsi="Times New Roman" w:cs="Times New Roman"/>
        </w:rPr>
        <w:t>”</w:t>
      </w:r>
      <w:r w:rsidR="00F44269" w:rsidRPr="00975FA4">
        <w:rPr>
          <w:rFonts w:ascii="Times New Roman" w:hAnsi="Times New Roman" w:cs="Times New Roman"/>
        </w:rPr>
        <w:t xml:space="preserve"> and </w:t>
      </w:r>
      <w:r w:rsidR="00B80BCD" w:rsidRPr="00975FA4">
        <w:rPr>
          <w:rFonts w:ascii="Times New Roman" w:hAnsi="Times New Roman" w:cs="Times New Roman"/>
        </w:rPr>
        <w:t>“</w:t>
      </w:r>
      <w:r w:rsidR="00F44269" w:rsidRPr="00975FA4">
        <w:rPr>
          <w:rFonts w:ascii="Times New Roman" w:hAnsi="Times New Roman" w:cs="Times New Roman"/>
        </w:rPr>
        <w:t>lives.</w:t>
      </w:r>
      <w:r w:rsidR="00B80BCD" w:rsidRPr="00975FA4">
        <w:rPr>
          <w:rFonts w:ascii="Times New Roman" w:hAnsi="Times New Roman" w:cs="Times New Roman"/>
        </w:rPr>
        <w:t>”</w:t>
      </w:r>
      <w:r w:rsidR="00F44269" w:rsidRPr="00975FA4">
        <w:rPr>
          <w:rFonts w:ascii="Times New Roman" w:hAnsi="Times New Roman" w:cs="Times New Roman"/>
        </w:rPr>
        <w:t xml:space="preserve"> The group of </w:t>
      </w:r>
      <w:r w:rsidR="00161AE3" w:rsidRPr="00975FA4">
        <w:rPr>
          <w:rFonts w:ascii="Times New Roman" w:hAnsi="Times New Roman" w:cs="Times New Roman"/>
        </w:rPr>
        <w:t xml:space="preserve">synonyms </w:t>
      </w:r>
      <w:r w:rsidR="00F44269" w:rsidRPr="00975FA4">
        <w:rPr>
          <w:rFonts w:ascii="Times New Roman" w:hAnsi="Times New Roman" w:cs="Times New Roman"/>
        </w:rPr>
        <w:t xml:space="preserve">used fourth most frequently at 1.16% are </w:t>
      </w:r>
      <w:r w:rsidR="00B80BCD" w:rsidRPr="00975FA4">
        <w:rPr>
          <w:rFonts w:ascii="Times New Roman" w:hAnsi="Times New Roman" w:cs="Times New Roman"/>
        </w:rPr>
        <w:t>“</w:t>
      </w:r>
      <w:r w:rsidR="00F44269" w:rsidRPr="00975FA4">
        <w:rPr>
          <w:rFonts w:ascii="Times New Roman" w:hAnsi="Times New Roman" w:cs="Times New Roman"/>
        </w:rPr>
        <w:t>men,</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man,</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he,</w:t>
      </w:r>
      <w:r w:rsidR="00B80BCD" w:rsidRPr="00975FA4">
        <w:rPr>
          <w:rFonts w:ascii="Times New Roman" w:hAnsi="Times New Roman" w:cs="Times New Roman"/>
        </w:rPr>
        <w:t>”</w:t>
      </w:r>
      <w:r w:rsidR="00F44269" w:rsidRPr="00975FA4">
        <w:rPr>
          <w:rFonts w:ascii="Times New Roman" w:hAnsi="Times New Roman" w:cs="Times New Roman"/>
        </w:rPr>
        <w:t xml:space="preserve"> </w:t>
      </w:r>
      <w:r w:rsidR="00B80BCD" w:rsidRPr="00975FA4">
        <w:rPr>
          <w:rFonts w:ascii="Times New Roman" w:hAnsi="Times New Roman" w:cs="Times New Roman"/>
        </w:rPr>
        <w:t>“</w:t>
      </w:r>
      <w:r w:rsidR="00F44269" w:rsidRPr="00975FA4">
        <w:rPr>
          <w:rFonts w:ascii="Times New Roman" w:hAnsi="Times New Roman" w:cs="Times New Roman"/>
        </w:rPr>
        <w:t>him,</w:t>
      </w:r>
      <w:r w:rsidR="00B80BCD" w:rsidRPr="00975FA4">
        <w:rPr>
          <w:rFonts w:ascii="Times New Roman" w:hAnsi="Times New Roman" w:cs="Times New Roman"/>
        </w:rPr>
        <w:t>”</w:t>
      </w:r>
      <w:r w:rsidR="00F44269" w:rsidRPr="00975FA4">
        <w:rPr>
          <w:rFonts w:ascii="Times New Roman" w:hAnsi="Times New Roman" w:cs="Times New Roman"/>
        </w:rPr>
        <w:t xml:space="preserve"> and </w:t>
      </w:r>
      <w:r w:rsidR="00B80BCD" w:rsidRPr="00975FA4">
        <w:rPr>
          <w:rFonts w:ascii="Times New Roman" w:hAnsi="Times New Roman" w:cs="Times New Roman"/>
        </w:rPr>
        <w:t>“</w:t>
      </w:r>
      <w:r w:rsidR="00F44269" w:rsidRPr="00975FA4">
        <w:rPr>
          <w:rFonts w:ascii="Times New Roman" w:hAnsi="Times New Roman" w:cs="Times New Roman"/>
        </w:rPr>
        <w:t>his.</w:t>
      </w:r>
      <w:r w:rsidR="00B80BCD" w:rsidRPr="00975FA4">
        <w:rPr>
          <w:rFonts w:ascii="Times New Roman" w:hAnsi="Times New Roman" w:cs="Times New Roman"/>
        </w:rPr>
        <w:t>”</w:t>
      </w:r>
      <w:r w:rsidR="00F44269" w:rsidRPr="00975FA4">
        <w:rPr>
          <w:rFonts w:ascii="Times New Roman" w:hAnsi="Times New Roman" w:cs="Times New Roman"/>
        </w:rPr>
        <w:t xml:space="preserve"> The group of </w:t>
      </w:r>
      <w:r w:rsidR="00161AE3" w:rsidRPr="00975FA4">
        <w:rPr>
          <w:rFonts w:ascii="Times New Roman" w:hAnsi="Times New Roman" w:cs="Times New Roman"/>
        </w:rPr>
        <w:t xml:space="preserve">synonyms </w:t>
      </w:r>
      <w:r w:rsidR="00F44269" w:rsidRPr="00975FA4">
        <w:rPr>
          <w:rFonts w:ascii="Times New Roman" w:hAnsi="Times New Roman" w:cs="Times New Roman"/>
        </w:rPr>
        <w:t>us</w:t>
      </w:r>
      <w:r w:rsidR="00210016" w:rsidRPr="00975FA4">
        <w:rPr>
          <w:rFonts w:ascii="Times New Roman" w:hAnsi="Times New Roman" w:cs="Times New Roman"/>
        </w:rPr>
        <w:t>ed fifth most frequently at 0.97</w:t>
      </w:r>
      <w:r w:rsidR="00F44269" w:rsidRPr="00975FA4">
        <w:rPr>
          <w:rFonts w:ascii="Times New Roman" w:hAnsi="Times New Roman" w:cs="Times New Roman"/>
        </w:rPr>
        <w:t xml:space="preserve">% are </w:t>
      </w:r>
      <w:r w:rsidR="00B80BCD" w:rsidRPr="00975FA4">
        <w:rPr>
          <w:rFonts w:ascii="Times New Roman" w:hAnsi="Times New Roman" w:cs="Times New Roman"/>
        </w:rPr>
        <w:t>“</w:t>
      </w:r>
      <w:r w:rsidR="00210016" w:rsidRPr="00975FA4">
        <w:rPr>
          <w:rFonts w:ascii="Times New Roman" w:hAnsi="Times New Roman" w:cs="Times New Roman"/>
        </w:rPr>
        <w:t>I,</w:t>
      </w:r>
      <w:r w:rsidR="00B80BCD" w:rsidRPr="00975FA4">
        <w:rPr>
          <w:rFonts w:ascii="Times New Roman" w:hAnsi="Times New Roman" w:cs="Times New Roman"/>
        </w:rPr>
        <w:t>”</w:t>
      </w:r>
      <w:r w:rsidR="00210016" w:rsidRPr="00975FA4">
        <w:rPr>
          <w:rFonts w:ascii="Times New Roman" w:hAnsi="Times New Roman" w:cs="Times New Roman"/>
        </w:rPr>
        <w:t xml:space="preserve"> </w:t>
      </w:r>
      <w:r w:rsidR="00B80BCD" w:rsidRPr="00975FA4">
        <w:rPr>
          <w:rFonts w:ascii="Times New Roman" w:hAnsi="Times New Roman" w:cs="Times New Roman"/>
        </w:rPr>
        <w:t>“</w:t>
      </w:r>
      <w:r w:rsidR="00210016" w:rsidRPr="00975FA4">
        <w:rPr>
          <w:rFonts w:ascii="Times New Roman" w:hAnsi="Times New Roman" w:cs="Times New Roman"/>
        </w:rPr>
        <w:t>me,</w:t>
      </w:r>
      <w:r w:rsidR="00B80BCD" w:rsidRPr="00975FA4">
        <w:rPr>
          <w:rFonts w:ascii="Times New Roman" w:hAnsi="Times New Roman" w:cs="Times New Roman"/>
        </w:rPr>
        <w:t>”</w:t>
      </w:r>
      <w:r w:rsidR="00210016" w:rsidRPr="00975FA4">
        <w:rPr>
          <w:rFonts w:ascii="Times New Roman" w:hAnsi="Times New Roman" w:cs="Times New Roman"/>
        </w:rPr>
        <w:t xml:space="preserve"> and </w:t>
      </w:r>
      <w:r w:rsidR="00B80BCD" w:rsidRPr="00975FA4">
        <w:rPr>
          <w:rFonts w:ascii="Times New Roman" w:hAnsi="Times New Roman" w:cs="Times New Roman"/>
        </w:rPr>
        <w:t>“</w:t>
      </w:r>
      <w:r w:rsidR="00210016" w:rsidRPr="00975FA4">
        <w:rPr>
          <w:rFonts w:ascii="Times New Roman" w:hAnsi="Times New Roman" w:cs="Times New Roman"/>
        </w:rPr>
        <w:t>my</w:t>
      </w:r>
      <w:r w:rsidR="00F44269" w:rsidRPr="00975FA4">
        <w:rPr>
          <w:rFonts w:ascii="Times New Roman" w:hAnsi="Times New Roman" w:cs="Times New Roman"/>
        </w:rPr>
        <w:t>.</w:t>
      </w:r>
      <w:r w:rsidR="00B80BCD" w:rsidRPr="00975FA4">
        <w:rPr>
          <w:rFonts w:ascii="Times New Roman" w:hAnsi="Times New Roman" w:cs="Times New Roman"/>
        </w:rPr>
        <w:t>”</w:t>
      </w:r>
      <w:r w:rsidR="00F44269" w:rsidRPr="00975FA4">
        <w:rPr>
          <w:rFonts w:ascii="Times New Roman" w:hAnsi="Times New Roman" w:cs="Times New Roman"/>
        </w:rPr>
        <w:t xml:space="preserve"> The remaining </w:t>
      </w:r>
      <w:r w:rsidR="00255A07" w:rsidRPr="00975FA4">
        <w:rPr>
          <w:rFonts w:ascii="Times New Roman" w:hAnsi="Times New Roman" w:cs="Times New Roman"/>
        </w:rPr>
        <w:t xml:space="preserve">synonyms used </w:t>
      </w:r>
      <w:r w:rsidR="00210016" w:rsidRPr="00975FA4">
        <w:rPr>
          <w:rFonts w:ascii="Times New Roman" w:hAnsi="Times New Roman" w:cs="Times New Roman"/>
        </w:rPr>
        <w:t>range from an average of 0.9</w:t>
      </w:r>
      <w:r w:rsidR="00F44269" w:rsidRPr="00975FA4">
        <w:rPr>
          <w:rFonts w:ascii="Times New Roman" w:hAnsi="Times New Roman" w:cs="Times New Roman"/>
        </w:rPr>
        <w:t xml:space="preserve">3% to 0.02%. </w:t>
      </w:r>
    </w:p>
    <w:p w14:paraId="4FF86BF6" w14:textId="249981AC" w:rsidR="00F23CCF" w:rsidRPr="00975FA4" w:rsidRDefault="00F44269" w:rsidP="006937C0">
      <w:pPr>
        <w:spacing w:line="480" w:lineRule="auto"/>
        <w:ind w:firstLine="720"/>
        <w:rPr>
          <w:rFonts w:ascii="Times New Roman" w:hAnsi="Times New Roman" w:cs="Times New Roman"/>
        </w:rPr>
      </w:pPr>
      <w:r w:rsidRPr="00975FA4">
        <w:rPr>
          <w:rFonts w:ascii="Times New Roman" w:hAnsi="Times New Roman" w:cs="Times New Roman"/>
        </w:rPr>
        <w:t>5.4</w:t>
      </w:r>
      <w:r w:rsidR="00AE3FF3" w:rsidRPr="00975FA4">
        <w:rPr>
          <w:rFonts w:ascii="Times New Roman" w:hAnsi="Times New Roman" w:cs="Times New Roman"/>
        </w:rPr>
        <w:t>2</w:t>
      </w:r>
      <w:r w:rsidRPr="00975FA4">
        <w:rPr>
          <w:rFonts w:ascii="Times New Roman" w:hAnsi="Times New Roman" w:cs="Times New Roman"/>
        </w:rPr>
        <w:t>% of the words Pope Francis published on Twitter were used 20 times or more, and 52.8</w:t>
      </w:r>
      <w:r w:rsidR="00AE3FF3" w:rsidRPr="00975FA4">
        <w:rPr>
          <w:rFonts w:ascii="Times New Roman" w:hAnsi="Times New Roman" w:cs="Times New Roman"/>
        </w:rPr>
        <w:t>2</w:t>
      </w:r>
      <w:r w:rsidRPr="00975FA4">
        <w:rPr>
          <w:rFonts w:ascii="Times New Roman" w:hAnsi="Times New Roman" w:cs="Times New Roman"/>
        </w:rPr>
        <w:t>% of the words Pope Francis published on Twitter were used only once. 79.6</w:t>
      </w:r>
      <w:r w:rsidR="00AE3FF3" w:rsidRPr="00975FA4">
        <w:rPr>
          <w:rFonts w:ascii="Times New Roman" w:hAnsi="Times New Roman" w:cs="Times New Roman"/>
        </w:rPr>
        <w:t>6</w:t>
      </w:r>
      <w:r w:rsidRPr="00975FA4">
        <w:rPr>
          <w:rFonts w:ascii="Times New Roman" w:hAnsi="Times New Roman" w:cs="Times New Roman"/>
        </w:rPr>
        <w:t xml:space="preserve">% of the 2-word phrases Pope Francis published on Twitter were used only once and 0.38% of the 2-word phrases Pope Francis published on Twitter were used 20 times or more. </w:t>
      </w:r>
      <w:r w:rsidR="00174B72" w:rsidRPr="00975FA4">
        <w:rPr>
          <w:rFonts w:ascii="Times New Roman" w:hAnsi="Times New Roman" w:cs="Times New Roman"/>
        </w:rPr>
        <w:t xml:space="preserve">Over 90% of the 3-word phrases, 4-word phrases, and 5-word phrases were used only once. </w:t>
      </w:r>
      <w:r w:rsidR="0065482E" w:rsidRPr="00975FA4">
        <w:rPr>
          <w:rFonts w:ascii="Times New Roman" w:hAnsi="Times New Roman" w:cs="Times New Roman"/>
        </w:rPr>
        <w:t>This information is important to note because it demonstrates that there are few words and phrases that are consistently used within his tweets.</w:t>
      </w:r>
    </w:p>
    <w:p w14:paraId="2FCABA8F" w14:textId="445E8ADC" w:rsidR="00157347" w:rsidRPr="00975FA4" w:rsidRDefault="00174B72" w:rsidP="006937C0">
      <w:pPr>
        <w:spacing w:line="480" w:lineRule="auto"/>
        <w:rPr>
          <w:rFonts w:ascii="Times New Roman" w:hAnsi="Times New Roman" w:cs="Times New Roman"/>
        </w:rPr>
      </w:pPr>
      <w:r w:rsidRPr="00975FA4">
        <w:rPr>
          <w:rFonts w:ascii="Times New Roman" w:hAnsi="Times New Roman" w:cs="Times New Roman"/>
        </w:rPr>
        <w:tab/>
        <w:t xml:space="preserve">In regards to interesting findings, the Pope referred to the Catholic </w:t>
      </w:r>
      <w:r w:rsidR="00592922">
        <w:rPr>
          <w:rFonts w:ascii="Times New Roman" w:hAnsi="Times New Roman" w:cs="Times New Roman"/>
        </w:rPr>
        <w:t>Supreme Being</w:t>
      </w:r>
      <w:r w:rsidRPr="00975FA4">
        <w:rPr>
          <w:rFonts w:ascii="Times New Roman" w:hAnsi="Times New Roman" w:cs="Times New Roman"/>
        </w:rPr>
        <w:t xml:space="preserve"> most often as </w:t>
      </w:r>
      <w:r w:rsidR="00B80BCD" w:rsidRPr="00975FA4">
        <w:rPr>
          <w:rFonts w:ascii="Times New Roman" w:hAnsi="Times New Roman" w:cs="Times New Roman"/>
        </w:rPr>
        <w:t>“</w:t>
      </w:r>
      <w:r w:rsidRPr="00975FA4">
        <w:rPr>
          <w:rFonts w:ascii="Times New Roman" w:hAnsi="Times New Roman" w:cs="Times New Roman"/>
        </w:rPr>
        <w:t>God</w:t>
      </w:r>
      <w:r w:rsidR="00B80BCD" w:rsidRPr="00975FA4">
        <w:rPr>
          <w:rFonts w:ascii="Times New Roman" w:hAnsi="Times New Roman" w:cs="Times New Roman"/>
        </w:rPr>
        <w:t>”</w:t>
      </w:r>
      <w:r w:rsidRPr="00975FA4">
        <w:rPr>
          <w:rFonts w:ascii="Times New Roman" w:hAnsi="Times New Roman" w:cs="Times New Roman"/>
        </w:rPr>
        <w:t xml:space="preserve"> (</w:t>
      </w:r>
      <w:r w:rsidR="00AA7798" w:rsidRPr="00975FA4">
        <w:rPr>
          <w:rFonts w:ascii="Times New Roman" w:hAnsi="Times New Roman" w:cs="Times New Roman"/>
        </w:rPr>
        <w:t>0.98%</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Jesus</w:t>
      </w:r>
      <w:r w:rsidR="00B80BCD" w:rsidRPr="00975FA4">
        <w:rPr>
          <w:rFonts w:ascii="Times New Roman" w:hAnsi="Times New Roman" w:cs="Times New Roman"/>
        </w:rPr>
        <w:t>”</w:t>
      </w:r>
      <w:r w:rsidRPr="00975FA4">
        <w:rPr>
          <w:rFonts w:ascii="Times New Roman" w:hAnsi="Times New Roman" w:cs="Times New Roman"/>
        </w:rPr>
        <w:t xml:space="preserve"> (</w:t>
      </w:r>
      <w:r w:rsidR="00AA7798" w:rsidRPr="00975FA4">
        <w:rPr>
          <w:rFonts w:ascii="Times New Roman" w:hAnsi="Times New Roman" w:cs="Times New Roman"/>
        </w:rPr>
        <w:t>0.66%</w:t>
      </w:r>
      <w:r w:rsidRPr="00975FA4">
        <w:rPr>
          <w:rFonts w:ascii="Times New Roman" w:hAnsi="Times New Roman" w:cs="Times New Roman"/>
        </w:rPr>
        <w:t xml:space="preserve">), </w:t>
      </w:r>
      <w:r w:rsidR="00B80BCD" w:rsidRPr="00975FA4">
        <w:rPr>
          <w:rFonts w:ascii="Times New Roman" w:hAnsi="Times New Roman" w:cs="Times New Roman"/>
        </w:rPr>
        <w:t>“</w:t>
      </w:r>
      <w:r w:rsidR="0073232F" w:rsidRPr="00975FA4">
        <w:rPr>
          <w:rFonts w:ascii="Times New Roman" w:hAnsi="Times New Roman" w:cs="Times New Roman"/>
        </w:rPr>
        <w:t>Lord</w:t>
      </w:r>
      <w:r w:rsidR="00B80BCD" w:rsidRPr="00975FA4">
        <w:rPr>
          <w:rFonts w:ascii="Times New Roman" w:hAnsi="Times New Roman" w:cs="Times New Roman"/>
        </w:rPr>
        <w:t>”</w:t>
      </w:r>
      <w:r w:rsidR="0073232F" w:rsidRPr="00975FA4">
        <w:rPr>
          <w:rFonts w:ascii="Times New Roman" w:hAnsi="Times New Roman" w:cs="Times New Roman"/>
        </w:rPr>
        <w:t xml:space="preserve"> (</w:t>
      </w:r>
      <w:r w:rsidR="00AA7798" w:rsidRPr="00975FA4">
        <w:rPr>
          <w:rFonts w:ascii="Times New Roman" w:hAnsi="Times New Roman" w:cs="Times New Roman"/>
        </w:rPr>
        <w:t>0.65%</w:t>
      </w:r>
      <w:r w:rsidR="0073232F"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Christ</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0.57%), and “</w:t>
      </w:r>
      <w:r w:rsidR="00AA7798" w:rsidRPr="00975FA4">
        <w:rPr>
          <w:rFonts w:ascii="Times New Roman" w:hAnsi="Times New Roman" w:cs="Times New Roman"/>
        </w:rPr>
        <w:t>Saviour</w:t>
      </w:r>
      <w:r w:rsidR="00B80BCD" w:rsidRPr="00975FA4">
        <w:rPr>
          <w:rFonts w:ascii="Times New Roman" w:hAnsi="Times New Roman" w:cs="Times New Roman"/>
        </w:rPr>
        <w:t>”</w:t>
      </w:r>
      <w:r w:rsidR="00AA7798" w:rsidRPr="00975FA4">
        <w:rPr>
          <w:rFonts w:ascii="Times New Roman" w:hAnsi="Times New Roman" w:cs="Times New Roman"/>
        </w:rPr>
        <w:t xml:space="preserve"> (0.01%</w:t>
      </w:r>
      <w:r w:rsidRPr="00975FA4">
        <w:rPr>
          <w:rFonts w:ascii="Times New Roman" w:hAnsi="Times New Roman" w:cs="Times New Roman"/>
        </w:rPr>
        <w:t xml:space="preserve">). There is no mention of </w:t>
      </w:r>
      <w:r w:rsidR="00B80BCD" w:rsidRPr="00975FA4">
        <w:rPr>
          <w:rFonts w:ascii="Times New Roman" w:hAnsi="Times New Roman" w:cs="Times New Roman"/>
        </w:rPr>
        <w:t>“</w:t>
      </w:r>
      <w:r w:rsidRPr="00975FA4">
        <w:rPr>
          <w:rFonts w:ascii="Times New Roman" w:hAnsi="Times New Roman" w:cs="Times New Roman"/>
        </w:rPr>
        <w:t>bible,</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anger/angry,</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laug</w:t>
      </w:r>
      <w:r w:rsidR="0073232F" w:rsidRPr="00975FA4">
        <w:rPr>
          <w:rFonts w:ascii="Times New Roman" w:hAnsi="Times New Roman" w:cs="Times New Roman"/>
        </w:rPr>
        <w:t>h/laughter,</w:t>
      </w:r>
      <w:r w:rsidR="00B80BCD" w:rsidRPr="00975FA4">
        <w:rPr>
          <w:rFonts w:ascii="Times New Roman" w:hAnsi="Times New Roman" w:cs="Times New Roman"/>
        </w:rPr>
        <w:t>”</w:t>
      </w:r>
      <w:r w:rsidR="0073232F" w:rsidRPr="00975FA4">
        <w:rPr>
          <w:rFonts w:ascii="Times New Roman" w:hAnsi="Times New Roman" w:cs="Times New Roman"/>
        </w:rPr>
        <w:t xml:space="preserve"> </w:t>
      </w:r>
      <w:r w:rsidR="00B80BCD" w:rsidRPr="00975FA4">
        <w:rPr>
          <w:rFonts w:ascii="Times New Roman" w:hAnsi="Times New Roman" w:cs="Times New Roman"/>
        </w:rPr>
        <w:t>“</w:t>
      </w:r>
      <w:r w:rsidR="0073232F" w:rsidRPr="00975FA4">
        <w:rPr>
          <w:rFonts w:ascii="Times New Roman" w:hAnsi="Times New Roman" w:cs="Times New Roman"/>
        </w:rPr>
        <w:t>parent/parenting,</w:t>
      </w:r>
      <w:r w:rsidR="00B80BCD" w:rsidRPr="00975FA4">
        <w:rPr>
          <w:rFonts w:ascii="Times New Roman" w:hAnsi="Times New Roman" w:cs="Times New Roman"/>
        </w:rPr>
        <w:t>”</w:t>
      </w:r>
      <w:r w:rsidRPr="00975FA4">
        <w:rPr>
          <w:rFonts w:ascii="Times New Roman" w:hAnsi="Times New Roman" w:cs="Times New Roman"/>
        </w:rPr>
        <w:t xml:space="preserve"> nor </w:t>
      </w:r>
      <w:r w:rsidR="00B80BCD" w:rsidRPr="00975FA4">
        <w:rPr>
          <w:rFonts w:ascii="Times New Roman" w:hAnsi="Times New Roman" w:cs="Times New Roman"/>
        </w:rPr>
        <w:t>“</w:t>
      </w:r>
      <w:r w:rsidRPr="00975FA4">
        <w:rPr>
          <w:rFonts w:ascii="Times New Roman" w:hAnsi="Times New Roman" w:cs="Times New Roman"/>
        </w:rPr>
        <w:t>hell.</w:t>
      </w:r>
      <w:r w:rsidR="00B80BCD" w:rsidRPr="00975FA4">
        <w:rPr>
          <w:rFonts w:ascii="Times New Roman" w:hAnsi="Times New Roman" w:cs="Times New Roman"/>
        </w:rPr>
        <w:t>”</w:t>
      </w:r>
      <w:r w:rsidRPr="00975FA4">
        <w:rPr>
          <w:rFonts w:ascii="Times New Roman" w:hAnsi="Times New Roman" w:cs="Times New Roman"/>
        </w:rPr>
        <w:t xml:space="preserve"> The Pope referred to himself (by us</w:t>
      </w:r>
      <w:r w:rsidR="00210016" w:rsidRPr="00975FA4">
        <w:rPr>
          <w:rFonts w:ascii="Times New Roman" w:hAnsi="Times New Roman" w:cs="Times New Roman"/>
        </w:rPr>
        <w:t xml:space="preserve">e of </w:t>
      </w:r>
      <w:r w:rsidR="00B80BCD" w:rsidRPr="00975FA4">
        <w:rPr>
          <w:rFonts w:ascii="Times New Roman" w:hAnsi="Times New Roman" w:cs="Times New Roman"/>
        </w:rPr>
        <w:t>“</w:t>
      </w:r>
      <w:r w:rsidR="00210016" w:rsidRPr="00975FA4">
        <w:rPr>
          <w:rFonts w:ascii="Times New Roman" w:hAnsi="Times New Roman" w:cs="Times New Roman"/>
        </w:rPr>
        <w:t>I,</w:t>
      </w:r>
      <w:r w:rsidR="00B80BCD" w:rsidRPr="00975FA4">
        <w:rPr>
          <w:rFonts w:ascii="Times New Roman" w:hAnsi="Times New Roman" w:cs="Times New Roman"/>
        </w:rPr>
        <w:t>”</w:t>
      </w:r>
      <w:r w:rsidR="00210016" w:rsidRPr="00975FA4">
        <w:rPr>
          <w:rFonts w:ascii="Times New Roman" w:hAnsi="Times New Roman" w:cs="Times New Roman"/>
        </w:rPr>
        <w:t xml:space="preserve"> </w:t>
      </w:r>
      <w:r w:rsidR="00B80BCD" w:rsidRPr="00975FA4">
        <w:rPr>
          <w:rFonts w:ascii="Times New Roman" w:hAnsi="Times New Roman" w:cs="Times New Roman"/>
        </w:rPr>
        <w:t>“me,”</w:t>
      </w:r>
      <w:r w:rsidR="00210016" w:rsidRPr="00975FA4">
        <w:rPr>
          <w:rFonts w:ascii="Times New Roman" w:hAnsi="Times New Roman" w:cs="Times New Roman"/>
        </w:rPr>
        <w:t xml:space="preserve"> or </w:t>
      </w:r>
      <w:r w:rsidR="00B80BCD" w:rsidRPr="00975FA4">
        <w:rPr>
          <w:rFonts w:ascii="Times New Roman" w:hAnsi="Times New Roman" w:cs="Times New Roman"/>
        </w:rPr>
        <w:t>“</w:t>
      </w:r>
      <w:r w:rsidR="00210016" w:rsidRPr="00975FA4">
        <w:rPr>
          <w:rFonts w:ascii="Times New Roman" w:hAnsi="Times New Roman" w:cs="Times New Roman"/>
        </w:rPr>
        <w:t>my</w:t>
      </w:r>
      <w:r w:rsidR="00B80BCD" w:rsidRPr="00975FA4">
        <w:rPr>
          <w:rFonts w:ascii="Times New Roman" w:hAnsi="Times New Roman" w:cs="Times New Roman"/>
        </w:rPr>
        <w:t>”</w:t>
      </w:r>
      <w:r w:rsidR="00210016" w:rsidRPr="00975FA4">
        <w:rPr>
          <w:rFonts w:ascii="Times New Roman" w:hAnsi="Times New Roman" w:cs="Times New Roman"/>
        </w:rPr>
        <w:t>) in 0.97</w:t>
      </w:r>
      <w:r w:rsidRPr="00975FA4">
        <w:rPr>
          <w:rFonts w:ascii="Times New Roman" w:hAnsi="Times New Roman" w:cs="Times New Roman"/>
        </w:rPr>
        <w:t xml:space="preserve">% of his published tweets and referred to his followers (by use of </w:t>
      </w:r>
      <w:r w:rsidR="00B80BCD" w:rsidRPr="00975FA4">
        <w:rPr>
          <w:rFonts w:ascii="Times New Roman" w:hAnsi="Times New Roman" w:cs="Times New Roman"/>
        </w:rPr>
        <w:t>“</w:t>
      </w:r>
      <w:r w:rsidRPr="00975FA4">
        <w:rPr>
          <w:rFonts w:ascii="Times New Roman" w:hAnsi="Times New Roman" w:cs="Times New Roman"/>
        </w:rPr>
        <w:t>you,</w:t>
      </w:r>
      <w:r w:rsidR="00B80BCD" w:rsidRPr="00975FA4">
        <w:rPr>
          <w:rFonts w:ascii="Times New Roman" w:hAnsi="Times New Roman" w:cs="Times New Roman"/>
        </w:rPr>
        <w:t>” “</w:t>
      </w:r>
      <w:r w:rsidRPr="00975FA4">
        <w:rPr>
          <w:rFonts w:ascii="Times New Roman" w:hAnsi="Times New Roman" w:cs="Times New Roman"/>
        </w:rPr>
        <w:t>yourselves,</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your</w:t>
      </w:r>
      <w:r w:rsidR="00B80BCD" w:rsidRPr="00975FA4">
        <w:rPr>
          <w:rFonts w:ascii="Times New Roman" w:hAnsi="Times New Roman" w:cs="Times New Roman"/>
        </w:rPr>
        <w:t>”</w:t>
      </w:r>
      <w:r w:rsidRPr="00975FA4">
        <w:rPr>
          <w:rFonts w:ascii="Times New Roman" w:hAnsi="Times New Roman" w:cs="Times New Roman"/>
        </w:rPr>
        <w:t xml:space="preserve">) in 0.83% of his tweets. The Pope referred to </w:t>
      </w:r>
      <w:r w:rsidR="00B80BCD" w:rsidRPr="00975FA4">
        <w:rPr>
          <w:rFonts w:ascii="Times New Roman" w:hAnsi="Times New Roman" w:cs="Times New Roman"/>
        </w:rPr>
        <w:t>“</w:t>
      </w:r>
      <w:r w:rsidRPr="00975FA4">
        <w:rPr>
          <w:rFonts w:ascii="Times New Roman" w:hAnsi="Times New Roman" w:cs="Times New Roman"/>
        </w:rPr>
        <w:t>love</w:t>
      </w:r>
      <w:r w:rsidR="00B80BCD" w:rsidRPr="00975FA4">
        <w:rPr>
          <w:rFonts w:ascii="Times New Roman" w:hAnsi="Times New Roman" w:cs="Times New Roman"/>
        </w:rPr>
        <w:t>”</w:t>
      </w:r>
      <w:r w:rsidRPr="00975FA4">
        <w:rPr>
          <w:rFonts w:ascii="Times New Roman" w:hAnsi="Times New Roman" w:cs="Times New Roman"/>
        </w:rPr>
        <w:t xml:space="preserve"> </w:t>
      </w:r>
      <w:r w:rsidR="0073232F" w:rsidRPr="00975FA4">
        <w:rPr>
          <w:rFonts w:ascii="Times New Roman" w:hAnsi="Times New Roman" w:cs="Times New Roman"/>
        </w:rPr>
        <w:t>(</w:t>
      </w:r>
      <w:r w:rsidRPr="00975FA4">
        <w:rPr>
          <w:rFonts w:ascii="Times New Roman" w:hAnsi="Times New Roman" w:cs="Times New Roman"/>
        </w:rPr>
        <w:t xml:space="preserve">or a </w:t>
      </w:r>
      <w:r w:rsidR="00255A07" w:rsidRPr="00975FA4">
        <w:rPr>
          <w:rFonts w:ascii="Times New Roman" w:hAnsi="Times New Roman" w:cs="Times New Roman"/>
        </w:rPr>
        <w:t>synonym</w:t>
      </w:r>
      <w:r w:rsidR="0073232F" w:rsidRPr="00975FA4">
        <w:rPr>
          <w:rFonts w:ascii="Times New Roman" w:hAnsi="Times New Roman" w:cs="Times New Roman"/>
        </w:rPr>
        <w:t>)</w:t>
      </w:r>
      <w:r w:rsidR="00C16512" w:rsidRPr="00975FA4">
        <w:rPr>
          <w:rStyle w:val="FootnoteReference"/>
          <w:rFonts w:ascii="Times New Roman" w:hAnsi="Times New Roman" w:cs="Times New Roman"/>
        </w:rPr>
        <w:footnoteReference w:id="13"/>
      </w:r>
      <w:r w:rsidRPr="00975FA4">
        <w:rPr>
          <w:rFonts w:ascii="Times New Roman" w:hAnsi="Times New Roman" w:cs="Times New Roman"/>
        </w:rPr>
        <w:t xml:space="preserve"> in 0.93% of his tweets and referred to </w:t>
      </w:r>
      <w:r w:rsidR="00B80BCD" w:rsidRPr="00975FA4">
        <w:rPr>
          <w:rFonts w:ascii="Times New Roman" w:hAnsi="Times New Roman" w:cs="Times New Roman"/>
        </w:rPr>
        <w:t>“</w:t>
      </w:r>
      <w:r w:rsidRPr="00975FA4">
        <w:rPr>
          <w:rFonts w:ascii="Times New Roman" w:hAnsi="Times New Roman" w:cs="Times New Roman"/>
        </w:rPr>
        <w:t>hate</w:t>
      </w:r>
      <w:r w:rsidR="00B80BCD" w:rsidRPr="00975FA4">
        <w:rPr>
          <w:rFonts w:ascii="Times New Roman" w:hAnsi="Times New Roman" w:cs="Times New Roman"/>
        </w:rPr>
        <w:t>”</w:t>
      </w:r>
      <w:r w:rsidRPr="00975FA4">
        <w:rPr>
          <w:rFonts w:ascii="Times New Roman" w:hAnsi="Times New Roman" w:cs="Times New Roman"/>
        </w:rPr>
        <w:t xml:space="preserve"> </w:t>
      </w:r>
      <w:r w:rsidR="0073232F" w:rsidRPr="00975FA4">
        <w:rPr>
          <w:rFonts w:ascii="Times New Roman" w:hAnsi="Times New Roman" w:cs="Times New Roman"/>
        </w:rPr>
        <w:t>(</w:t>
      </w:r>
      <w:r w:rsidRPr="00975FA4">
        <w:rPr>
          <w:rFonts w:ascii="Times New Roman" w:hAnsi="Times New Roman" w:cs="Times New Roman"/>
        </w:rPr>
        <w:t xml:space="preserve">or a </w:t>
      </w:r>
      <w:r w:rsidR="00255A07" w:rsidRPr="00975FA4">
        <w:rPr>
          <w:rFonts w:ascii="Times New Roman" w:hAnsi="Times New Roman" w:cs="Times New Roman"/>
        </w:rPr>
        <w:t>synonym</w:t>
      </w:r>
      <w:r w:rsidR="0073232F" w:rsidRPr="00975FA4">
        <w:rPr>
          <w:rFonts w:ascii="Times New Roman" w:hAnsi="Times New Roman" w:cs="Times New Roman"/>
        </w:rPr>
        <w:t>)</w:t>
      </w:r>
      <w:r w:rsidR="00C16512" w:rsidRPr="00975FA4">
        <w:rPr>
          <w:rStyle w:val="FootnoteReference"/>
          <w:rFonts w:ascii="Times New Roman" w:hAnsi="Times New Roman" w:cs="Times New Roman"/>
        </w:rPr>
        <w:footnoteReference w:id="14"/>
      </w:r>
      <w:r w:rsidRPr="00975FA4">
        <w:rPr>
          <w:rFonts w:ascii="Times New Roman" w:hAnsi="Times New Roman" w:cs="Times New Roman"/>
        </w:rPr>
        <w:t xml:space="preserve"> in 0.02% of his tweets. </w:t>
      </w:r>
      <w:r w:rsidR="008A4D19" w:rsidRPr="00975FA4">
        <w:rPr>
          <w:rFonts w:ascii="Times New Roman" w:hAnsi="Times New Roman" w:cs="Times New Roman"/>
        </w:rPr>
        <w:t>The Pope refer</w:t>
      </w:r>
      <w:r w:rsidR="0065482E" w:rsidRPr="00975FA4">
        <w:rPr>
          <w:rFonts w:ascii="Times New Roman" w:hAnsi="Times New Roman" w:cs="Times New Roman"/>
        </w:rPr>
        <w:t>red</w:t>
      </w:r>
      <w:r w:rsidR="008A4D19" w:rsidRPr="00975FA4">
        <w:rPr>
          <w:rFonts w:ascii="Times New Roman" w:hAnsi="Times New Roman" w:cs="Times New Roman"/>
        </w:rPr>
        <w:t xml:space="preserve"> to </w:t>
      </w:r>
      <w:r w:rsidR="00B80BCD" w:rsidRPr="00975FA4">
        <w:rPr>
          <w:rFonts w:ascii="Times New Roman" w:hAnsi="Times New Roman" w:cs="Times New Roman"/>
        </w:rPr>
        <w:t>“</w:t>
      </w:r>
      <w:r w:rsidR="008A4D19" w:rsidRPr="00975FA4">
        <w:rPr>
          <w:rFonts w:ascii="Times New Roman" w:hAnsi="Times New Roman" w:cs="Times New Roman"/>
        </w:rPr>
        <w:t>peace</w:t>
      </w:r>
      <w:r w:rsidR="00B80BCD" w:rsidRPr="00975FA4">
        <w:rPr>
          <w:rFonts w:ascii="Times New Roman" w:hAnsi="Times New Roman" w:cs="Times New Roman"/>
        </w:rPr>
        <w:t>”</w:t>
      </w:r>
      <w:r w:rsidR="008A4D19" w:rsidRPr="00975FA4">
        <w:rPr>
          <w:rFonts w:ascii="Times New Roman" w:hAnsi="Times New Roman" w:cs="Times New Roman"/>
        </w:rPr>
        <w:t xml:space="preserve"> (or a </w:t>
      </w:r>
      <w:r w:rsidR="00255A07" w:rsidRPr="00975FA4">
        <w:rPr>
          <w:rFonts w:ascii="Times New Roman" w:hAnsi="Times New Roman" w:cs="Times New Roman"/>
        </w:rPr>
        <w:t>synonym</w:t>
      </w:r>
      <w:r w:rsidR="008A4D19" w:rsidRPr="00975FA4">
        <w:rPr>
          <w:rFonts w:ascii="Times New Roman" w:hAnsi="Times New Roman" w:cs="Times New Roman"/>
        </w:rPr>
        <w:t>)</w:t>
      </w:r>
      <w:r w:rsidR="00C16512" w:rsidRPr="00975FA4">
        <w:rPr>
          <w:rStyle w:val="FootnoteReference"/>
          <w:rFonts w:ascii="Times New Roman" w:hAnsi="Times New Roman" w:cs="Times New Roman"/>
        </w:rPr>
        <w:footnoteReference w:id="15"/>
      </w:r>
      <w:r w:rsidR="008A4D19" w:rsidRPr="00975FA4">
        <w:rPr>
          <w:rFonts w:ascii="Times New Roman" w:hAnsi="Times New Roman" w:cs="Times New Roman"/>
        </w:rPr>
        <w:t xml:space="preserve"> in 0.34% of his tweets and refer</w:t>
      </w:r>
      <w:r w:rsidR="0065482E" w:rsidRPr="00975FA4">
        <w:rPr>
          <w:rFonts w:ascii="Times New Roman" w:hAnsi="Times New Roman" w:cs="Times New Roman"/>
        </w:rPr>
        <w:t>red</w:t>
      </w:r>
      <w:r w:rsidR="008A4D19" w:rsidRPr="00975FA4">
        <w:rPr>
          <w:rFonts w:ascii="Times New Roman" w:hAnsi="Times New Roman" w:cs="Times New Roman"/>
        </w:rPr>
        <w:t xml:space="preserve"> to </w:t>
      </w:r>
      <w:r w:rsidR="00B80BCD" w:rsidRPr="00975FA4">
        <w:rPr>
          <w:rFonts w:ascii="Times New Roman" w:hAnsi="Times New Roman" w:cs="Times New Roman"/>
        </w:rPr>
        <w:t>“</w:t>
      </w:r>
      <w:r w:rsidR="008A4D19" w:rsidRPr="00975FA4">
        <w:rPr>
          <w:rFonts w:ascii="Times New Roman" w:hAnsi="Times New Roman" w:cs="Times New Roman"/>
        </w:rPr>
        <w:t>violence</w:t>
      </w:r>
      <w:r w:rsidR="00B80BCD" w:rsidRPr="00975FA4">
        <w:rPr>
          <w:rFonts w:ascii="Times New Roman" w:hAnsi="Times New Roman" w:cs="Times New Roman"/>
        </w:rPr>
        <w:t>”</w:t>
      </w:r>
      <w:r w:rsidR="008A4D19" w:rsidRPr="00975FA4">
        <w:rPr>
          <w:rFonts w:ascii="Times New Roman" w:hAnsi="Times New Roman" w:cs="Times New Roman"/>
        </w:rPr>
        <w:t xml:space="preserve"> (or a </w:t>
      </w:r>
      <w:r w:rsidR="00255A07" w:rsidRPr="00975FA4">
        <w:rPr>
          <w:rFonts w:ascii="Times New Roman" w:hAnsi="Times New Roman" w:cs="Times New Roman"/>
        </w:rPr>
        <w:t>synonym</w:t>
      </w:r>
      <w:r w:rsidR="008A4D19" w:rsidRPr="00975FA4">
        <w:rPr>
          <w:rFonts w:ascii="Times New Roman" w:hAnsi="Times New Roman" w:cs="Times New Roman"/>
        </w:rPr>
        <w:t>)</w:t>
      </w:r>
      <w:r w:rsidR="00C16512" w:rsidRPr="00975FA4">
        <w:rPr>
          <w:rStyle w:val="FootnoteReference"/>
          <w:rFonts w:ascii="Times New Roman" w:hAnsi="Times New Roman" w:cs="Times New Roman"/>
        </w:rPr>
        <w:footnoteReference w:id="16"/>
      </w:r>
      <w:r w:rsidR="008A4D19" w:rsidRPr="00975FA4">
        <w:rPr>
          <w:rFonts w:ascii="Times New Roman" w:hAnsi="Times New Roman" w:cs="Times New Roman"/>
        </w:rPr>
        <w:t xml:space="preserve"> in 0.13% of his tweets. </w:t>
      </w:r>
    </w:p>
    <w:p w14:paraId="5E288E30" w14:textId="7A01EFA3" w:rsidR="00CA27B7" w:rsidRPr="00975FA4" w:rsidRDefault="006937C0" w:rsidP="006937C0">
      <w:pPr>
        <w:spacing w:line="480" w:lineRule="auto"/>
        <w:rPr>
          <w:rFonts w:ascii="Times New Roman" w:hAnsi="Times New Roman" w:cs="Times New Roman"/>
        </w:rPr>
      </w:pPr>
      <w:r w:rsidRPr="00975FA4">
        <w:rPr>
          <w:rFonts w:ascii="Times New Roman" w:hAnsi="Times New Roman" w:cs="Times New Roman"/>
          <w:noProof/>
        </w:rPr>
        <w:drawing>
          <wp:anchor distT="0" distB="0" distL="114300" distR="114300" simplePos="0" relativeHeight="251659264" behindDoc="1" locked="0" layoutInCell="1" allowOverlap="1" wp14:anchorId="67514BCC" wp14:editId="375338A0">
            <wp:simplePos x="0" y="0"/>
            <wp:positionH relativeFrom="column">
              <wp:posOffset>228600</wp:posOffset>
            </wp:positionH>
            <wp:positionV relativeFrom="paragraph">
              <wp:posOffset>31115</wp:posOffset>
            </wp:positionV>
            <wp:extent cx="5143500" cy="2154555"/>
            <wp:effectExtent l="0" t="0" r="12700" b="4445"/>
            <wp:wrapNone/>
            <wp:docPr id="1" name="Picture 1" descr="Macintosh HD:Users:jordanlcampbell:Desktop:Screen Shot 2015-10-10 at 4.2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lcampbell:Desktop:Screen Shot 2015-10-10 at 4.25.29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215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3AAA4" w14:textId="77777777" w:rsidR="00CA27B7" w:rsidRPr="00975FA4" w:rsidRDefault="00CA27B7" w:rsidP="006937C0">
      <w:pPr>
        <w:spacing w:line="480" w:lineRule="auto"/>
        <w:rPr>
          <w:rFonts w:ascii="Times New Roman" w:hAnsi="Times New Roman" w:cs="Times New Roman"/>
        </w:rPr>
      </w:pPr>
    </w:p>
    <w:p w14:paraId="15EE3742" w14:textId="77777777" w:rsidR="00CA27B7" w:rsidRPr="00975FA4" w:rsidRDefault="00CA27B7" w:rsidP="006937C0">
      <w:pPr>
        <w:spacing w:line="480" w:lineRule="auto"/>
        <w:rPr>
          <w:rFonts w:ascii="Times New Roman" w:hAnsi="Times New Roman" w:cs="Times New Roman"/>
          <w:b/>
        </w:rPr>
      </w:pPr>
    </w:p>
    <w:p w14:paraId="6ECAAE53" w14:textId="77777777" w:rsidR="00CA27B7" w:rsidRPr="00975FA4" w:rsidRDefault="00CA27B7" w:rsidP="006937C0">
      <w:pPr>
        <w:spacing w:line="480" w:lineRule="auto"/>
        <w:rPr>
          <w:rFonts w:ascii="Times New Roman" w:hAnsi="Times New Roman" w:cs="Times New Roman"/>
          <w:b/>
        </w:rPr>
      </w:pPr>
    </w:p>
    <w:p w14:paraId="708E8DB3" w14:textId="77777777" w:rsidR="00CA27B7" w:rsidRPr="00975FA4" w:rsidRDefault="00CA27B7" w:rsidP="006937C0">
      <w:pPr>
        <w:spacing w:line="480" w:lineRule="auto"/>
        <w:rPr>
          <w:rFonts w:ascii="Times New Roman" w:hAnsi="Times New Roman" w:cs="Times New Roman"/>
          <w:b/>
        </w:rPr>
      </w:pPr>
    </w:p>
    <w:p w14:paraId="27DF0D6E" w14:textId="77777777" w:rsidR="00CA27B7" w:rsidRPr="00975FA4" w:rsidRDefault="00CA27B7" w:rsidP="006937C0">
      <w:pPr>
        <w:spacing w:line="480" w:lineRule="auto"/>
        <w:rPr>
          <w:rFonts w:ascii="Times New Roman" w:hAnsi="Times New Roman" w:cs="Times New Roman"/>
          <w:b/>
        </w:rPr>
      </w:pPr>
    </w:p>
    <w:p w14:paraId="34B0094E" w14:textId="77777777" w:rsidR="00CA27B7" w:rsidRPr="00975FA4" w:rsidRDefault="00CA27B7" w:rsidP="006937C0">
      <w:pPr>
        <w:spacing w:line="480" w:lineRule="auto"/>
        <w:rPr>
          <w:rFonts w:ascii="Times New Roman" w:hAnsi="Times New Roman" w:cs="Times New Roman"/>
          <w:b/>
        </w:rPr>
      </w:pPr>
    </w:p>
    <w:p w14:paraId="55986D02" w14:textId="3EC3B105" w:rsidR="008A4D19" w:rsidRPr="00975FA4" w:rsidRDefault="001A0D37" w:rsidP="006937C0">
      <w:pPr>
        <w:spacing w:line="480" w:lineRule="auto"/>
        <w:ind w:firstLine="720"/>
        <w:rPr>
          <w:rFonts w:ascii="Times New Roman" w:hAnsi="Times New Roman" w:cs="Times New Roman"/>
        </w:rPr>
      </w:pPr>
      <w:r w:rsidRPr="00975FA4">
        <w:rPr>
          <w:rFonts w:ascii="Times New Roman" w:hAnsi="Times New Roman" w:cs="Times New Roman"/>
          <w:b/>
        </w:rPr>
        <w:t>Dalai Lama.</w:t>
      </w:r>
      <w:r w:rsidRPr="00975FA4">
        <w:rPr>
          <w:rFonts w:ascii="Times New Roman" w:hAnsi="Times New Roman" w:cs="Times New Roman"/>
        </w:rPr>
        <w:t xml:space="preserve"> </w:t>
      </w:r>
      <w:r w:rsidR="002065E4" w:rsidRPr="00975FA4">
        <w:rPr>
          <w:rFonts w:ascii="Times New Roman" w:hAnsi="Times New Roman" w:cs="Times New Roman"/>
        </w:rPr>
        <w:t>After removing common articles, t</w:t>
      </w:r>
      <w:r w:rsidR="008A4D19" w:rsidRPr="00975FA4">
        <w:rPr>
          <w:rFonts w:ascii="Times New Roman" w:hAnsi="Times New Roman" w:cs="Times New Roman"/>
        </w:rPr>
        <w:t xml:space="preserve">he most frequently used words from the Dalai Lama are (in order) </w:t>
      </w:r>
      <w:r w:rsidR="00B80BCD" w:rsidRPr="00975FA4">
        <w:rPr>
          <w:rFonts w:ascii="Times New Roman" w:hAnsi="Times New Roman" w:cs="Times New Roman"/>
        </w:rPr>
        <w:t>“</w:t>
      </w:r>
      <w:r w:rsidR="002065E4" w:rsidRPr="00975FA4">
        <w:rPr>
          <w:rFonts w:ascii="Times New Roman" w:hAnsi="Times New Roman" w:cs="Times New Roman"/>
        </w:rPr>
        <w:t>we</w:t>
      </w:r>
      <w:r w:rsidR="008A4D19" w:rsidRPr="00975FA4">
        <w:rPr>
          <w:rFonts w:ascii="Times New Roman" w:hAnsi="Times New Roman" w:cs="Times New Roman"/>
        </w:rPr>
        <w:t>,</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2065E4" w:rsidRPr="00975FA4">
        <w:rPr>
          <w:rFonts w:ascii="Times New Roman" w:hAnsi="Times New Roman" w:cs="Times New Roman"/>
        </w:rPr>
        <w:t>our</w:t>
      </w:r>
      <w:r w:rsidR="008A4D19" w:rsidRPr="00975FA4">
        <w:rPr>
          <w:rFonts w:ascii="Times New Roman" w:hAnsi="Times New Roman" w:cs="Times New Roman"/>
        </w:rPr>
        <w:t>,</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2065E4" w:rsidRPr="00975FA4">
        <w:rPr>
          <w:rFonts w:ascii="Times New Roman" w:hAnsi="Times New Roman" w:cs="Times New Roman"/>
        </w:rPr>
        <w:t>others</w:t>
      </w:r>
      <w:r w:rsidR="008A4D19" w:rsidRPr="00975FA4">
        <w:rPr>
          <w:rFonts w:ascii="Times New Roman" w:hAnsi="Times New Roman" w:cs="Times New Roman"/>
        </w:rPr>
        <w:t>,</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2065E4" w:rsidRPr="00975FA4">
        <w:rPr>
          <w:rFonts w:ascii="Times New Roman" w:hAnsi="Times New Roman" w:cs="Times New Roman"/>
        </w:rPr>
        <w:t>compassion</w:t>
      </w:r>
      <w:r w:rsidR="008A4D19" w:rsidRPr="00975FA4">
        <w:rPr>
          <w:rFonts w:ascii="Times New Roman" w:hAnsi="Times New Roman" w:cs="Times New Roman"/>
        </w:rPr>
        <w:t>,</w:t>
      </w:r>
      <w:r w:rsidR="00B80BCD" w:rsidRPr="00975FA4">
        <w:rPr>
          <w:rFonts w:ascii="Times New Roman" w:hAnsi="Times New Roman" w:cs="Times New Roman"/>
        </w:rPr>
        <w:t>”</w:t>
      </w:r>
      <w:r w:rsidR="008A4D19" w:rsidRPr="00975FA4">
        <w:rPr>
          <w:rFonts w:ascii="Times New Roman" w:hAnsi="Times New Roman" w:cs="Times New Roman"/>
        </w:rPr>
        <w:t xml:space="preserve"> and </w:t>
      </w:r>
      <w:r w:rsidR="00B80BCD" w:rsidRPr="00975FA4">
        <w:rPr>
          <w:rFonts w:ascii="Times New Roman" w:hAnsi="Times New Roman" w:cs="Times New Roman"/>
        </w:rPr>
        <w:t>“</w:t>
      </w:r>
      <w:r w:rsidR="002065E4" w:rsidRPr="00975FA4">
        <w:rPr>
          <w:rFonts w:ascii="Times New Roman" w:hAnsi="Times New Roman" w:cs="Times New Roman"/>
        </w:rPr>
        <w:t>live</w:t>
      </w:r>
      <w:r w:rsidR="00B80BCD" w:rsidRPr="00975FA4">
        <w:rPr>
          <w:rFonts w:ascii="Times New Roman" w:hAnsi="Times New Roman" w:cs="Times New Roman"/>
        </w:rPr>
        <w:t>”</w:t>
      </w:r>
      <w:r w:rsidR="00CA27B7" w:rsidRPr="00975FA4">
        <w:rPr>
          <w:rFonts w:ascii="Times New Roman" w:hAnsi="Times New Roman" w:cs="Times New Roman"/>
        </w:rPr>
        <w:t xml:space="preserve"> (Table 3).</w:t>
      </w:r>
      <w:r w:rsidR="008A4D19" w:rsidRPr="00975FA4">
        <w:rPr>
          <w:rFonts w:ascii="Times New Roman" w:hAnsi="Times New Roman" w:cs="Times New Roman"/>
        </w:rPr>
        <w:t xml:space="preserve"> The most frequently used 2-word phrases are (in order) </w:t>
      </w:r>
      <w:r w:rsidR="00B80BCD" w:rsidRPr="00975FA4">
        <w:rPr>
          <w:rFonts w:ascii="Times New Roman" w:hAnsi="Times New Roman" w:cs="Times New Roman"/>
        </w:rPr>
        <w:t>“</w:t>
      </w:r>
      <w:r w:rsidR="008A4D19" w:rsidRPr="00975FA4">
        <w:rPr>
          <w:rFonts w:ascii="Times New Roman" w:hAnsi="Times New Roman" w:cs="Times New Roman"/>
        </w:rPr>
        <w:t>of the,</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India on,</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it is,</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sense of,</w:t>
      </w:r>
      <w:r w:rsidR="00B80BCD" w:rsidRPr="00975FA4">
        <w:rPr>
          <w:rFonts w:ascii="Times New Roman" w:hAnsi="Times New Roman" w:cs="Times New Roman"/>
        </w:rPr>
        <w:t>”</w:t>
      </w:r>
      <w:r w:rsidR="008A4D19" w:rsidRPr="00975FA4">
        <w:rPr>
          <w:rFonts w:ascii="Times New Roman" w:hAnsi="Times New Roman" w:cs="Times New Roman"/>
        </w:rPr>
        <w:t xml:space="preserve"> and </w:t>
      </w:r>
      <w:r w:rsidR="00B80BCD" w:rsidRPr="00975FA4">
        <w:rPr>
          <w:rFonts w:ascii="Times New Roman" w:hAnsi="Times New Roman" w:cs="Times New Roman"/>
        </w:rPr>
        <w:t>“</w:t>
      </w:r>
      <w:r w:rsidR="008A4D19" w:rsidRPr="00975FA4">
        <w:rPr>
          <w:rFonts w:ascii="Times New Roman" w:hAnsi="Times New Roman" w:cs="Times New Roman"/>
        </w:rPr>
        <w:t>is the.</w:t>
      </w:r>
      <w:r w:rsidR="00B80BCD" w:rsidRPr="00975FA4">
        <w:rPr>
          <w:rFonts w:ascii="Times New Roman" w:hAnsi="Times New Roman" w:cs="Times New Roman"/>
        </w:rPr>
        <w:t>”</w:t>
      </w:r>
      <w:r w:rsidR="008A4D19" w:rsidRPr="00975FA4">
        <w:rPr>
          <w:rFonts w:ascii="Times New Roman" w:hAnsi="Times New Roman" w:cs="Times New Roman"/>
        </w:rPr>
        <w:t xml:space="preserve"> The most frequently used 3-word phrases are (in order) </w:t>
      </w:r>
      <w:r w:rsidR="00B80BCD" w:rsidRPr="00975FA4">
        <w:rPr>
          <w:rFonts w:ascii="Times New Roman" w:hAnsi="Times New Roman" w:cs="Times New Roman"/>
        </w:rPr>
        <w:t>“</w:t>
      </w:r>
      <w:r w:rsidR="008A4D19" w:rsidRPr="00975FA4">
        <w:rPr>
          <w:rFonts w:ascii="Times New Roman" w:hAnsi="Times New Roman" w:cs="Times New Roman"/>
        </w:rPr>
        <w:t>a sense of,</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the Dalai Lama,</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we need to,</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his holiness the,</w:t>
      </w:r>
      <w:r w:rsidR="00B80BCD" w:rsidRPr="00975FA4">
        <w:rPr>
          <w:rFonts w:ascii="Times New Roman" w:hAnsi="Times New Roman" w:cs="Times New Roman"/>
        </w:rPr>
        <w:t>”</w:t>
      </w:r>
      <w:r w:rsidR="008A4D19" w:rsidRPr="00975FA4">
        <w:rPr>
          <w:rFonts w:ascii="Times New Roman" w:hAnsi="Times New Roman" w:cs="Times New Roman"/>
        </w:rPr>
        <w:t xml:space="preserve"> and </w:t>
      </w:r>
      <w:r w:rsidR="00B80BCD" w:rsidRPr="00975FA4">
        <w:rPr>
          <w:rFonts w:ascii="Times New Roman" w:hAnsi="Times New Roman" w:cs="Times New Roman"/>
        </w:rPr>
        <w:t>“</w:t>
      </w:r>
      <w:r w:rsidR="008A4D19" w:rsidRPr="00975FA4">
        <w:rPr>
          <w:rFonts w:ascii="Times New Roman" w:hAnsi="Times New Roman" w:cs="Times New Roman"/>
        </w:rPr>
        <w:t>holiness the Dalai.</w:t>
      </w:r>
      <w:r w:rsidR="00B80BCD" w:rsidRPr="00975FA4">
        <w:rPr>
          <w:rFonts w:ascii="Times New Roman" w:hAnsi="Times New Roman" w:cs="Times New Roman"/>
        </w:rPr>
        <w:t>”</w:t>
      </w:r>
      <w:r w:rsidR="008A4D19" w:rsidRPr="00975FA4">
        <w:rPr>
          <w:rFonts w:ascii="Times New Roman" w:hAnsi="Times New Roman" w:cs="Times New Roman"/>
        </w:rPr>
        <w:t xml:space="preserve"> The most frequently used 4-word phrases are (in order) </w:t>
      </w:r>
      <w:r w:rsidR="00B80BCD" w:rsidRPr="00975FA4">
        <w:rPr>
          <w:rFonts w:ascii="Times New Roman" w:hAnsi="Times New Roman" w:cs="Times New Roman"/>
        </w:rPr>
        <w:t>“</w:t>
      </w:r>
      <w:r w:rsidR="008A4D19" w:rsidRPr="00975FA4">
        <w:rPr>
          <w:rFonts w:ascii="Times New Roman" w:hAnsi="Times New Roman" w:cs="Times New Roman"/>
        </w:rPr>
        <w:t>his holiness the Dalai,</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holiness the Dalai Lama,</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in Dharamsala India on,</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from Dharamsala India on,</w:t>
      </w:r>
      <w:r w:rsidR="00B80BCD" w:rsidRPr="00975FA4">
        <w:rPr>
          <w:rFonts w:ascii="Times New Roman" w:hAnsi="Times New Roman" w:cs="Times New Roman"/>
        </w:rPr>
        <w:t>”</w:t>
      </w:r>
      <w:r w:rsidR="008A4D19" w:rsidRPr="00975FA4">
        <w:rPr>
          <w:rFonts w:ascii="Times New Roman" w:hAnsi="Times New Roman" w:cs="Times New Roman"/>
        </w:rPr>
        <w:t xml:space="preserve"> and </w:t>
      </w:r>
      <w:r w:rsidR="00B80BCD" w:rsidRPr="00975FA4">
        <w:rPr>
          <w:rFonts w:ascii="Times New Roman" w:hAnsi="Times New Roman" w:cs="Times New Roman"/>
        </w:rPr>
        <w:t>“</w:t>
      </w:r>
      <w:r w:rsidR="008A4D19" w:rsidRPr="00975FA4">
        <w:rPr>
          <w:rFonts w:ascii="Times New Roman" w:hAnsi="Times New Roman" w:cs="Times New Roman"/>
        </w:rPr>
        <w:t xml:space="preserve">of </w:t>
      </w:r>
      <w:r w:rsidR="00C16512" w:rsidRPr="00975FA4">
        <w:rPr>
          <w:rFonts w:ascii="Times New Roman" w:hAnsi="Times New Roman" w:cs="Times New Roman"/>
        </w:rPr>
        <w:t>HHDLs</w:t>
      </w:r>
      <w:r w:rsidR="00150486" w:rsidRPr="00975FA4">
        <w:rPr>
          <w:rStyle w:val="FootnoteReference"/>
          <w:rFonts w:ascii="Times New Roman" w:hAnsi="Times New Roman" w:cs="Times New Roman"/>
        </w:rPr>
        <w:footnoteReference w:id="17"/>
      </w:r>
      <w:r w:rsidR="008A4D19" w:rsidRPr="00975FA4">
        <w:rPr>
          <w:rFonts w:ascii="Times New Roman" w:hAnsi="Times New Roman" w:cs="Times New Roman"/>
        </w:rPr>
        <w:t xml:space="preserve"> visit to.</w:t>
      </w:r>
      <w:r w:rsidR="00B80BCD" w:rsidRPr="00975FA4">
        <w:rPr>
          <w:rFonts w:ascii="Times New Roman" w:hAnsi="Times New Roman" w:cs="Times New Roman"/>
        </w:rPr>
        <w:t>”</w:t>
      </w:r>
      <w:r w:rsidR="008A4D19" w:rsidRPr="00975FA4">
        <w:rPr>
          <w:rFonts w:ascii="Times New Roman" w:hAnsi="Times New Roman" w:cs="Times New Roman"/>
        </w:rPr>
        <w:t xml:space="preserve"> The most frequently used 5-word phrases are (in order) </w:t>
      </w:r>
      <w:r w:rsidR="00B80BCD" w:rsidRPr="00975FA4">
        <w:rPr>
          <w:rFonts w:ascii="Times New Roman" w:hAnsi="Times New Roman" w:cs="Times New Roman"/>
        </w:rPr>
        <w:t>“</w:t>
      </w:r>
      <w:r w:rsidR="008A4D19" w:rsidRPr="00975FA4">
        <w:rPr>
          <w:rFonts w:ascii="Times New Roman" w:hAnsi="Times New Roman" w:cs="Times New Roman"/>
        </w:rPr>
        <w:t>his holiness the Dalai lama,</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 xml:space="preserve">photos of </w:t>
      </w:r>
      <w:r w:rsidR="00C16512" w:rsidRPr="00975FA4">
        <w:rPr>
          <w:rFonts w:ascii="Times New Roman" w:hAnsi="Times New Roman" w:cs="Times New Roman"/>
        </w:rPr>
        <w:t>HHDLs</w:t>
      </w:r>
      <w:r w:rsidR="008A4D19" w:rsidRPr="00975FA4">
        <w:rPr>
          <w:rFonts w:ascii="Times New Roman" w:hAnsi="Times New Roman" w:cs="Times New Roman"/>
        </w:rPr>
        <w:t xml:space="preserve"> visit to,</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sense of concern for others,</w:t>
      </w:r>
      <w:r w:rsidR="00B80BCD" w:rsidRPr="00975FA4">
        <w:rPr>
          <w:rFonts w:ascii="Times New Roman" w:hAnsi="Times New Roman" w:cs="Times New Roman"/>
        </w:rPr>
        <w:t>”</w:t>
      </w:r>
      <w:r w:rsidR="008A4D19" w:rsidRPr="00975FA4">
        <w:rPr>
          <w:rFonts w:ascii="Times New Roman" w:hAnsi="Times New Roman" w:cs="Times New Roman"/>
        </w:rPr>
        <w:t xml:space="preserve"> </w:t>
      </w:r>
      <w:r w:rsidR="00B80BCD" w:rsidRPr="00975FA4">
        <w:rPr>
          <w:rFonts w:ascii="Times New Roman" w:hAnsi="Times New Roman" w:cs="Times New Roman"/>
        </w:rPr>
        <w:t>“</w:t>
      </w:r>
      <w:r w:rsidR="008A4D19" w:rsidRPr="00975FA4">
        <w:rPr>
          <w:rFonts w:ascii="Times New Roman" w:hAnsi="Times New Roman" w:cs="Times New Roman"/>
        </w:rPr>
        <w:t>here are some photos of,</w:t>
      </w:r>
      <w:r w:rsidR="00B80BCD" w:rsidRPr="00975FA4">
        <w:rPr>
          <w:rFonts w:ascii="Times New Roman" w:hAnsi="Times New Roman" w:cs="Times New Roman"/>
        </w:rPr>
        <w:t>”</w:t>
      </w:r>
      <w:r w:rsidR="008A4D19" w:rsidRPr="00975FA4">
        <w:rPr>
          <w:rFonts w:ascii="Times New Roman" w:hAnsi="Times New Roman" w:cs="Times New Roman"/>
        </w:rPr>
        <w:t xml:space="preserve"> and </w:t>
      </w:r>
      <w:r w:rsidR="00B80BCD" w:rsidRPr="00975FA4">
        <w:rPr>
          <w:rFonts w:ascii="Times New Roman" w:hAnsi="Times New Roman" w:cs="Times New Roman"/>
        </w:rPr>
        <w:t>“</w:t>
      </w:r>
      <w:r w:rsidR="008A4D19" w:rsidRPr="00975FA4">
        <w:rPr>
          <w:rFonts w:ascii="Times New Roman" w:hAnsi="Times New Roman" w:cs="Times New Roman"/>
        </w:rPr>
        <w:t>a sense of concern for.</w:t>
      </w:r>
      <w:r w:rsidR="00B80BCD" w:rsidRPr="00975FA4">
        <w:rPr>
          <w:rFonts w:ascii="Times New Roman" w:hAnsi="Times New Roman" w:cs="Times New Roman"/>
        </w:rPr>
        <w:t>”</w:t>
      </w:r>
      <w:r w:rsidR="008A4D19" w:rsidRPr="00975FA4">
        <w:rPr>
          <w:rFonts w:ascii="Times New Roman" w:hAnsi="Times New Roman" w:cs="Times New Roman"/>
        </w:rPr>
        <w:t xml:space="preserve"> </w:t>
      </w:r>
    </w:p>
    <w:p w14:paraId="539AB8F9" w14:textId="5569F5F9" w:rsidR="008A4D19" w:rsidRPr="00975FA4" w:rsidRDefault="008A4D19" w:rsidP="006937C0">
      <w:pPr>
        <w:spacing w:line="480" w:lineRule="auto"/>
        <w:rPr>
          <w:rFonts w:ascii="Times New Roman" w:hAnsi="Times New Roman" w:cs="Times New Roman"/>
        </w:rPr>
      </w:pPr>
      <w:r w:rsidRPr="00975FA4">
        <w:rPr>
          <w:rFonts w:ascii="Times New Roman" w:hAnsi="Times New Roman" w:cs="Times New Roman"/>
        </w:rPr>
        <w:tab/>
        <w:t xml:space="preserve">When looking specifically at the word frequency analysis, many of the words are </w:t>
      </w:r>
      <w:r w:rsidR="00255A07" w:rsidRPr="00975FA4">
        <w:rPr>
          <w:rFonts w:ascii="Times New Roman" w:hAnsi="Times New Roman" w:cs="Times New Roman"/>
        </w:rPr>
        <w:t xml:space="preserve">synonyms </w:t>
      </w:r>
      <w:r w:rsidRPr="00975FA4">
        <w:rPr>
          <w:rFonts w:ascii="Times New Roman" w:hAnsi="Times New Roman" w:cs="Times New Roman"/>
        </w:rPr>
        <w:t>of the same word, as men</w:t>
      </w:r>
      <w:r w:rsidR="00255A07" w:rsidRPr="00975FA4">
        <w:rPr>
          <w:rFonts w:ascii="Times New Roman" w:hAnsi="Times New Roman" w:cs="Times New Roman"/>
        </w:rPr>
        <w:t>tioned above</w:t>
      </w:r>
      <w:r w:rsidR="00CA27B7" w:rsidRPr="00975FA4">
        <w:rPr>
          <w:rFonts w:ascii="Times New Roman" w:hAnsi="Times New Roman" w:cs="Times New Roman"/>
        </w:rPr>
        <w:t xml:space="preserve"> (Table 4)</w:t>
      </w:r>
      <w:r w:rsidR="00255A07" w:rsidRPr="00975FA4">
        <w:rPr>
          <w:rFonts w:ascii="Times New Roman" w:hAnsi="Times New Roman" w:cs="Times New Roman"/>
        </w:rPr>
        <w:t xml:space="preserve">. The group of synonyms </w:t>
      </w:r>
      <w:r w:rsidRPr="00975FA4">
        <w:rPr>
          <w:rFonts w:ascii="Times New Roman" w:hAnsi="Times New Roman" w:cs="Times New Roman"/>
        </w:rPr>
        <w:t xml:space="preserve">used most frequently at 3.87% are </w:t>
      </w:r>
      <w:r w:rsidR="00B80BCD" w:rsidRPr="00975FA4">
        <w:rPr>
          <w:rFonts w:ascii="Times New Roman" w:hAnsi="Times New Roman" w:cs="Times New Roman"/>
        </w:rPr>
        <w:t>“</w:t>
      </w:r>
      <w:r w:rsidRPr="00975FA4">
        <w:rPr>
          <w:rFonts w:ascii="Times New Roman" w:hAnsi="Times New Roman" w:cs="Times New Roman"/>
        </w:rPr>
        <w:t>us,</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we,</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our,</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ourselves,</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ours.</w:t>
      </w:r>
      <w:r w:rsidR="00B80BCD" w:rsidRPr="00975FA4">
        <w:rPr>
          <w:rFonts w:ascii="Times New Roman" w:hAnsi="Times New Roman" w:cs="Times New Roman"/>
        </w:rPr>
        <w:t>”</w:t>
      </w:r>
      <w:r w:rsidRPr="00975FA4">
        <w:rPr>
          <w:rFonts w:ascii="Times New Roman" w:hAnsi="Times New Roman" w:cs="Times New Roman"/>
        </w:rPr>
        <w:t xml:space="preserve"> The group of </w:t>
      </w:r>
      <w:r w:rsidR="00255A07" w:rsidRPr="00975FA4">
        <w:rPr>
          <w:rFonts w:ascii="Times New Roman" w:hAnsi="Times New Roman" w:cs="Times New Roman"/>
        </w:rPr>
        <w:t xml:space="preserve">synonyms </w:t>
      </w:r>
      <w:r w:rsidRPr="00975FA4">
        <w:rPr>
          <w:rFonts w:ascii="Times New Roman" w:hAnsi="Times New Roman" w:cs="Times New Roman"/>
        </w:rPr>
        <w:t xml:space="preserve">used second most frequently at 0.99% are </w:t>
      </w:r>
      <w:r w:rsidR="00B80BCD" w:rsidRPr="00975FA4">
        <w:rPr>
          <w:rFonts w:ascii="Times New Roman" w:hAnsi="Times New Roman" w:cs="Times New Roman"/>
        </w:rPr>
        <w:t>“</w:t>
      </w:r>
      <w:r w:rsidRPr="00975FA4">
        <w:rPr>
          <w:rFonts w:ascii="Times New Roman" w:hAnsi="Times New Roman" w:cs="Times New Roman"/>
        </w:rPr>
        <w:t>compassion</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compassionate.</w:t>
      </w:r>
      <w:r w:rsidR="00B80BCD" w:rsidRPr="00975FA4">
        <w:rPr>
          <w:rFonts w:ascii="Times New Roman" w:hAnsi="Times New Roman" w:cs="Times New Roman"/>
        </w:rPr>
        <w:t>”</w:t>
      </w:r>
      <w:r w:rsidRPr="00975FA4">
        <w:rPr>
          <w:rFonts w:ascii="Times New Roman" w:hAnsi="Times New Roman" w:cs="Times New Roman"/>
        </w:rPr>
        <w:t xml:space="preserve"> The group of </w:t>
      </w:r>
      <w:r w:rsidR="00255A07" w:rsidRPr="00975FA4">
        <w:rPr>
          <w:rFonts w:ascii="Times New Roman" w:hAnsi="Times New Roman" w:cs="Times New Roman"/>
        </w:rPr>
        <w:t xml:space="preserve">synonyms </w:t>
      </w:r>
      <w:r w:rsidRPr="00975FA4">
        <w:rPr>
          <w:rFonts w:ascii="Times New Roman" w:hAnsi="Times New Roman" w:cs="Times New Roman"/>
        </w:rPr>
        <w:t xml:space="preserve">used third most frequently at 0.90% are </w:t>
      </w:r>
      <w:r w:rsidR="00B80BCD" w:rsidRPr="00975FA4">
        <w:rPr>
          <w:rFonts w:ascii="Times New Roman" w:hAnsi="Times New Roman" w:cs="Times New Roman"/>
        </w:rPr>
        <w:t>“</w:t>
      </w:r>
      <w:r w:rsidRPr="00975FA4">
        <w:rPr>
          <w:rFonts w:ascii="Times New Roman" w:hAnsi="Times New Roman" w:cs="Times New Roman"/>
        </w:rPr>
        <w:t>humanity,</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human,</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flesh,</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fleshly,</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people,</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person,</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humans,</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persons.</w:t>
      </w:r>
      <w:r w:rsidR="00B80BCD" w:rsidRPr="00975FA4">
        <w:rPr>
          <w:rFonts w:ascii="Times New Roman" w:hAnsi="Times New Roman" w:cs="Times New Roman"/>
        </w:rPr>
        <w:t>”</w:t>
      </w:r>
      <w:r w:rsidRPr="00975FA4">
        <w:rPr>
          <w:rFonts w:ascii="Times New Roman" w:hAnsi="Times New Roman" w:cs="Times New Roman"/>
        </w:rPr>
        <w:t xml:space="preserve"> The group of </w:t>
      </w:r>
      <w:r w:rsidR="00255A07" w:rsidRPr="00975FA4">
        <w:rPr>
          <w:rFonts w:ascii="Times New Roman" w:hAnsi="Times New Roman" w:cs="Times New Roman"/>
        </w:rPr>
        <w:t xml:space="preserve">synonyms </w:t>
      </w:r>
      <w:r w:rsidRPr="00975FA4">
        <w:rPr>
          <w:rFonts w:ascii="Times New Roman" w:hAnsi="Times New Roman" w:cs="Times New Roman"/>
        </w:rPr>
        <w:t xml:space="preserve">used fourth most frequently at 0.87% are </w:t>
      </w:r>
      <w:r w:rsidR="00B80BCD" w:rsidRPr="00975FA4">
        <w:rPr>
          <w:rFonts w:ascii="Times New Roman" w:hAnsi="Times New Roman" w:cs="Times New Roman"/>
        </w:rPr>
        <w:t>“</w:t>
      </w:r>
      <w:r w:rsidRPr="00975FA4">
        <w:rPr>
          <w:rFonts w:ascii="Times New Roman" w:hAnsi="Times New Roman" w:cs="Times New Roman"/>
        </w:rPr>
        <w:t>happiness,</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joy,</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happy,</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joyful,</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happier,</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contentment,</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joyfulness.</w:t>
      </w:r>
      <w:r w:rsidR="00B80BCD" w:rsidRPr="00975FA4">
        <w:rPr>
          <w:rFonts w:ascii="Times New Roman" w:hAnsi="Times New Roman" w:cs="Times New Roman"/>
        </w:rPr>
        <w:t>”</w:t>
      </w:r>
      <w:r w:rsidRPr="00975FA4">
        <w:rPr>
          <w:rFonts w:ascii="Times New Roman" w:hAnsi="Times New Roman" w:cs="Times New Roman"/>
        </w:rPr>
        <w:t xml:space="preserve"> The group of </w:t>
      </w:r>
      <w:r w:rsidR="00255A07" w:rsidRPr="00975FA4">
        <w:rPr>
          <w:rFonts w:ascii="Times New Roman" w:hAnsi="Times New Roman" w:cs="Times New Roman"/>
        </w:rPr>
        <w:t xml:space="preserve">synonyms </w:t>
      </w:r>
      <w:r w:rsidRPr="00975FA4">
        <w:rPr>
          <w:rFonts w:ascii="Times New Roman" w:hAnsi="Times New Roman" w:cs="Times New Roman"/>
        </w:rPr>
        <w:t xml:space="preserve">used fifth most </w:t>
      </w:r>
      <w:r w:rsidR="0036513A">
        <w:rPr>
          <w:rFonts w:ascii="Times New Roman" w:hAnsi="Times New Roman" w:cs="Times New Roman"/>
        </w:rPr>
        <w:t>frequently at 0.84</w:t>
      </w:r>
      <w:r w:rsidRPr="00975FA4">
        <w:rPr>
          <w:rFonts w:ascii="Times New Roman" w:hAnsi="Times New Roman" w:cs="Times New Roman"/>
        </w:rPr>
        <w:t xml:space="preserve">% are </w:t>
      </w:r>
      <w:r w:rsidR="0036513A">
        <w:rPr>
          <w:rFonts w:ascii="Times New Roman" w:hAnsi="Times New Roman" w:cs="Times New Roman"/>
        </w:rPr>
        <w:t xml:space="preserve">“you,” “yourselves,” “your,” and “yourself.” </w:t>
      </w:r>
      <w:r w:rsidRPr="00975FA4">
        <w:rPr>
          <w:rFonts w:ascii="Times New Roman" w:hAnsi="Times New Roman" w:cs="Times New Roman"/>
        </w:rPr>
        <w:t xml:space="preserve">The remaining </w:t>
      </w:r>
      <w:r w:rsidR="00255A07" w:rsidRPr="00975FA4">
        <w:rPr>
          <w:rFonts w:ascii="Times New Roman" w:hAnsi="Times New Roman" w:cs="Times New Roman"/>
        </w:rPr>
        <w:t xml:space="preserve">synonyms used </w:t>
      </w:r>
      <w:r w:rsidR="0036513A">
        <w:rPr>
          <w:rFonts w:ascii="Times New Roman" w:hAnsi="Times New Roman" w:cs="Times New Roman"/>
        </w:rPr>
        <w:t>range from an average of 0.81</w:t>
      </w:r>
      <w:r w:rsidRPr="00975FA4">
        <w:rPr>
          <w:rFonts w:ascii="Times New Roman" w:hAnsi="Times New Roman" w:cs="Times New Roman"/>
        </w:rPr>
        <w:t>% to 0.01%.</w:t>
      </w:r>
    </w:p>
    <w:p w14:paraId="71B6FABA" w14:textId="0D3255AC" w:rsidR="008A4D19" w:rsidRPr="00975FA4" w:rsidRDefault="008A4D19" w:rsidP="006937C0">
      <w:pPr>
        <w:spacing w:line="480" w:lineRule="auto"/>
        <w:ind w:firstLine="720"/>
        <w:rPr>
          <w:rFonts w:ascii="Times New Roman" w:hAnsi="Times New Roman" w:cs="Times New Roman"/>
        </w:rPr>
      </w:pPr>
      <w:r w:rsidRPr="00975FA4">
        <w:rPr>
          <w:rFonts w:ascii="Times New Roman" w:hAnsi="Times New Roman" w:cs="Times New Roman"/>
        </w:rPr>
        <w:t xml:space="preserve">5.83% of the words the Dalai Lama published on Twitter were used 20 times or more, and 50.07% of the words the Dalai Lama published on Twitter were used only once. 74.62% of the 2-word phrases the Dalai Lama published on Twitter were used only once and 0.62% of the 2-word phrases the Dalai Lama published on Twitter were used 20 times or more. Over 85% of the 3-word phrases, 4-word phrases, and 5-word phrases were used only once. </w:t>
      </w:r>
      <w:r w:rsidR="0065482E" w:rsidRPr="00975FA4">
        <w:rPr>
          <w:rFonts w:ascii="Times New Roman" w:hAnsi="Times New Roman" w:cs="Times New Roman"/>
        </w:rPr>
        <w:t>Again, this information is important to note because it demonstrates that there are few words and phrases that are consistently used within his tweets.</w:t>
      </w:r>
    </w:p>
    <w:p w14:paraId="62182C18" w14:textId="2897EA7F" w:rsidR="00FB2D3E" w:rsidRPr="00975FA4" w:rsidRDefault="008A4D19" w:rsidP="006937C0">
      <w:pPr>
        <w:spacing w:line="480" w:lineRule="auto"/>
        <w:rPr>
          <w:rFonts w:ascii="Times New Roman" w:hAnsi="Times New Roman" w:cs="Times New Roman"/>
        </w:rPr>
      </w:pPr>
      <w:r w:rsidRPr="00975FA4">
        <w:rPr>
          <w:rFonts w:ascii="Times New Roman" w:hAnsi="Times New Roman" w:cs="Times New Roman"/>
        </w:rPr>
        <w:tab/>
        <w:t>In regards to interesting findings, the Dalai Lama re</w:t>
      </w:r>
      <w:r w:rsidR="00150486" w:rsidRPr="00975FA4">
        <w:rPr>
          <w:rFonts w:ascii="Times New Roman" w:hAnsi="Times New Roman" w:cs="Times New Roman"/>
        </w:rPr>
        <w:t xml:space="preserve">ferred to the Buddhist </w:t>
      </w:r>
      <w:r w:rsidR="00592922">
        <w:rPr>
          <w:rFonts w:ascii="Times New Roman" w:hAnsi="Times New Roman" w:cs="Times New Roman"/>
        </w:rPr>
        <w:t>Supreme Being</w:t>
      </w:r>
      <w:r w:rsidRPr="00975FA4">
        <w:rPr>
          <w:rFonts w:ascii="Times New Roman" w:hAnsi="Times New Roman" w:cs="Times New Roman"/>
        </w:rPr>
        <w:t xml:space="preserve"> only 6 times (0.03%). There is no mention of </w:t>
      </w:r>
      <w:r w:rsidR="00B80BCD" w:rsidRPr="00975FA4">
        <w:rPr>
          <w:rFonts w:ascii="Times New Roman" w:hAnsi="Times New Roman" w:cs="Times New Roman"/>
        </w:rPr>
        <w:t>“</w:t>
      </w:r>
      <w:r w:rsidRPr="00975FA4">
        <w:rPr>
          <w:rFonts w:ascii="Times New Roman" w:hAnsi="Times New Roman" w:cs="Times New Roman"/>
        </w:rPr>
        <w:t>sick,</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evil,</w:t>
      </w:r>
      <w:r w:rsidR="00B80BCD" w:rsidRPr="00975FA4">
        <w:rPr>
          <w:rFonts w:ascii="Times New Roman" w:hAnsi="Times New Roman" w:cs="Times New Roman"/>
        </w:rPr>
        <w:t>”</w:t>
      </w:r>
      <w:r w:rsidRPr="00975FA4">
        <w:rPr>
          <w:rFonts w:ascii="Times New Roman" w:hAnsi="Times New Roman" w:cs="Times New Roman"/>
        </w:rPr>
        <w:t xml:space="preserve"> or </w:t>
      </w:r>
      <w:r w:rsidR="00B80BCD" w:rsidRPr="00975FA4">
        <w:rPr>
          <w:rFonts w:ascii="Times New Roman" w:hAnsi="Times New Roman" w:cs="Times New Roman"/>
        </w:rPr>
        <w:t>“</w:t>
      </w:r>
      <w:r w:rsidRPr="00975FA4">
        <w:rPr>
          <w:rFonts w:ascii="Times New Roman" w:hAnsi="Times New Roman" w:cs="Times New Roman"/>
        </w:rPr>
        <w:t>bad.</w:t>
      </w:r>
      <w:r w:rsidR="00B80BCD" w:rsidRPr="00975FA4">
        <w:rPr>
          <w:rFonts w:ascii="Times New Roman" w:hAnsi="Times New Roman" w:cs="Times New Roman"/>
        </w:rPr>
        <w:t>”</w:t>
      </w:r>
      <w:r w:rsidRPr="00975FA4">
        <w:rPr>
          <w:rFonts w:ascii="Times New Roman" w:hAnsi="Times New Roman" w:cs="Times New Roman"/>
        </w:rPr>
        <w:t xml:space="preserve"> The Dalai Lama referred to himself (by use of </w:t>
      </w:r>
      <w:r w:rsidR="00B80BCD" w:rsidRPr="00975FA4">
        <w:rPr>
          <w:rFonts w:ascii="Times New Roman" w:hAnsi="Times New Roman" w:cs="Times New Roman"/>
        </w:rPr>
        <w:t>“</w:t>
      </w:r>
      <w:r w:rsidRPr="00975FA4">
        <w:rPr>
          <w:rFonts w:ascii="Times New Roman" w:hAnsi="Times New Roman" w:cs="Times New Roman"/>
        </w:rPr>
        <w:t>I,</w:t>
      </w:r>
      <w:r w:rsidR="00B80BCD" w:rsidRPr="00975FA4">
        <w:rPr>
          <w:rFonts w:ascii="Times New Roman" w:hAnsi="Times New Roman" w:cs="Times New Roman"/>
        </w:rPr>
        <w:t>”</w:t>
      </w:r>
      <w:r w:rsidRPr="00975FA4">
        <w:rPr>
          <w:rFonts w:ascii="Times New Roman" w:hAnsi="Times New Roman" w:cs="Times New Roman"/>
        </w:rPr>
        <w:t xml:space="preserve"> me,</w:t>
      </w:r>
      <w:r w:rsidR="00B80BCD" w:rsidRPr="00975FA4">
        <w:rPr>
          <w:rFonts w:ascii="Times New Roman" w:hAnsi="Times New Roman" w:cs="Times New Roman"/>
        </w:rPr>
        <w:t>”</w:t>
      </w:r>
      <w:r w:rsidRPr="00975FA4">
        <w:rPr>
          <w:rFonts w:ascii="Times New Roman" w:hAnsi="Times New Roman" w:cs="Times New Roman"/>
        </w:rPr>
        <w:t xml:space="preserve"> or </w:t>
      </w:r>
      <w:r w:rsidR="00B80BCD" w:rsidRPr="00975FA4">
        <w:rPr>
          <w:rFonts w:ascii="Times New Roman" w:hAnsi="Times New Roman" w:cs="Times New Roman"/>
        </w:rPr>
        <w:t>“</w:t>
      </w:r>
      <w:r w:rsidRPr="00975FA4">
        <w:rPr>
          <w:rFonts w:ascii="Times New Roman" w:hAnsi="Times New Roman" w:cs="Times New Roman"/>
        </w:rPr>
        <w:t>my</w:t>
      </w:r>
      <w:r w:rsidR="00B80BCD" w:rsidRPr="00975FA4">
        <w:rPr>
          <w:rFonts w:ascii="Times New Roman" w:hAnsi="Times New Roman" w:cs="Times New Roman"/>
        </w:rPr>
        <w:t>”</w:t>
      </w:r>
      <w:r w:rsidRPr="00975FA4">
        <w:rPr>
          <w:rFonts w:ascii="Times New Roman" w:hAnsi="Times New Roman" w:cs="Times New Roman"/>
        </w:rPr>
        <w:t xml:space="preserve">) in 0.56% of his published tweets and referred to his followers (by use of </w:t>
      </w:r>
      <w:r w:rsidR="00B80BCD" w:rsidRPr="00975FA4">
        <w:rPr>
          <w:rFonts w:ascii="Times New Roman" w:hAnsi="Times New Roman" w:cs="Times New Roman"/>
        </w:rPr>
        <w:t>“</w:t>
      </w:r>
      <w:r w:rsidRPr="00975FA4">
        <w:rPr>
          <w:rFonts w:ascii="Times New Roman" w:hAnsi="Times New Roman" w:cs="Times New Roman"/>
        </w:rPr>
        <w:t>you,</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yourselves,</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yourself,</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your</w:t>
      </w:r>
      <w:r w:rsidR="00B80BCD" w:rsidRPr="00975FA4">
        <w:rPr>
          <w:rFonts w:ascii="Times New Roman" w:hAnsi="Times New Roman" w:cs="Times New Roman"/>
        </w:rPr>
        <w:t>”</w:t>
      </w:r>
      <w:r w:rsidRPr="00975FA4">
        <w:rPr>
          <w:rFonts w:ascii="Times New Roman" w:hAnsi="Times New Roman" w:cs="Times New Roman"/>
        </w:rPr>
        <w:t xml:space="preserve">) in 0.84% of his tweets. The Dalai Lama referred to </w:t>
      </w:r>
      <w:r w:rsidR="00B80BCD" w:rsidRPr="00975FA4">
        <w:rPr>
          <w:rFonts w:ascii="Times New Roman" w:hAnsi="Times New Roman" w:cs="Times New Roman"/>
        </w:rPr>
        <w:t>“</w:t>
      </w:r>
      <w:r w:rsidRPr="00975FA4">
        <w:rPr>
          <w:rFonts w:ascii="Times New Roman" w:hAnsi="Times New Roman" w:cs="Times New Roman"/>
        </w:rPr>
        <w:t>love</w:t>
      </w:r>
      <w:r w:rsidR="00B80BCD" w:rsidRPr="00975FA4">
        <w:rPr>
          <w:rFonts w:ascii="Times New Roman" w:hAnsi="Times New Roman" w:cs="Times New Roman"/>
        </w:rPr>
        <w:t>”</w:t>
      </w:r>
      <w:r w:rsidRPr="00975FA4">
        <w:rPr>
          <w:rFonts w:ascii="Times New Roman" w:hAnsi="Times New Roman" w:cs="Times New Roman"/>
        </w:rPr>
        <w:t xml:space="preserve"> (or a similar </w:t>
      </w:r>
      <w:r w:rsidR="00255A07" w:rsidRPr="00975FA4">
        <w:rPr>
          <w:rFonts w:ascii="Times New Roman" w:hAnsi="Times New Roman" w:cs="Times New Roman"/>
        </w:rPr>
        <w:t>synonym</w:t>
      </w:r>
      <w:r w:rsidRPr="00975FA4">
        <w:rPr>
          <w:rFonts w:ascii="Times New Roman" w:hAnsi="Times New Roman" w:cs="Times New Roman"/>
        </w:rPr>
        <w:t>)</w:t>
      </w:r>
      <w:r w:rsidR="00C16512" w:rsidRPr="00975FA4">
        <w:rPr>
          <w:rStyle w:val="FootnoteReference"/>
          <w:rFonts w:ascii="Times New Roman" w:hAnsi="Times New Roman" w:cs="Times New Roman"/>
        </w:rPr>
        <w:footnoteReference w:id="18"/>
      </w:r>
      <w:r w:rsidRPr="00975FA4">
        <w:rPr>
          <w:rFonts w:ascii="Times New Roman" w:hAnsi="Times New Roman" w:cs="Times New Roman"/>
        </w:rPr>
        <w:t xml:space="preserve"> in 0.46% of his tweets and referred to </w:t>
      </w:r>
      <w:r w:rsidR="00B80BCD" w:rsidRPr="00975FA4">
        <w:rPr>
          <w:rFonts w:ascii="Times New Roman" w:hAnsi="Times New Roman" w:cs="Times New Roman"/>
        </w:rPr>
        <w:t>“</w:t>
      </w:r>
      <w:r w:rsidRPr="00975FA4">
        <w:rPr>
          <w:rFonts w:ascii="Times New Roman" w:hAnsi="Times New Roman" w:cs="Times New Roman"/>
        </w:rPr>
        <w:t>hate</w:t>
      </w:r>
      <w:r w:rsidR="00B80BCD" w:rsidRPr="00975FA4">
        <w:rPr>
          <w:rFonts w:ascii="Times New Roman" w:hAnsi="Times New Roman" w:cs="Times New Roman"/>
        </w:rPr>
        <w:t>”</w:t>
      </w:r>
      <w:r w:rsidRPr="00975FA4">
        <w:rPr>
          <w:rFonts w:ascii="Times New Roman" w:hAnsi="Times New Roman" w:cs="Times New Roman"/>
        </w:rPr>
        <w:t xml:space="preserve"> (or a similar </w:t>
      </w:r>
      <w:r w:rsidR="00255A07" w:rsidRPr="00975FA4">
        <w:rPr>
          <w:rFonts w:ascii="Times New Roman" w:hAnsi="Times New Roman" w:cs="Times New Roman"/>
        </w:rPr>
        <w:t>synonym</w:t>
      </w:r>
      <w:r w:rsidRPr="00975FA4">
        <w:rPr>
          <w:rFonts w:ascii="Times New Roman" w:hAnsi="Times New Roman" w:cs="Times New Roman"/>
        </w:rPr>
        <w:t>)</w:t>
      </w:r>
      <w:r w:rsidR="00C16512" w:rsidRPr="00975FA4">
        <w:rPr>
          <w:rStyle w:val="FootnoteReference"/>
          <w:rFonts w:ascii="Times New Roman" w:hAnsi="Times New Roman" w:cs="Times New Roman"/>
        </w:rPr>
        <w:footnoteReference w:id="19"/>
      </w:r>
      <w:r w:rsidRPr="00975FA4">
        <w:rPr>
          <w:rFonts w:ascii="Times New Roman" w:hAnsi="Times New Roman" w:cs="Times New Roman"/>
        </w:rPr>
        <w:t xml:space="preserve"> in 0.09% of his tweets. The Dalai Lama refer</w:t>
      </w:r>
      <w:r w:rsidR="0065482E" w:rsidRPr="00975FA4">
        <w:rPr>
          <w:rFonts w:ascii="Times New Roman" w:hAnsi="Times New Roman" w:cs="Times New Roman"/>
        </w:rPr>
        <w:t>red</w:t>
      </w:r>
      <w:r w:rsidRPr="00975FA4">
        <w:rPr>
          <w:rFonts w:ascii="Times New Roman" w:hAnsi="Times New Roman" w:cs="Times New Roman"/>
        </w:rPr>
        <w:t xml:space="preserve"> to</w:t>
      </w:r>
      <w:r w:rsidR="00157347"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nonviolence</w:t>
      </w:r>
      <w:r w:rsidR="00B80BCD" w:rsidRPr="00975FA4">
        <w:rPr>
          <w:rFonts w:ascii="Times New Roman" w:hAnsi="Times New Roman" w:cs="Times New Roman"/>
        </w:rPr>
        <w:t>”</w:t>
      </w:r>
      <w:r w:rsidRPr="00975FA4">
        <w:rPr>
          <w:rFonts w:ascii="Times New Roman" w:hAnsi="Times New Roman" w:cs="Times New Roman"/>
        </w:rPr>
        <w:t xml:space="preserve"> in 0.11% of his tweets and </w:t>
      </w:r>
      <w:r w:rsidR="00B80BCD" w:rsidRPr="00975FA4">
        <w:rPr>
          <w:rFonts w:ascii="Times New Roman" w:hAnsi="Times New Roman" w:cs="Times New Roman"/>
        </w:rPr>
        <w:t>“</w:t>
      </w:r>
      <w:r w:rsidRPr="00975FA4">
        <w:rPr>
          <w:rFonts w:ascii="Times New Roman" w:hAnsi="Times New Roman" w:cs="Times New Roman"/>
        </w:rPr>
        <w:t>peace</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peaceful</w:t>
      </w:r>
      <w:r w:rsidR="00B80BCD" w:rsidRPr="00975FA4">
        <w:rPr>
          <w:rFonts w:ascii="Times New Roman" w:hAnsi="Times New Roman" w:cs="Times New Roman"/>
        </w:rPr>
        <w:t>”</w:t>
      </w:r>
      <w:r w:rsidRPr="00975FA4">
        <w:rPr>
          <w:rFonts w:ascii="Times New Roman" w:hAnsi="Times New Roman" w:cs="Times New Roman"/>
        </w:rPr>
        <w:t xml:space="preserve"> in 0.65% of his tweets. The Dalai Lama refer</w:t>
      </w:r>
      <w:r w:rsidR="0065482E" w:rsidRPr="00975FA4">
        <w:rPr>
          <w:rFonts w:ascii="Times New Roman" w:hAnsi="Times New Roman" w:cs="Times New Roman"/>
        </w:rPr>
        <w:t>red</w:t>
      </w:r>
      <w:r w:rsidRPr="00975FA4">
        <w:rPr>
          <w:rFonts w:ascii="Times New Roman" w:hAnsi="Times New Roman" w:cs="Times New Roman"/>
        </w:rPr>
        <w:t xml:space="preserve"> to </w:t>
      </w:r>
      <w:r w:rsidR="00B80BCD" w:rsidRPr="00975FA4">
        <w:rPr>
          <w:rFonts w:ascii="Times New Roman" w:hAnsi="Times New Roman" w:cs="Times New Roman"/>
        </w:rPr>
        <w:t>“</w:t>
      </w:r>
      <w:r w:rsidRPr="00975FA4">
        <w:rPr>
          <w:rFonts w:ascii="Times New Roman" w:hAnsi="Times New Roman" w:cs="Times New Roman"/>
        </w:rPr>
        <w:t>violence,</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war,</w:t>
      </w:r>
      <w:r w:rsidR="00B80BCD" w:rsidRPr="00975FA4">
        <w:rPr>
          <w:rFonts w:ascii="Times New Roman" w:hAnsi="Times New Roman" w:cs="Times New Roman"/>
        </w:rPr>
        <w:t>”</w:t>
      </w:r>
      <w:r w:rsidRPr="00975FA4">
        <w:rPr>
          <w:rFonts w:ascii="Times New Roman" w:hAnsi="Times New Roman" w:cs="Times New Roman"/>
        </w:rPr>
        <w:t xml:space="preserve"> (and similar </w:t>
      </w:r>
      <w:r w:rsidR="00255A07" w:rsidRPr="00975FA4">
        <w:rPr>
          <w:rFonts w:ascii="Times New Roman" w:hAnsi="Times New Roman" w:cs="Times New Roman"/>
        </w:rPr>
        <w:t>synonym</w:t>
      </w:r>
      <w:r w:rsidRPr="00975FA4">
        <w:rPr>
          <w:rFonts w:ascii="Times New Roman" w:hAnsi="Times New Roman" w:cs="Times New Roman"/>
        </w:rPr>
        <w:t>)</w:t>
      </w:r>
      <w:r w:rsidR="00C16512" w:rsidRPr="00975FA4">
        <w:rPr>
          <w:rStyle w:val="FootnoteReference"/>
          <w:rFonts w:ascii="Times New Roman" w:hAnsi="Times New Roman" w:cs="Times New Roman"/>
        </w:rPr>
        <w:footnoteReference w:id="20"/>
      </w:r>
      <w:r w:rsidRPr="00975FA4">
        <w:rPr>
          <w:rFonts w:ascii="Times New Roman" w:hAnsi="Times New Roman" w:cs="Times New Roman"/>
        </w:rPr>
        <w:t xml:space="preserve"> in 0.21% of his tweets. </w:t>
      </w:r>
    </w:p>
    <w:p w14:paraId="0B86281A" w14:textId="670BC4E1" w:rsidR="00CA27B7" w:rsidRPr="00975FA4" w:rsidRDefault="006937C0" w:rsidP="006937C0">
      <w:pPr>
        <w:spacing w:line="480" w:lineRule="auto"/>
        <w:rPr>
          <w:rFonts w:ascii="Times New Roman" w:hAnsi="Times New Roman" w:cs="Times New Roman"/>
        </w:rPr>
      </w:pPr>
      <w:r w:rsidRPr="00975FA4">
        <w:rPr>
          <w:rFonts w:ascii="Times New Roman" w:hAnsi="Times New Roman" w:cs="Times New Roman"/>
          <w:noProof/>
        </w:rPr>
        <w:drawing>
          <wp:anchor distT="0" distB="0" distL="114300" distR="114300" simplePos="0" relativeHeight="251660288" behindDoc="1" locked="0" layoutInCell="1" allowOverlap="1" wp14:anchorId="73A28B80" wp14:editId="498CD52A">
            <wp:simplePos x="0" y="0"/>
            <wp:positionH relativeFrom="column">
              <wp:posOffset>0</wp:posOffset>
            </wp:positionH>
            <wp:positionV relativeFrom="paragraph">
              <wp:posOffset>45720</wp:posOffset>
            </wp:positionV>
            <wp:extent cx="5600700" cy="2406015"/>
            <wp:effectExtent l="0" t="0" r="12700" b="6985"/>
            <wp:wrapNone/>
            <wp:docPr id="2" name="Picture 2" descr="Macintosh HD:Users:jordanlcampbell:Desktop:Screen Shot 2015-10-10 at 4.2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rdanlcampbell:Desktop:Screen Shot 2015-10-10 at 4.25.59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240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98F2A" w14:textId="6FE18420" w:rsidR="00CA27B7" w:rsidRPr="00975FA4" w:rsidRDefault="00CA27B7" w:rsidP="006937C0">
      <w:pPr>
        <w:spacing w:line="480" w:lineRule="auto"/>
        <w:rPr>
          <w:rFonts w:ascii="Times New Roman" w:hAnsi="Times New Roman" w:cs="Times New Roman"/>
        </w:rPr>
      </w:pPr>
    </w:p>
    <w:p w14:paraId="2C7C6C42" w14:textId="77777777" w:rsidR="00CA27B7" w:rsidRPr="00975FA4" w:rsidRDefault="00CA27B7" w:rsidP="006937C0">
      <w:pPr>
        <w:spacing w:line="480" w:lineRule="auto"/>
        <w:rPr>
          <w:rFonts w:ascii="Times New Roman" w:hAnsi="Times New Roman" w:cs="Times New Roman"/>
          <w:b/>
        </w:rPr>
      </w:pPr>
    </w:p>
    <w:p w14:paraId="3C51FA6A" w14:textId="77777777" w:rsidR="00CA27B7" w:rsidRPr="00975FA4" w:rsidRDefault="00CA27B7" w:rsidP="006937C0">
      <w:pPr>
        <w:spacing w:line="480" w:lineRule="auto"/>
        <w:rPr>
          <w:rFonts w:ascii="Times New Roman" w:hAnsi="Times New Roman" w:cs="Times New Roman"/>
          <w:b/>
        </w:rPr>
      </w:pPr>
    </w:p>
    <w:p w14:paraId="30009790" w14:textId="77777777" w:rsidR="00CA27B7" w:rsidRPr="00975FA4" w:rsidRDefault="00CA27B7" w:rsidP="006937C0">
      <w:pPr>
        <w:spacing w:line="480" w:lineRule="auto"/>
        <w:rPr>
          <w:rFonts w:ascii="Times New Roman" w:hAnsi="Times New Roman" w:cs="Times New Roman"/>
          <w:b/>
        </w:rPr>
      </w:pPr>
    </w:p>
    <w:p w14:paraId="21C34E19" w14:textId="424A4A01" w:rsidR="00CA27B7" w:rsidRPr="00975FA4" w:rsidRDefault="00CA27B7" w:rsidP="006937C0">
      <w:pPr>
        <w:spacing w:line="480" w:lineRule="auto"/>
        <w:rPr>
          <w:rFonts w:ascii="Times New Roman" w:hAnsi="Times New Roman" w:cs="Times New Roman"/>
          <w:b/>
        </w:rPr>
      </w:pPr>
    </w:p>
    <w:p w14:paraId="0F12CB88" w14:textId="18C73C1C" w:rsidR="00CA27B7" w:rsidRPr="00975FA4" w:rsidRDefault="00CA27B7" w:rsidP="006937C0">
      <w:pPr>
        <w:spacing w:line="480" w:lineRule="auto"/>
        <w:rPr>
          <w:rFonts w:ascii="Times New Roman" w:hAnsi="Times New Roman" w:cs="Times New Roman"/>
          <w:b/>
        </w:rPr>
      </w:pPr>
    </w:p>
    <w:p w14:paraId="4D1C4CB5" w14:textId="2E59BC4A" w:rsidR="00157347" w:rsidRPr="00975FA4" w:rsidRDefault="006937C0" w:rsidP="006937C0">
      <w:pPr>
        <w:spacing w:line="48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4384" behindDoc="1" locked="0" layoutInCell="1" allowOverlap="1" wp14:anchorId="33CCAE5C" wp14:editId="43992C9D">
            <wp:simplePos x="0" y="0"/>
            <wp:positionH relativeFrom="column">
              <wp:posOffset>-457200</wp:posOffset>
            </wp:positionH>
            <wp:positionV relativeFrom="paragraph">
              <wp:posOffset>221615</wp:posOffset>
            </wp:positionV>
            <wp:extent cx="6463665" cy="1257300"/>
            <wp:effectExtent l="0" t="0" r="0" b="12700"/>
            <wp:wrapNone/>
            <wp:docPr id="3" name="Picture 3" descr="Macintosh HD:Users:jordanlcampbell:Desktop:Screen Shot 2015-11-20 at 6.57.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lcampbell:Desktop:Screen Shot 2015-11-20 at 6.57.37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6366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7955E" w14:textId="77777777" w:rsidR="00157347" w:rsidRPr="00975FA4" w:rsidRDefault="00157347" w:rsidP="006937C0">
      <w:pPr>
        <w:spacing w:line="480" w:lineRule="auto"/>
        <w:rPr>
          <w:rFonts w:ascii="Times New Roman" w:hAnsi="Times New Roman" w:cs="Times New Roman"/>
          <w:b/>
        </w:rPr>
      </w:pPr>
    </w:p>
    <w:p w14:paraId="0AEA1A48" w14:textId="77777777" w:rsidR="00157347" w:rsidRPr="00975FA4" w:rsidRDefault="00157347" w:rsidP="006937C0">
      <w:pPr>
        <w:spacing w:line="480" w:lineRule="auto"/>
        <w:rPr>
          <w:rFonts w:ascii="Times New Roman" w:hAnsi="Times New Roman" w:cs="Times New Roman"/>
          <w:b/>
        </w:rPr>
      </w:pPr>
    </w:p>
    <w:p w14:paraId="597967A0" w14:textId="511FC1E9" w:rsidR="00157347" w:rsidRPr="00975FA4" w:rsidRDefault="00157347" w:rsidP="006937C0">
      <w:pPr>
        <w:spacing w:line="480" w:lineRule="auto"/>
        <w:rPr>
          <w:rFonts w:ascii="Times New Roman" w:hAnsi="Times New Roman" w:cs="Times New Roman"/>
          <w:b/>
        </w:rPr>
      </w:pPr>
    </w:p>
    <w:p w14:paraId="6C429E35" w14:textId="77777777" w:rsidR="006937C0" w:rsidRDefault="006937C0" w:rsidP="006937C0">
      <w:pPr>
        <w:spacing w:line="480" w:lineRule="auto"/>
        <w:rPr>
          <w:rFonts w:ascii="Times New Roman" w:hAnsi="Times New Roman" w:cs="Times New Roman"/>
          <w:b/>
        </w:rPr>
      </w:pPr>
    </w:p>
    <w:p w14:paraId="04B4A001" w14:textId="77777777" w:rsidR="00976835" w:rsidRDefault="00976835" w:rsidP="006937C0">
      <w:pPr>
        <w:spacing w:line="480" w:lineRule="auto"/>
        <w:rPr>
          <w:rFonts w:ascii="Times New Roman" w:hAnsi="Times New Roman" w:cs="Times New Roman"/>
          <w:b/>
        </w:rPr>
      </w:pPr>
    </w:p>
    <w:p w14:paraId="25C00350" w14:textId="5D30D8FD" w:rsidR="00441D77" w:rsidRPr="00975FA4" w:rsidRDefault="00441D77" w:rsidP="006937C0">
      <w:pPr>
        <w:spacing w:line="480" w:lineRule="auto"/>
        <w:rPr>
          <w:rFonts w:ascii="Times New Roman" w:hAnsi="Times New Roman" w:cs="Times New Roman"/>
          <w:b/>
        </w:rPr>
      </w:pPr>
      <w:r w:rsidRPr="00975FA4">
        <w:rPr>
          <w:rFonts w:ascii="Times New Roman" w:hAnsi="Times New Roman" w:cs="Times New Roman"/>
          <w:b/>
        </w:rPr>
        <w:t xml:space="preserve">International </w:t>
      </w:r>
      <w:r w:rsidR="00A4129F" w:rsidRPr="00975FA4">
        <w:rPr>
          <w:rFonts w:ascii="Times New Roman" w:hAnsi="Times New Roman" w:cs="Times New Roman"/>
          <w:b/>
        </w:rPr>
        <w:t>Comparison</w:t>
      </w:r>
    </w:p>
    <w:p w14:paraId="2FECE2BC" w14:textId="60CFE51A" w:rsidR="00441D77" w:rsidRPr="00975FA4" w:rsidRDefault="003424D2" w:rsidP="006937C0">
      <w:pPr>
        <w:spacing w:line="480" w:lineRule="auto"/>
        <w:ind w:firstLine="720"/>
        <w:rPr>
          <w:rFonts w:ascii="Times New Roman" w:hAnsi="Times New Roman" w:cs="Times New Roman"/>
        </w:rPr>
      </w:pPr>
      <w:r w:rsidRPr="00975FA4">
        <w:rPr>
          <w:rFonts w:ascii="Times New Roman" w:hAnsi="Times New Roman" w:cs="Times New Roman"/>
        </w:rPr>
        <w:t>The Pope and Dalai Lama use</w:t>
      </w:r>
      <w:r w:rsidR="00CA27B7" w:rsidRPr="00975FA4">
        <w:rPr>
          <w:rFonts w:ascii="Times New Roman" w:hAnsi="Times New Roman" w:cs="Times New Roman"/>
        </w:rPr>
        <w:t>d</w:t>
      </w:r>
      <w:r w:rsidRPr="00975FA4">
        <w:rPr>
          <w:rFonts w:ascii="Times New Roman" w:hAnsi="Times New Roman" w:cs="Times New Roman"/>
        </w:rPr>
        <w:t xml:space="preserve"> many of the same words. By </w:t>
      </w:r>
      <w:r w:rsidR="00C16512" w:rsidRPr="00975FA4">
        <w:rPr>
          <w:rFonts w:ascii="Times New Roman" w:hAnsi="Times New Roman" w:cs="Times New Roman"/>
        </w:rPr>
        <w:t>calculating the average of the most used synonyms</w:t>
      </w:r>
      <w:r w:rsidR="00255A07" w:rsidRPr="00975FA4">
        <w:rPr>
          <w:rFonts w:ascii="Times New Roman" w:hAnsi="Times New Roman" w:cs="Times New Roman"/>
        </w:rPr>
        <w:t xml:space="preserve">, I was able to analyze international </w:t>
      </w:r>
      <w:r w:rsidR="00A4129F" w:rsidRPr="00975FA4">
        <w:rPr>
          <w:rFonts w:ascii="Times New Roman" w:hAnsi="Times New Roman" w:cs="Times New Roman"/>
        </w:rPr>
        <w:t xml:space="preserve">commonalities </w:t>
      </w:r>
      <w:r w:rsidR="00255A07" w:rsidRPr="00975FA4">
        <w:rPr>
          <w:rFonts w:ascii="Times New Roman" w:hAnsi="Times New Roman" w:cs="Times New Roman"/>
        </w:rPr>
        <w:t>in word usage by the religious leaders</w:t>
      </w:r>
      <w:r w:rsidR="00CA27B7" w:rsidRPr="00975FA4">
        <w:rPr>
          <w:rFonts w:ascii="Times New Roman" w:hAnsi="Times New Roman" w:cs="Times New Roman"/>
        </w:rPr>
        <w:t xml:space="preserve"> (Table 5)</w:t>
      </w:r>
      <w:r w:rsidR="00255A07" w:rsidRPr="00975FA4">
        <w:rPr>
          <w:rFonts w:ascii="Times New Roman" w:hAnsi="Times New Roman" w:cs="Times New Roman"/>
        </w:rPr>
        <w:t xml:space="preserve">. The most used synonyms by both the Dalai Lama </w:t>
      </w:r>
      <w:r w:rsidR="00371CFB" w:rsidRPr="00975FA4">
        <w:rPr>
          <w:rFonts w:ascii="Times New Roman" w:hAnsi="Times New Roman" w:cs="Times New Roman"/>
        </w:rPr>
        <w:t xml:space="preserve">(0.84%) and Pope Francis (0.83%) include </w:t>
      </w:r>
      <w:r w:rsidR="00B80BCD" w:rsidRPr="00975FA4">
        <w:rPr>
          <w:rFonts w:ascii="Times New Roman" w:hAnsi="Times New Roman" w:cs="Times New Roman"/>
        </w:rPr>
        <w:t>“</w:t>
      </w:r>
      <w:r w:rsidR="00371CFB" w:rsidRPr="00975FA4">
        <w:rPr>
          <w:rFonts w:ascii="Times New Roman" w:hAnsi="Times New Roman" w:cs="Times New Roman"/>
        </w:rPr>
        <w:t>you,</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your,</w:t>
      </w:r>
      <w:r w:rsidR="00B80BCD" w:rsidRPr="00975FA4">
        <w:rPr>
          <w:rFonts w:ascii="Times New Roman" w:hAnsi="Times New Roman" w:cs="Times New Roman"/>
        </w:rPr>
        <w:t>”</w:t>
      </w:r>
      <w:r w:rsidR="00371CFB" w:rsidRPr="00975FA4">
        <w:rPr>
          <w:rFonts w:ascii="Times New Roman" w:hAnsi="Times New Roman" w:cs="Times New Roman"/>
        </w:rPr>
        <w:t xml:space="preserve"> and </w:t>
      </w:r>
      <w:r w:rsidR="00B80BCD" w:rsidRPr="00975FA4">
        <w:rPr>
          <w:rFonts w:ascii="Times New Roman" w:hAnsi="Times New Roman" w:cs="Times New Roman"/>
        </w:rPr>
        <w:t>“</w:t>
      </w:r>
      <w:r w:rsidR="00371CFB" w:rsidRPr="00975FA4">
        <w:rPr>
          <w:rFonts w:ascii="Times New Roman" w:hAnsi="Times New Roman" w:cs="Times New Roman"/>
        </w:rPr>
        <w:t>yourselves.</w:t>
      </w:r>
      <w:r w:rsidR="00B80BCD" w:rsidRPr="00975FA4">
        <w:rPr>
          <w:rFonts w:ascii="Times New Roman" w:hAnsi="Times New Roman" w:cs="Times New Roman"/>
        </w:rPr>
        <w:t>”</w:t>
      </w:r>
      <w:r w:rsidR="00371CFB" w:rsidRPr="00975FA4">
        <w:rPr>
          <w:rFonts w:ascii="Times New Roman" w:hAnsi="Times New Roman" w:cs="Times New Roman"/>
        </w:rPr>
        <w:t xml:space="preserve"> The second most used synonyms by both the Dalai Lama (0.23%) and Pope Francis (0.19%) include </w:t>
      </w:r>
      <w:r w:rsidR="00B80BCD" w:rsidRPr="00975FA4">
        <w:rPr>
          <w:rFonts w:ascii="Times New Roman" w:hAnsi="Times New Roman" w:cs="Times New Roman"/>
        </w:rPr>
        <w:t>“</w:t>
      </w:r>
      <w:r w:rsidR="00371CFB" w:rsidRPr="00975FA4">
        <w:rPr>
          <w:rFonts w:ascii="Times New Roman" w:hAnsi="Times New Roman" w:cs="Times New Roman"/>
        </w:rPr>
        <w:t>strength,</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strengthen,</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strong,</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stronger,</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strongest,</w:t>
      </w:r>
      <w:r w:rsidR="00B80BCD" w:rsidRPr="00975FA4">
        <w:rPr>
          <w:rFonts w:ascii="Times New Roman" w:hAnsi="Times New Roman" w:cs="Times New Roman"/>
        </w:rPr>
        <w:t>”</w:t>
      </w:r>
      <w:r w:rsidR="00371CFB" w:rsidRPr="00975FA4">
        <w:rPr>
          <w:rFonts w:ascii="Times New Roman" w:hAnsi="Times New Roman" w:cs="Times New Roman"/>
        </w:rPr>
        <w:t xml:space="preserve"> and </w:t>
      </w:r>
      <w:r w:rsidR="00B80BCD" w:rsidRPr="00975FA4">
        <w:rPr>
          <w:rFonts w:ascii="Times New Roman" w:hAnsi="Times New Roman" w:cs="Times New Roman"/>
        </w:rPr>
        <w:t>“</w:t>
      </w:r>
      <w:r w:rsidR="00371CFB" w:rsidRPr="00975FA4">
        <w:rPr>
          <w:rFonts w:ascii="Times New Roman" w:hAnsi="Times New Roman" w:cs="Times New Roman"/>
        </w:rPr>
        <w:t>strengthens.</w:t>
      </w:r>
      <w:r w:rsidR="00B80BCD" w:rsidRPr="00975FA4">
        <w:rPr>
          <w:rFonts w:ascii="Times New Roman" w:hAnsi="Times New Roman" w:cs="Times New Roman"/>
        </w:rPr>
        <w:t>”</w:t>
      </w:r>
      <w:r w:rsidR="00371CFB" w:rsidRPr="00975FA4">
        <w:rPr>
          <w:rFonts w:ascii="Times New Roman" w:hAnsi="Times New Roman" w:cs="Times New Roman"/>
        </w:rPr>
        <w:t xml:space="preserve"> There are two groups of synonyms that were used the third most by both the Dalai Lama (0.21%, 0.19%) and Pope Francis (0.19%, 0.21%) and include </w:t>
      </w:r>
      <w:r w:rsidR="00B80BCD" w:rsidRPr="00975FA4">
        <w:rPr>
          <w:rFonts w:ascii="Times New Roman" w:hAnsi="Times New Roman" w:cs="Times New Roman"/>
        </w:rPr>
        <w:t>“</w:t>
      </w:r>
      <w:r w:rsidR="00371CFB" w:rsidRPr="00975FA4">
        <w:rPr>
          <w:rFonts w:ascii="Times New Roman" w:hAnsi="Times New Roman" w:cs="Times New Roman"/>
        </w:rPr>
        <w:t>holy,</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holiest,</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holiness,</w:t>
      </w:r>
      <w:r w:rsidR="00B80BCD" w:rsidRPr="00975FA4">
        <w:rPr>
          <w:rFonts w:ascii="Times New Roman" w:hAnsi="Times New Roman" w:cs="Times New Roman"/>
        </w:rPr>
        <w:t>”</w:t>
      </w:r>
      <w:r w:rsidR="00371CFB" w:rsidRPr="00975FA4">
        <w:rPr>
          <w:rFonts w:ascii="Times New Roman" w:hAnsi="Times New Roman" w:cs="Times New Roman"/>
        </w:rPr>
        <w:t xml:space="preserve"> and </w:t>
      </w:r>
      <w:r w:rsidR="00B80BCD" w:rsidRPr="00975FA4">
        <w:rPr>
          <w:rFonts w:ascii="Times New Roman" w:hAnsi="Times New Roman" w:cs="Times New Roman"/>
        </w:rPr>
        <w:t>“</w:t>
      </w:r>
      <w:r w:rsidR="00371CFB" w:rsidRPr="00975FA4">
        <w:rPr>
          <w:rFonts w:ascii="Times New Roman" w:hAnsi="Times New Roman" w:cs="Times New Roman"/>
        </w:rPr>
        <w:t>friend,</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friends,</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B80BCD" w:rsidRPr="00975FA4">
        <w:rPr>
          <w:rFonts w:ascii="Times New Roman" w:hAnsi="Times New Roman" w:cs="Times New Roman"/>
        </w:rPr>
        <w:t>“</w:t>
      </w:r>
      <w:r w:rsidR="00371CFB" w:rsidRPr="00975FA4">
        <w:rPr>
          <w:rFonts w:ascii="Times New Roman" w:hAnsi="Times New Roman" w:cs="Times New Roman"/>
        </w:rPr>
        <w:t>friendship.</w:t>
      </w:r>
      <w:r w:rsidR="00B80BCD" w:rsidRPr="00975FA4">
        <w:rPr>
          <w:rFonts w:ascii="Times New Roman" w:hAnsi="Times New Roman" w:cs="Times New Roman"/>
        </w:rPr>
        <w:t>”</w:t>
      </w:r>
      <w:r w:rsidR="00371CFB" w:rsidRPr="00975FA4">
        <w:rPr>
          <w:rFonts w:ascii="Times New Roman" w:hAnsi="Times New Roman" w:cs="Times New Roman"/>
        </w:rPr>
        <w:t xml:space="preserve"> The fourth most used synonyms by both the Dalai Lama (0.16%) and Pope Francis (0.18%) include </w:t>
      </w:r>
      <w:r w:rsidR="00B80BCD" w:rsidRPr="00975FA4">
        <w:rPr>
          <w:rFonts w:ascii="Times New Roman" w:hAnsi="Times New Roman" w:cs="Times New Roman"/>
        </w:rPr>
        <w:t>“</w:t>
      </w:r>
      <w:r w:rsidR="00371CFB" w:rsidRPr="00975FA4">
        <w:rPr>
          <w:rFonts w:ascii="Times New Roman" w:hAnsi="Times New Roman" w:cs="Times New Roman"/>
        </w:rPr>
        <w:t>culture</w:t>
      </w:r>
      <w:r w:rsidR="00B80BCD" w:rsidRPr="00975FA4">
        <w:rPr>
          <w:rFonts w:ascii="Times New Roman" w:hAnsi="Times New Roman" w:cs="Times New Roman"/>
        </w:rPr>
        <w:t>”</w:t>
      </w:r>
      <w:r w:rsidR="00371CFB" w:rsidRPr="00975FA4">
        <w:rPr>
          <w:rFonts w:ascii="Times New Roman" w:hAnsi="Times New Roman" w:cs="Times New Roman"/>
        </w:rPr>
        <w:t xml:space="preserve"> and </w:t>
      </w:r>
      <w:r w:rsidR="00B80BCD" w:rsidRPr="00975FA4">
        <w:rPr>
          <w:rFonts w:ascii="Times New Roman" w:hAnsi="Times New Roman" w:cs="Times New Roman"/>
        </w:rPr>
        <w:t>“</w:t>
      </w:r>
      <w:r w:rsidR="00371CFB" w:rsidRPr="00975FA4">
        <w:rPr>
          <w:rFonts w:ascii="Times New Roman" w:hAnsi="Times New Roman" w:cs="Times New Roman"/>
        </w:rPr>
        <w:t>society.</w:t>
      </w:r>
      <w:r w:rsidR="00B80BCD" w:rsidRPr="00975FA4">
        <w:rPr>
          <w:rFonts w:ascii="Times New Roman" w:hAnsi="Times New Roman" w:cs="Times New Roman"/>
        </w:rPr>
        <w:t>”</w:t>
      </w:r>
      <w:r w:rsidR="00371CFB" w:rsidRPr="00975FA4">
        <w:rPr>
          <w:rFonts w:ascii="Times New Roman" w:hAnsi="Times New Roman" w:cs="Times New Roman"/>
        </w:rPr>
        <w:t xml:space="preserve"> </w:t>
      </w:r>
      <w:r w:rsidR="00F35CB6" w:rsidRPr="00975FA4">
        <w:rPr>
          <w:rFonts w:ascii="Times New Roman" w:hAnsi="Times New Roman" w:cs="Times New Roman"/>
        </w:rPr>
        <w:t xml:space="preserve">Lastly, the fifth most used synonyms by the Dalai Lama (0.09%) and Pope Francis (0.11%) include </w:t>
      </w:r>
      <w:r w:rsidR="00B80BCD" w:rsidRPr="00975FA4">
        <w:rPr>
          <w:rFonts w:ascii="Times New Roman" w:hAnsi="Times New Roman" w:cs="Times New Roman"/>
        </w:rPr>
        <w:t>“</w:t>
      </w:r>
      <w:r w:rsidR="00F35CB6" w:rsidRPr="00975FA4">
        <w:rPr>
          <w:rFonts w:ascii="Times New Roman" w:hAnsi="Times New Roman" w:cs="Times New Roman"/>
        </w:rPr>
        <w:t>work,</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working,</w:t>
      </w:r>
      <w:r w:rsidR="00B80BCD" w:rsidRPr="00975FA4">
        <w:rPr>
          <w:rFonts w:ascii="Times New Roman" w:hAnsi="Times New Roman" w:cs="Times New Roman"/>
        </w:rPr>
        <w:t>”</w:t>
      </w:r>
      <w:r w:rsidR="00F35CB6" w:rsidRPr="00975FA4">
        <w:rPr>
          <w:rFonts w:ascii="Times New Roman" w:hAnsi="Times New Roman" w:cs="Times New Roman"/>
        </w:rPr>
        <w:t xml:space="preserve"> and </w:t>
      </w:r>
      <w:r w:rsidR="00B80BCD" w:rsidRPr="00975FA4">
        <w:rPr>
          <w:rFonts w:ascii="Times New Roman" w:hAnsi="Times New Roman" w:cs="Times New Roman"/>
        </w:rPr>
        <w:t>“</w:t>
      </w:r>
      <w:r w:rsidR="00F35CB6" w:rsidRPr="00975FA4">
        <w:rPr>
          <w:rFonts w:ascii="Times New Roman" w:hAnsi="Times New Roman" w:cs="Times New Roman"/>
        </w:rPr>
        <w:t>workplace.</w:t>
      </w:r>
      <w:r w:rsidR="00B80BCD" w:rsidRPr="00975FA4">
        <w:rPr>
          <w:rFonts w:ascii="Times New Roman" w:hAnsi="Times New Roman" w:cs="Times New Roman"/>
        </w:rPr>
        <w:t>”</w:t>
      </w:r>
      <w:r w:rsidR="00F35CB6" w:rsidRPr="00975FA4">
        <w:rPr>
          <w:rFonts w:ascii="Times New Roman" w:hAnsi="Times New Roman" w:cs="Times New Roman"/>
        </w:rPr>
        <w:t xml:space="preserve"> I also grouped together references to geographical location and human settlement, however I did not include the terms in the synonym comparison because they are not synonyms. The terms were used by both the Da</w:t>
      </w:r>
      <w:r w:rsidR="00C16512" w:rsidRPr="00975FA4">
        <w:rPr>
          <w:rFonts w:ascii="Times New Roman" w:hAnsi="Times New Roman" w:cs="Times New Roman"/>
        </w:rPr>
        <w:t>lai Lama (0.63%) and Pope Franci</w:t>
      </w:r>
      <w:r w:rsidR="00F35CB6" w:rsidRPr="00975FA4">
        <w:rPr>
          <w:rFonts w:ascii="Times New Roman" w:hAnsi="Times New Roman" w:cs="Times New Roman"/>
        </w:rPr>
        <w:t xml:space="preserve">s (0.64%) and include </w:t>
      </w:r>
      <w:r w:rsidR="00B80BCD" w:rsidRPr="00975FA4">
        <w:rPr>
          <w:rFonts w:ascii="Times New Roman" w:hAnsi="Times New Roman" w:cs="Times New Roman"/>
        </w:rPr>
        <w:t>“</w:t>
      </w:r>
      <w:r w:rsidR="00F35CB6" w:rsidRPr="00975FA4">
        <w:rPr>
          <w:rFonts w:ascii="Times New Roman" w:hAnsi="Times New Roman" w:cs="Times New Roman"/>
        </w:rPr>
        <w:t>community,</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country,</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world,</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city,</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communities,</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planet,</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universe,</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earth,</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environment,</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environmental,</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global,</w:t>
      </w:r>
      <w:r w:rsidR="00B80BCD" w:rsidRPr="00975FA4">
        <w:rPr>
          <w:rFonts w:ascii="Times New Roman" w:hAnsi="Times New Roman" w:cs="Times New Roman"/>
        </w:rPr>
        <w:t>”</w:t>
      </w:r>
      <w:r w:rsidR="00F35CB6" w:rsidRPr="00975FA4">
        <w:rPr>
          <w:rFonts w:ascii="Times New Roman" w:hAnsi="Times New Roman" w:cs="Times New Roman"/>
        </w:rPr>
        <w:t xml:space="preserve"> </w:t>
      </w:r>
      <w:r w:rsidR="00B80BCD" w:rsidRPr="00975FA4">
        <w:rPr>
          <w:rFonts w:ascii="Times New Roman" w:hAnsi="Times New Roman" w:cs="Times New Roman"/>
        </w:rPr>
        <w:t>“</w:t>
      </w:r>
      <w:r w:rsidR="00F35CB6" w:rsidRPr="00975FA4">
        <w:rPr>
          <w:rFonts w:ascii="Times New Roman" w:hAnsi="Times New Roman" w:cs="Times New Roman"/>
        </w:rPr>
        <w:t>globalization,</w:t>
      </w:r>
      <w:r w:rsidR="00B80BCD" w:rsidRPr="00975FA4">
        <w:rPr>
          <w:rFonts w:ascii="Times New Roman" w:hAnsi="Times New Roman" w:cs="Times New Roman"/>
        </w:rPr>
        <w:t>”</w:t>
      </w:r>
      <w:r w:rsidR="00F35CB6" w:rsidRPr="00975FA4">
        <w:rPr>
          <w:rFonts w:ascii="Times New Roman" w:hAnsi="Times New Roman" w:cs="Times New Roman"/>
        </w:rPr>
        <w:t xml:space="preserve"> and </w:t>
      </w:r>
      <w:r w:rsidR="00B80BCD" w:rsidRPr="00975FA4">
        <w:rPr>
          <w:rFonts w:ascii="Times New Roman" w:hAnsi="Times New Roman" w:cs="Times New Roman"/>
        </w:rPr>
        <w:t>“</w:t>
      </w:r>
      <w:r w:rsidR="00F35CB6" w:rsidRPr="00975FA4">
        <w:rPr>
          <w:rFonts w:ascii="Times New Roman" w:hAnsi="Times New Roman" w:cs="Times New Roman"/>
        </w:rPr>
        <w:t>international.</w:t>
      </w:r>
      <w:r w:rsidR="00B80BCD" w:rsidRPr="00975FA4">
        <w:rPr>
          <w:rFonts w:ascii="Times New Roman" w:hAnsi="Times New Roman" w:cs="Times New Roman"/>
        </w:rPr>
        <w:t>”</w:t>
      </w:r>
      <w:r w:rsidR="00F35CB6" w:rsidRPr="00975FA4">
        <w:rPr>
          <w:rFonts w:ascii="Times New Roman" w:hAnsi="Times New Roman" w:cs="Times New Roman"/>
        </w:rPr>
        <w:t xml:space="preserve">  </w:t>
      </w:r>
    </w:p>
    <w:p w14:paraId="7CE5F3DF" w14:textId="00CD13B1" w:rsidR="008219D9" w:rsidRPr="00975FA4" w:rsidRDefault="00700E25" w:rsidP="006937C0">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14:anchorId="23CE089D" wp14:editId="76735664">
            <wp:simplePos x="0" y="0"/>
            <wp:positionH relativeFrom="column">
              <wp:posOffset>-342900</wp:posOffset>
            </wp:positionH>
            <wp:positionV relativeFrom="paragraph">
              <wp:posOffset>213995</wp:posOffset>
            </wp:positionV>
            <wp:extent cx="6155690" cy="1884680"/>
            <wp:effectExtent l="0" t="0" r="0" b="0"/>
            <wp:wrapNone/>
            <wp:docPr id="4" name="Picture 4" descr="Macintosh HD:Users:jordanlcampbell:Desktop:Screen Shot 2015-11-21 at 5.18.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lcampbell:Desktop:Screen Shot 2015-11-21 at 5.18.10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569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812A" w14:textId="058956A1" w:rsidR="00157347" w:rsidRPr="00975FA4" w:rsidRDefault="00157347" w:rsidP="006937C0">
      <w:pPr>
        <w:spacing w:line="480" w:lineRule="auto"/>
        <w:rPr>
          <w:rFonts w:ascii="Times New Roman" w:hAnsi="Times New Roman" w:cs="Times New Roman"/>
        </w:rPr>
      </w:pPr>
    </w:p>
    <w:p w14:paraId="0166D9F0" w14:textId="77777777" w:rsidR="00157347" w:rsidRPr="00975FA4" w:rsidRDefault="00157347" w:rsidP="006937C0">
      <w:pPr>
        <w:spacing w:line="480" w:lineRule="auto"/>
        <w:rPr>
          <w:rFonts w:ascii="Times New Roman" w:hAnsi="Times New Roman" w:cs="Times New Roman"/>
        </w:rPr>
      </w:pPr>
    </w:p>
    <w:p w14:paraId="61C39012" w14:textId="77777777" w:rsidR="00157347" w:rsidRPr="00975FA4" w:rsidRDefault="00157347" w:rsidP="006937C0">
      <w:pPr>
        <w:spacing w:line="480" w:lineRule="auto"/>
        <w:rPr>
          <w:rFonts w:ascii="Times New Roman" w:hAnsi="Times New Roman" w:cs="Times New Roman"/>
        </w:rPr>
      </w:pPr>
    </w:p>
    <w:p w14:paraId="718638CC" w14:textId="77777777" w:rsidR="00000CBE" w:rsidRDefault="00000CBE" w:rsidP="00976835">
      <w:pPr>
        <w:spacing w:line="480" w:lineRule="auto"/>
        <w:rPr>
          <w:rFonts w:ascii="Times New Roman" w:hAnsi="Times New Roman" w:cs="Times New Roman"/>
          <w:b/>
        </w:rPr>
      </w:pPr>
    </w:p>
    <w:p w14:paraId="44BD0ABB" w14:textId="77777777" w:rsidR="00976835" w:rsidRDefault="00976835" w:rsidP="00976835">
      <w:pPr>
        <w:spacing w:line="480" w:lineRule="auto"/>
        <w:rPr>
          <w:rFonts w:ascii="Times New Roman" w:hAnsi="Times New Roman" w:cs="Times New Roman"/>
          <w:b/>
        </w:rPr>
      </w:pPr>
    </w:p>
    <w:p w14:paraId="3169FD41" w14:textId="3FC70CC4" w:rsidR="00AA7798" w:rsidRPr="00975FA4" w:rsidRDefault="00AA7798" w:rsidP="006937C0">
      <w:pPr>
        <w:spacing w:line="480" w:lineRule="auto"/>
        <w:ind w:firstLine="720"/>
        <w:jc w:val="center"/>
        <w:rPr>
          <w:b/>
        </w:rPr>
      </w:pPr>
      <w:r w:rsidRPr="00975FA4">
        <w:rPr>
          <w:rFonts w:ascii="Times New Roman" w:hAnsi="Times New Roman" w:cs="Times New Roman"/>
          <w:b/>
        </w:rPr>
        <w:t>Chapter 5: Discussion</w:t>
      </w:r>
    </w:p>
    <w:p w14:paraId="08E52E5D" w14:textId="7321F314" w:rsidR="0065482E" w:rsidRPr="00975FA4" w:rsidRDefault="0065482E"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purpose of this research is to apply the theory of OPR on social media by studying religious organizational leaders on Twitter. Two Twitter accounts were analyzed to describe how international religious leaders in Catholicism and Buddhism use the social networking site, to describe the frequency and variety of content, and to </w:t>
      </w:r>
      <w:r w:rsidR="00000CBE">
        <w:rPr>
          <w:rFonts w:ascii="Times New Roman" w:hAnsi="Times New Roman" w:cs="Times New Roman"/>
        </w:rPr>
        <w:t>review</w:t>
      </w:r>
      <w:r w:rsidRPr="00975FA4">
        <w:rPr>
          <w:rFonts w:ascii="Times New Roman" w:hAnsi="Times New Roman" w:cs="Times New Roman"/>
        </w:rPr>
        <w:t xml:space="preserve"> patterns within content. The results suggest that the religious leaders tweet about themselves, their followers, and their religions. Based on the findings, we can infer that the Dalai Lama and Pope Francis utilize OPR</w:t>
      </w:r>
      <w:r w:rsidR="00A4129F" w:rsidRPr="00975FA4">
        <w:rPr>
          <w:rFonts w:ascii="Times New Roman" w:hAnsi="Times New Roman" w:cs="Times New Roman"/>
        </w:rPr>
        <w:t xml:space="preserve"> cultivation tactics on Twitter, as discussed below.</w:t>
      </w:r>
    </w:p>
    <w:p w14:paraId="2CE7CDE0" w14:textId="071FC51B" w:rsidR="007E2056" w:rsidRPr="00975FA4" w:rsidRDefault="00214A33" w:rsidP="006937C0">
      <w:pPr>
        <w:spacing w:line="480" w:lineRule="auto"/>
        <w:rPr>
          <w:rFonts w:ascii="Times New Roman" w:hAnsi="Times New Roman" w:cs="Times New Roman"/>
          <w:b/>
        </w:rPr>
      </w:pPr>
      <w:r w:rsidRPr="00975FA4">
        <w:rPr>
          <w:rFonts w:ascii="Times New Roman" w:hAnsi="Times New Roman" w:cs="Times New Roman"/>
          <w:b/>
        </w:rPr>
        <w:t>Research Question 1</w:t>
      </w:r>
    </w:p>
    <w:p w14:paraId="15250295" w14:textId="695F318C" w:rsidR="00E50BD2" w:rsidRPr="00975FA4" w:rsidRDefault="003C5ADD" w:rsidP="006937C0">
      <w:pPr>
        <w:spacing w:line="480" w:lineRule="auto"/>
        <w:ind w:firstLine="720"/>
        <w:rPr>
          <w:rFonts w:ascii="Times New Roman" w:hAnsi="Times New Roman" w:cs="Times New Roman"/>
        </w:rPr>
      </w:pPr>
      <w:r w:rsidRPr="00975FA4">
        <w:rPr>
          <w:rFonts w:ascii="Times New Roman" w:hAnsi="Times New Roman" w:cs="Times New Roman"/>
        </w:rPr>
        <w:t>After analyzing content from the word and phrase frequency analyses, the data shows that the religious leaders are tweeting about themselves, about their followers, and about their religions. While they are not tweeting</w:t>
      </w:r>
      <w:r w:rsidR="006200E6" w:rsidRPr="00975FA4">
        <w:rPr>
          <w:rFonts w:ascii="Times New Roman" w:hAnsi="Times New Roman" w:cs="Times New Roman"/>
        </w:rPr>
        <w:t xml:space="preserve"> directly</w:t>
      </w:r>
      <w:r w:rsidRPr="00975FA4">
        <w:rPr>
          <w:rFonts w:ascii="Times New Roman" w:hAnsi="Times New Roman" w:cs="Times New Roman"/>
        </w:rPr>
        <w:t xml:space="preserve"> </w:t>
      </w:r>
      <w:r w:rsidRPr="00975FA4">
        <w:rPr>
          <w:rFonts w:ascii="Times New Roman" w:hAnsi="Times New Roman" w:cs="Times New Roman"/>
          <w:i/>
        </w:rPr>
        <w:t>to</w:t>
      </w:r>
      <w:r w:rsidRPr="00975FA4">
        <w:rPr>
          <w:rFonts w:ascii="Times New Roman" w:hAnsi="Times New Roman" w:cs="Times New Roman"/>
        </w:rPr>
        <w:t xml:space="preserve"> their followers by using the “@” sign, they are tweeting about their followers, with each religious leader mentioning </w:t>
      </w:r>
      <w:r w:rsidR="00B80BCD" w:rsidRPr="00975FA4">
        <w:rPr>
          <w:rFonts w:ascii="Times New Roman" w:hAnsi="Times New Roman" w:cs="Times New Roman"/>
        </w:rPr>
        <w:t>“</w:t>
      </w:r>
      <w:r w:rsidRPr="00975FA4">
        <w:rPr>
          <w:rFonts w:ascii="Times New Roman" w:hAnsi="Times New Roman" w:cs="Times New Roman"/>
        </w:rPr>
        <w:t>you,</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yourself,</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your,</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yourselves</w:t>
      </w:r>
      <w:r w:rsidR="00B80BCD" w:rsidRPr="00975FA4">
        <w:rPr>
          <w:rFonts w:ascii="Times New Roman" w:hAnsi="Times New Roman" w:cs="Times New Roman"/>
        </w:rPr>
        <w:t>”</w:t>
      </w:r>
      <w:r w:rsidRPr="00975FA4">
        <w:rPr>
          <w:rFonts w:ascii="Times New Roman" w:hAnsi="Times New Roman" w:cs="Times New Roman"/>
        </w:rPr>
        <w:t xml:space="preserve"> </w:t>
      </w:r>
      <w:r w:rsidR="006200E6" w:rsidRPr="00975FA4">
        <w:rPr>
          <w:rFonts w:ascii="Times New Roman" w:hAnsi="Times New Roman" w:cs="Times New Roman"/>
        </w:rPr>
        <w:t xml:space="preserve">or mentioning </w:t>
      </w:r>
      <w:r w:rsidR="00B80BCD" w:rsidRPr="00975FA4">
        <w:rPr>
          <w:rFonts w:ascii="Times New Roman" w:hAnsi="Times New Roman" w:cs="Times New Roman"/>
        </w:rPr>
        <w:t>“</w:t>
      </w:r>
      <w:r w:rsidR="006200E6" w:rsidRPr="00975FA4">
        <w:rPr>
          <w:rFonts w:ascii="Times New Roman" w:hAnsi="Times New Roman" w:cs="Times New Roman"/>
        </w:rPr>
        <w:t>us,</w:t>
      </w:r>
      <w:r w:rsidR="00B80BCD" w:rsidRPr="00975FA4">
        <w:rPr>
          <w:rFonts w:ascii="Times New Roman" w:hAnsi="Times New Roman" w:cs="Times New Roman"/>
        </w:rPr>
        <w:t>”</w:t>
      </w:r>
      <w:r w:rsidR="006200E6" w:rsidRPr="00975FA4">
        <w:rPr>
          <w:rFonts w:ascii="Times New Roman" w:hAnsi="Times New Roman" w:cs="Times New Roman"/>
        </w:rPr>
        <w:t xml:space="preserve"> </w:t>
      </w:r>
      <w:r w:rsidR="00B80BCD" w:rsidRPr="00975FA4">
        <w:rPr>
          <w:rFonts w:ascii="Times New Roman" w:hAnsi="Times New Roman" w:cs="Times New Roman"/>
        </w:rPr>
        <w:t>“</w:t>
      </w:r>
      <w:r w:rsidR="006200E6" w:rsidRPr="00975FA4">
        <w:rPr>
          <w:rFonts w:ascii="Times New Roman" w:hAnsi="Times New Roman" w:cs="Times New Roman"/>
        </w:rPr>
        <w:t>we,</w:t>
      </w:r>
      <w:r w:rsidR="00B80BCD" w:rsidRPr="00975FA4">
        <w:rPr>
          <w:rFonts w:ascii="Times New Roman" w:hAnsi="Times New Roman" w:cs="Times New Roman"/>
        </w:rPr>
        <w:t>”</w:t>
      </w:r>
      <w:r w:rsidR="006200E6" w:rsidRPr="00975FA4">
        <w:rPr>
          <w:rFonts w:ascii="Times New Roman" w:hAnsi="Times New Roman" w:cs="Times New Roman"/>
        </w:rPr>
        <w:t xml:space="preserve"> </w:t>
      </w:r>
      <w:r w:rsidR="00B80BCD" w:rsidRPr="00975FA4">
        <w:rPr>
          <w:rFonts w:ascii="Times New Roman" w:hAnsi="Times New Roman" w:cs="Times New Roman"/>
        </w:rPr>
        <w:t>“</w:t>
      </w:r>
      <w:r w:rsidR="006200E6" w:rsidRPr="00975FA4">
        <w:rPr>
          <w:rFonts w:ascii="Times New Roman" w:hAnsi="Times New Roman" w:cs="Times New Roman"/>
        </w:rPr>
        <w:t>our,</w:t>
      </w:r>
      <w:r w:rsidR="00B80BCD" w:rsidRPr="00975FA4">
        <w:rPr>
          <w:rFonts w:ascii="Times New Roman" w:hAnsi="Times New Roman" w:cs="Times New Roman"/>
        </w:rPr>
        <w:t>”</w:t>
      </w:r>
      <w:r w:rsidR="006200E6" w:rsidRPr="00975FA4">
        <w:rPr>
          <w:rFonts w:ascii="Times New Roman" w:hAnsi="Times New Roman" w:cs="Times New Roman"/>
        </w:rPr>
        <w:t xml:space="preserve"> and </w:t>
      </w:r>
      <w:r w:rsidR="00B80BCD" w:rsidRPr="00975FA4">
        <w:rPr>
          <w:rFonts w:ascii="Times New Roman" w:hAnsi="Times New Roman" w:cs="Times New Roman"/>
        </w:rPr>
        <w:t>“</w:t>
      </w:r>
      <w:r w:rsidR="006200E6" w:rsidRPr="00975FA4">
        <w:rPr>
          <w:rFonts w:ascii="Times New Roman" w:hAnsi="Times New Roman" w:cs="Times New Roman"/>
        </w:rPr>
        <w:t>ourselves</w:t>
      </w:r>
      <w:r w:rsidR="00B80BCD" w:rsidRPr="00975FA4">
        <w:rPr>
          <w:rFonts w:ascii="Times New Roman" w:hAnsi="Times New Roman" w:cs="Times New Roman"/>
        </w:rPr>
        <w:t>”</w:t>
      </w:r>
      <w:r w:rsidR="0065482E" w:rsidRPr="00975FA4">
        <w:rPr>
          <w:rFonts w:ascii="Times New Roman" w:hAnsi="Times New Roman" w:cs="Times New Roman"/>
        </w:rPr>
        <w:t xml:space="preserve"> in a considerable number </w:t>
      </w:r>
      <w:r w:rsidR="006200E6" w:rsidRPr="00975FA4">
        <w:rPr>
          <w:rFonts w:ascii="Times New Roman" w:hAnsi="Times New Roman" w:cs="Times New Roman"/>
        </w:rPr>
        <w:t xml:space="preserve">of their tweets (Pope Francis mentioned </w:t>
      </w:r>
      <w:r w:rsidR="00B80BCD" w:rsidRPr="00975FA4">
        <w:rPr>
          <w:rFonts w:ascii="Times New Roman" w:hAnsi="Times New Roman" w:cs="Times New Roman"/>
        </w:rPr>
        <w:t>“</w:t>
      </w:r>
      <w:r w:rsidR="006200E6" w:rsidRPr="00975FA4">
        <w:rPr>
          <w:rFonts w:ascii="Times New Roman" w:hAnsi="Times New Roman" w:cs="Times New Roman"/>
        </w:rPr>
        <w:t>you</w:t>
      </w:r>
      <w:r w:rsidR="00B80BCD" w:rsidRPr="00975FA4">
        <w:rPr>
          <w:rFonts w:ascii="Times New Roman" w:hAnsi="Times New Roman" w:cs="Times New Roman"/>
        </w:rPr>
        <w:t>”</w:t>
      </w:r>
      <w:r w:rsidR="006200E6" w:rsidRPr="00975FA4">
        <w:rPr>
          <w:rFonts w:ascii="Times New Roman" w:hAnsi="Times New Roman" w:cs="Times New Roman"/>
        </w:rPr>
        <w:t xml:space="preserve"> or a synonym of </w:t>
      </w:r>
      <w:r w:rsidR="00B80BCD" w:rsidRPr="00975FA4">
        <w:rPr>
          <w:rFonts w:ascii="Times New Roman" w:hAnsi="Times New Roman" w:cs="Times New Roman"/>
        </w:rPr>
        <w:t>“</w:t>
      </w:r>
      <w:r w:rsidR="006200E6" w:rsidRPr="00975FA4">
        <w:rPr>
          <w:rFonts w:ascii="Times New Roman" w:hAnsi="Times New Roman" w:cs="Times New Roman"/>
        </w:rPr>
        <w:t>you</w:t>
      </w:r>
      <w:r w:rsidR="00B80BCD" w:rsidRPr="00975FA4">
        <w:rPr>
          <w:rFonts w:ascii="Times New Roman" w:hAnsi="Times New Roman" w:cs="Times New Roman"/>
        </w:rPr>
        <w:t>”</w:t>
      </w:r>
      <w:r w:rsidR="006200E6" w:rsidRPr="00975FA4">
        <w:rPr>
          <w:rFonts w:ascii="Times New Roman" w:hAnsi="Times New Roman" w:cs="Times New Roman"/>
        </w:rPr>
        <w:t xml:space="preserve"> in 0.83% of his tweets and </w:t>
      </w:r>
      <w:r w:rsidR="00B80BCD" w:rsidRPr="00975FA4">
        <w:rPr>
          <w:rFonts w:ascii="Times New Roman" w:hAnsi="Times New Roman" w:cs="Times New Roman"/>
        </w:rPr>
        <w:t>“</w:t>
      </w:r>
      <w:r w:rsidR="006200E6" w:rsidRPr="00975FA4">
        <w:rPr>
          <w:rFonts w:ascii="Times New Roman" w:hAnsi="Times New Roman" w:cs="Times New Roman"/>
        </w:rPr>
        <w:t>us</w:t>
      </w:r>
      <w:r w:rsidR="00B80BCD" w:rsidRPr="00975FA4">
        <w:rPr>
          <w:rFonts w:ascii="Times New Roman" w:hAnsi="Times New Roman" w:cs="Times New Roman"/>
        </w:rPr>
        <w:t>”</w:t>
      </w:r>
      <w:r w:rsidR="006200E6" w:rsidRPr="00975FA4">
        <w:rPr>
          <w:rFonts w:ascii="Times New Roman" w:hAnsi="Times New Roman" w:cs="Times New Roman"/>
        </w:rPr>
        <w:t xml:space="preserve"> or a synonym of </w:t>
      </w:r>
      <w:r w:rsidR="00B80BCD" w:rsidRPr="00975FA4">
        <w:rPr>
          <w:rFonts w:ascii="Times New Roman" w:hAnsi="Times New Roman" w:cs="Times New Roman"/>
        </w:rPr>
        <w:t>“</w:t>
      </w:r>
      <w:r w:rsidR="006200E6" w:rsidRPr="00975FA4">
        <w:rPr>
          <w:rFonts w:ascii="Times New Roman" w:hAnsi="Times New Roman" w:cs="Times New Roman"/>
        </w:rPr>
        <w:t>us</w:t>
      </w:r>
      <w:r w:rsidR="00B80BCD" w:rsidRPr="00975FA4">
        <w:rPr>
          <w:rFonts w:ascii="Times New Roman" w:hAnsi="Times New Roman" w:cs="Times New Roman"/>
        </w:rPr>
        <w:t>”</w:t>
      </w:r>
      <w:r w:rsidR="006200E6" w:rsidRPr="00975FA4">
        <w:rPr>
          <w:rFonts w:ascii="Times New Roman" w:hAnsi="Times New Roman" w:cs="Times New Roman"/>
        </w:rPr>
        <w:t xml:space="preserve"> in 6.12% of his tweets while the Dalai </w:t>
      </w:r>
      <w:r w:rsidR="00DB1BD3" w:rsidRPr="00975FA4">
        <w:rPr>
          <w:rFonts w:ascii="Times New Roman" w:hAnsi="Times New Roman" w:cs="Times New Roman"/>
        </w:rPr>
        <w:t>L</w:t>
      </w:r>
      <w:r w:rsidR="006200E6" w:rsidRPr="00975FA4">
        <w:rPr>
          <w:rFonts w:ascii="Times New Roman" w:hAnsi="Times New Roman" w:cs="Times New Roman"/>
        </w:rPr>
        <w:t xml:space="preserve">ama mentioned </w:t>
      </w:r>
      <w:r w:rsidR="00B80BCD" w:rsidRPr="00975FA4">
        <w:rPr>
          <w:rFonts w:ascii="Times New Roman" w:hAnsi="Times New Roman" w:cs="Times New Roman"/>
        </w:rPr>
        <w:t>“</w:t>
      </w:r>
      <w:r w:rsidR="006200E6" w:rsidRPr="00975FA4">
        <w:rPr>
          <w:rFonts w:ascii="Times New Roman" w:hAnsi="Times New Roman" w:cs="Times New Roman"/>
        </w:rPr>
        <w:t>you</w:t>
      </w:r>
      <w:r w:rsidR="00B80BCD" w:rsidRPr="00975FA4">
        <w:rPr>
          <w:rFonts w:ascii="Times New Roman" w:hAnsi="Times New Roman" w:cs="Times New Roman"/>
        </w:rPr>
        <w:t>”</w:t>
      </w:r>
      <w:r w:rsidR="006200E6" w:rsidRPr="00975FA4">
        <w:rPr>
          <w:rFonts w:ascii="Times New Roman" w:hAnsi="Times New Roman" w:cs="Times New Roman"/>
        </w:rPr>
        <w:t xml:space="preserve"> or a synonym of </w:t>
      </w:r>
      <w:r w:rsidR="00B80BCD" w:rsidRPr="00975FA4">
        <w:rPr>
          <w:rFonts w:ascii="Times New Roman" w:hAnsi="Times New Roman" w:cs="Times New Roman"/>
        </w:rPr>
        <w:t>“</w:t>
      </w:r>
      <w:r w:rsidR="006200E6" w:rsidRPr="00975FA4">
        <w:rPr>
          <w:rFonts w:ascii="Times New Roman" w:hAnsi="Times New Roman" w:cs="Times New Roman"/>
        </w:rPr>
        <w:t>you</w:t>
      </w:r>
      <w:r w:rsidR="00B80BCD" w:rsidRPr="00975FA4">
        <w:rPr>
          <w:rFonts w:ascii="Times New Roman" w:hAnsi="Times New Roman" w:cs="Times New Roman"/>
        </w:rPr>
        <w:t>”</w:t>
      </w:r>
      <w:r w:rsidR="006200E6" w:rsidRPr="00975FA4">
        <w:rPr>
          <w:rFonts w:ascii="Times New Roman" w:hAnsi="Times New Roman" w:cs="Times New Roman"/>
        </w:rPr>
        <w:t xml:space="preserve"> in 0.84% of his tweets and </w:t>
      </w:r>
      <w:r w:rsidR="00B80BCD" w:rsidRPr="00975FA4">
        <w:rPr>
          <w:rFonts w:ascii="Times New Roman" w:hAnsi="Times New Roman" w:cs="Times New Roman"/>
        </w:rPr>
        <w:t>“</w:t>
      </w:r>
      <w:r w:rsidR="006200E6" w:rsidRPr="00975FA4">
        <w:rPr>
          <w:rFonts w:ascii="Times New Roman" w:hAnsi="Times New Roman" w:cs="Times New Roman"/>
        </w:rPr>
        <w:t>us</w:t>
      </w:r>
      <w:r w:rsidR="00B80BCD" w:rsidRPr="00975FA4">
        <w:rPr>
          <w:rFonts w:ascii="Times New Roman" w:hAnsi="Times New Roman" w:cs="Times New Roman"/>
        </w:rPr>
        <w:t>”</w:t>
      </w:r>
      <w:r w:rsidR="006200E6" w:rsidRPr="00975FA4">
        <w:rPr>
          <w:rFonts w:ascii="Times New Roman" w:hAnsi="Times New Roman" w:cs="Times New Roman"/>
        </w:rPr>
        <w:t xml:space="preserve"> or a synonym of </w:t>
      </w:r>
      <w:r w:rsidR="00B80BCD" w:rsidRPr="00975FA4">
        <w:rPr>
          <w:rFonts w:ascii="Times New Roman" w:hAnsi="Times New Roman" w:cs="Times New Roman"/>
        </w:rPr>
        <w:t>“</w:t>
      </w:r>
      <w:r w:rsidR="006200E6" w:rsidRPr="00975FA4">
        <w:rPr>
          <w:rFonts w:ascii="Times New Roman" w:hAnsi="Times New Roman" w:cs="Times New Roman"/>
        </w:rPr>
        <w:t>us</w:t>
      </w:r>
      <w:r w:rsidR="00B80BCD" w:rsidRPr="00975FA4">
        <w:rPr>
          <w:rFonts w:ascii="Times New Roman" w:hAnsi="Times New Roman" w:cs="Times New Roman"/>
        </w:rPr>
        <w:t>”</w:t>
      </w:r>
      <w:r w:rsidR="006200E6" w:rsidRPr="00975FA4">
        <w:rPr>
          <w:rFonts w:ascii="Times New Roman" w:hAnsi="Times New Roman" w:cs="Times New Roman"/>
        </w:rPr>
        <w:t xml:space="preserve"> in 3.87% of his tweets). </w:t>
      </w:r>
      <w:r w:rsidR="00C37ECF" w:rsidRPr="00975FA4">
        <w:rPr>
          <w:rFonts w:ascii="Times New Roman" w:hAnsi="Times New Roman" w:cs="Times New Roman"/>
        </w:rPr>
        <w:t>D</w:t>
      </w:r>
      <w:r w:rsidR="006200E6" w:rsidRPr="00975FA4">
        <w:rPr>
          <w:rFonts w:ascii="Times New Roman" w:hAnsi="Times New Roman" w:cs="Times New Roman"/>
        </w:rPr>
        <w:t xml:space="preserve">ata also shows that each religious leader is tweeting about themselves through the use of </w:t>
      </w:r>
      <w:r w:rsidR="00B80BCD" w:rsidRPr="00975FA4">
        <w:rPr>
          <w:rFonts w:ascii="Times New Roman" w:hAnsi="Times New Roman" w:cs="Times New Roman"/>
        </w:rPr>
        <w:t>“</w:t>
      </w:r>
      <w:r w:rsidR="006200E6" w:rsidRPr="00975FA4">
        <w:rPr>
          <w:rFonts w:ascii="Times New Roman" w:hAnsi="Times New Roman" w:cs="Times New Roman"/>
        </w:rPr>
        <w:t>I,</w:t>
      </w:r>
      <w:r w:rsidR="00B80BCD" w:rsidRPr="00975FA4">
        <w:rPr>
          <w:rFonts w:ascii="Times New Roman" w:hAnsi="Times New Roman" w:cs="Times New Roman"/>
        </w:rPr>
        <w:t>”</w:t>
      </w:r>
      <w:r w:rsidR="006200E6" w:rsidRPr="00975FA4">
        <w:rPr>
          <w:rFonts w:ascii="Times New Roman" w:hAnsi="Times New Roman" w:cs="Times New Roman"/>
        </w:rPr>
        <w:t xml:space="preserve"> </w:t>
      </w:r>
      <w:r w:rsidR="00B80BCD" w:rsidRPr="00975FA4">
        <w:rPr>
          <w:rFonts w:ascii="Times New Roman" w:hAnsi="Times New Roman" w:cs="Times New Roman"/>
        </w:rPr>
        <w:t>“</w:t>
      </w:r>
      <w:r w:rsidR="006200E6" w:rsidRPr="00975FA4">
        <w:rPr>
          <w:rFonts w:ascii="Times New Roman" w:hAnsi="Times New Roman" w:cs="Times New Roman"/>
        </w:rPr>
        <w:t>me,</w:t>
      </w:r>
      <w:r w:rsidR="00B80BCD" w:rsidRPr="00975FA4">
        <w:rPr>
          <w:rFonts w:ascii="Times New Roman" w:hAnsi="Times New Roman" w:cs="Times New Roman"/>
        </w:rPr>
        <w:t>”</w:t>
      </w:r>
      <w:r w:rsidR="006200E6" w:rsidRPr="00975FA4">
        <w:rPr>
          <w:rFonts w:ascii="Times New Roman" w:hAnsi="Times New Roman" w:cs="Times New Roman"/>
        </w:rPr>
        <w:t xml:space="preserve"> or </w:t>
      </w:r>
      <w:r w:rsidR="00B80BCD" w:rsidRPr="00975FA4">
        <w:rPr>
          <w:rFonts w:ascii="Times New Roman" w:hAnsi="Times New Roman" w:cs="Times New Roman"/>
        </w:rPr>
        <w:t>“</w:t>
      </w:r>
      <w:r w:rsidR="006200E6" w:rsidRPr="00975FA4">
        <w:rPr>
          <w:rFonts w:ascii="Times New Roman" w:hAnsi="Times New Roman" w:cs="Times New Roman"/>
        </w:rPr>
        <w:t>my</w:t>
      </w:r>
      <w:r w:rsidR="00B80BCD" w:rsidRPr="00975FA4">
        <w:rPr>
          <w:rFonts w:ascii="Times New Roman" w:hAnsi="Times New Roman" w:cs="Times New Roman"/>
        </w:rPr>
        <w:t>”</w:t>
      </w:r>
      <w:r w:rsidR="006200E6" w:rsidRPr="00975FA4">
        <w:rPr>
          <w:rFonts w:ascii="Times New Roman" w:hAnsi="Times New Roman" w:cs="Times New Roman"/>
        </w:rPr>
        <w:t xml:space="preserve"> (0.97% for Pope Francis and 0.56% for the Dalai Lama). Lastly, data shows the religious leaders are tweeting about their respective religions, with </w:t>
      </w:r>
      <w:r w:rsidR="00E978C4" w:rsidRPr="00975FA4">
        <w:rPr>
          <w:rFonts w:ascii="Times New Roman" w:hAnsi="Times New Roman" w:cs="Times New Roman"/>
        </w:rPr>
        <w:t xml:space="preserve">the Pope tweeting about </w:t>
      </w:r>
      <w:r w:rsidR="00B80BCD" w:rsidRPr="00975FA4">
        <w:rPr>
          <w:rFonts w:ascii="Times New Roman" w:hAnsi="Times New Roman" w:cs="Times New Roman"/>
        </w:rPr>
        <w:t>“</w:t>
      </w:r>
      <w:r w:rsidR="00E978C4" w:rsidRPr="00975FA4">
        <w:rPr>
          <w:rFonts w:ascii="Times New Roman" w:hAnsi="Times New Roman" w:cs="Times New Roman"/>
        </w:rPr>
        <w:t>Christ,</w:t>
      </w:r>
      <w:r w:rsidR="00B80BCD" w:rsidRPr="00975FA4">
        <w:rPr>
          <w:rFonts w:ascii="Times New Roman" w:hAnsi="Times New Roman" w:cs="Times New Roman"/>
        </w:rPr>
        <w:t>”</w:t>
      </w:r>
      <w:r w:rsidR="00E978C4" w:rsidRPr="00975FA4">
        <w:rPr>
          <w:rFonts w:ascii="Times New Roman" w:hAnsi="Times New Roman" w:cs="Times New Roman"/>
        </w:rPr>
        <w:t xml:space="preserve"> </w:t>
      </w:r>
      <w:r w:rsidR="00B80BCD" w:rsidRPr="00975FA4">
        <w:rPr>
          <w:rFonts w:ascii="Times New Roman" w:hAnsi="Times New Roman" w:cs="Times New Roman"/>
        </w:rPr>
        <w:t>“</w:t>
      </w:r>
      <w:r w:rsidR="00E978C4" w:rsidRPr="00975FA4">
        <w:rPr>
          <w:rFonts w:ascii="Times New Roman" w:hAnsi="Times New Roman" w:cs="Times New Roman"/>
        </w:rPr>
        <w:t xml:space="preserve">Lord, </w:t>
      </w:r>
      <w:r w:rsidR="00B80BCD" w:rsidRPr="00975FA4">
        <w:rPr>
          <w:rFonts w:ascii="Times New Roman" w:hAnsi="Times New Roman" w:cs="Times New Roman"/>
        </w:rPr>
        <w:t>“</w:t>
      </w:r>
      <w:r w:rsidR="00E978C4" w:rsidRPr="00975FA4">
        <w:rPr>
          <w:rFonts w:ascii="Times New Roman" w:hAnsi="Times New Roman" w:cs="Times New Roman"/>
        </w:rPr>
        <w:t xml:space="preserve"> Jesus,</w:t>
      </w:r>
      <w:r w:rsidR="00B80BCD" w:rsidRPr="00975FA4">
        <w:rPr>
          <w:rFonts w:ascii="Times New Roman" w:hAnsi="Times New Roman" w:cs="Times New Roman"/>
        </w:rPr>
        <w:t>”</w:t>
      </w:r>
      <w:r w:rsidR="00E978C4" w:rsidRPr="00975FA4">
        <w:rPr>
          <w:rFonts w:ascii="Times New Roman" w:hAnsi="Times New Roman" w:cs="Times New Roman"/>
        </w:rPr>
        <w:t xml:space="preserve"> </w:t>
      </w:r>
      <w:r w:rsidR="00B80BCD" w:rsidRPr="00975FA4">
        <w:rPr>
          <w:rFonts w:ascii="Times New Roman" w:hAnsi="Times New Roman" w:cs="Times New Roman"/>
        </w:rPr>
        <w:t>“</w:t>
      </w:r>
      <w:r w:rsidR="00E978C4" w:rsidRPr="00975FA4">
        <w:rPr>
          <w:rFonts w:ascii="Times New Roman" w:hAnsi="Times New Roman" w:cs="Times New Roman"/>
        </w:rPr>
        <w:t>love,</w:t>
      </w:r>
      <w:r w:rsidR="00B80BCD" w:rsidRPr="00975FA4">
        <w:rPr>
          <w:rFonts w:ascii="Times New Roman" w:hAnsi="Times New Roman" w:cs="Times New Roman"/>
        </w:rPr>
        <w:t>”</w:t>
      </w:r>
      <w:r w:rsidR="00E978C4" w:rsidRPr="00975FA4">
        <w:rPr>
          <w:rFonts w:ascii="Times New Roman" w:hAnsi="Times New Roman" w:cs="Times New Roman"/>
        </w:rPr>
        <w:t xml:space="preserve"> and </w:t>
      </w:r>
      <w:r w:rsidR="00B80BCD" w:rsidRPr="00975FA4">
        <w:rPr>
          <w:rFonts w:ascii="Times New Roman" w:hAnsi="Times New Roman" w:cs="Times New Roman"/>
        </w:rPr>
        <w:t>“</w:t>
      </w:r>
      <w:r w:rsidR="00E978C4" w:rsidRPr="00975FA4">
        <w:rPr>
          <w:rFonts w:ascii="Times New Roman" w:hAnsi="Times New Roman" w:cs="Times New Roman"/>
        </w:rPr>
        <w:t>God,</w:t>
      </w:r>
      <w:r w:rsidR="00B80BCD" w:rsidRPr="00975FA4">
        <w:rPr>
          <w:rFonts w:ascii="Times New Roman" w:hAnsi="Times New Roman" w:cs="Times New Roman"/>
        </w:rPr>
        <w:t>”</w:t>
      </w:r>
      <w:r w:rsidR="00E978C4" w:rsidRPr="00975FA4">
        <w:rPr>
          <w:rFonts w:ascii="Times New Roman" w:hAnsi="Times New Roman" w:cs="Times New Roman"/>
        </w:rPr>
        <w:t xml:space="preserve"> in 3.66% of his tweets (</w:t>
      </w:r>
      <w:r w:rsidR="00981EBC" w:rsidRPr="00975FA4">
        <w:rPr>
          <w:rFonts w:ascii="Times New Roman" w:hAnsi="Times New Roman" w:cs="Times New Roman"/>
        </w:rPr>
        <w:t>each term is</w:t>
      </w:r>
      <w:r w:rsidR="00E978C4" w:rsidRPr="00975FA4">
        <w:rPr>
          <w:rFonts w:ascii="Times New Roman" w:hAnsi="Times New Roman" w:cs="Times New Roman"/>
        </w:rPr>
        <w:t xml:space="preserve"> individually mentioned from 0.57-0.98% of his tweets) and the Dalai Lama tweeting about </w:t>
      </w:r>
      <w:r w:rsidR="00B80BCD" w:rsidRPr="00975FA4">
        <w:rPr>
          <w:rFonts w:ascii="Times New Roman" w:hAnsi="Times New Roman" w:cs="Times New Roman"/>
        </w:rPr>
        <w:t>“</w:t>
      </w:r>
      <w:r w:rsidR="00E978C4" w:rsidRPr="00975FA4">
        <w:rPr>
          <w:rFonts w:ascii="Times New Roman" w:hAnsi="Times New Roman" w:cs="Times New Roman"/>
        </w:rPr>
        <w:t>c</w:t>
      </w:r>
      <w:r w:rsidR="00981EBC" w:rsidRPr="00975FA4">
        <w:rPr>
          <w:rFonts w:ascii="Times New Roman" w:hAnsi="Times New Roman" w:cs="Times New Roman"/>
        </w:rPr>
        <w:t>ompassion,</w:t>
      </w:r>
      <w:r w:rsidR="00B80BCD" w:rsidRPr="00975FA4">
        <w:rPr>
          <w:rFonts w:ascii="Times New Roman" w:hAnsi="Times New Roman" w:cs="Times New Roman"/>
        </w:rPr>
        <w:t>”</w:t>
      </w:r>
      <w:r w:rsidR="00981EBC" w:rsidRPr="00975FA4">
        <w:rPr>
          <w:rFonts w:ascii="Times New Roman" w:hAnsi="Times New Roman" w:cs="Times New Roman"/>
        </w:rPr>
        <w:t xml:space="preserve"> </w:t>
      </w:r>
      <w:r w:rsidR="00B80BCD" w:rsidRPr="00975FA4">
        <w:rPr>
          <w:rFonts w:ascii="Times New Roman" w:hAnsi="Times New Roman" w:cs="Times New Roman"/>
        </w:rPr>
        <w:t>“</w:t>
      </w:r>
      <w:r w:rsidR="00981EBC" w:rsidRPr="00975FA4">
        <w:rPr>
          <w:rFonts w:ascii="Times New Roman" w:hAnsi="Times New Roman" w:cs="Times New Roman"/>
        </w:rPr>
        <w:t>peace,</w:t>
      </w:r>
      <w:r w:rsidR="00B80BCD" w:rsidRPr="00975FA4">
        <w:rPr>
          <w:rFonts w:ascii="Times New Roman" w:hAnsi="Times New Roman" w:cs="Times New Roman"/>
        </w:rPr>
        <w:t>”</w:t>
      </w:r>
      <w:r w:rsidR="00981EBC" w:rsidRPr="00975FA4">
        <w:rPr>
          <w:rFonts w:ascii="Times New Roman" w:hAnsi="Times New Roman" w:cs="Times New Roman"/>
        </w:rPr>
        <w:t xml:space="preserve"> </w:t>
      </w:r>
      <w:r w:rsidR="00B80BCD" w:rsidRPr="00975FA4">
        <w:rPr>
          <w:rFonts w:ascii="Times New Roman" w:hAnsi="Times New Roman" w:cs="Times New Roman"/>
        </w:rPr>
        <w:t>“</w:t>
      </w:r>
      <w:r w:rsidR="00981EBC" w:rsidRPr="00975FA4">
        <w:rPr>
          <w:rFonts w:ascii="Times New Roman" w:hAnsi="Times New Roman" w:cs="Times New Roman"/>
        </w:rPr>
        <w:t>mind,</w:t>
      </w:r>
      <w:r w:rsidR="00B80BCD" w:rsidRPr="00975FA4">
        <w:rPr>
          <w:rFonts w:ascii="Times New Roman" w:hAnsi="Times New Roman" w:cs="Times New Roman"/>
        </w:rPr>
        <w:t>”</w:t>
      </w:r>
      <w:r w:rsidR="00981EBC" w:rsidRPr="00975FA4">
        <w:rPr>
          <w:rFonts w:ascii="Times New Roman" w:hAnsi="Times New Roman" w:cs="Times New Roman"/>
        </w:rPr>
        <w:t xml:space="preserve"> </w:t>
      </w:r>
      <w:r w:rsidR="00B80BCD" w:rsidRPr="00975FA4">
        <w:rPr>
          <w:rFonts w:ascii="Times New Roman" w:hAnsi="Times New Roman" w:cs="Times New Roman"/>
        </w:rPr>
        <w:t>“</w:t>
      </w:r>
      <w:r w:rsidR="00981EBC" w:rsidRPr="00975FA4">
        <w:rPr>
          <w:rFonts w:ascii="Times New Roman" w:hAnsi="Times New Roman" w:cs="Times New Roman"/>
        </w:rPr>
        <w:t>happiness,</w:t>
      </w:r>
      <w:r w:rsidR="00B80BCD" w:rsidRPr="00975FA4">
        <w:rPr>
          <w:rFonts w:ascii="Times New Roman" w:hAnsi="Times New Roman" w:cs="Times New Roman"/>
        </w:rPr>
        <w:t>”</w:t>
      </w:r>
      <w:r w:rsidR="00981EBC" w:rsidRPr="00975FA4">
        <w:rPr>
          <w:rFonts w:ascii="Times New Roman" w:hAnsi="Times New Roman" w:cs="Times New Roman"/>
        </w:rPr>
        <w:t xml:space="preserve"> and </w:t>
      </w:r>
      <w:r w:rsidR="00B80BCD" w:rsidRPr="00975FA4">
        <w:rPr>
          <w:rFonts w:ascii="Times New Roman" w:hAnsi="Times New Roman" w:cs="Times New Roman"/>
        </w:rPr>
        <w:t>“</w:t>
      </w:r>
      <w:r w:rsidR="00981EBC" w:rsidRPr="00975FA4">
        <w:rPr>
          <w:rFonts w:ascii="Times New Roman" w:hAnsi="Times New Roman" w:cs="Times New Roman"/>
        </w:rPr>
        <w:t>love</w:t>
      </w:r>
      <w:r w:rsidR="00B80BCD" w:rsidRPr="00975FA4">
        <w:rPr>
          <w:rFonts w:ascii="Times New Roman" w:hAnsi="Times New Roman" w:cs="Times New Roman"/>
        </w:rPr>
        <w:t>”</w:t>
      </w:r>
      <w:r w:rsidR="00981EBC" w:rsidRPr="00975FA4">
        <w:rPr>
          <w:rFonts w:ascii="Times New Roman" w:hAnsi="Times New Roman" w:cs="Times New Roman"/>
        </w:rPr>
        <w:t xml:space="preserve"> in 2.85% of his tweets</w:t>
      </w:r>
      <w:r w:rsidR="00981EBC" w:rsidRPr="00975FA4">
        <w:rPr>
          <w:rStyle w:val="FootnoteReference"/>
          <w:rFonts w:ascii="Times New Roman" w:hAnsi="Times New Roman" w:cs="Times New Roman"/>
        </w:rPr>
        <w:footnoteReference w:id="21"/>
      </w:r>
      <w:r w:rsidR="00981EBC" w:rsidRPr="00975FA4">
        <w:rPr>
          <w:rFonts w:ascii="Times New Roman" w:hAnsi="Times New Roman" w:cs="Times New Roman"/>
        </w:rPr>
        <w:t xml:space="preserve"> (each term is individually mentioned from 0.44-0.83% of his tweets).</w:t>
      </w:r>
    </w:p>
    <w:p w14:paraId="7AE9C761" w14:textId="68D95EE5" w:rsidR="007E2056" w:rsidRPr="00975FA4" w:rsidRDefault="00214A33" w:rsidP="006937C0">
      <w:pPr>
        <w:spacing w:line="480" w:lineRule="auto"/>
        <w:rPr>
          <w:rFonts w:ascii="Times New Roman" w:hAnsi="Times New Roman" w:cs="Times New Roman"/>
          <w:b/>
        </w:rPr>
      </w:pPr>
      <w:r w:rsidRPr="00975FA4">
        <w:rPr>
          <w:rFonts w:ascii="Times New Roman" w:hAnsi="Times New Roman" w:cs="Times New Roman"/>
          <w:b/>
        </w:rPr>
        <w:t>Research Question 2</w:t>
      </w:r>
    </w:p>
    <w:p w14:paraId="3A2C742A" w14:textId="6CE01533" w:rsidR="00981EBC" w:rsidRPr="00975FA4" w:rsidRDefault="00CB31F2"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data shows that the Pope and Dalai Lama are not </w:t>
      </w:r>
      <w:r w:rsidR="008560E1" w:rsidRPr="00975FA4">
        <w:rPr>
          <w:rFonts w:ascii="Times New Roman" w:hAnsi="Times New Roman" w:cs="Times New Roman"/>
        </w:rPr>
        <w:t>consistently</w:t>
      </w:r>
      <w:r w:rsidRPr="00975FA4">
        <w:rPr>
          <w:rFonts w:ascii="Times New Roman" w:hAnsi="Times New Roman" w:cs="Times New Roman"/>
        </w:rPr>
        <w:t xml:space="preserve"> using </w:t>
      </w:r>
      <w:r w:rsidR="00240832" w:rsidRPr="00975FA4">
        <w:rPr>
          <w:rFonts w:ascii="Times New Roman" w:hAnsi="Times New Roman" w:cs="Times New Roman"/>
        </w:rPr>
        <w:t xml:space="preserve">certain </w:t>
      </w:r>
      <w:r w:rsidRPr="00975FA4">
        <w:rPr>
          <w:rFonts w:ascii="Times New Roman" w:hAnsi="Times New Roman" w:cs="Times New Roman"/>
        </w:rPr>
        <w:t xml:space="preserve">interactive </w:t>
      </w:r>
      <w:r w:rsidR="008560E1" w:rsidRPr="00975FA4">
        <w:rPr>
          <w:rFonts w:ascii="Times New Roman" w:hAnsi="Times New Roman" w:cs="Times New Roman"/>
        </w:rPr>
        <w:t xml:space="preserve">profile </w:t>
      </w:r>
      <w:r w:rsidRPr="00975FA4">
        <w:rPr>
          <w:rFonts w:ascii="Times New Roman" w:hAnsi="Times New Roman" w:cs="Times New Roman"/>
        </w:rPr>
        <w:t>features available on Twitter, such as ta</w:t>
      </w:r>
      <w:r w:rsidR="00161D27">
        <w:rPr>
          <w:rFonts w:ascii="Times New Roman" w:hAnsi="Times New Roman" w:cs="Times New Roman"/>
        </w:rPr>
        <w:t>gging another account using “@,”</w:t>
      </w:r>
      <w:r w:rsidRPr="00975FA4">
        <w:rPr>
          <w:rFonts w:ascii="Times New Roman" w:hAnsi="Times New Roman" w:cs="Times New Roman"/>
        </w:rPr>
        <w:t xml:space="preserve"> replying to tweets, </w:t>
      </w:r>
      <w:r w:rsidR="00240832" w:rsidRPr="00975FA4">
        <w:rPr>
          <w:rFonts w:ascii="Times New Roman" w:hAnsi="Times New Roman" w:cs="Times New Roman"/>
        </w:rPr>
        <w:t xml:space="preserve">or </w:t>
      </w:r>
      <w:r w:rsidRPr="00975FA4">
        <w:rPr>
          <w:rFonts w:ascii="Times New Roman" w:hAnsi="Times New Roman" w:cs="Times New Roman"/>
        </w:rPr>
        <w:t>following other accou</w:t>
      </w:r>
      <w:r w:rsidR="008560E1" w:rsidRPr="00975FA4">
        <w:rPr>
          <w:rFonts w:ascii="Times New Roman" w:hAnsi="Times New Roman" w:cs="Times New Roman"/>
        </w:rPr>
        <w:t>nts</w:t>
      </w:r>
      <w:r w:rsidR="00240832" w:rsidRPr="00975FA4">
        <w:rPr>
          <w:rFonts w:ascii="Times New Roman" w:hAnsi="Times New Roman" w:cs="Times New Roman"/>
        </w:rPr>
        <w:t>.</w:t>
      </w:r>
      <w:r w:rsidRPr="00975FA4">
        <w:rPr>
          <w:rFonts w:ascii="Times New Roman" w:hAnsi="Times New Roman" w:cs="Times New Roman"/>
        </w:rPr>
        <w:t xml:space="preserve"> </w:t>
      </w:r>
      <w:r w:rsidR="0065482E" w:rsidRPr="00975FA4">
        <w:rPr>
          <w:rFonts w:ascii="Times New Roman" w:hAnsi="Times New Roman" w:cs="Times New Roman"/>
        </w:rPr>
        <w:t xml:space="preserve">To clarify, </w:t>
      </w:r>
      <w:r w:rsidR="00240832" w:rsidRPr="00975FA4">
        <w:rPr>
          <w:rFonts w:ascii="Times New Roman" w:hAnsi="Times New Roman" w:cs="Times New Roman"/>
        </w:rPr>
        <w:t xml:space="preserve">the religious leaders have either zero participation in the activities listed above or have had some participation at a very low frequency. However, the religious leaders utilize most interactive profile features, such as publishing URLs, </w:t>
      </w:r>
      <w:r w:rsidR="00000CBE">
        <w:rPr>
          <w:rFonts w:ascii="Times New Roman" w:hAnsi="Times New Roman" w:cs="Times New Roman"/>
        </w:rPr>
        <w:t>hashtag</w:t>
      </w:r>
      <w:r w:rsidR="00633743" w:rsidRPr="00975FA4">
        <w:rPr>
          <w:rFonts w:ascii="Times New Roman" w:hAnsi="Times New Roman" w:cs="Times New Roman"/>
        </w:rPr>
        <w:t>s</w:t>
      </w:r>
      <w:r w:rsidR="00240832" w:rsidRPr="00975FA4">
        <w:rPr>
          <w:rFonts w:ascii="Times New Roman" w:hAnsi="Times New Roman" w:cs="Times New Roman"/>
        </w:rPr>
        <w:t>, photos, and videos. T</w:t>
      </w:r>
      <w:r w:rsidRPr="00975FA4">
        <w:rPr>
          <w:rFonts w:ascii="Times New Roman" w:hAnsi="Times New Roman" w:cs="Times New Roman"/>
        </w:rPr>
        <w:t>he Dalai Lama has published a URL in 29.11% of his tweets</w:t>
      </w:r>
      <w:r w:rsidR="00240832" w:rsidRPr="00975FA4">
        <w:rPr>
          <w:rFonts w:ascii="Times New Roman" w:hAnsi="Times New Roman" w:cs="Times New Roman"/>
        </w:rPr>
        <w:t>, published a photo in 6.07% of his tweets, and published a video in 2.73% of his tweets.</w:t>
      </w:r>
      <w:r w:rsidRPr="00975FA4">
        <w:rPr>
          <w:rFonts w:ascii="Times New Roman" w:hAnsi="Times New Roman" w:cs="Times New Roman"/>
        </w:rPr>
        <w:t xml:space="preserve"> </w:t>
      </w:r>
      <w:r w:rsidR="00240832" w:rsidRPr="00975FA4">
        <w:rPr>
          <w:rFonts w:ascii="Times New Roman" w:hAnsi="Times New Roman" w:cs="Times New Roman"/>
        </w:rPr>
        <w:t xml:space="preserve">Additionally, </w:t>
      </w:r>
      <w:r w:rsidRPr="00975FA4">
        <w:rPr>
          <w:rFonts w:ascii="Times New Roman" w:hAnsi="Times New Roman" w:cs="Times New Roman"/>
        </w:rPr>
        <w:t xml:space="preserve">the Pope has published a </w:t>
      </w:r>
      <w:r w:rsidR="00000CBE">
        <w:rPr>
          <w:rFonts w:ascii="Times New Roman" w:hAnsi="Times New Roman" w:cs="Times New Roman"/>
        </w:rPr>
        <w:t>hashtag</w:t>
      </w:r>
      <w:r w:rsidRPr="00975FA4">
        <w:rPr>
          <w:rFonts w:ascii="Times New Roman" w:hAnsi="Times New Roman" w:cs="Times New Roman"/>
        </w:rPr>
        <w:t xml:space="preserve"> in 11.85% of his tweets. </w:t>
      </w:r>
      <w:r w:rsidR="000C7721" w:rsidRPr="00975FA4">
        <w:rPr>
          <w:rFonts w:ascii="Times New Roman" w:hAnsi="Times New Roman" w:cs="Times New Roman"/>
        </w:rPr>
        <w:t xml:space="preserve">These </w:t>
      </w:r>
      <w:r w:rsidR="00E469C5" w:rsidRPr="00975FA4">
        <w:rPr>
          <w:rFonts w:ascii="Times New Roman" w:hAnsi="Times New Roman" w:cs="Times New Roman"/>
        </w:rPr>
        <w:t>findings support previous research showing that nonprofit organizations are more likely to use one-way communication on Twitter and promote their own initiatives through website links (Paek e</w:t>
      </w:r>
      <w:r w:rsidR="008560E1" w:rsidRPr="00975FA4">
        <w:rPr>
          <w:rFonts w:ascii="Times New Roman" w:hAnsi="Times New Roman" w:cs="Times New Roman"/>
        </w:rPr>
        <w:t>t al., 2012;</w:t>
      </w:r>
      <w:r w:rsidR="00E469C5" w:rsidRPr="00975FA4">
        <w:rPr>
          <w:rFonts w:ascii="Times New Roman" w:hAnsi="Times New Roman" w:cs="Times New Roman"/>
        </w:rPr>
        <w:t xml:space="preserve"> Waters &amp; Jamal, 2011). </w:t>
      </w:r>
      <w:r w:rsidR="000C7721" w:rsidRPr="00975FA4">
        <w:rPr>
          <w:rFonts w:ascii="Times New Roman" w:hAnsi="Times New Roman" w:cs="Times New Roman"/>
        </w:rPr>
        <w:t>However, these findings contradict previous research</w:t>
      </w:r>
      <w:r w:rsidR="00CF07A5" w:rsidRPr="00975FA4">
        <w:rPr>
          <w:rFonts w:ascii="Times New Roman" w:hAnsi="Times New Roman" w:cs="Times New Roman"/>
        </w:rPr>
        <w:t>,</w:t>
      </w:r>
      <w:r w:rsidR="000C7721" w:rsidRPr="00975FA4">
        <w:rPr>
          <w:rFonts w:ascii="Times New Roman" w:hAnsi="Times New Roman" w:cs="Times New Roman"/>
        </w:rPr>
        <w:t xml:space="preserve"> which indicated that nonprofit organizations do not use interactive features available on social networking sites (Lovejoy et al., 2012; Waters et al., 2009; Waters &amp; Lo, 2012). </w:t>
      </w:r>
      <w:r w:rsidR="00240832" w:rsidRPr="00975FA4">
        <w:rPr>
          <w:rFonts w:ascii="Times New Roman" w:hAnsi="Times New Roman" w:cs="Times New Roman"/>
        </w:rPr>
        <w:t>Additionally</w:t>
      </w:r>
      <w:r w:rsidR="00E469C5" w:rsidRPr="00975FA4">
        <w:rPr>
          <w:rFonts w:ascii="Times New Roman" w:hAnsi="Times New Roman" w:cs="Times New Roman"/>
        </w:rPr>
        <w:t>, my findings contrast previous research on consistent and repetitive interactions by nonprofit organizations. Previous research found that nonprofit organizations are inconsistent in publishing content on social networking sites, specifically on Twit</w:t>
      </w:r>
      <w:r w:rsidR="00EE48C0" w:rsidRPr="00975FA4">
        <w:rPr>
          <w:rFonts w:ascii="Times New Roman" w:hAnsi="Times New Roman" w:cs="Times New Roman"/>
        </w:rPr>
        <w:t xml:space="preserve">ter (Lovejoy et al., 2012). My research shows </w:t>
      </w:r>
      <w:r w:rsidR="00E469C5" w:rsidRPr="00975FA4">
        <w:rPr>
          <w:rFonts w:ascii="Times New Roman" w:hAnsi="Times New Roman" w:cs="Times New Roman"/>
        </w:rPr>
        <w:t xml:space="preserve">that the Pope and Dalai Lama </w:t>
      </w:r>
      <w:r w:rsidR="000C7721" w:rsidRPr="00975FA4">
        <w:rPr>
          <w:rFonts w:ascii="Times New Roman" w:hAnsi="Times New Roman" w:cs="Times New Roman"/>
        </w:rPr>
        <w:t xml:space="preserve">use interactive features available on Twitter and </w:t>
      </w:r>
      <w:r w:rsidR="00E469C5" w:rsidRPr="00975FA4">
        <w:rPr>
          <w:rFonts w:ascii="Times New Roman" w:hAnsi="Times New Roman" w:cs="Times New Roman"/>
        </w:rPr>
        <w:t xml:space="preserve">publish content on a consistent basis, </w:t>
      </w:r>
      <w:r w:rsidR="00EE48C0" w:rsidRPr="00975FA4">
        <w:rPr>
          <w:rFonts w:ascii="Times New Roman" w:hAnsi="Times New Roman" w:cs="Times New Roman"/>
        </w:rPr>
        <w:t>an average of once every other day</w:t>
      </w:r>
      <w:r w:rsidR="00CE2BF8" w:rsidRPr="00975FA4">
        <w:rPr>
          <w:rFonts w:ascii="Times New Roman" w:hAnsi="Times New Roman" w:cs="Times New Roman"/>
        </w:rPr>
        <w:t>,</w:t>
      </w:r>
      <w:r w:rsidR="00307C31" w:rsidRPr="00975FA4">
        <w:rPr>
          <w:rFonts w:ascii="Times New Roman" w:hAnsi="Times New Roman" w:cs="Times New Roman"/>
        </w:rPr>
        <w:t xml:space="preserve"> or 3-6 times per week</w:t>
      </w:r>
      <w:r w:rsidR="00CE2BF8" w:rsidRPr="00975FA4">
        <w:rPr>
          <w:rFonts w:ascii="Times New Roman" w:hAnsi="Times New Roman" w:cs="Times New Roman"/>
        </w:rPr>
        <w:t>,</w:t>
      </w:r>
      <w:r w:rsidR="00307C31" w:rsidRPr="00975FA4">
        <w:rPr>
          <w:rFonts w:ascii="Times New Roman" w:hAnsi="Times New Roman" w:cs="Times New Roman"/>
        </w:rPr>
        <w:t xml:space="preserve"> since 2013</w:t>
      </w:r>
      <w:r w:rsidR="00EE48C0" w:rsidRPr="00975FA4">
        <w:rPr>
          <w:rFonts w:ascii="Times New Roman" w:hAnsi="Times New Roman" w:cs="Times New Roman"/>
        </w:rPr>
        <w:t>.</w:t>
      </w:r>
      <w:r w:rsidR="00EE48C0" w:rsidRPr="00975FA4">
        <w:rPr>
          <w:rStyle w:val="FootnoteReference"/>
          <w:rFonts w:ascii="Times New Roman" w:hAnsi="Times New Roman" w:cs="Times New Roman"/>
        </w:rPr>
        <w:footnoteReference w:id="22"/>
      </w:r>
      <w:r w:rsidR="00307C31" w:rsidRPr="00975FA4">
        <w:rPr>
          <w:rFonts w:ascii="Times New Roman" w:hAnsi="Times New Roman" w:cs="Times New Roman"/>
        </w:rPr>
        <w:t xml:space="preserve"> </w:t>
      </w:r>
    </w:p>
    <w:p w14:paraId="6EA6A770" w14:textId="761A58F8" w:rsidR="007E2056" w:rsidRPr="00975FA4" w:rsidRDefault="00214A33" w:rsidP="006937C0">
      <w:pPr>
        <w:spacing w:line="480" w:lineRule="auto"/>
        <w:rPr>
          <w:rFonts w:ascii="Times New Roman" w:hAnsi="Times New Roman" w:cs="Times New Roman"/>
          <w:b/>
        </w:rPr>
      </w:pPr>
      <w:r w:rsidRPr="00975FA4">
        <w:rPr>
          <w:rFonts w:ascii="Times New Roman" w:hAnsi="Times New Roman" w:cs="Times New Roman"/>
          <w:b/>
        </w:rPr>
        <w:t>Research Question 3</w:t>
      </w:r>
    </w:p>
    <w:p w14:paraId="6FF5CE5F" w14:textId="70F3816E" w:rsidR="0076304A" w:rsidRPr="00975FA4" w:rsidRDefault="006F5471" w:rsidP="006937C0">
      <w:pPr>
        <w:spacing w:line="480" w:lineRule="auto"/>
        <w:ind w:firstLine="720"/>
        <w:rPr>
          <w:rFonts w:ascii="Times New Roman" w:hAnsi="Times New Roman" w:cs="Times New Roman"/>
        </w:rPr>
      </w:pPr>
      <w:r>
        <w:rPr>
          <w:rFonts w:ascii="Times New Roman" w:hAnsi="Times New Roman" w:cs="Times New Roman"/>
        </w:rPr>
        <w:t xml:space="preserve">The 10 words used most often by the Pope and Dalai Lama are listed in </w:t>
      </w:r>
      <w:r w:rsidR="00161D27">
        <w:rPr>
          <w:rFonts w:ascii="Times New Roman" w:hAnsi="Times New Roman" w:cs="Times New Roman"/>
        </w:rPr>
        <w:t>T</w:t>
      </w:r>
      <w:r>
        <w:rPr>
          <w:rFonts w:ascii="Times New Roman" w:hAnsi="Times New Roman" w:cs="Times New Roman"/>
        </w:rPr>
        <w:t xml:space="preserve">able 2 and </w:t>
      </w:r>
      <w:r w:rsidR="00161D27">
        <w:rPr>
          <w:rFonts w:ascii="Times New Roman" w:hAnsi="Times New Roman" w:cs="Times New Roman"/>
        </w:rPr>
        <w:t>T</w:t>
      </w:r>
      <w:r>
        <w:rPr>
          <w:rFonts w:ascii="Times New Roman" w:hAnsi="Times New Roman" w:cs="Times New Roman"/>
        </w:rPr>
        <w:t xml:space="preserve">able 3. </w:t>
      </w:r>
      <w:r w:rsidR="00DE58C6">
        <w:rPr>
          <w:rFonts w:ascii="Times New Roman" w:hAnsi="Times New Roman" w:cs="Times New Roman"/>
        </w:rPr>
        <w:t xml:space="preserve">Additionally, </w:t>
      </w:r>
      <w:r w:rsidR="00C67254">
        <w:rPr>
          <w:rFonts w:ascii="Times New Roman" w:hAnsi="Times New Roman" w:cs="Times New Roman"/>
        </w:rPr>
        <w:t>T</w:t>
      </w:r>
      <w:r w:rsidR="00DE58C6">
        <w:rPr>
          <w:rFonts w:ascii="Times New Roman" w:hAnsi="Times New Roman" w:cs="Times New Roman"/>
        </w:rPr>
        <w:t xml:space="preserve">able 4 lists </w:t>
      </w:r>
      <w:r w:rsidR="00592922">
        <w:rPr>
          <w:rFonts w:ascii="Times New Roman" w:hAnsi="Times New Roman" w:cs="Times New Roman"/>
        </w:rPr>
        <w:t xml:space="preserve">the most used synonyms </w:t>
      </w:r>
      <w:r w:rsidR="00DE58C6">
        <w:rPr>
          <w:rFonts w:ascii="Times New Roman" w:hAnsi="Times New Roman" w:cs="Times New Roman"/>
        </w:rPr>
        <w:t>published by each religious leader</w:t>
      </w:r>
      <w:r w:rsidR="00592922">
        <w:rPr>
          <w:rFonts w:ascii="Times New Roman" w:hAnsi="Times New Roman" w:cs="Times New Roman"/>
        </w:rPr>
        <w:t xml:space="preserve">. </w:t>
      </w:r>
      <w:r w:rsidR="00DE58C6">
        <w:rPr>
          <w:rFonts w:ascii="Times New Roman" w:hAnsi="Times New Roman" w:cs="Times New Roman"/>
        </w:rPr>
        <w:t>E</w:t>
      </w:r>
      <w:r w:rsidR="008560E1" w:rsidRPr="00975FA4">
        <w:rPr>
          <w:rFonts w:ascii="Times New Roman" w:hAnsi="Times New Roman" w:cs="Times New Roman"/>
        </w:rPr>
        <w:t xml:space="preserve">ach religious leader </w:t>
      </w:r>
      <w:r w:rsidR="00CB07C5" w:rsidRPr="00975FA4">
        <w:rPr>
          <w:rFonts w:ascii="Times New Roman" w:hAnsi="Times New Roman" w:cs="Times New Roman"/>
        </w:rPr>
        <w:t xml:space="preserve">used the words </w:t>
      </w:r>
      <w:r w:rsidR="00B80BCD" w:rsidRPr="00975FA4">
        <w:rPr>
          <w:rFonts w:ascii="Times New Roman" w:hAnsi="Times New Roman" w:cs="Times New Roman"/>
        </w:rPr>
        <w:t>“</w:t>
      </w:r>
      <w:r w:rsidR="00CB07C5" w:rsidRPr="00975FA4">
        <w:rPr>
          <w:rFonts w:ascii="Times New Roman" w:hAnsi="Times New Roman" w:cs="Times New Roman"/>
        </w:rPr>
        <w:t>we</w:t>
      </w:r>
      <w:r w:rsidR="00B80BCD" w:rsidRPr="00975FA4">
        <w:rPr>
          <w:rFonts w:ascii="Times New Roman" w:hAnsi="Times New Roman" w:cs="Times New Roman"/>
        </w:rPr>
        <w:t>”</w:t>
      </w:r>
      <w:r w:rsidR="00CB07C5" w:rsidRPr="00975FA4">
        <w:rPr>
          <w:rFonts w:ascii="Times New Roman" w:hAnsi="Times New Roman" w:cs="Times New Roman"/>
        </w:rPr>
        <w:t xml:space="preserve"> in over 1.95% of their tweets (one of the top two most used words), and used either </w:t>
      </w:r>
      <w:r w:rsidR="00B80BCD" w:rsidRPr="00975FA4">
        <w:rPr>
          <w:rFonts w:ascii="Times New Roman" w:hAnsi="Times New Roman" w:cs="Times New Roman"/>
        </w:rPr>
        <w:t>“</w:t>
      </w:r>
      <w:r w:rsidR="00CB07C5" w:rsidRPr="00975FA4">
        <w:rPr>
          <w:rFonts w:ascii="Times New Roman" w:hAnsi="Times New Roman" w:cs="Times New Roman"/>
        </w:rPr>
        <w:t>us</w:t>
      </w:r>
      <w:r w:rsidR="00B80BCD" w:rsidRPr="00975FA4">
        <w:rPr>
          <w:rFonts w:ascii="Times New Roman" w:hAnsi="Times New Roman" w:cs="Times New Roman"/>
        </w:rPr>
        <w:t>”</w:t>
      </w:r>
      <w:r w:rsidR="00CB07C5" w:rsidRPr="00975FA4">
        <w:rPr>
          <w:rFonts w:ascii="Times New Roman" w:hAnsi="Times New Roman" w:cs="Times New Roman"/>
        </w:rPr>
        <w:t xml:space="preserve"> or </w:t>
      </w:r>
      <w:r w:rsidR="00B80BCD" w:rsidRPr="00975FA4">
        <w:rPr>
          <w:rFonts w:ascii="Times New Roman" w:hAnsi="Times New Roman" w:cs="Times New Roman"/>
        </w:rPr>
        <w:t>“</w:t>
      </w:r>
      <w:r w:rsidR="00CB07C5" w:rsidRPr="00975FA4">
        <w:rPr>
          <w:rFonts w:ascii="Times New Roman" w:hAnsi="Times New Roman" w:cs="Times New Roman"/>
        </w:rPr>
        <w:t>our</w:t>
      </w:r>
      <w:r w:rsidR="00B80BCD" w:rsidRPr="00975FA4">
        <w:rPr>
          <w:rFonts w:ascii="Times New Roman" w:hAnsi="Times New Roman" w:cs="Times New Roman"/>
        </w:rPr>
        <w:t>”</w:t>
      </w:r>
      <w:r w:rsidR="00CB07C5" w:rsidRPr="00975FA4">
        <w:rPr>
          <w:rFonts w:ascii="Times New Roman" w:hAnsi="Times New Roman" w:cs="Times New Roman"/>
        </w:rPr>
        <w:t xml:space="preserve"> in over 1.40% of their tweets (one of the top two most used words)</w:t>
      </w:r>
      <w:r w:rsidR="0046279A" w:rsidRPr="00975FA4">
        <w:rPr>
          <w:rFonts w:ascii="Times New Roman" w:hAnsi="Times New Roman" w:cs="Times New Roman"/>
        </w:rPr>
        <w:t>.</w:t>
      </w:r>
      <w:r w:rsidR="00CB07C5" w:rsidRPr="00975FA4">
        <w:rPr>
          <w:rStyle w:val="FootnoteReference"/>
          <w:rFonts w:ascii="Times New Roman" w:hAnsi="Times New Roman" w:cs="Times New Roman"/>
        </w:rPr>
        <w:footnoteReference w:id="23"/>
      </w:r>
      <w:r w:rsidR="00CB07C5" w:rsidRPr="00975FA4">
        <w:rPr>
          <w:rFonts w:ascii="Times New Roman" w:hAnsi="Times New Roman" w:cs="Times New Roman"/>
        </w:rPr>
        <w:t xml:space="preserve"> This </w:t>
      </w:r>
      <w:r w:rsidR="00DE58C6">
        <w:rPr>
          <w:rFonts w:ascii="Times New Roman" w:hAnsi="Times New Roman" w:cs="Times New Roman"/>
        </w:rPr>
        <w:t>shows</w:t>
      </w:r>
      <w:r w:rsidR="0014752D" w:rsidRPr="00975FA4">
        <w:rPr>
          <w:rFonts w:ascii="Times New Roman" w:hAnsi="Times New Roman" w:cs="Times New Roman"/>
        </w:rPr>
        <w:t xml:space="preserve"> a </w:t>
      </w:r>
      <w:r w:rsidR="00DE58C6">
        <w:rPr>
          <w:rFonts w:ascii="Times New Roman" w:hAnsi="Times New Roman" w:cs="Times New Roman"/>
        </w:rPr>
        <w:t xml:space="preserve">high </w:t>
      </w:r>
      <w:r>
        <w:rPr>
          <w:rFonts w:ascii="Times New Roman" w:hAnsi="Times New Roman" w:cs="Times New Roman"/>
        </w:rPr>
        <w:t>rate</w:t>
      </w:r>
      <w:r w:rsidR="00DE58C6">
        <w:rPr>
          <w:rFonts w:ascii="Times New Roman" w:hAnsi="Times New Roman" w:cs="Times New Roman"/>
        </w:rPr>
        <w:t xml:space="preserve"> of use</w:t>
      </w:r>
      <w:r w:rsidR="0014752D" w:rsidRPr="00975FA4">
        <w:rPr>
          <w:rFonts w:ascii="Times New Roman" w:hAnsi="Times New Roman" w:cs="Times New Roman"/>
        </w:rPr>
        <w:t xml:space="preserve"> </w:t>
      </w:r>
      <w:r w:rsidR="00DE58C6">
        <w:rPr>
          <w:rFonts w:ascii="Times New Roman" w:hAnsi="Times New Roman" w:cs="Times New Roman"/>
        </w:rPr>
        <w:t>of</w:t>
      </w:r>
      <w:r w:rsidR="009F6A0C" w:rsidRPr="00975FA4">
        <w:rPr>
          <w:rFonts w:ascii="Times New Roman" w:hAnsi="Times New Roman" w:cs="Times New Roman"/>
        </w:rPr>
        <w:t xml:space="preserve"> first person plural pronouns. As mentioned earlier, data shows that the religious leaders are tweeting about themselves</w:t>
      </w:r>
      <w:r w:rsidR="005469DC" w:rsidRPr="00975FA4">
        <w:rPr>
          <w:rFonts w:ascii="Times New Roman" w:hAnsi="Times New Roman" w:cs="Times New Roman"/>
        </w:rPr>
        <w:t xml:space="preserve"> and</w:t>
      </w:r>
      <w:r w:rsidR="009F6A0C" w:rsidRPr="00975FA4">
        <w:rPr>
          <w:rFonts w:ascii="Times New Roman" w:hAnsi="Times New Roman" w:cs="Times New Roman"/>
        </w:rPr>
        <w:t xml:space="preserve"> about their followers. </w:t>
      </w:r>
      <w:r w:rsidR="00DE58C6">
        <w:rPr>
          <w:rFonts w:ascii="Times New Roman" w:hAnsi="Times New Roman" w:cs="Times New Roman"/>
        </w:rPr>
        <w:t xml:space="preserve">Thus, first person pronouns </w:t>
      </w:r>
      <w:r w:rsidR="009F6A0C" w:rsidRPr="00975FA4">
        <w:rPr>
          <w:rFonts w:ascii="Times New Roman" w:hAnsi="Times New Roman" w:cs="Times New Roman"/>
        </w:rPr>
        <w:t xml:space="preserve">and second person pronouns </w:t>
      </w:r>
      <w:r>
        <w:rPr>
          <w:rFonts w:ascii="Times New Roman" w:hAnsi="Times New Roman" w:cs="Times New Roman"/>
        </w:rPr>
        <w:t>are published frequently</w:t>
      </w:r>
      <w:r w:rsidR="00DE58C6">
        <w:rPr>
          <w:rFonts w:ascii="Times New Roman" w:hAnsi="Times New Roman" w:cs="Times New Roman"/>
        </w:rPr>
        <w:t>.</w:t>
      </w:r>
      <w:r w:rsidR="005469DC" w:rsidRPr="00975FA4">
        <w:rPr>
          <w:rFonts w:ascii="Times New Roman" w:hAnsi="Times New Roman" w:cs="Times New Roman"/>
        </w:rPr>
        <w:t xml:space="preserve"> </w:t>
      </w:r>
    </w:p>
    <w:p w14:paraId="0116EC1D" w14:textId="06CF632F" w:rsidR="008560E1" w:rsidRPr="00975FA4" w:rsidRDefault="00700E25" w:rsidP="006937C0">
      <w:pPr>
        <w:spacing w:line="480" w:lineRule="auto"/>
        <w:ind w:firstLine="720"/>
        <w:rPr>
          <w:rFonts w:ascii="Times New Roman" w:hAnsi="Times New Roman" w:cs="Times New Roman"/>
        </w:rPr>
      </w:pPr>
      <w:r>
        <w:rPr>
          <w:rFonts w:ascii="Times New Roman" w:hAnsi="Times New Roman" w:cs="Times New Roman"/>
        </w:rPr>
        <w:t>The data</w:t>
      </w:r>
      <w:r w:rsidR="00DE58C6">
        <w:rPr>
          <w:rFonts w:ascii="Times New Roman" w:hAnsi="Times New Roman" w:cs="Times New Roman"/>
        </w:rPr>
        <w:t xml:space="preserve"> shows that b</w:t>
      </w:r>
      <w:r w:rsidR="00C37ECF" w:rsidRPr="00975FA4">
        <w:rPr>
          <w:rFonts w:ascii="Times New Roman" w:hAnsi="Times New Roman" w:cs="Times New Roman"/>
        </w:rPr>
        <w:t xml:space="preserve">oth </w:t>
      </w:r>
      <w:r w:rsidR="005469DC" w:rsidRPr="00975FA4">
        <w:rPr>
          <w:rFonts w:ascii="Times New Roman" w:hAnsi="Times New Roman" w:cs="Times New Roman"/>
        </w:rPr>
        <w:t xml:space="preserve">religious leaders </w:t>
      </w:r>
      <w:r w:rsidR="00DE58C6">
        <w:rPr>
          <w:rFonts w:ascii="Times New Roman" w:hAnsi="Times New Roman" w:cs="Times New Roman"/>
        </w:rPr>
        <w:t xml:space="preserve">frequently publish phrases that include religious content. </w:t>
      </w:r>
      <w:r w:rsidR="00C37ECF" w:rsidRPr="00975FA4">
        <w:rPr>
          <w:rFonts w:ascii="Times New Roman" w:hAnsi="Times New Roman" w:cs="Times New Roman"/>
        </w:rPr>
        <w:t>Four</w:t>
      </w:r>
      <w:r w:rsidR="005469DC" w:rsidRPr="00975FA4">
        <w:rPr>
          <w:rFonts w:ascii="Times New Roman" w:hAnsi="Times New Roman" w:cs="Times New Roman"/>
        </w:rPr>
        <w:t xml:space="preserve"> of the top ten most used </w:t>
      </w:r>
      <w:r w:rsidR="0076304A" w:rsidRPr="00975FA4">
        <w:rPr>
          <w:rFonts w:ascii="Times New Roman" w:hAnsi="Times New Roman" w:cs="Times New Roman"/>
        </w:rPr>
        <w:t>four</w:t>
      </w:r>
      <w:r w:rsidR="005469DC" w:rsidRPr="00975FA4">
        <w:rPr>
          <w:rFonts w:ascii="Times New Roman" w:hAnsi="Times New Roman" w:cs="Times New Roman"/>
        </w:rPr>
        <w:t xml:space="preserve">-word phrases by the Dalai Lama refer to Buddhism, or an aspect of his religion, including </w:t>
      </w:r>
      <w:r w:rsidR="00B80BCD" w:rsidRPr="00975FA4">
        <w:rPr>
          <w:rFonts w:ascii="Times New Roman" w:hAnsi="Times New Roman" w:cs="Times New Roman"/>
        </w:rPr>
        <w:t>“</w:t>
      </w:r>
      <w:r w:rsidR="005469DC" w:rsidRPr="00975FA4">
        <w:rPr>
          <w:rFonts w:ascii="Times New Roman" w:hAnsi="Times New Roman" w:cs="Times New Roman"/>
        </w:rPr>
        <w:t>his holiness the Dala</w:t>
      </w:r>
      <w:r w:rsidR="00C37ECF" w:rsidRPr="00975FA4">
        <w:rPr>
          <w:rFonts w:ascii="Times New Roman" w:hAnsi="Times New Roman" w:cs="Times New Roman"/>
        </w:rPr>
        <w:t>i,</w:t>
      </w:r>
      <w:r w:rsidR="00B80BCD" w:rsidRPr="00975FA4">
        <w:rPr>
          <w:rFonts w:ascii="Times New Roman" w:hAnsi="Times New Roman" w:cs="Times New Roman"/>
        </w:rPr>
        <w:t>”</w:t>
      </w:r>
      <w:r w:rsidR="00C37ECF" w:rsidRPr="00975FA4">
        <w:rPr>
          <w:rFonts w:ascii="Times New Roman" w:hAnsi="Times New Roman" w:cs="Times New Roman"/>
        </w:rPr>
        <w:t xml:space="preserve"> </w:t>
      </w:r>
      <w:r w:rsidR="00B80BCD" w:rsidRPr="00975FA4">
        <w:rPr>
          <w:rFonts w:ascii="Times New Roman" w:hAnsi="Times New Roman" w:cs="Times New Roman"/>
        </w:rPr>
        <w:t>“</w:t>
      </w:r>
      <w:r w:rsidR="00C37ECF" w:rsidRPr="00975FA4">
        <w:rPr>
          <w:rFonts w:ascii="Times New Roman" w:hAnsi="Times New Roman" w:cs="Times New Roman"/>
        </w:rPr>
        <w:t>holiness the Dalai Lama,</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B80BCD" w:rsidRPr="00975FA4">
        <w:rPr>
          <w:rFonts w:ascii="Times New Roman" w:hAnsi="Times New Roman" w:cs="Times New Roman"/>
        </w:rPr>
        <w:t>“</w:t>
      </w:r>
      <w:r w:rsidR="005469DC" w:rsidRPr="00975FA4">
        <w:rPr>
          <w:rFonts w:ascii="Times New Roman" w:hAnsi="Times New Roman" w:cs="Times New Roman"/>
        </w:rPr>
        <w:t>of concern for others,</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C37ECF" w:rsidRPr="00975FA4">
        <w:rPr>
          <w:rFonts w:ascii="Times New Roman" w:hAnsi="Times New Roman" w:cs="Times New Roman"/>
        </w:rPr>
        <w:t xml:space="preserve">and </w:t>
      </w:r>
      <w:r w:rsidR="00B80BCD" w:rsidRPr="00975FA4">
        <w:rPr>
          <w:rFonts w:ascii="Times New Roman" w:hAnsi="Times New Roman" w:cs="Times New Roman"/>
        </w:rPr>
        <w:t>“</w:t>
      </w:r>
      <w:r w:rsidR="00C37ECF" w:rsidRPr="00975FA4">
        <w:rPr>
          <w:rFonts w:ascii="Times New Roman" w:hAnsi="Times New Roman" w:cs="Times New Roman"/>
        </w:rPr>
        <w:t>peace of mind and.</w:t>
      </w:r>
      <w:r w:rsidR="00B80BCD" w:rsidRPr="00975FA4">
        <w:rPr>
          <w:rFonts w:ascii="Times New Roman" w:hAnsi="Times New Roman" w:cs="Times New Roman"/>
        </w:rPr>
        <w:t>”</w:t>
      </w:r>
      <w:r w:rsidR="00C37ECF" w:rsidRPr="00975FA4">
        <w:rPr>
          <w:rFonts w:ascii="Times New Roman" w:hAnsi="Times New Roman" w:cs="Times New Roman"/>
        </w:rPr>
        <w:t xml:space="preserve"> </w:t>
      </w:r>
      <w:r w:rsidR="005469DC" w:rsidRPr="00975FA4">
        <w:rPr>
          <w:rFonts w:ascii="Times New Roman" w:hAnsi="Times New Roman" w:cs="Times New Roman"/>
        </w:rPr>
        <w:t xml:space="preserve">Seven of the top ten most used four-word phrases by the Pope refer to Catholicism, or an aspect of his religion, including </w:t>
      </w:r>
      <w:r w:rsidR="00B80BCD" w:rsidRPr="00975FA4">
        <w:rPr>
          <w:rFonts w:ascii="Times New Roman" w:hAnsi="Times New Roman" w:cs="Times New Roman"/>
        </w:rPr>
        <w:t>“</w:t>
      </w:r>
      <w:r w:rsidR="005469DC" w:rsidRPr="00975FA4">
        <w:rPr>
          <w:rFonts w:ascii="Times New Roman" w:hAnsi="Times New Roman" w:cs="Times New Roman"/>
        </w:rPr>
        <w:t>let us pray for,</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B80BCD" w:rsidRPr="00975FA4">
        <w:rPr>
          <w:rFonts w:ascii="Times New Roman" w:hAnsi="Times New Roman" w:cs="Times New Roman"/>
        </w:rPr>
        <w:t>“</w:t>
      </w:r>
      <w:r w:rsidR="005469DC" w:rsidRPr="00975FA4">
        <w:rPr>
          <w:rFonts w:ascii="Times New Roman" w:hAnsi="Times New Roman" w:cs="Times New Roman"/>
        </w:rPr>
        <w:t>the love of God,</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B80BCD" w:rsidRPr="00975FA4">
        <w:rPr>
          <w:rFonts w:ascii="Times New Roman" w:hAnsi="Times New Roman" w:cs="Times New Roman"/>
        </w:rPr>
        <w:t>“</w:t>
      </w:r>
      <w:r w:rsidR="005469DC" w:rsidRPr="00975FA4">
        <w:rPr>
          <w:rFonts w:ascii="Times New Roman" w:hAnsi="Times New Roman" w:cs="Times New Roman"/>
        </w:rPr>
        <w:t>join me in praying,</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B80BCD" w:rsidRPr="00975FA4">
        <w:rPr>
          <w:rFonts w:ascii="Times New Roman" w:hAnsi="Times New Roman" w:cs="Times New Roman"/>
        </w:rPr>
        <w:t>“</w:t>
      </w:r>
      <w:r w:rsidR="005469DC" w:rsidRPr="00975FA4">
        <w:rPr>
          <w:rFonts w:ascii="Times New Roman" w:hAnsi="Times New Roman" w:cs="Times New Roman"/>
        </w:rPr>
        <w:t>do not be afraid,</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B80BCD" w:rsidRPr="00975FA4">
        <w:rPr>
          <w:rFonts w:ascii="Times New Roman" w:hAnsi="Times New Roman" w:cs="Times New Roman"/>
        </w:rPr>
        <w:t>“</w:t>
      </w:r>
      <w:r w:rsidR="005469DC" w:rsidRPr="00975FA4">
        <w:rPr>
          <w:rFonts w:ascii="Times New Roman" w:hAnsi="Times New Roman" w:cs="Times New Roman"/>
        </w:rPr>
        <w:t>me in praying for,</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B80BCD" w:rsidRPr="00975FA4">
        <w:rPr>
          <w:rFonts w:ascii="Times New Roman" w:hAnsi="Times New Roman" w:cs="Times New Roman"/>
        </w:rPr>
        <w:t>“</w:t>
      </w:r>
      <w:r w:rsidR="005469DC" w:rsidRPr="00975FA4">
        <w:rPr>
          <w:rFonts w:ascii="Times New Roman" w:hAnsi="Times New Roman" w:cs="Times New Roman"/>
        </w:rPr>
        <w:t>we are all sinners,</w:t>
      </w:r>
      <w:r w:rsidR="00B80BCD" w:rsidRPr="00975FA4">
        <w:rPr>
          <w:rFonts w:ascii="Times New Roman" w:hAnsi="Times New Roman" w:cs="Times New Roman"/>
        </w:rPr>
        <w:t>”</w:t>
      </w:r>
      <w:r w:rsidR="005469DC" w:rsidRPr="00975FA4">
        <w:rPr>
          <w:rFonts w:ascii="Times New Roman" w:hAnsi="Times New Roman" w:cs="Times New Roman"/>
        </w:rPr>
        <w:t xml:space="preserve"> </w:t>
      </w:r>
      <w:r w:rsidR="0046279A" w:rsidRPr="00975FA4">
        <w:rPr>
          <w:rFonts w:ascii="Times New Roman" w:hAnsi="Times New Roman" w:cs="Times New Roman"/>
        </w:rPr>
        <w:t xml:space="preserve">and </w:t>
      </w:r>
      <w:r w:rsidR="00B80BCD" w:rsidRPr="00975FA4">
        <w:rPr>
          <w:rFonts w:ascii="Times New Roman" w:hAnsi="Times New Roman" w:cs="Times New Roman"/>
        </w:rPr>
        <w:t>“</w:t>
      </w:r>
      <w:r w:rsidR="005469DC" w:rsidRPr="00975FA4">
        <w:rPr>
          <w:rFonts w:ascii="Times New Roman" w:hAnsi="Times New Roman" w:cs="Times New Roman"/>
        </w:rPr>
        <w:t>us ask the Lord.</w:t>
      </w:r>
      <w:r w:rsidR="00B80BCD" w:rsidRPr="00975FA4">
        <w:rPr>
          <w:rFonts w:ascii="Times New Roman" w:hAnsi="Times New Roman" w:cs="Times New Roman"/>
        </w:rPr>
        <w:t>”</w:t>
      </w:r>
      <w:r w:rsidR="005469DC" w:rsidRPr="00975FA4">
        <w:rPr>
          <w:rFonts w:ascii="Times New Roman" w:hAnsi="Times New Roman" w:cs="Times New Roman"/>
        </w:rPr>
        <w:t xml:space="preserve"> </w:t>
      </w:r>
    </w:p>
    <w:p w14:paraId="69EB6CF5" w14:textId="77777777" w:rsidR="007E2056" w:rsidRPr="00975FA4" w:rsidRDefault="007E2056" w:rsidP="006937C0">
      <w:pPr>
        <w:spacing w:line="480" w:lineRule="auto"/>
        <w:rPr>
          <w:rFonts w:ascii="Times New Roman" w:hAnsi="Times New Roman" w:cs="Times New Roman"/>
          <w:b/>
        </w:rPr>
      </w:pPr>
      <w:r w:rsidRPr="00975FA4">
        <w:rPr>
          <w:rFonts w:ascii="Times New Roman" w:hAnsi="Times New Roman" w:cs="Times New Roman"/>
          <w:b/>
        </w:rPr>
        <w:t>Analysis</w:t>
      </w:r>
    </w:p>
    <w:p w14:paraId="7B8CAD27" w14:textId="577ACEC3" w:rsidR="00A57926" w:rsidRPr="00975FA4" w:rsidRDefault="00B122F8"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data suggests that the Pope and Dalai Lama </w:t>
      </w:r>
      <w:r w:rsidR="0046279A" w:rsidRPr="00975FA4">
        <w:rPr>
          <w:rFonts w:ascii="Times New Roman" w:hAnsi="Times New Roman" w:cs="Times New Roman"/>
        </w:rPr>
        <w:t xml:space="preserve">follow </w:t>
      </w:r>
      <w:r w:rsidR="00213A9C" w:rsidRPr="00975FA4">
        <w:rPr>
          <w:rFonts w:ascii="Times New Roman" w:hAnsi="Times New Roman" w:cs="Times New Roman"/>
        </w:rPr>
        <w:t>most, if not all, of the</w:t>
      </w:r>
      <w:r w:rsidR="0046279A" w:rsidRPr="00975FA4">
        <w:rPr>
          <w:rFonts w:ascii="Times New Roman" w:hAnsi="Times New Roman" w:cs="Times New Roman"/>
        </w:rPr>
        <w:t xml:space="preserve"> recommended guidelines for cultivating OPR on Twitter</w:t>
      </w:r>
      <w:r w:rsidR="00213A9C" w:rsidRPr="00975FA4">
        <w:rPr>
          <w:rFonts w:ascii="Times New Roman" w:hAnsi="Times New Roman" w:cs="Times New Roman"/>
        </w:rPr>
        <w:t>, except for two-way symmetrical communication</w:t>
      </w:r>
      <w:r w:rsidR="0046279A" w:rsidRPr="00975FA4">
        <w:rPr>
          <w:rFonts w:ascii="Times New Roman" w:hAnsi="Times New Roman" w:cs="Times New Roman"/>
        </w:rPr>
        <w:t xml:space="preserve">. From this, we can infer that the religious leaders </w:t>
      </w:r>
      <w:r w:rsidRPr="00975FA4">
        <w:rPr>
          <w:rFonts w:ascii="Times New Roman" w:hAnsi="Times New Roman" w:cs="Times New Roman"/>
        </w:rPr>
        <w:t xml:space="preserve">cultivate and build OPR through the social networking site. This is </w:t>
      </w:r>
      <w:r w:rsidR="00B908EE" w:rsidRPr="00975FA4">
        <w:rPr>
          <w:rFonts w:ascii="Times New Roman" w:hAnsi="Times New Roman" w:cs="Times New Roman"/>
        </w:rPr>
        <w:t>demonstrated</w:t>
      </w:r>
      <w:r w:rsidRPr="00975FA4">
        <w:rPr>
          <w:rFonts w:ascii="Times New Roman" w:hAnsi="Times New Roman" w:cs="Times New Roman"/>
        </w:rPr>
        <w:t xml:space="preserve"> in a number of ways. </w:t>
      </w:r>
    </w:p>
    <w:p w14:paraId="36C1B483" w14:textId="244200A3" w:rsidR="007E2056" w:rsidRPr="00975FA4" w:rsidRDefault="00A57926" w:rsidP="006937C0">
      <w:pPr>
        <w:spacing w:line="480" w:lineRule="auto"/>
        <w:ind w:firstLine="720"/>
        <w:rPr>
          <w:rFonts w:ascii="Times New Roman" w:hAnsi="Times New Roman" w:cs="Times New Roman"/>
        </w:rPr>
      </w:pPr>
      <w:r w:rsidRPr="00975FA4">
        <w:rPr>
          <w:rFonts w:ascii="Times New Roman" w:hAnsi="Times New Roman" w:cs="Times New Roman"/>
          <w:b/>
        </w:rPr>
        <w:t>Covenantal Model of Public Relations.</w:t>
      </w:r>
      <w:r w:rsidRPr="00975FA4">
        <w:rPr>
          <w:rFonts w:ascii="Times New Roman" w:hAnsi="Times New Roman" w:cs="Times New Roman"/>
        </w:rPr>
        <w:t xml:space="preserve"> </w:t>
      </w:r>
      <w:r w:rsidR="00B122F8" w:rsidRPr="00975FA4">
        <w:rPr>
          <w:rFonts w:ascii="Times New Roman" w:hAnsi="Times New Roman" w:cs="Times New Roman"/>
        </w:rPr>
        <w:t>First, Pope Francis and the Dalai Lama both practice the covenantal model for public relations, “an ethically based understanding of fostering organizational relationships with significant publics” (Tilson &amp; Venkateswaran, 2006, p. 130). This conclusion is based on meeting the guidelines for practicing the covenantal model of public r</w:t>
      </w:r>
      <w:r w:rsidR="00170E5D">
        <w:rPr>
          <w:rFonts w:ascii="Times New Roman" w:hAnsi="Times New Roman" w:cs="Times New Roman"/>
        </w:rPr>
        <w:t>elations outlined by Baker (2002</w:t>
      </w:r>
      <w:r w:rsidR="00B122F8" w:rsidRPr="00975FA4">
        <w:rPr>
          <w:rFonts w:ascii="Times New Roman" w:hAnsi="Times New Roman" w:cs="Times New Roman"/>
        </w:rPr>
        <w:t>) and Tilson and Venkateswaran (2006) including establishing “(a) professional-client trust</w:t>
      </w:r>
      <w:r w:rsidR="005F2C5C">
        <w:rPr>
          <w:rFonts w:ascii="Times New Roman" w:hAnsi="Times New Roman" w:cs="Times New Roman"/>
        </w:rPr>
        <w:t>;</w:t>
      </w:r>
      <w:r w:rsidR="00B122F8" w:rsidRPr="00975FA4">
        <w:rPr>
          <w:rFonts w:ascii="Times New Roman" w:hAnsi="Times New Roman" w:cs="Times New Roman"/>
        </w:rPr>
        <w:t xml:space="preserve"> (b) dedication to a particular human good or need</w:t>
      </w:r>
      <w:r w:rsidR="005F2C5C">
        <w:rPr>
          <w:rFonts w:ascii="Times New Roman" w:hAnsi="Times New Roman" w:cs="Times New Roman"/>
        </w:rPr>
        <w:t>;</w:t>
      </w:r>
      <w:r w:rsidR="00B122F8" w:rsidRPr="00975FA4">
        <w:rPr>
          <w:rFonts w:ascii="Times New Roman" w:hAnsi="Times New Roman" w:cs="Times New Roman"/>
        </w:rPr>
        <w:t xml:space="preserve"> and (c) a public pledge to serve this need” (p. 114). </w:t>
      </w:r>
    </w:p>
    <w:p w14:paraId="0B9161B5" w14:textId="30776906" w:rsidR="00B122F8" w:rsidRPr="00975FA4" w:rsidRDefault="00B122F8" w:rsidP="006937C0">
      <w:pPr>
        <w:spacing w:line="480" w:lineRule="auto"/>
        <w:ind w:firstLine="720"/>
        <w:rPr>
          <w:rFonts w:ascii="Times New Roman" w:hAnsi="Times New Roman" w:cs="Times New Roman"/>
        </w:rPr>
      </w:pPr>
      <w:r w:rsidRPr="00975FA4">
        <w:rPr>
          <w:rFonts w:ascii="Times New Roman" w:hAnsi="Times New Roman" w:cs="Times New Roman"/>
        </w:rPr>
        <w:t>The covenantal model for public relations is centered on the “professional-client trust,” leading scholars to suggest that the model requires two-way communication in order to establish the trust required of the covenantal model of public relations (Tilson &amp; Venkateswaran, 2006). While neither religious leader actively responded to their followers in the traditional sense (back-and-forth conversation</w:t>
      </w:r>
      <w:r w:rsidR="00B908EE" w:rsidRPr="00975FA4">
        <w:rPr>
          <w:rFonts w:ascii="Times New Roman" w:hAnsi="Times New Roman" w:cs="Times New Roman"/>
        </w:rPr>
        <w:t xml:space="preserve"> through symmetrical communication</w:t>
      </w:r>
      <w:r w:rsidRPr="00975FA4">
        <w:rPr>
          <w:rFonts w:ascii="Times New Roman" w:hAnsi="Times New Roman" w:cs="Times New Roman"/>
        </w:rPr>
        <w:t xml:space="preserve">), the professional-client trust in the covenantal model of public relations is cultivated by having both religious leaders refer to their followers as </w:t>
      </w:r>
      <w:r w:rsidR="00B80BCD" w:rsidRPr="00975FA4">
        <w:rPr>
          <w:rFonts w:ascii="Times New Roman" w:hAnsi="Times New Roman" w:cs="Times New Roman"/>
        </w:rPr>
        <w:t>“</w:t>
      </w:r>
      <w:r w:rsidRPr="00975FA4">
        <w:rPr>
          <w:rFonts w:ascii="Times New Roman" w:hAnsi="Times New Roman" w:cs="Times New Roman"/>
        </w:rPr>
        <w:t>you</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your</w:t>
      </w:r>
      <w:r w:rsidR="00B80BCD" w:rsidRPr="00975FA4">
        <w:rPr>
          <w:rFonts w:ascii="Times New Roman" w:hAnsi="Times New Roman" w:cs="Times New Roman"/>
        </w:rPr>
        <w:t>”</w:t>
      </w:r>
      <w:r w:rsidRPr="00975FA4">
        <w:rPr>
          <w:rFonts w:ascii="Times New Roman" w:hAnsi="Times New Roman" w:cs="Times New Roman"/>
        </w:rPr>
        <w:t xml:space="preserve"> in hundreds of their tweets. Because of this, </w:t>
      </w:r>
      <w:r w:rsidR="00B908EE" w:rsidRPr="00975FA4">
        <w:rPr>
          <w:rFonts w:ascii="Times New Roman" w:hAnsi="Times New Roman" w:cs="Times New Roman"/>
        </w:rPr>
        <w:t>it can be argued that the</w:t>
      </w:r>
      <w:r w:rsidRPr="00975FA4">
        <w:rPr>
          <w:rFonts w:ascii="Times New Roman" w:hAnsi="Times New Roman" w:cs="Times New Roman"/>
        </w:rPr>
        <w:t xml:space="preserve"> religious leaders are perceived as building trust and a relationship with their followers by speaking to them “personally,” so to say</w:t>
      </w:r>
      <w:r w:rsidR="00213A9C" w:rsidRPr="00975FA4">
        <w:rPr>
          <w:rFonts w:ascii="Times New Roman" w:hAnsi="Times New Roman" w:cs="Times New Roman"/>
        </w:rPr>
        <w:t xml:space="preserve">, without having a conversation with </w:t>
      </w:r>
      <w:r w:rsidR="0076304A" w:rsidRPr="00975FA4">
        <w:rPr>
          <w:rFonts w:ascii="Times New Roman" w:hAnsi="Times New Roman" w:cs="Times New Roman"/>
        </w:rPr>
        <w:t>them through the traditional symmetrical communication model</w:t>
      </w:r>
      <w:r w:rsidRPr="00975FA4">
        <w:rPr>
          <w:rFonts w:ascii="Times New Roman" w:hAnsi="Times New Roman" w:cs="Times New Roman"/>
        </w:rPr>
        <w:t>. It is through communication on Twitter a</w:t>
      </w:r>
      <w:r w:rsidR="00213A9C" w:rsidRPr="00975FA4">
        <w:rPr>
          <w:rFonts w:ascii="Times New Roman" w:hAnsi="Times New Roman" w:cs="Times New Roman"/>
        </w:rPr>
        <w:t>nd personal</w:t>
      </w:r>
      <w:r w:rsidRPr="00975FA4">
        <w:rPr>
          <w:rFonts w:ascii="Times New Roman" w:hAnsi="Times New Roman" w:cs="Times New Roman"/>
        </w:rPr>
        <w:t xml:space="preserve"> references on Twitter (through the use of </w:t>
      </w:r>
      <w:r w:rsidR="00B80BCD" w:rsidRPr="00975FA4">
        <w:rPr>
          <w:rFonts w:ascii="Times New Roman" w:hAnsi="Times New Roman" w:cs="Times New Roman"/>
        </w:rPr>
        <w:t>“</w:t>
      </w:r>
      <w:r w:rsidRPr="00975FA4">
        <w:rPr>
          <w:rFonts w:ascii="Times New Roman" w:hAnsi="Times New Roman" w:cs="Times New Roman"/>
        </w:rPr>
        <w:t>you</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your</w:t>
      </w:r>
      <w:r w:rsidR="00B80BCD" w:rsidRPr="00975FA4">
        <w:rPr>
          <w:rFonts w:ascii="Times New Roman" w:hAnsi="Times New Roman" w:cs="Times New Roman"/>
        </w:rPr>
        <w:t>”</w:t>
      </w:r>
      <w:r w:rsidRPr="00975FA4">
        <w:rPr>
          <w:rFonts w:ascii="Times New Roman" w:hAnsi="Times New Roman" w:cs="Times New Roman"/>
        </w:rPr>
        <w:t xml:space="preserve">) that the Pope and Dalai Lama are “perceived as offering the promise of fulfilling client needs considered mutually and inherently good,” which assists in maintaining a positive relationship between the religious leader and </w:t>
      </w:r>
      <w:r w:rsidR="0076304A" w:rsidRPr="00975FA4">
        <w:rPr>
          <w:rFonts w:ascii="Times New Roman" w:hAnsi="Times New Roman" w:cs="Times New Roman"/>
        </w:rPr>
        <w:t xml:space="preserve">their followers, thus inspiring and </w:t>
      </w:r>
      <w:r w:rsidRPr="00975FA4">
        <w:rPr>
          <w:rFonts w:ascii="Times New Roman" w:hAnsi="Times New Roman" w:cs="Times New Roman"/>
        </w:rPr>
        <w:t xml:space="preserve">encouraging commitment to the religion (Tilson &amp; Chao, 2002, p. 90). </w:t>
      </w:r>
    </w:p>
    <w:p w14:paraId="635E121A" w14:textId="0706A8A8" w:rsidR="00B122F8" w:rsidRPr="00975FA4" w:rsidRDefault="00B122F8" w:rsidP="006937C0">
      <w:pPr>
        <w:spacing w:line="480" w:lineRule="auto"/>
        <w:rPr>
          <w:rFonts w:ascii="Times New Roman" w:hAnsi="Times New Roman" w:cs="Times New Roman"/>
        </w:rPr>
      </w:pPr>
      <w:r w:rsidRPr="00975FA4">
        <w:rPr>
          <w:rFonts w:ascii="Times New Roman" w:hAnsi="Times New Roman" w:cs="Times New Roman"/>
        </w:rPr>
        <w:tab/>
        <w:t>The data also shows that the Pope and Dalai Lama practice devotional-promotional communication, a method housed within the covenantal model of pubic relations. As mentioned earlier, devotional-promotional communication “may be used with the intention of inspiring allegiance for an individual, political entity, or religion. A devotional-promotional public relations campaign that is religious in nature may seek to instill great love or loyalty, enthusiasm, or zeal for a particular religious individual… or a specific religion or faith” (Tilson &amp; Chao, 2002, p.</w:t>
      </w:r>
      <w:r w:rsidR="00633743" w:rsidRPr="00975FA4">
        <w:rPr>
          <w:rFonts w:ascii="Times New Roman" w:hAnsi="Times New Roman" w:cs="Times New Roman"/>
        </w:rPr>
        <w:t xml:space="preserve"> </w:t>
      </w:r>
      <w:r w:rsidRPr="00975FA4">
        <w:rPr>
          <w:rFonts w:ascii="Times New Roman" w:hAnsi="Times New Roman" w:cs="Times New Roman"/>
        </w:rPr>
        <w:t xml:space="preserve">89). </w:t>
      </w:r>
      <w:r w:rsidR="00213A9C" w:rsidRPr="00975FA4">
        <w:rPr>
          <w:rFonts w:ascii="Times New Roman" w:hAnsi="Times New Roman" w:cs="Times New Roman"/>
        </w:rPr>
        <w:t>Next, I will discuss how the religious leaders practiced devotional-promotional communication.</w:t>
      </w:r>
    </w:p>
    <w:p w14:paraId="2AE955E0" w14:textId="0E37A016" w:rsidR="00B122F8" w:rsidRPr="00975FA4" w:rsidRDefault="00B122F8"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word frequency analysis shows that Pope Francis mentions the Catholic </w:t>
      </w:r>
      <w:r w:rsidR="00592922">
        <w:rPr>
          <w:rFonts w:ascii="Times New Roman" w:hAnsi="Times New Roman" w:cs="Times New Roman"/>
        </w:rPr>
        <w:t>Supreme Being</w:t>
      </w:r>
      <w:r w:rsidRPr="00975FA4">
        <w:rPr>
          <w:rFonts w:ascii="Times New Roman" w:hAnsi="Times New Roman" w:cs="Times New Roman"/>
        </w:rPr>
        <w:t xml:space="preserve"> in 2.92% of his tweets (331 times) and mention</w:t>
      </w:r>
      <w:r w:rsidR="005F2C5C">
        <w:rPr>
          <w:rFonts w:ascii="Times New Roman" w:hAnsi="Times New Roman" w:cs="Times New Roman"/>
        </w:rPr>
        <w:t>s</w:t>
      </w:r>
      <w:r w:rsidRPr="00975FA4">
        <w:rPr>
          <w:rFonts w:ascii="Times New Roman" w:hAnsi="Times New Roman" w:cs="Times New Roman"/>
        </w:rPr>
        <w:t xml:space="preserve"> himself, the highest earthly leader of </w:t>
      </w:r>
      <w:r w:rsidR="00B439E9" w:rsidRPr="00975FA4">
        <w:rPr>
          <w:rFonts w:ascii="Times New Roman" w:hAnsi="Times New Roman" w:cs="Times New Roman"/>
        </w:rPr>
        <w:t>Catholicism</w:t>
      </w:r>
      <w:r w:rsidRPr="00975FA4">
        <w:rPr>
          <w:rFonts w:ascii="Times New Roman" w:hAnsi="Times New Roman" w:cs="Times New Roman"/>
        </w:rPr>
        <w:t>, in 0.97% of his tweets (110 times). The Pope also mentions the gospels/scriptures in 0.30% of his tweets, prayer in 0.77% of his tweets, faith in 0.39% of his tweets, and Christians in 0.67% of his tweets. The word frequency analysis shows that the Dalai Lama mentions the inner being in 0.42% of his tweets, the mind in 0.65% of his tweets, compassion in 0.99% of his tweets, peace in 0.65% of his tweets, and joy in 0.87% of his tweets. Because of the high frequency of religion-specific words mentioned within the religious leaders</w:t>
      </w:r>
      <w:r w:rsidR="0046279A" w:rsidRPr="00975FA4">
        <w:rPr>
          <w:rFonts w:ascii="Times New Roman" w:hAnsi="Times New Roman" w:cs="Times New Roman"/>
        </w:rPr>
        <w:t>’</w:t>
      </w:r>
      <w:r w:rsidRPr="00975FA4">
        <w:rPr>
          <w:rFonts w:ascii="Times New Roman" w:hAnsi="Times New Roman" w:cs="Times New Roman"/>
        </w:rPr>
        <w:t xml:space="preserve"> tweets, we can infer that the religious leaders</w:t>
      </w:r>
      <w:r w:rsidR="0046279A" w:rsidRPr="00975FA4">
        <w:rPr>
          <w:rFonts w:ascii="Times New Roman" w:hAnsi="Times New Roman" w:cs="Times New Roman"/>
        </w:rPr>
        <w:t>’</w:t>
      </w:r>
      <w:r w:rsidRPr="00975FA4">
        <w:rPr>
          <w:rFonts w:ascii="Times New Roman" w:hAnsi="Times New Roman" w:cs="Times New Roman"/>
        </w:rPr>
        <w:t xml:space="preserve"> communication goals include instilling a love for an individual </w:t>
      </w:r>
      <w:r w:rsidR="003F60CE">
        <w:rPr>
          <w:rFonts w:ascii="Times New Roman" w:hAnsi="Times New Roman" w:cs="Times New Roman"/>
        </w:rPr>
        <w:t>and/</w:t>
      </w:r>
      <w:r w:rsidRPr="00975FA4">
        <w:rPr>
          <w:rFonts w:ascii="Times New Roman" w:hAnsi="Times New Roman" w:cs="Times New Roman"/>
        </w:rPr>
        <w:t xml:space="preserve">or for their respective religions. </w:t>
      </w:r>
      <w:r w:rsidR="00B439E9" w:rsidRPr="00975FA4">
        <w:rPr>
          <w:rFonts w:ascii="Times New Roman" w:hAnsi="Times New Roman" w:cs="Times New Roman"/>
        </w:rPr>
        <w:t xml:space="preserve">This is further implemented by the use of phrases encouraging, and almost assuming, participation, such as </w:t>
      </w:r>
      <w:r w:rsidR="00B80BCD" w:rsidRPr="00975FA4">
        <w:rPr>
          <w:rFonts w:ascii="Times New Roman" w:hAnsi="Times New Roman" w:cs="Times New Roman"/>
        </w:rPr>
        <w:t>“</w:t>
      </w:r>
      <w:r w:rsidR="00B439E9" w:rsidRPr="00975FA4">
        <w:rPr>
          <w:rFonts w:ascii="Times New Roman" w:hAnsi="Times New Roman" w:cs="Times New Roman"/>
        </w:rPr>
        <w:t>let us pray,</w:t>
      </w:r>
      <w:r w:rsidR="00B80BCD" w:rsidRPr="00975FA4">
        <w:rPr>
          <w:rFonts w:ascii="Times New Roman" w:hAnsi="Times New Roman" w:cs="Times New Roman"/>
        </w:rPr>
        <w:t>”</w:t>
      </w:r>
      <w:r w:rsidR="00B439E9" w:rsidRPr="00975FA4">
        <w:rPr>
          <w:rFonts w:ascii="Times New Roman" w:hAnsi="Times New Roman" w:cs="Times New Roman"/>
        </w:rPr>
        <w:t xml:space="preserve"> </w:t>
      </w:r>
      <w:r w:rsidR="00B80BCD" w:rsidRPr="00975FA4">
        <w:rPr>
          <w:rFonts w:ascii="Times New Roman" w:hAnsi="Times New Roman" w:cs="Times New Roman"/>
        </w:rPr>
        <w:t>“</w:t>
      </w:r>
      <w:r w:rsidR="00B439E9" w:rsidRPr="00975FA4">
        <w:rPr>
          <w:rFonts w:ascii="Times New Roman" w:hAnsi="Times New Roman" w:cs="Times New Roman"/>
        </w:rPr>
        <w:t>help us to,</w:t>
      </w:r>
      <w:r w:rsidR="00B80BCD" w:rsidRPr="00975FA4">
        <w:rPr>
          <w:rFonts w:ascii="Times New Roman" w:hAnsi="Times New Roman" w:cs="Times New Roman"/>
        </w:rPr>
        <w:t>”</w:t>
      </w:r>
      <w:r w:rsidR="00B439E9" w:rsidRPr="00975FA4">
        <w:rPr>
          <w:rFonts w:ascii="Times New Roman" w:hAnsi="Times New Roman" w:cs="Times New Roman"/>
        </w:rPr>
        <w:t xml:space="preserve"> </w:t>
      </w:r>
      <w:r w:rsidR="00B80BCD" w:rsidRPr="00975FA4">
        <w:rPr>
          <w:rFonts w:ascii="Times New Roman" w:hAnsi="Times New Roman" w:cs="Times New Roman"/>
        </w:rPr>
        <w:t>“</w:t>
      </w:r>
      <w:r w:rsidR="00B439E9" w:rsidRPr="00975FA4">
        <w:rPr>
          <w:rFonts w:ascii="Times New Roman" w:hAnsi="Times New Roman" w:cs="Times New Roman"/>
        </w:rPr>
        <w:t>let us ask,</w:t>
      </w:r>
      <w:r w:rsidR="00B80BCD" w:rsidRPr="00975FA4">
        <w:rPr>
          <w:rFonts w:ascii="Times New Roman" w:hAnsi="Times New Roman" w:cs="Times New Roman"/>
        </w:rPr>
        <w:t>”</w:t>
      </w:r>
      <w:r w:rsidR="00B439E9" w:rsidRPr="00975FA4">
        <w:rPr>
          <w:rFonts w:ascii="Times New Roman" w:hAnsi="Times New Roman" w:cs="Times New Roman"/>
        </w:rPr>
        <w:t xml:space="preserve"> </w:t>
      </w:r>
      <w:r w:rsidR="00B80BCD" w:rsidRPr="00975FA4">
        <w:rPr>
          <w:rFonts w:ascii="Times New Roman" w:hAnsi="Times New Roman" w:cs="Times New Roman"/>
        </w:rPr>
        <w:t>“</w:t>
      </w:r>
      <w:r w:rsidR="00B439E9" w:rsidRPr="00975FA4">
        <w:rPr>
          <w:rFonts w:ascii="Times New Roman" w:hAnsi="Times New Roman" w:cs="Times New Roman"/>
        </w:rPr>
        <w:t>we need to,</w:t>
      </w:r>
      <w:r w:rsidR="00B80BCD" w:rsidRPr="00975FA4">
        <w:rPr>
          <w:rFonts w:ascii="Times New Roman" w:hAnsi="Times New Roman" w:cs="Times New Roman"/>
        </w:rPr>
        <w:t>”</w:t>
      </w:r>
      <w:r w:rsidR="00B439E9" w:rsidRPr="00975FA4">
        <w:rPr>
          <w:rFonts w:ascii="Times New Roman" w:hAnsi="Times New Roman" w:cs="Times New Roman"/>
        </w:rPr>
        <w:t xml:space="preserve"> and </w:t>
      </w:r>
      <w:r w:rsidR="00B80BCD" w:rsidRPr="00975FA4">
        <w:rPr>
          <w:rFonts w:ascii="Times New Roman" w:hAnsi="Times New Roman" w:cs="Times New Roman"/>
        </w:rPr>
        <w:t>“</w:t>
      </w:r>
      <w:r w:rsidR="00B439E9" w:rsidRPr="00975FA4">
        <w:rPr>
          <w:rFonts w:ascii="Times New Roman" w:hAnsi="Times New Roman" w:cs="Times New Roman"/>
        </w:rPr>
        <w:t>we have to.</w:t>
      </w:r>
      <w:r w:rsidR="00B80BCD" w:rsidRPr="00975FA4">
        <w:rPr>
          <w:rFonts w:ascii="Times New Roman" w:hAnsi="Times New Roman" w:cs="Times New Roman"/>
        </w:rPr>
        <w:t>”</w:t>
      </w:r>
    </w:p>
    <w:p w14:paraId="54903177" w14:textId="6F33CC16" w:rsidR="00B122F8" w:rsidRPr="00975FA4" w:rsidRDefault="00B122F8" w:rsidP="006937C0">
      <w:pPr>
        <w:spacing w:line="480" w:lineRule="auto"/>
        <w:ind w:firstLine="720"/>
        <w:rPr>
          <w:rFonts w:ascii="Times New Roman" w:hAnsi="Times New Roman" w:cs="Times New Roman"/>
        </w:rPr>
      </w:pPr>
      <w:r w:rsidRPr="00975FA4">
        <w:rPr>
          <w:rFonts w:ascii="Times New Roman" w:hAnsi="Times New Roman" w:cs="Times New Roman"/>
        </w:rPr>
        <w:t>Highlighting the practice of devotional-promotional communication is important because it grounds the argument that the two religious leaders practice the covenantal model of public relations, a model created to study OPR for religious organizations (Tilson &amp; Chao, 2002). Next, I will discuss the Pope and Dalai Lama cultivating OPR through Kent &amp; Taylor</w:t>
      </w:r>
      <w:r w:rsidR="0046279A" w:rsidRPr="00975FA4">
        <w:rPr>
          <w:rFonts w:ascii="Times New Roman" w:hAnsi="Times New Roman" w:cs="Times New Roman"/>
        </w:rPr>
        <w:t>’</w:t>
      </w:r>
      <w:r w:rsidRPr="00975FA4">
        <w:rPr>
          <w:rFonts w:ascii="Times New Roman" w:hAnsi="Times New Roman" w:cs="Times New Roman"/>
        </w:rPr>
        <w:t>s (1998) fi</w:t>
      </w:r>
      <w:r w:rsidR="0046279A" w:rsidRPr="00975FA4">
        <w:rPr>
          <w:rFonts w:ascii="Times New Roman" w:hAnsi="Times New Roman" w:cs="Times New Roman"/>
        </w:rPr>
        <w:t>ve guidelines and Waters et al.</w:t>
      </w:r>
      <w:r w:rsidRPr="00975FA4">
        <w:rPr>
          <w:rFonts w:ascii="Times New Roman" w:hAnsi="Times New Roman" w:cs="Times New Roman"/>
        </w:rPr>
        <w:t xml:space="preserve"> (2009) engagement guidelines.</w:t>
      </w:r>
    </w:p>
    <w:p w14:paraId="4D8B4817" w14:textId="19505D5D" w:rsidR="00A57926" w:rsidRPr="00975FA4" w:rsidRDefault="00A57926" w:rsidP="006937C0">
      <w:pPr>
        <w:spacing w:line="480" w:lineRule="auto"/>
        <w:ind w:firstLine="720"/>
        <w:rPr>
          <w:rFonts w:ascii="Times New Roman" w:hAnsi="Times New Roman" w:cs="Times New Roman"/>
        </w:rPr>
      </w:pPr>
      <w:r w:rsidRPr="00975FA4">
        <w:rPr>
          <w:rFonts w:ascii="Times New Roman" w:hAnsi="Times New Roman" w:cs="Times New Roman"/>
          <w:b/>
        </w:rPr>
        <w:t>Kent and Taylor</w:t>
      </w:r>
      <w:r w:rsidR="0046279A" w:rsidRPr="00975FA4">
        <w:rPr>
          <w:rFonts w:ascii="Times New Roman" w:hAnsi="Times New Roman" w:cs="Times New Roman"/>
          <w:b/>
        </w:rPr>
        <w:t>’</w:t>
      </w:r>
      <w:r w:rsidRPr="00975FA4">
        <w:rPr>
          <w:rFonts w:ascii="Times New Roman" w:hAnsi="Times New Roman" w:cs="Times New Roman"/>
          <w:b/>
        </w:rPr>
        <w:t>s Guidelines for OPR.</w:t>
      </w:r>
      <w:r w:rsidRPr="00975FA4">
        <w:rPr>
          <w:rFonts w:ascii="Times New Roman" w:hAnsi="Times New Roman" w:cs="Times New Roman"/>
        </w:rPr>
        <w:t xml:space="preserve"> </w:t>
      </w:r>
      <w:r w:rsidR="00213A9C" w:rsidRPr="00975FA4">
        <w:rPr>
          <w:rFonts w:ascii="Times New Roman" w:hAnsi="Times New Roman" w:cs="Times New Roman"/>
        </w:rPr>
        <w:t>Based on the word and phrase frequency analyses, we can infer that t</w:t>
      </w:r>
      <w:r w:rsidR="00F44803" w:rsidRPr="00975FA4">
        <w:rPr>
          <w:rFonts w:ascii="Times New Roman" w:hAnsi="Times New Roman" w:cs="Times New Roman"/>
        </w:rPr>
        <w:t xml:space="preserve">he </w:t>
      </w:r>
      <w:r w:rsidR="00B122F8" w:rsidRPr="00975FA4">
        <w:rPr>
          <w:rFonts w:ascii="Times New Roman" w:hAnsi="Times New Roman" w:cs="Times New Roman"/>
        </w:rPr>
        <w:t>Dalai Lama and Pope follow Kent and Taylor</w:t>
      </w:r>
      <w:r w:rsidR="0046279A" w:rsidRPr="00975FA4">
        <w:rPr>
          <w:rFonts w:ascii="Times New Roman" w:hAnsi="Times New Roman" w:cs="Times New Roman"/>
        </w:rPr>
        <w:t>’</w:t>
      </w:r>
      <w:r w:rsidR="00B122F8" w:rsidRPr="00975FA4">
        <w:rPr>
          <w:rFonts w:ascii="Times New Roman" w:hAnsi="Times New Roman" w:cs="Times New Roman"/>
        </w:rPr>
        <w:t xml:space="preserve">s (1998) five guidelines for OPR. </w:t>
      </w:r>
      <w:r w:rsidR="00213A9C" w:rsidRPr="00975FA4">
        <w:rPr>
          <w:rFonts w:ascii="Times New Roman" w:hAnsi="Times New Roman" w:cs="Times New Roman"/>
        </w:rPr>
        <w:t>First, d</w:t>
      </w:r>
      <w:r w:rsidR="00F44803" w:rsidRPr="00975FA4">
        <w:rPr>
          <w:rFonts w:ascii="Times New Roman" w:hAnsi="Times New Roman" w:cs="Times New Roman"/>
        </w:rPr>
        <w:t>ata shows that the religious leaders</w:t>
      </w:r>
      <w:r w:rsidR="00B122F8" w:rsidRPr="00975FA4">
        <w:rPr>
          <w:rFonts w:ascii="Times New Roman" w:hAnsi="Times New Roman" w:cs="Times New Roman"/>
        </w:rPr>
        <w:t xml:space="preserve"> </w:t>
      </w:r>
      <w:r w:rsidR="00F44803" w:rsidRPr="00975FA4">
        <w:rPr>
          <w:rFonts w:ascii="Times New Roman" w:hAnsi="Times New Roman" w:cs="Times New Roman"/>
        </w:rPr>
        <w:t>publish</w:t>
      </w:r>
      <w:r w:rsidR="0046279A" w:rsidRPr="00975FA4">
        <w:rPr>
          <w:rFonts w:ascii="Times New Roman" w:hAnsi="Times New Roman" w:cs="Times New Roman"/>
        </w:rPr>
        <w:t xml:space="preserve"> useful religious </w:t>
      </w:r>
      <w:r w:rsidR="00B122F8" w:rsidRPr="00975FA4">
        <w:rPr>
          <w:rFonts w:ascii="Times New Roman" w:hAnsi="Times New Roman" w:cs="Times New Roman"/>
        </w:rPr>
        <w:t xml:space="preserve">information on their respective religions by </w:t>
      </w:r>
      <w:r w:rsidR="00F44803" w:rsidRPr="00975FA4">
        <w:rPr>
          <w:rFonts w:ascii="Times New Roman" w:hAnsi="Times New Roman" w:cs="Times New Roman"/>
        </w:rPr>
        <w:t>publishing</w:t>
      </w:r>
      <w:r w:rsidR="00B122F8" w:rsidRPr="00975FA4">
        <w:rPr>
          <w:rFonts w:ascii="Times New Roman" w:hAnsi="Times New Roman" w:cs="Times New Roman"/>
        </w:rPr>
        <w:t xml:space="preserve"> key words and phrases such as </w:t>
      </w:r>
      <w:r w:rsidR="00B80BCD" w:rsidRPr="00975FA4">
        <w:rPr>
          <w:rFonts w:ascii="Times New Roman" w:hAnsi="Times New Roman" w:cs="Times New Roman"/>
        </w:rPr>
        <w:t>“</w:t>
      </w:r>
      <w:r w:rsidR="00B122F8" w:rsidRPr="00975FA4">
        <w:rPr>
          <w:rFonts w:ascii="Times New Roman" w:hAnsi="Times New Roman" w:cs="Times New Roman"/>
        </w:rPr>
        <w:t>pray,</w:t>
      </w:r>
      <w:r w:rsidR="00B80BCD" w:rsidRPr="00975FA4">
        <w:rPr>
          <w:rFonts w:ascii="Times New Roman" w:hAnsi="Times New Roman" w:cs="Times New Roman"/>
        </w:rPr>
        <w:t>”</w:t>
      </w:r>
      <w:r w:rsidR="00B122F8" w:rsidRPr="00975FA4">
        <w:rPr>
          <w:rFonts w:ascii="Times New Roman" w:hAnsi="Times New Roman" w:cs="Times New Roman"/>
        </w:rPr>
        <w:t xml:space="preserve"> </w:t>
      </w:r>
      <w:r w:rsidR="00B80BCD" w:rsidRPr="00975FA4">
        <w:rPr>
          <w:rFonts w:ascii="Times New Roman" w:hAnsi="Times New Roman" w:cs="Times New Roman"/>
        </w:rPr>
        <w:t>“</w:t>
      </w:r>
      <w:r w:rsidR="00B122F8" w:rsidRPr="00975FA4">
        <w:rPr>
          <w:rFonts w:ascii="Times New Roman" w:hAnsi="Times New Roman" w:cs="Times New Roman"/>
        </w:rPr>
        <w:t>love of God,</w:t>
      </w:r>
      <w:r w:rsidR="00B80BCD" w:rsidRPr="00975FA4">
        <w:rPr>
          <w:rFonts w:ascii="Times New Roman" w:hAnsi="Times New Roman" w:cs="Times New Roman"/>
        </w:rPr>
        <w:t>”</w:t>
      </w:r>
      <w:r w:rsidR="00B122F8" w:rsidRPr="00975FA4">
        <w:rPr>
          <w:rFonts w:ascii="Times New Roman" w:hAnsi="Times New Roman" w:cs="Times New Roman"/>
        </w:rPr>
        <w:t xml:space="preserve"> </w:t>
      </w:r>
      <w:r w:rsidR="00B80BCD" w:rsidRPr="00975FA4">
        <w:rPr>
          <w:rFonts w:ascii="Times New Roman" w:hAnsi="Times New Roman" w:cs="Times New Roman"/>
        </w:rPr>
        <w:t>“</w:t>
      </w:r>
      <w:r w:rsidR="00B122F8" w:rsidRPr="00975FA4">
        <w:rPr>
          <w:rFonts w:ascii="Times New Roman" w:hAnsi="Times New Roman" w:cs="Times New Roman"/>
        </w:rPr>
        <w:t>peace,</w:t>
      </w:r>
      <w:r w:rsidR="00B80BCD" w:rsidRPr="00975FA4">
        <w:rPr>
          <w:rFonts w:ascii="Times New Roman" w:hAnsi="Times New Roman" w:cs="Times New Roman"/>
        </w:rPr>
        <w:t>”</w:t>
      </w:r>
      <w:r w:rsidR="00B122F8" w:rsidRPr="00975FA4">
        <w:rPr>
          <w:rFonts w:ascii="Times New Roman" w:hAnsi="Times New Roman" w:cs="Times New Roman"/>
        </w:rPr>
        <w:t xml:space="preserve"> and </w:t>
      </w:r>
      <w:r w:rsidR="00B80BCD" w:rsidRPr="00975FA4">
        <w:rPr>
          <w:rFonts w:ascii="Times New Roman" w:hAnsi="Times New Roman" w:cs="Times New Roman"/>
        </w:rPr>
        <w:t>“</w:t>
      </w:r>
      <w:r w:rsidR="00B122F8" w:rsidRPr="00975FA4">
        <w:rPr>
          <w:rFonts w:ascii="Times New Roman" w:hAnsi="Times New Roman" w:cs="Times New Roman"/>
        </w:rPr>
        <w:t>love and compassion.</w:t>
      </w:r>
      <w:r w:rsidR="00B80BCD" w:rsidRPr="00975FA4">
        <w:rPr>
          <w:rFonts w:ascii="Times New Roman" w:hAnsi="Times New Roman" w:cs="Times New Roman"/>
        </w:rPr>
        <w:t>”</w:t>
      </w:r>
      <w:r w:rsidR="00B122F8" w:rsidRPr="00975FA4">
        <w:rPr>
          <w:rFonts w:ascii="Times New Roman" w:hAnsi="Times New Roman" w:cs="Times New Roman"/>
        </w:rPr>
        <w:t xml:space="preserve"> The Pope and Dalai Lama also publish useful information regarding their travel plans and speaking engagements through the use of </w:t>
      </w:r>
      <w:r w:rsidR="00B80BCD" w:rsidRPr="00975FA4">
        <w:rPr>
          <w:rFonts w:ascii="Times New Roman" w:hAnsi="Times New Roman" w:cs="Times New Roman"/>
        </w:rPr>
        <w:t>“</w:t>
      </w:r>
      <w:r w:rsidR="00F44803" w:rsidRPr="00975FA4">
        <w:rPr>
          <w:rFonts w:ascii="Times New Roman" w:hAnsi="Times New Roman" w:cs="Times New Roman"/>
        </w:rPr>
        <w:t>from Dharamsala India</w:t>
      </w:r>
      <w:r w:rsidR="00B80BCD" w:rsidRPr="00975FA4">
        <w:rPr>
          <w:rFonts w:ascii="Times New Roman" w:hAnsi="Times New Roman" w:cs="Times New Roman"/>
        </w:rPr>
        <w:t>”</w:t>
      </w:r>
      <w:r w:rsidR="00F44803" w:rsidRPr="00975FA4">
        <w:rPr>
          <w:rFonts w:ascii="Times New Roman" w:hAnsi="Times New Roman" w:cs="Times New Roman"/>
        </w:rPr>
        <w:t xml:space="preserve"> and </w:t>
      </w:r>
      <w:r w:rsidR="00B80BCD" w:rsidRPr="00975FA4">
        <w:rPr>
          <w:rFonts w:ascii="Times New Roman" w:hAnsi="Times New Roman" w:cs="Times New Roman"/>
        </w:rPr>
        <w:t>“</w:t>
      </w:r>
      <w:r w:rsidR="00F44803" w:rsidRPr="00975FA4">
        <w:rPr>
          <w:rFonts w:ascii="Times New Roman" w:hAnsi="Times New Roman" w:cs="Times New Roman"/>
        </w:rPr>
        <w:t>join me in.</w:t>
      </w:r>
      <w:r w:rsidR="00B80BCD" w:rsidRPr="00975FA4">
        <w:rPr>
          <w:rFonts w:ascii="Times New Roman" w:hAnsi="Times New Roman" w:cs="Times New Roman"/>
        </w:rPr>
        <w:t>”</w:t>
      </w:r>
      <w:r w:rsidR="00F44803" w:rsidRPr="00975FA4">
        <w:rPr>
          <w:rFonts w:ascii="Times New Roman" w:hAnsi="Times New Roman" w:cs="Times New Roman"/>
        </w:rPr>
        <w:t xml:space="preserve"> </w:t>
      </w:r>
    </w:p>
    <w:p w14:paraId="272668BF" w14:textId="30FF165A" w:rsidR="00A57926" w:rsidRPr="00975FA4" w:rsidRDefault="00DC0395" w:rsidP="006937C0">
      <w:pPr>
        <w:spacing w:line="480" w:lineRule="auto"/>
        <w:ind w:firstLine="720"/>
        <w:rPr>
          <w:rFonts w:ascii="Times New Roman" w:hAnsi="Times New Roman" w:cs="Times New Roman"/>
        </w:rPr>
      </w:pPr>
      <w:r w:rsidRPr="00975FA4">
        <w:rPr>
          <w:rFonts w:ascii="Times New Roman" w:hAnsi="Times New Roman" w:cs="Times New Roman"/>
        </w:rPr>
        <w:t>Kent and Taylor (1998) recommend minimal external link referrals in order to keep the viewer on the organizations website. This doesn</w:t>
      </w:r>
      <w:r w:rsidR="0046279A" w:rsidRPr="00975FA4">
        <w:rPr>
          <w:rFonts w:ascii="Times New Roman" w:hAnsi="Times New Roman" w:cs="Times New Roman"/>
        </w:rPr>
        <w:t>’</w:t>
      </w:r>
      <w:r w:rsidRPr="00975FA4">
        <w:rPr>
          <w:rFonts w:ascii="Times New Roman" w:hAnsi="Times New Roman" w:cs="Times New Roman"/>
        </w:rPr>
        <w:t xml:space="preserve">t directly translate into Twitter because external links encourage engagement. </w:t>
      </w:r>
      <w:r w:rsidR="00A57926" w:rsidRPr="00975FA4">
        <w:rPr>
          <w:rFonts w:ascii="Times New Roman" w:hAnsi="Times New Roman" w:cs="Times New Roman"/>
        </w:rPr>
        <w:t>On Twitter, external links do not remove viewers from the organizations website as Kent and Taylor (1998) described in their guidelines</w:t>
      </w:r>
      <w:r w:rsidR="00CF07A5" w:rsidRPr="00975FA4">
        <w:rPr>
          <w:rFonts w:ascii="Times New Roman" w:hAnsi="Times New Roman" w:cs="Times New Roman"/>
        </w:rPr>
        <w:t>;</w:t>
      </w:r>
      <w:r w:rsidR="00A57926" w:rsidRPr="00975FA4">
        <w:rPr>
          <w:rFonts w:ascii="Times New Roman" w:hAnsi="Times New Roman" w:cs="Times New Roman"/>
        </w:rPr>
        <w:t xml:space="preserve"> instead</w:t>
      </w:r>
      <w:r w:rsidR="00CF07A5" w:rsidRPr="00975FA4">
        <w:rPr>
          <w:rFonts w:ascii="Times New Roman" w:hAnsi="Times New Roman" w:cs="Times New Roman"/>
        </w:rPr>
        <w:t>,</w:t>
      </w:r>
      <w:r w:rsidR="00A57926" w:rsidRPr="00975FA4">
        <w:rPr>
          <w:rFonts w:ascii="Times New Roman" w:hAnsi="Times New Roman" w:cs="Times New Roman"/>
        </w:rPr>
        <w:t xml:space="preserve"> external links redirect viewers </w:t>
      </w:r>
      <w:r w:rsidR="00A57926" w:rsidRPr="00975FA4">
        <w:rPr>
          <w:rFonts w:ascii="Times New Roman" w:hAnsi="Times New Roman" w:cs="Times New Roman"/>
          <w:i/>
        </w:rPr>
        <w:t>to</w:t>
      </w:r>
      <w:r w:rsidR="00A57926" w:rsidRPr="00975FA4">
        <w:rPr>
          <w:rFonts w:ascii="Times New Roman" w:hAnsi="Times New Roman" w:cs="Times New Roman"/>
        </w:rPr>
        <w:t xml:space="preserve"> the organizations website or redirect viewers to campaigns the organization is promoting </w:t>
      </w:r>
      <w:r w:rsidR="00CF07A5" w:rsidRPr="00975FA4">
        <w:rPr>
          <w:rFonts w:ascii="Times New Roman" w:hAnsi="Times New Roman" w:cs="Times New Roman"/>
        </w:rPr>
        <w:t>o</w:t>
      </w:r>
      <w:r w:rsidR="00A57926" w:rsidRPr="00975FA4">
        <w:rPr>
          <w:rFonts w:ascii="Times New Roman" w:hAnsi="Times New Roman" w:cs="Times New Roman"/>
        </w:rPr>
        <w:t xml:space="preserve">n Twitter. </w:t>
      </w:r>
      <w:r w:rsidRPr="00975FA4">
        <w:rPr>
          <w:rFonts w:ascii="Times New Roman" w:hAnsi="Times New Roman" w:cs="Times New Roman"/>
        </w:rPr>
        <w:t>For example, the Dalai Lama has included a URL in 29.11% of his tweets</w:t>
      </w:r>
      <w:r w:rsidR="00CF07A5" w:rsidRPr="00975FA4">
        <w:rPr>
          <w:rFonts w:ascii="Times New Roman" w:hAnsi="Times New Roman" w:cs="Times New Roman"/>
        </w:rPr>
        <w:t>;</w:t>
      </w:r>
      <w:r w:rsidRPr="00975FA4">
        <w:rPr>
          <w:rFonts w:ascii="Times New Roman" w:hAnsi="Times New Roman" w:cs="Times New Roman"/>
        </w:rPr>
        <w:t xml:space="preserve"> however</w:t>
      </w:r>
      <w:r w:rsidR="00CF07A5" w:rsidRPr="00975FA4">
        <w:rPr>
          <w:rFonts w:ascii="Times New Roman" w:hAnsi="Times New Roman" w:cs="Times New Roman"/>
        </w:rPr>
        <w:t>,</w:t>
      </w:r>
      <w:r w:rsidRPr="00975FA4">
        <w:rPr>
          <w:rFonts w:ascii="Times New Roman" w:hAnsi="Times New Roman" w:cs="Times New Roman"/>
        </w:rPr>
        <w:t xml:space="preserve"> it is a URL that leads to photos or videos of his travels, which encourages more interaction and engagement with his followers. On the other hand,</w:t>
      </w:r>
      <w:r w:rsidR="00B122F8" w:rsidRPr="00975FA4">
        <w:rPr>
          <w:rFonts w:ascii="Times New Roman" w:hAnsi="Times New Roman" w:cs="Times New Roman"/>
        </w:rPr>
        <w:t xml:space="preserve"> the Pope has included a URL in </w:t>
      </w:r>
      <w:r w:rsidR="00A57926" w:rsidRPr="00975FA4">
        <w:rPr>
          <w:rFonts w:ascii="Times New Roman" w:hAnsi="Times New Roman" w:cs="Times New Roman"/>
        </w:rPr>
        <w:t xml:space="preserve">only </w:t>
      </w:r>
      <w:r w:rsidR="00B122F8" w:rsidRPr="00975FA4">
        <w:rPr>
          <w:rFonts w:ascii="Times New Roman" w:hAnsi="Times New Roman" w:cs="Times New Roman"/>
        </w:rPr>
        <w:t>0.46% of his tweets</w:t>
      </w:r>
      <w:r w:rsidR="00CF07A5" w:rsidRPr="00975FA4">
        <w:rPr>
          <w:rFonts w:ascii="Times New Roman" w:hAnsi="Times New Roman" w:cs="Times New Roman"/>
        </w:rPr>
        <w:t>;</w:t>
      </w:r>
      <w:r w:rsidRPr="00975FA4">
        <w:rPr>
          <w:rFonts w:ascii="Times New Roman" w:hAnsi="Times New Roman" w:cs="Times New Roman"/>
        </w:rPr>
        <w:t xml:space="preserve"> however</w:t>
      </w:r>
      <w:r w:rsidR="00CF07A5" w:rsidRPr="00975FA4">
        <w:rPr>
          <w:rFonts w:ascii="Times New Roman" w:hAnsi="Times New Roman" w:cs="Times New Roman"/>
        </w:rPr>
        <w:t>,</w:t>
      </w:r>
      <w:r w:rsidRPr="00975FA4">
        <w:rPr>
          <w:rFonts w:ascii="Times New Roman" w:hAnsi="Times New Roman" w:cs="Times New Roman"/>
        </w:rPr>
        <w:t xml:space="preserve"> he has included a </w:t>
      </w:r>
      <w:r w:rsidR="00000CBE">
        <w:rPr>
          <w:rFonts w:ascii="Times New Roman" w:hAnsi="Times New Roman" w:cs="Times New Roman"/>
        </w:rPr>
        <w:t>hashtag</w:t>
      </w:r>
      <w:r w:rsidRPr="00975FA4">
        <w:rPr>
          <w:rFonts w:ascii="Times New Roman" w:hAnsi="Times New Roman" w:cs="Times New Roman"/>
        </w:rPr>
        <w:t xml:space="preserve"> in 11.85% of his tweets. A </w:t>
      </w:r>
      <w:r w:rsidR="00000CBE">
        <w:rPr>
          <w:rFonts w:ascii="Times New Roman" w:hAnsi="Times New Roman" w:cs="Times New Roman"/>
        </w:rPr>
        <w:t>hashtag</w:t>
      </w:r>
      <w:r w:rsidRPr="00975FA4">
        <w:rPr>
          <w:rFonts w:ascii="Times New Roman" w:hAnsi="Times New Roman" w:cs="Times New Roman"/>
        </w:rPr>
        <w:t xml:space="preserve"> is similar to an external link referral</w:t>
      </w:r>
      <w:r w:rsidR="00A57926" w:rsidRPr="00975FA4">
        <w:rPr>
          <w:rFonts w:ascii="Times New Roman" w:hAnsi="Times New Roman" w:cs="Times New Roman"/>
        </w:rPr>
        <w:t xml:space="preserve"> in that it redirects the viewer from the tweet. H</w:t>
      </w:r>
      <w:r w:rsidRPr="00975FA4">
        <w:rPr>
          <w:rFonts w:ascii="Times New Roman" w:hAnsi="Times New Roman" w:cs="Times New Roman"/>
        </w:rPr>
        <w:t xml:space="preserve">owever in this case, the Pope uses </w:t>
      </w:r>
      <w:r w:rsidR="00000CBE">
        <w:rPr>
          <w:rFonts w:ascii="Times New Roman" w:hAnsi="Times New Roman" w:cs="Times New Roman"/>
        </w:rPr>
        <w:t>hashtag</w:t>
      </w:r>
      <w:r w:rsidR="00633743" w:rsidRPr="00975FA4">
        <w:rPr>
          <w:rFonts w:ascii="Times New Roman" w:hAnsi="Times New Roman" w:cs="Times New Roman"/>
        </w:rPr>
        <w:t>s</w:t>
      </w:r>
      <w:r w:rsidRPr="00975FA4">
        <w:rPr>
          <w:rFonts w:ascii="Times New Roman" w:hAnsi="Times New Roman" w:cs="Times New Roman"/>
        </w:rPr>
        <w:t xml:space="preserve"> that further </w:t>
      </w:r>
      <w:r w:rsidR="00A57926" w:rsidRPr="00975FA4">
        <w:rPr>
          <w:rFonts w:ascii="Times New Roman" w:hAnsi="Times New Roman" w:cs="Times New Roman"/>
        </w:rPr>
        <w:t>promote his religion</w:t>
      </w:r>
      <w:r w:rsidRPr="00975FA4">
        <w:rPr>
          <w:rFonts w:ascii="Times New Roman" w:hAnsi="Times New Roman" w:cs="Times New Roman"/>
        </w:rPr>
        <w:t>, such as #LaudatoSi and #PrayForPeace.</w:t>
      </w:r>
      <w:r w:rsidR="00B122F8" w:rsidRPr="00975FA4">
        <w:rPr>
          <w:rFonts w:ascii="Times New Roman" w:hAnsi="Times New Roman" w:cs="Times New Roman"/>
        </w:rPr>
        <w:t xml:space="preserve"> </w:t>
      </w:r>
    </w:p>
    <w:p w14:paraId="19B0FF68" w14:textId="3504174E" w:rsidR="00B122F8" w:rsidRPr="00975FA4" w:rsidRDefault="00A57926" w:rsidP="006937C0">
      <w:pPr>
        <w:spacing w:line="480" w:lineRule="auto"/>
        <w:ind w:firstLine="720"/>
        <w:rPr>
          <w:rFonts w:ascii="Times New Roman" w:hAnsi="Times New Roman" w:cs="Times New Roman"/>
        </w:rPr>
      </w:pPr>
      <w:r w:rsidRPr="00975FA4">
        <w:rPr>
          <w:rFonts w:ascii="Times New Roman" w:hAnsi="Times New Roman" w:cs="Times New Roman"/>
        </w:rPr>
        <w:t>The religious leaders meet Kent and Taylor</w:t>
      </w:r>
      <w:r w:rsidR="0046279A" w:rsidRPr="00975FA4">
        <w:rPr>
          <w:rFonts w:ascii="Times New Roman" w:hAnsi="Times New Roman" w:cs="Times New Roman"/>
        </w:rPr>
        <w:t>’</w:t>
      </w:r>
      <w:r w:rsidRPr="00975FA4">
        <w:rPr>
          <w:rFonts w:ascii="Times New Roman" w:hAnsi="Times New Roman" w:cs="Times New Roman"/>
        </w:rPr>
        <w:t>s (1998) guideline for publishing consistently updated information by publishing new content</w:t>
      </w:r>
      <w:r w:rsidR="00B122F8" w:rsidRPr="00975FA4">
        <w:rPr>
          <w:rFonts w:ascii="Times New Roman" w:hAnsi="Times New Roman" w:cs="Times New Roman"/>
        </w:rPr>
        <w:t xml:space="preserve"> at a rate of one tweet every other day. </w:t>
      </w:r>
      <w:r w:rsidRPr="00975FA4">
        <w:rPr>
          <w:rFonts w:ascii="Times New Roman" w:hAnsi="Times New Roman" w:cs="Times New Roman"/>
        </w:rPr>
        <w:t>Moreover, t</w:t>
      </w:r>
      <w:r w:rsidR="00201480" w:rsidRPr="00975FA4">
        <w:rPr>
          <w:rFonts w:ascii="Times New Roman" w:hAnsi="Times New Roman" w:cs="Times New Roman"/>
        </w:rPr>
        <w:t>he</w:t>
      </w:r>
      <w:r w:rsidR="00B122F8" w:rsidRPr="00975FA4">
        <w:rPr>
          <w:rFonts w:ascii="Times New Roman" w:hAnsi="Times New Roman" w:cs="Times New Roman"/>
        </w:rPr>
        <w:t xml:space="preserve"> religious leaders are providing an opportunity for feedback </w:t>
      </w:r>
      <w:r w:rsidR="00201480" w:rsidRPr="00975FA4">
        <w:rPr>
          <w:rFonts w:ascii="Times New Roman" w:hAnsi="Times New Roman" w:cs="Times New Roman"/>
        </w:rPr>
        <w:t xml:space="preserve">by </w:t>
      </w:r>
      <w:r w:rsidRPr="00975FA4">
        <w:rPr>
          <w:rFonts w:ascii="Times New Roman" w:hAnsi="Times New Roman" w:cs="Times New Roman"/>
        </w:rPr>
        <w:t>operating on the social networking site Twitter, which automatically gives viewers the option to reply, share</w:t>
      </w:r>
      <w:r w:rsidR="00201480" w:rsidRPr="00975FA4">
        <w:rPr>
          <w:rFonts w:ascii="Times New Roman" w:hAnsi="Times New Roman" w:cs="Times New Roman"/>
        </w:rPr>
        <w:t xml:space="preserve">, or </w:t>
      </w:r>
      <w:r w:rsidRPr="00975FA4">
        <w:rPr>
          <w:rFonts w:ascii="Times New Roman" w:hAnsi="Times New Roman" w:cs="Times New Roman"/>
        </w:rPr>
        <w:t>“</w:t>
      </w:r>
      <w:r w:rsidR="00201480" w:rsidRPr="00975FA4">
        <w:rPr>
          <w:rFonts w:ascii="Times New Roman" w:hAnsi="Times New Roman" w:cs="Times New Roman"/>
        </w:rPr>
        <w:t>favorite</w:t>
      </w:r>
      <w:r w:rsidRPr="00975FA4">
        <w:rPr>
          <w:rFonts w:ascii="Times New Roman" w:hAnsi="Times New Roman" w:cs="Times New Roman"/>
        </w:rPr>
        <w:t>”</w:t>
      </w:r>
      <w:r w:rsidR="00201480" w:rsidRPr="00975FA4">
        <w:rPr>
          <w:rFonts w:ascii="Times New Roman" w:hAnsi="Times New Roman" w:cs="Times New Roman"/>
        </w:rPr>
        <w:t xml:space="preserve"> the religious leaders</w:t>
      </w:r>
      <w:r w:rsidR="0046279A" w:rsidRPr="00975FA4">
        <w:rPr>
          <w:rFonts w:ascii="Times New Roman" w:hAnsi="Times New Roman" w:cs="Times New Roman"/>
        </w:rPr>
        <w:t>’</w:t>
      </w:r>
      <w:r w:rsidR="00201480" w:rsidRPr="00975FA4">
        <w:rPr>
          <w:rFonts w:ascii="Times New Roman" w:hAnsi="Times New Roman" w:cs="Times New Roman"/>
        </w:rPr>
        <w:t xml:space="preserve"> tweets. Additionally, religious leaders often encourage feedback </w:t>
      </w:r>
      <w:r w:rsidRPr="00975FA4">
        <w:rPr>
          <w:rFonts w:ascii="Times New Roman" w:hAnsi="Times New Roman" w:cs="Times New Roman"/>
        </w:rPr>
        <w:t xml:space="preserve">and action </w:t>
      </w:r>
      <w:r w:rsidR="00201480" w:rsidRPr="00975FA4">
        <w:rPr>
          <w:rFonts w:ascii="Times New Roman" w:hAnsi="Times New Roman" w:cs="Times New Roman"/>
        </w:rPr>
        <w:t>by</w:t>
      </w:r>
      <w:r w:rsidR="00B122F8" w:rsidRPr="00975FA4">
        <w:rPr>
          <w:rFonts w:ascii="Times New Roman" w:hAnsi="Times New Roman" w:cs="Times New Roman"/>
        </w:rPr>
        <w:t xml:space="preserve"> publishing phrases such as </w:t>
      </w:r>
      <w:r w:rsidR="00B80BCD" w:rsidRPr="00975FA4">
        <w:rPr>
          <w:rFonts w:ascii="Times New Roman" w:hAnsi="Times New Roman" w:cs="Times New Roman"/>
        </w:rPr>
        <w:t>“</w:t>
      </w:r>
      <w:r w:rsidR="00B122F8" w:rsidRPr="00975FA4">
        <w:rPr>
          <w:rFonts w:ascii="Times New Roman" w:hAnsi="Times New Roman" w:cs="Times New Roman"/>
        </w:rPr>
        <w:t>dear young people,</w:t>
      </w:r>
      <w:r w:rsidR="00B80BCD" w:rsidRPr="00975FA4">
        <w:rPr>
          <w:rFonts w:ascii="Times New Roman" w:hAnsi="Times New Roman" w:cs="Times New Roman"/>
        </w:rPr>
        <w:t>”</w:t>
      </w:r>
      <w:r w:rsidR="00B122F8" w:rsidRPr="00975FA4">
        <w:rPr>
          <w:rFonts w:ascii="Times New Roman" w:hAnsi="Times New Roman" w:cs="Times New Roman"/>
        </w:rPr>
        <w:t xml:space="preserve"> </w:t>
      </w:r>
      <w:r w:rsidR="00B80BCD" w:rsidRPr="00975FA4">
        <w:rPr>
          <w:rFonts w:ascii="Times New Roman" w:hAnsi="Times New Roman" w:cs="Times New Roman"/>
        </w:rPr>
        <w:t>“</w:t>
      </w:r>
      <w:r w:rsidR="00F44803" w:rsidRPr="00975FA4">
        <w:rPr>
          <w:rFonts w:ascii="Times New Roman" w:hAnsi="Times New Roman" w:cs="Times New Roman"/>
        </w:rPr>
        <w:t>pray for</w:t>
      </w:r>
      <w:r w:rsidR="00B122F8" w:rsidRPr="00975FA4">
        <w:rPr>
          <w:rFonts w:ascii="Times New Roman" w:hAnsi="Times New Roman" w:cs="Times New Roman"/>
        </w:rPr>
        <w:t>,</w:t>
      </w:r>
      <w:r w:rsidR="00B80BCD" w:rsidRPr="00975FA4">
        <w:rPr>
          <w:rFonts w:ascii="Times New Roman" w:hAnsi="Times New Roman" w:cs="Times New Roman"/>
        </w:rPr>
        <w:t>”</w:t>
      </w:r>
      <w:r w:rsidR="00B122F8" w:rsidRPr="00975FA4">
        <w:rPr>
          <w:rFonts w:ascii="Times New Roman" w:hAnsi="Times New Roman" w:cs="Times New Roman"/>
        </w:rPr>
        <w:t xml:space="preserve"> </w:t>
      </w:r>
      <w:r w:rsidR="00B80BCD" w:rsidRPr="00975FA4">
        <w:rPr>
          <w:rFonts w:ascii="Times New Roman" w:hAnsi="Times New Roman" w:cs="Times New Roman"/>
        </w:rPr>
        <w:t>“</w:t>
      </w:r>
      <w:r w:rsidR="00B122F8" w:rsidRPr="00975FA4">
        <w:rPr>
          <w:rFonts w:ascii="Times New Roman" w:hAnsi="Times New Roman" w:cs="Times New Roman"/>
        </w:rPr>
        <w:t>we need to,</w:t>
      </w:r>
      <w:r w:rsidR="00B80BCD" w:rsidRPr="00975FA4">
        <w:rPr>
          <w:rFonts w:ascii="Times New Roman" w:hAnsi="Times New Roman" w:cs="Times New Roman"/>
        </w:rPr>
        <w:t>”</w:t>
      </w:r>
      <w:r w:rsidR="00B122F8" w:rsidRPr="00975FA4">
        <w:rPr>
          <w:rFonts w:ascii="Times New Roman" w:hAnsi="Times New Roman" w:cs="Times New Roman"/>
        </w:rPr>
        <w:t xml:space="preserve"> and </w:t>
      </w:r>
      <w:r w:rsidR="00B80BCD" w:rsidRPr="00975FA4">
        <w:rPr>
          <w:rFonts w:ascii="Times New Roman" w:hAnsi="Times New Roman" w:cs="Times New Roman"/>
        </w:rPr>
        <w:t>“</w:t>
      </w:r>
      <w:r w:rsidR="00B122F8" w:rsidRPr="00975FA4">
        <w:rPr>
          <w:rFonts w:ascii="Times New Roman" w:hAnsi="Times New Roman" w:cs="Times New Roman"/>
        </w:rPr>
        <w:t>we have to.</w:t>
      </w:r>
      <w:r w:rsidR="00B80BCD" w:rsidRPr="00975FA4">
        <w:rPr>
          <w:rFonts w:ascii="Times New Roman" w:hAnsi="Times New Roman" w:cs="Times New Roman"/>
        </w:rPr>
        <w:t>”</w:t>
      </w:r>
      <w:r w:rsidR="00B122F8" w:rsidRPr="00975FA4">
        <w:rPr>
          <w:rStyle w:val="FootnoteReference"/>
          <w:rFonts w:ascii="Times New Roman" w:hAnsi="Times New Roman" w:cs="Times New Roman"/>
        </w:rPr>
        <w:footnoteReference w:id="24"/>
      </w:r>
      <w:r w:rsidR="00F44803" w:rsidRPr="00975FA4">
        <w:rPr>
          <w:rFonts w:ascii="Times New Roman" w:hAnsi="Times New Roman" w:cs="Times New Roman"/>
        </w:rPr>
        <w:t xml:space="preserve"> </w:t>
      </w:r>
      <w:r w:rsidR="0006437D" w:rsidRPr="00975FA4">
        <w:rPr>
          <w:rFonts w:ascii="Times New Roman" w:hAnsi="Times New Roman" w:cs="Times New Roman"/>
        </w:rPr>
        <w:t>Lastly, t</w:t>
      </w:r>
      <w:r w:rsidR="00B122F8" w:rsidRPr="00975FA4">
        <w:rPr>
          <w:rFonts w:ascii="Times New Roman" w:hAnsi="Times New Roman" w:cs="Times New Roman"/>
        </w:rPr>
        <w:t xml:space="preserve">he remaining guideline, ease of navigation, </w:t>
      </w:r>
      <w:r w:rsidR="006339F3">
        <w:rPr>
          <w:rFonts w:ascii="Times New Roman" w:hAnsi="Times New Roman" w:cs="Times New Roman"/>
        </w:rPr>
        <w:t>is traditionally defi</w:t>
      </w:r>
      <w:r w:rsidR="004C1C1D">
        <w:rPr>
          <w:rFonts w:ascii="Times New Roman" w:hAnsi="Times New Roman" w:cs="Times New Roman"/>
        </w:rPr>
        <w:t>ned by having a website with clear and concise information th</w:t>
      </w:r>
      <w:r w:rsidR="005F732E">
        <w:rPr>
          <w:rFonts w:ascii="Times New Roman" w:hAnsi="Times New Roman" w:cs="Times New Roman"/>
        </w:rPr>
        <w:t xml:space="preserve">at is easy to locate </w:t>
      </w:r>
      <w:r w:rsidR="004C1C1D">
        <w:rPr>
          <w:rFonts w:ascii="Times New Roman" w:hAnsi="Times New Roman" w:cs="Times New Roman"/>
        </w:rPr>
        <w:t xml:space="preserve">(Kent &amp; Taylor, 1998). </w:t>
      </w:r>
      <w:r w:rsidR="00A06AAB">
        <w:rPr>
          <w:rFonts w:ascii="Times New Roman" w:hAnsi="Times New Roman" w:cs="Times New Roman"/>
        </w:rPr>
        <w:t xml:space="preserve">Because the Pope and Dalai Lama </w:t>
      </w:r>
      <w:r w:rsidR="007503A0">
        <w:rPr>
          <w:rFonts w:ascii="Times New Roman" w:hAnsi="Times New Roman" w:cs="Times New Roman"/>
        </w:rPr>
        <w:t>are</w:t>
      </w:r>
      <w:r w:rsidR="00A06AAB">
        <w:rPr>
          <w:rFonts w:ascii="Times New Roman" w:hAnsi="Times New Roman" w:cs="Times New Roman"/>
        </w:rPr>
        <w:t xml:space="preserve"> operating on Twitter,</w:t>
      </w:r>
      <w:r w:rsidR="004C1C1D">
        <w:rPr>
          <w:rFonts w:ascii="Times New Roman" w:hAnsi="Times New Roman" w:cs="Times New Roman"/>
        </w:rPr>
        <w:t xml:space="preserve"> </w:t>
      </w:r>
      <w:r w:rsidR="00A06AAB">
        <w:rPr>
          <w:rFonts w:ascii="Times New Roman" w:hAnsi="Times New Roman" w:cs="Times New Roman"/>
        </w:rPr>
        <w:t xml:space="preserve">it </w:t>
      </w:r>
      <w:r w:rsidR="004C1C1D">
        <w:rPr>
          <w:rFonts w:ascii="Times New Roman" w:hAnsi="Times New Roman" w:cs="Times New Roman"/>
        </w:rPr>
        <w:t>is determined that the religious leaders m</w:t>
      </w:r>
      <w:r w:rsidR="007503A0">
        <w:rPr>
          <w:rFonts w:ascii="Times New Roman" w:hAnsi="Times New Roman" w:cs="Times New Roman"/>
        </w:rPr>
        <w:t>e</w:t>
      </w:r>
      <w:r w:rsidR="004C1C1D">
        <w:rPr>
          <w:rFonts w:ascii="Times New Roman" w:hAnsi="Times New Roman" w:cs="Times New Roman"/>
        </w:rPr>
        <w:t xml:space="preserve">et this guideline by </w:t>
      </w:r>
      <w:r w:rsidR="00A06AAB">
        <w:rPr>
          <w:rFonts w:ascii="Times New Roman" w:hAnsi="Times New Roman" w:cs="Times New Roman"/>
        </w:rPr>
        <w:t>excluding Twitter-specific lingo, language nuances, and cultural abbreviations in their tweets</w:t>
      </w:r>
      <w:r w:rsidR="007503A0">
        <w:rPr>
          <w:rFonts w:ascii="Times New Roman" w:hAnsi="Times New Roman" w:cs="Times New Roman"/>
        </w:rPr>
        <w:t>.</w:t>
      </w:r>
      <w:r w:rsidR="007503A0">
        <w:rPr>
          <w:rStyle w:val="FootnoteReference"/>
          <w:rFonts w:ascii="Times New Roman" w:hAnsi="Times New Roman" w:cs="Times New Roman"/>
        </w:rPr>
        <w:footnoteReference w:id="25"/>
      </w:r>
      <w:r w:rsidR="00A06AAB">
        <w:rPr>
          <w:rFonts w:ascii="Times New Roman" w:hAnsi="Times New Roman" w:cs="Times New Roman"/>
        </w:rPr>
        <w:t xml:space="preserve"> By excluding these specific terms and phrases, the religious leaders published content that was easy to read and digest for all </w:t>
      </w:r>
      <w:r w:rsidR="006F0BD0">
        <w:rPr>
          <w:rFonts w:ascii="Times New Roman" w:hAnsi="Times New Roman" w:cs="Times New Roman"/>
        </w:rPr>
        <w:t>readers</w:t>
      </w:r>
      <w:r w:rsidR="00A06AAB">
        <w:rPr>
          <w:rFonts w:ascii="Times New Roman" w:hAnsi="Times New Roman" w:cs="Times New Roman"/>
        </w:rPr>
        <w:t xml:space="preserve"> of the English language.</w:t>
      </w:r>
    </w:p>
    <w:p w14:paraId="50DAA195" w14:textId="5D477E0A" w:rsidR="007E2056" w:rsidRPr="00975FA4" w:rsidRDefault="007E2056" w:rsidP="006937C0">
      <w:pPr>
        <w:spacing w:line="480" w:lineRule="auto"/>
        <w:ind w:firstLine="720"/>
        <w:rPr>
          <w:rFonts w:ascii="Times New Roman" w:hAnsi="Times New Roman" w:cs="Times New Roman"/>
        </w:rPr>
      </w:pPr>
      <w:r w:rsidRPr="00975FA4">
        <w:rPr>
          <w:rFonts w:ascii="Times New Roman" w:hAnsi="Times New Roman" w:cs="Times New Roman"/>
          <w:b/>
        </w:rPr>
        <w:t>Recent</w:t>
      </w:r>
      <w:r w:rsidR="0006437D" w:rsidRPr="00975FA4">
        <w:rPr>
          <w:rFonts w:ascii="Times New Roman" w:hAnsi="Times New Roman" w:cs="Times New Roman"/>
          <w:b/>
        </w:rPr>
        <w:t xml:space="preserve"> guidelines for OPR.</w:t>
      </w:r>
      <w:r w:rsidR="0006437D" w:rsidRPr="00975FA4">
        <w:rPr>
          <w:rFonts w:ascii="Times New Roman" w:hAnsi="Times New Roman" w:cs="Times New Roman"/>
        </w:rPr>
        <w:t xml:space="preserve"> After analyzing the word and phrase frequency analyses, it</w:t>
      </w:r>
      <w:r w:rsidR="0046279A" w:rsidRPr="00975FA4">
        <w:rPr>
          <w:rFonts w:ascii="Times New Roman" w:hAnsi="Times New Roman" w:cs="Times New Roman"/>
        </w:rPr>
        <w:t>’</w:t>
      </w:r>
      <w:r w:rsidR="0006437D" w:rsidRPr="00975FA4">
        <w:rPr>
          <w:rFonts w:ascii="Times New Roman" w:hAnsi="Times New Roman" w:cs="Times New Roman"/>
        </w:rPr>
        <w:t xml:space="preserve">s clear that the religious leaders also </w:t>
      </w:r>
      <w:r w:rsidR="00EC3A2F" w:rsidRPr="00975FA4">
        <w:rPr>
          <w:rFonts w:ascii="Times New Roman" w:hAnsi="Times New Roman" w:cs="Times New Roman"/>
        </w:rPr>
        <w:t>communicate</w:t>
      </w:r>
      <w:r w:rsidR="0006437D" w:rsidRPr="00975FA4">
        <w:rPr>
          <w:rFonts w:ascii="Times New Roman" w:hAnsi="Times New Roman" w:cs="Times New Roman"/>
        </w:rPr>
        <w:t xml:space="preserve"> in a conversational human voice as described by Kelleher (2009). This is demonstrated through </w:t>
      </w:r>
      <w:r w:rsidR="00B710C1" w:rsidRPr="00975FA4">
        <w:rPr>
          <w:rFonts w:ascii="Times New Roman" w:hAnsi="Times New Roman" w:cs="Times New Roman"/>
        </w:rPr>
        <w:t xml:space="preserve">the fluidity and approachability of the </w:t>
      </w:r>
      <w:r w:rsidR="0006437D" w:rsidRPr="00975FA4">
        <w:rPr>
          <w:rFonts w:ascii="Times New Roman" w:hAnsi="Times New Roman" w:cs="Times New Roman"/>
        </w:rPr>
        <w:t xml:space="preserve">frequently used 5-word phrases, including </w:t>
      </w:r>
      <w:r w:rsidR="00B80BCD" w:rsidRPr="00975FA4">
        <w:rPr>
          <w:rFonts w:ascii="Times New Roman" w:hAnsi="Times New Roman" w:cs="Times New Roman"/>
        </w:rPr>
        <w:t>“</w:t>
      </w:r>
      <w:r w:rsidR="0006437D" w:rsidRPr="00975FA4">
        <w:rPr>
          <w:rFonts w:ascii="Times New Roman" w:hAnsi="Times New Roman" w:cs="Times New Roman"/>
        </w:rPr>
        <w:t>sense of concern for others</w:t>
      </w:r>
      <w:r w:rsidR="00EC3A2F" w:rsidRPr="00975FA4">
        <w:rPr>
          <w:rFonts w:ascii="Times New Roman" w:hAnsi="Times New Roman" w:cs="Times New Roman"/>
        </w:rPr>
        <w:t>,</w:t>
      </w:r>
      <w:r w:rsidR="00B80BCD" w:rsidRPr="00975FA4">
        <w:rPr>
          <w:rFonts w:ascii="Times New Roman" w:hAnsi="Times New Roman" w:cs="Times New Roman"/>
        </w:rPr>
        <w:t>”</w:t>
      </w:r>
      <w:r w:rsidR="0006437D" w:rsidRPr="00975FA4">
        <w:rPr>
          <w:rFonts w:ascii="Times New Roman" w:hAnsi="Times New Roman" w:cs="Times New Roman"/>
        </w:rPr>
        <w:t xml:space="preserve"> </w:t>
      </w:r>
      <w:r w:rsidR="00B80BCD" w:rsidRPr="00975FA4">
        <w:rPr>
          <w:rFonts w:ascii="Times New Roman" w:hAnsi="Times New Roman" w:cs="Times New Roman"/>
        </w:rPr>
        <w:t>“</w:t>
      </w:r>
      <w:r w:rsidR="00EC3A2F" w:rsidRPr="00975FA4">
        <w:rPr>
          <w:rFonts w:ascii="Times New Roman" w:hAnsi="Times New Roman" w:cs="Times New Roman"/>
        </w:rPr>
        <w:t>close warmhearted feeling for others,</w:t>
      </w:r>
      <w:r w:rsidR="00B80BCD" w:rsidRPr="00975FA4">
        <w:rPr>
          <w:rFonts w:ascii="Times New Roman" w:hAnsi="Times New Roman" w:cs="Times New Roman"/>
        </w:rPr>
        <w:t>”</w:t>
      </w:r>
      <w:r w:rsidR="00EC3A2F" w:rsidRPr="00975FA4">
        <w:rPr>
          <w:rFonts w:ascii="Times New Roman" w:hAnsi="Times New Roman" w:cs="Times New Roman"/>
        </w:rPr>
        <w:t xml:space="preserve"> </w:t>
      </w:r>
      <w:r w:rsidR="00B80BCD" w:rsidRPr="00975FA4">
        <w:rPr>
          <w:rFonts w:ascii="Times New Roman" w:hAnsi="Times New Roman" w:cs="Times New Roman"/>
        </w:rPr>
        <w:t>“</w:t>
      </w:r>
      <w:r w:rsidR="00EC3A2F" w:rsidRPr="00975FA4">
        <w:rPr>
          <w:rFonts w:ascii="Times New Roman" w:hAnsi="Times New Roman" w:cs="Times New Roman"/>
        </w:rPr>
        <w:t>praying for the victims of,</w:t>
      </w:r>
      <w:r w:rsidR="00B80BCD" w:rsidRPr="00975FA4">
        <w:rPr>
          <w:rFonts w:ascii="Times New Roman" w:hAnsi="Times New Roman" w:cs="Times New Roman"/>
        </w:rPr>
        <w:t>”</w:t>
      </w:r>
      <w:r w:rsidR="00EC3A2F" w:rsidRPr="00975FA4">
        <w:rPr>
          <w:rFonts w:ascii="Times New Roman" w:hAnsi="Times New Roman" w:cs="Times New Roman"/>
        </w:rPr>
        <w:t xml:space="preserve"> </w:t>
      </w:r>
      <w:r w:rsidR="0006437D" w:rsidRPr="00975FA4">
        <w:rPr>
          <w:rFonts w:ascii="Times New Roman" w:hAnsi="Times New Roman" w:cs="Times New Roman"/>
        </w:rPr>
        <w:t xml:space="preserve">and </w:t>
      </w:r>
      <w:r w:rsidR="00B80BCD" w:rsidRPr="00975FA4">
        <w:rPr>
          <w:rFonts w:ascii="Times New Roman" w:hAnsi="Times New Roman" w:cs="Times New Roman"/>
        </w:rPr>
        <w:t>“</w:t>
      </w:r>
      <w:r w:rsidR="00EC3A2F" w:rsidRPr="00975FA4">
        <w:rPr>
          <w:rFonts w:ascii="Times New Roman" w:hAnsi="Times New Roman" w:cs="Times New Roman"/>
        </w:rPr>
        <w:t>let us ask the Lord.</w:t>
      </w:r>
      <w:r w:rsidR="00B80BCD" w:rsidRPr="00975FA4">
        <w:rPr>
          <w:rFonts w:ascii="Times New Roman" w:hAnsi="Times New Roman" w:cs="Times New Roman"/>
        </w:rPr>
        <w:t>”</w:t>
      </w:r>
      <w:r w:rsidR="00EC3A2F" w:rsidRPr="00975FA4">
        <w:rPr>
          <w:rFonts w:ascii="Times New Roman" w:hAnsi="Times New Roman" w:cs="Times New Roman"/>
        </w:rPr>
        <w:t xml:space="preserve"> </w:t>
      </w:r>
      <w:r w:rsidR="0006437D" w:rsidRPr="00975FA4">
        <w:rPr>
          <w:rFonts w:ascii="Times New Roman" w:hAnsi="Times New Roman" w:cs="Times New Roman"/>
        </w:rPr>
        <w:t xml:space="preserve">Additionally, the Pope and Dalai Lama meet the </w:t>
      </w:r>
      <w:r w:rsidR="00EC3A2F" w:rsidRPr="00975FA4">
        <w:rPr>
          <w:rFonts w:ascii="Times New Roman" w:hAnsi="Times New Roman" w:cs="Times New Roman"/>
        </w:rPr>
        <w:t>two of the three</w:t>
      </w:r>
      <w:r w:rsidR="0006437D" w:rsidRPr="00975FA4">
        <w:rPr>
          <w:rFonts w:ascii="Times New Roman" w:hAnsi="Times New Roman" w:cs="Times New Roman"/>
        </w:rPr>
        <w:t xml:space="preserve"> common dimensions of organization social media engagement tactics of information dissemination</w:t>
      </w:r>
      <w:r w:rsidR="00EC3A2F" w:rsidRPr="00975FA4">
        <w:rPr>
          <w:rFonts w:ascii="Times New Roman" w:hAnsi="Times New Roman" w:cs="Times New Roman"/>
        </w:rPr>
        <w:t xml:space="preserve"> and disclosure </w:t>
      </w:r>
      <w:r w:rsidR="0006437D" w:rsidRPr="00975FA4">
        <w:rPr>
          <w:rFonts w:ascii="Times New Roman" w:hAnsi="Times New Roman" w:cs="Times New Roman"/>
        </w:rPr>
        <w:t xml:space="preserve">(Waters et al., 2009). </w:t>
      </w:r>
    </w:p>
    <w:p w14:paraId="2A44CA3C" w14:textId="6B2A8C74" w:rsidR="008748EE" w:rsidRPr="00975FA4" w:rsidRDefault="00EC3A2F"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third dimension of organization social media engagement is interactivity, which </w:t>
      </w:r>
      <w:r w:rsidR="0006437D" w:rsidRPr="00975FA4">
        <w:rPr>
          <w:rFonts w:ascii="Times New Roman" w:hAnsi="Times New Roman" w:cs="Times New Roman"/>
        </w:rPr>
        <w:t>is traditionally described in three categories (</w:t>
      </w:r>
      <w:r w:rsidRPr="00975FA4">
        <w:rPr>
          <w:rFonts w:ascii="Times New Roman" w:hAnsi="Times New Roman" w:cs="Times New Roman"/>
        </w:rPr>
        <w:t>a</w:t>
      </w:r>
      <w:r w:rsidR="0006437D" w:rsidRPr="00975FA4">
        <w:rPr>
          <w:rFonts w:ascii="Times New Roman" w:hAnsi="Times New Roman" w:cs="Times New Roman"/>
        </w:rPr>
        <w:t xml:space="preserve">) active control; (b) two-way communication; and (c) </w:t>
      </w:r>
      <w:r w:rsidR="00170E5D">
        <w:rPr>
          <w:rFonts w:ascii="Times New Roman" w:hAnsi="Times New Roman" w:cs="Times New Roman"/>
        </w:rPr>
        <w:t>synchronicity (Liu &amp; Shrum, 2002</w:t>
      </w:r>
      <w:r w:rsidRPr="00975FA4">
        <w:rPr>
          <w:rFonts w:ascii="Times New Roman" w:hAnsi="Times New Roman" w:cs="Times New Roman"/>
        </w:rPr>
        <w:t>; Waters et al., 2009</w:t>
      </w:r>
      <w:r w:rsidR="0006437D" w:rsidRPr="00975FA4">
        <w:rPr>
          <w:rFonts w:ascii="Times New Roman" w:hAnsi="Times New Roman" w:cs="Times New Roman"/>
        </w:rPr>
        <w:t xml:space="preserve">). </w:t>
      </w:r>
      <w:r w:rsidRPr="00975FA4">
        <w:rPr>
          <w:rFonts w:ascii="Times New Roman" w:hAnsi="Times New Roman" w:cs="Times New Roman"/>
        </w:rPr>
        <w:t xml:space="preserve">The religious leaders are able to cultivate OPR on Twitter without engaging in the traditional tactics of interactivity. </w:t>
      </w:r>
      <w:r w:rsidR="001B504E" w:rsidRPr="00975FA4">
        <w:rPr>
          <w:rFonts w:ascii="Times New Roman" w:hAnsi="Times New Roman" w:cs="Times New Roman"/>
        </w:rPr>
        <w:t>This is done through the use of first person singular pronouns, second person singular pronouns, and first person plural pronouns</w:t>
      </w:r>
      <w:r w:rsidR="00B710C1" w:rsidRPr="00975FA4">
        <w:rPr>
          <w:rFonts w:ascii="Times New Roman" w:hAnsi="Times New Roman" w:cs="Times New Roman"/>
        </w:rPr>
        <w:t xml:space="preserve"> (the use of </w:t>
      </w:r>
      <w:r w:rsidR="00B80BCD" w:rsidRPr="00975FA4">
        <w:rPr>
          <w:rFonts w:ascii="Times New Roman" w:hAnsi="Times New Roman" w:cs="Times New Roman"/>
        </w:rPr>
        <w:t>“</w:t>
      </w:r>
      <w:r w:rsidR="00B710C1" w:rsidRPr="00975FA4">
        <w:rPr>
          <w:rFonts w:ascii="Times New Roman" w:hAnsi="Times New Roman" w:cs="Times New Roman"/>
        </w:rPr>
        <w:t>I,</w:t>
      </w:r>
      <w:r w:rsidR="00B80BCD" w:rsidRPr="00975FA4">
        <w:rPr>
          <w:rFonts w:ascii="Times New Roman" w:hAnsi="Times New Roman" w:cs="Times New Roman"/>
        </w:rPr>
        <w:t>”</w:t>
      </w:r>
      <w:r w:rsidR="00B710C1" w:rsidRPr="00975FA4">
        <w:rPr>
          <w:rFonts w:ascii="Times New Roman" w:hAnsi="Times New Roman" w:cs="Times New Roman"/>
        </w:rPr>
        <w:t xml:space="preserve"> </w:t>
      </w:r>
      <w:r w:rsidR="00B80BCD" w:rsidRPr="00975FA4">
        <w:rPr>
          <w:rFonts w:ascii="Times New Roman" w:hAnsi="Times New Roman" w:cs="Times New Roman"/>
        </w:rPr>
        <w:t>“</w:t>
      </w:r>
      <w:r w:rsidR="00B710C1" w:rsidRPr="00975FA4">
        <w:rPr>
          <w:rFonts w:ascii="Times New Roman" w:hAnsi="Times New Roman" w:cs="Times New Roman"/>
        </w:rPr>
        <w:t>you,</w:t>
      </w:r>
      <w:r w:rsidR="00B80BCD" w:rsidRPr="00975FA4">
        <w:rPr>
          <w:rFonts w:ascii="Times New Roman" w:hAnsi="Times New Roman" w:cs="Times New Roman"/>
        </w:rPr>
        <w:t>”</w:t>
      </w:r>
      <w:r w:rsidR="00B710C1" w:rsidRPr="00975FA4">
        <w:rPr>
          <w:rFonts w:ascii="Times New Roman" w:hAnsi="Times New Roman" w:cs="Times New Roman"/>
        </w:rPr>
        <w:t xml:space="preserve"> </w:t>
      </w:r>
      <w:r w:rsidR="00B80BCD" w:rsidRPr="00975FA4">
        <w:rPr>
          <w:rFonts w:ascii="Times New Roman" w:hAnsi="Times New Roman" w:cs="Times New Roman"/>
        </w:rPr>
        <w:t>“</w:t>
      </w:r>
      <w:r w:rsidR="00B710C1" w:rsidRPr="00975FA4">
        <w:rPr>
          <w:rFonts w:ascii="Times New Roman" w:hAnsi="Times New Roman" w:cs="Times New Roman"/>
        </w:rPr>
        <w:t>us,</w:t>
      </w:r>
      <w:r w:rsidR="00B80BCD" w:rsidRPr="00975FA4">
        <w:rPr>
          <w:rFonts w:ascii="Times New Roman" w:hAnsi="Times New Roman" w:cs="Times New Roman"/>
        </w:rPr>
        <w:t>”</w:t>
      </w:r>
      <w:r w:rsidR="00B710C1" w:rsidRPr="00975FA4">
        <w:rPr>
          <w:rFonts w:ascii="Times New Roman" w:hAnsi="Times New Roman" w:cs="Times New Roman"/>
        </w:rPr>
        <w:t xml:space="preserve"> etc.)</w:t>
      </w:r>
      <w:r w:rsidR="001B504E" w:rsidRPr="00975FA4">
        <w:rPr>
          <w:rFonts w:ascii="Times New Roman" w:hAnsi="Times New Roman" w:cs="Times New Roman"/>
        </w:rPr>
        <w:t xml:space="preserve">. </w:t>
      </w:r>
      <w:r w:rsidR="00B710C1" w:rsidRPr="00975FA4">
        <w:rPr>
          <w:rFonts w:ascii="Times New Roman" w:hAnsi="Times New Roman" w:cs="Times New Roman"/>
        </w:rPr>
        <w:t>Previous research supports that most religious organizations view themselves as “a ministry, and that often involves encouraging and supporting” believers and nonbelievers, not necessarily personally engaging with them (Smith, 2007, p. 287). For example, fo</w:t>
      </w:r>
      <w:r w:rsidR="00C37ECF" w:rsidRPr="00975FA4">
        <w:rPr>
          <w:rFonts w:ascii="Times New Roman" w:hAnsi="Times New Roman" w:cs="Times New Roman"/>
        </w:rPr>
        <w:t xml:space="preserve">ur of the top </w:t>
      </w:r>
      <w:r w:rsidR="00B710C1" w:rsidRPr="00975FA4">
        <w:rPr>
          <w:rFonts w:ascii="Times New Roman" w:hAnsi="Times New Roman" w:cs="Times New Roman"/>
        </w:rPr>
        <w:t>ten</w:t>
      </w:r>
      <w:r w:rsidR="00C37ECF" w:rsidRPr="00975FA4">
        <w:rPr>
          <w:rFonts w:ascii="Times New Roman" w:hAnsi="Times New Roman" w:cs="Times New Roman"/>
        </w:rPr>
        <w:t xml:space="preserve"> most used phrases by the Dalai Lama include information about his whereabouts or interactive materials his teachings or travels. Five of the top ten most used 4-word phrases by the Pope include either </w:t>
      </w:r>
      <w:r w:rsidR="00B80BCD" w:rsidRPr="00975FA4">
        <w:rPr>
          <w:rFonts w:ascii="Times New Roman" w:hAnsi="Times New Roman" w:cs="Times New Roman"/>
        </w:rPr>
        <w:t>“</w:t>
      </w:r>
      <w:r w:rsidR="00C37ECF" w:rsidRPr="00975FA4">
        <w:rPr>
          <w:rFonts w:ascii="Times New Roman" w:hAnsi="Times New Roman" w:cs="Times New Roman"/>
        </w:rPr>
        <w:t>us,</w:t>
      </w:r>
      <w:r w:rsidR="00B80BCD" w:rsidRPr="00975FA4">
        <w:rPr>
          <w:rFonts w:ascii="Times New Roman" w:hAnsi="Times New Roman" w:cs="Times New Roman"/>
        </w:rPr>
        <w:t>”</w:t>
      </w:r>
      <w:r w:rsidR="00C37ECF" w:rsidRPr="00975FA4">
        <w:rPr>
          <w:rFonts w:ascii="Times New Roman" w:hAnsi="Times New Roman" w:cs="Times New Roman"/>
        </w:rPr>
        <w:t xml:space="preserve"> </w:t>
      </w:r>
      <w:r w:rsidR="00B80BCD" w:rsidRPr="00975FA4">
        <w:rPr>
          <w:rFonts w:ascii="Times New Roman" w:hAnsi="Times New Roman" w:cs="Times New Roman"/>
        </w:rPr>
        <w:t>“</w:t>
      </w:r>
      <w:r w:rsidR="00C37ECF" w:rsidRPr="00975FA4">
        <w:rPr>
          <w:rFonts w:ascii="Times New Roman" w:hAnsi="Times New Roman" w:cs="Times New Roman"/>
        </w:rPr>
        <w:t>we,</w:t>
      </w:r>
      <w:r w:rsidR="00B80BCD" w:rsidRPr="00975FA4">
        <w:rPr>
          <w:rFonts w:ascii="Times New Roman" w:hAnsi="Times New Roman" w:cs="Times New Roman"/>
        </w:rPr>
        <w:t>”</w:t>
      </w:r>
      <w:r w:rsidR="00C37ECF" w:rsidRPr="00975FA4">
        <w:rPr>
          <w:rFonts w:ascii="Times New Roman" w:hAnsi="Times New Roman" w:cs="Times New Roman"/>
        </w:rPr>
        <w:t xml:space="preserve"> or </w:t>
      </w:r>
      <w:r w:rsidR="00B80BCD" w:rsidRPr="00975FA4">
        <w:rPr>
          <w:rFonts w:ascii="Times New Roman" w:hAnsi="Times New Roman" w:cs="Times New Roman"/>
        </w:rPr>
        <w:t>“</w:t>
      </w:r>
      <w:r w:rsidR="00C37ECF" w:rsidRPr="00975FA4">
        <w:rPr>
          <w:rFonts w:ascii="Times New Roman" w:hAnsi="Times New Roman" w:cs="Times New Roman"/>
        </w:rPr>
        <w:t>join me.</w:t>
      </w:r>
      <w:r w:rsidR="00B80BCD" w:rsidRPr="00975FA4">
        <w:rPr>
          <w:rFonts w:ascii="Times New Roman" w:hAnsi="Times New Roman" w:cs="Times New Roman"/>
        </w:rPr>
        <w:t>”</w:t>
      </w:r>
      <w:r w:rsidR="00C37ECF" w:rsidRPr="00975FA4">
        <w:rPr>
          <w:rFonts w:ascii="Times New Roman" w:hAnsi="Times New Roman" w:cs="Times New Roman"/>
        </w:rPr>
        <w:t xml:space="preserve"> While these two examples are very different in the delivery of invitation, the religious leaders are nonetheless inviting their </w:t>
      </w:r>
      <w:r w:rsidR="00B710C1" w:rsidRPr="00975FA4">
        <w:rPr>
          <w:rFonts w:ascii="Times New Roman" w:hAnsi="Times New Roman" w:cs="Times New Roman"/>
        </w:rPr>
        <w:t xml:space="preserve">followers to interact with them without individually responding to each follower. </w:t>
      </w:r>
    </w:p>
    <w:p w14:paraId="460F4438" w14:textId="095C518A" w:rsidR="00C2527C" w:rsidRPr="00975FA4" w:rsidRDefault="00C2527C" w:rsidP="006937C0">
      <w:pPr>
        <w:spacing w:line="480" w:lineRule="auto"/>
        <w:ind w:firstLine="720"/>
        <w:rPr>
          <w:rFonts w:ascii="Times New Roman" w:hAnsi="Times New Roman" w:cs="Times New Roman"/>
        </w:rPr>
      </w:pPr>
      <w:r w:rsidRPr="00975FA4">
        <w:rPr>
          <w:rFonts w:ascii="Times New Roman" w:hAnsi="Times New Roman" w:cs="Times New Roman"/>
        </w:rPr>
        <w:t xml:space="preserve">It is </w:t>
      </w:r>
      <w:r w:rsidR="00213A9C" w:rsidRPr="00975FA4">
        <w:rPr>
          <w:rFonts w:ascii="Times New Roman" w:hAnsi="Times New Roman" w:cs="Times New Roman"/>
        </w:rPr>
        <w:t xml:space="preserve">also </w:t>
      </w:r>
      <w:r w:rsidRPr="00975FA4">
        <w:rPr>
          <w:rFonts w:ascii="Times New Roman" w:hAnsi="Times New Roman" w:cs="Times New Roman"/>
        </w:rPr>
        <w:t>through consistent updates that the religious leaders cultivate OPR on Twitter. Scholars have noted that repetitive interactions on the Internet serve as a foundation for OPR and stimulating dialogue is perceived by the public through consistent interactions with the organization (Taylor et al., 2001</w:t>
      </w:r>
      <w:r w:rsidR="00FD625A">
        <w:rPr>
          <w:rFonts w:ascii="Times New Roman" w:hAnsi="Times New Roman" w:cs="Times New Roman"/>
        </w:rPr>
        <w:t>;</w:t>
      </w:r>
      <w:r w:rsidRPr="00975FA4">
        <w:rPr>
          <w:rFonts w:ascii="Times New Roman" w:hAnsi="Times New Roman" w:cs="Times New Roman"/>
        </w:rPr>
        <w:t xml:space="preserve"> Briones et al., 2011; Kelleher, 2009; Kelleher &amp; Miller, 2006). While scholars do not define the frequency of interactions needed in order to be considered “repetitive interactions,” the Pope and Dalai Lama consistently tweet 3-6 times per week, or every other day. It can be argued that consistent interactions with the organization can involve consistent updates using personal terms, such as </w:t>
      </w:r>
      <w:r w:rsidR="00B80BCD" w:rsidRPr="00975FA4">
        <w:rPr>
          <w:rFonts w:ascii="Times New Roman" w:hAnsi="Times New Roman" w:cs="Times New Roman"/>
        </w:rPr>
        <w:t>“</w:t>
      </w:r>
      <w:r w:rsidRPr="00975FA4">
        <w:rPr>
          <w:rFonts w:ascii="Times New Roman" w:hAnsi="Times New Roman" w:cs="Times New Roman"/>
        </w:rPr>
        <w:t>you,</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us,</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our,</w:t>
      </w:r>
      <w:r w:rsidR="00B80BCD" w:rsidRPr="00975FA4">
        <w:rPr>
          <w:rFonts w:ascii="Times New Roman" w:hAnsi="Times New Roman" w:cs="Times New Roman"/>
        </w:rPr>
        <w:t>”</w:t>
      </w:r>
      <w:r w:rsidRPr="00975FA4">
        <w:rPr>
          <w:rFonts w:ascii="Times New Roman" w:hAnsi="Times New Roman" w:cs="Times New Roman"/>
        </w:rPr>
        <w:t xml:space="preserve"> </w:t>
      </w:r>
      <w:r w:rsidR="00B80BCD" w:rsidRPr="00975FA4">
        <w:rPr>
          <w:rFonts w:ascii="Times New Roman" w:hAnsi="Times New Roman" w:cs="Times New Roman"/>
        </w:rPr>
        <w:t>“</w:t>
      </w:r>
      <w:r w:rsidRPr="00975FA4">
        <w:rPr>
          <w:rFonts w:ascii="Times New Roman" w:hAnsi="Times New Roman" w:cs="Times New Roman"/>
        </w:rPr>
        <w:t>me,</w:t>
      </w:r>
      <w:r w:rsidR="00B80BCD" w:rsidRPr="00975FA4">
        <w:rPr>
          <w:rFonts w:ascii="Times New Roman" w:hAnsi="Times New Roman" w:cs="Times New Roman"/>
        </w:rPr>
        <w:t>”</w:t>
      </w:r>
      <w:r w:rsidRPr="00975FA4">
        <w:rPr>
          <w:rFonts w:ascii="Times New Roman" w:hAnsi="Times New Roman" w:cs="Times New Roman"/>
        </w:rPr>
        <w:t xml:space="preserve"> and </w:t>
      </w:r>
      <w:r w:rsidR="00B80BCD" w:rsidRPr="00975FA4">
        <w:rPr>
          <w:rFonts w:ascii="Times New Roman" w:hAnsi="Times New Roman" w:cs="Times New Roman"/>
        </w:rPr>
        <w:t>“</w:t>
      </w:r>
      <w:r w:rsidRPr="00975FA4">
        <w:rPr>
          <w:rFonts w:ascii="Times New Roman" w:hAnsi="Times New Roman" w:cs="Times New Roman"/>
        </w:rPr>
        <w:t>we.</w:t>
      </w:r>
      <w:r w:rsidR="00B80BCD" w:rsidRPr="00975FA4">
        <w:rPr>
          <w:rFonts w:ascii="Times New Roman" w:hAnsi="Times New Roman" w:cs="Times New Roman"/>
        </w:rPr>
        <w:t>”</w:t>
      </w:r>
      <w:r w:rsidRPr="00975FA4">
        <w:rPr>
          <w:rFonts w:ascii="Times New Roman" w:hAnsi="Times New Roman" w:cs="Times New Roman"/>
        </w:rPr>
        <w:t xml:space="preserve"> While </w:t>
      </w:r>
      <w:r w:rsidR="00CF07A5" w:rsidRPr="00975FA4">
        <w:rPr>
          <w:rFonts w:ascii="Times New Roman" w:hAnsi="Times New Roman" w:cs="Times New Roman"/>
        </w:rPr>
        <w:t>neither the Pope nor</w:t>
      </w:r>
      <w:r w:rsidRPr="00975FA4">
        <w:rPr>
          <w:rFonts w:ascii="Times New Roman" w:hAnsi="Times New Roman" w:cs="Times New Roman"/>
        </w:rPr>
        <w:t xml:space="preserve"> Dalai Lama directly interacted with their Twitter followers, they continued to reference them in their tweets, as discussed earlier. </w:t>
      </w:r>
    </w:p>
    <w:p w14:paraId="1AD55BCC" w14:textId="77777777" w:rsidR="007E2056" w:rsidRPr="00975FA4" w:rsidRDefault="00A217F7" w:rsidP="006937C0">
      <w:pPr>
        <w:spacing w:line="480" w:lineRule="auto"/>
        <w:rPr>
          <w:rFonts w:ascii="Times New Roman" w:hAnsi="Times New Roman" w:cs="Times New Roman"/>
          <w:b/>
        </w:rPr>
      </w:pPr>
      <w:r w:rsidRPr="00975FA4">
        <w:rPr>
          <w:rFonts w:ascii="Times New Roman" w:hAnsi="Times New Roman" w:cs="Times New Roman"/>
          <w:b/>
        </w:rPr>
        <w:t>Implications</w:t>
      </w:r>
    </w:p>
    <w:p w14:paraId="752694B6" w14:textId="2A6BD7F1" w:rsidR="009C10F4" w:rsidRPr="00975FA4" w:rsidRDefault="00C2527C"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This research demonstrates a need for an updated model of OPR on social media. </w:t>
      </w:r>
      <w:r w:rsidR="009C10F4" w:rsidRPr="00975FA4">
        <w:rPr>
          <w:rFonts w:ascii="Times New Roman" w:hAnsi="Times New Roman" w:cs="Times New Roman"/>
        </w:rPr>
        <w:t>Each model or approach to OPR suggests the necessity of symmetrical communication. It would benefit researchers to explore the requirement of symmetrical communication on social networking sites between religious organizations and their public. For example, if symmetrical communication is practiced at an individual</w:t>
      </w:r>
      <w:r w:rsidR="0046279A" w:rsidRPr="00975FA4">
        <w:rPr>
          <w:rFonts w:ascii="Times New Roman" w:hAnsi="Times New Roman" w:cs="Times New Roman"/>
        </w:rPr>
        <w:t>’</w:t>
      </w:r>
      <w:r w:rsidR="009C10F4" w:rsidRPr="00975FA4">
        <w:rPr>
          <w:rFonts w:ascii="Times New Roman" w:hAnsi="Times New Roman" w:cs="Times New Roman"/>
        </w:rPr>
        <w:t>s local church, temple, or monastery, then is it still possible to maintain OPR on Twitter without symmetrical communication? Scholars seem to overlook the aspect that practitioners (especially practitioners at religious organizations) use many methods of communication with the public simultaneously, including website</w:t>
      </w:r>
      <w:r w:rsidR="00CF07A5" w:rsidRPr="00975FA4">
        <w:rPr>
          <w:rFonts w:ascii="Times New Roman" w:hAnsi="Times New Roman" w:cs="Times New Roman"/>
        </w:rPr>
        <w:t>s</w:t>
      </w:r>
      <w:r w:rsidR="009C10F4" w:rsidRPr="00975FA4">
        <w:rPr>
          <w:rFonts w:ascii="Times New Roman" w:hAnsi="Times New Roman" w:cs="Times New Roman"/>
        </w:rPr>
        <w:t>, blog</w:t>
      </w:r>
      <w:r w:rsidR="00CF07A5" w:rsidRPr="00975FA4">
        <w:rPr>
          <w:rFonts w:ascii="Times New Roman" w:hAnsi="Times New Roman" w:cs="Times New Roman"/>
        </w:rPr>
        <w:t>s</w:t>
      </w:r>
      <w:r w:rsidR="009C10F4" w:rsidRPr="00975FA4">
        <w:rPr>
          <w:rFonts w:ascii="Times New Roman" w:hAnsi="Times New Roman" w:cs="Times New Roman"/>
        </w:rPr>
        <w:t>, social networking sites, newsletters, and face-to-face interaction, to name a few. Is symmetrical communication required across all communication fronts in order to effectively build OPR? Or is it possible that OPR can be cultivated with weekly sermons and maintained with daily tweets that use key pronouns?</w:t>
      </w:r>
    </w:p>
    <w:p w14:paraId="6423FDF4" w14:textId="5B77D7CF" w:rsidR="009C10F4" w:rsidRPr="00975FA4" w:rsidRDefault="009C10F4" w:rsidP="006937C0">
      <w:pPr>
        <w:spacing w:line="480" w:lineRule="auto"/>
        <w:ind w:firstLine="720"/>
        <w:rPr>
          <w:rFonts w:ascii="Times New Roman" w:hAnsi="Times New Roman" w:cs="Times New Roman"/>
        </w:rPr>
      </w:pPr>
      <w:r w:rsidRPr="00975FA4">
        <w:rPr>
          <w:rFonts w:ascii="Times New Roman" w:hAnsi="Times New Roman" w:cs="Times New Roman"/>
        </w:rPr>
        <w:t>While symmetrical communication is vital to the prosperity of nonprofit, for profit, and government organizations, I have to question if it</w:t>
      </w:r>
      <w:r w:rsidR="0046279A" w:rsidRPr="00975FA4">
        <w:rPr>
          <w:rFonts w:ascii="Times New Roman" w:hAnsi="Times New Roman" w:cs="Times New Roman"/>
        </w:rPr>
        <w:t>’</w:t>
      </w:r>
      <w:r w:rsidRPr="00975FA4">
        <w:rPr>
          <w:rFonts w:ascii="Times New Roman" w:hAnsi="Times New Roman" w:cs="Times New Roman"/>
        </w:rPr>
        <w:t>s necessary in cultivating OPR for religious organizations. Further research on relational outcomes from the public</w:t>
      </w:r>
      <w:r w:rsidR="0046279A" w:rsidRPr="00975FA4">
        <w:rPr>
          <w:rFonts w:ascii="Times New Roman" w:hAnsi="Times New Roman" w:cs="Times New Roman"/>
        </w:rPr>
        <w:t>’</w:t>
      </w:r>
      <w:r w:rsidRPr="00975FA4">
        <w:rPr>
          <w:rFonts w:ascii="Times New Roman" w:hAnsi="Times New Roman" w:cs="Times New Roman"/>
        </w:rPr>
        <w:t>s perspective would assist in clarifying this question.</w:t>
      </w:r>
      <w:r w:rsidR="002B1C23">
        <w:rPr>
          <w:rFonts w:ascii="Times New Roman" w:hAnsi="Times New Roman" w:cs="Times New Roman"/>
        </w:rPr>
        <w:t xml:space="preserve"> </w:t>
      </w:r>
      <w:r w:rsidR="006916E6">
        <w:rPr>
          <w:rFonts w:ascii="Times New Roman" w:hAnsi="Times New Roman" w:cs="Times New Roman"/>
        </w:rPr>
        <w:t>R</w:t>
      </w:r>
      <w:r w:rsidR="002B1C23">
        <w:rPr>
          <w:rFonts w:ascii="Times New Roman" w:hAnsi="Times New Roman" w:cs="Times New Roman"/>
        </w:rPr>
        <w:t xml:space="preserve">esearch from the public’s perspective would also clarify if the public expects to </w:t>
      </w:r>
      <w:r w:rsidR="002830F8">
        <w:rPr>
          <w:rFonts w:ascii="Times New Roman" w:hAnsi="Times New Roman" w:cs="Times New Roman"/>
        </w:rPr>
        <w:t>have direct communication</w:t>
      </w:r>
      <w:r w:rsidR="002B1C23">
        <w:rPr>
          <w:rFonts w:ascii="Times New Roman" w:hAnsi="Times New Roman" w:cs="Times New Roman"/>
        </w:rPr>
        <w:t xml:space="preserve"> with high-ranking</w:t>
      </w:r>
      <w:r w:rsidR="00004596">
        <w:rPr>
          <w:rFonts w:ascii="Times New Roman" w:hAnsi="Times New Roman" w:cs="Times New Roman"/>
        </w:rPr>
        <w:t xml:space="preserve"> international</w:t>
      </w:r>
      <w:r w:rsidR="002B1C23">
        <w:rPr>
          <w:rFonts w:ascii="Times New Roman" w:hAnsi="Times New Roman" w:cs="Times New Roman"/>
        </w:rPr>
        <w:t xml:space="preserve"> religious leader</w:t>
      </w:r>
      <w:r w:rsidR="002830F8">
        <w:rPr>
          <w:rFonts w:ascii="Times New Roman" w:hAnsi="Times New Roman" w:cs="Times New Roman"/>
        </w:rPr>
        <w:t>s on Twitter</w:t>
      </w:r>
      <w:r w:rsidR="00004596">
        <w:rPr>
          <w:rFonts w:ascii="Times New Roman" w:hAnsi="Times New Roman" w:cs="Times New Roman"/>
        </w:rPr>
        <w:t>.</w:t>
      </w:r>
      <w:r w:rsidR="002830F8">
        <w:rPr>
          <w:rFonts w:ascii="Times New Roman" w:hAnsi="Times New Roman" w:cs="Times New Roman"/>
        </w:rPr>
        <w:t xml:space="preserve"> </w:t>
      </w:r>
      <w:r w:rsidR="00004596">
        <w:rPr>
          <w:rFonts w:ascii="Times New Roman" w:hAnsi="Times New Roman" w:cs="Times New Roman"/>
        </w:rPr>
        <w:t>Research measuring the</w:t>
      </w:r>
      <w:r w:rsidR="002830F8">
        <w:rPr>
          <w:rFonts w:ascii="Times New Roman" w:hAnsi="Times New Roman" w:cs="Times New Roman"/>
        </w:rPr>
        <w:t xml:space="preserve"> public</w:t>
      </w:r>
      <w:r w:rsidR="00004596">
        <w:rPr>
          <w:rFonts w:ascii="Times New Roman" w:hAnsi="Times New Roman" w:cs="Times New Roman"/>
        </w:rPr>
        <w:t>’s expectations on direct interaction with religious leaders in their local communities and high-ranking international religious leaders would assist in clarifying the necessity of two-way symmetrical communication for international religious leaders, such as the Pope and Dalai Lama.</w:t>
      </w:r>
      <w:r w:rsidR="002830F8">
        <w:rPr>
          <w:rFonts w:ascii="Times New Roman" w:hAnsi="Times New Roman" w:cs="Times New Roman"/>
        </w:rPr>
        <w:t xml:space="preserve"> </w:t>
      </w:r>
    </w:p>
    <w:p w14:paraId="3A8922E3" w14:textId="1AA25648" w:rsidR="00561C12" w:rsidRPr="00975FA4" w:rsidRDefault="009C10F4" w:rsidP="006937C0">
      <w:pPr>
        <w:spacing w:line="480" w:lineRule="auto"/>
        <w:ind w:firstLine="720"/>
        <w:rPr>
          <w:rFonts w:ascii="Times New Roman" w:hAnsi="Times New Roman" w:cs="Times New Roman"/>
        </w:rPr>
      </w:pPr>
      <w:r w:rsidRPr="00975FA4">
        <w:rPr>
          <w:rFonts w:ascii="Times New Roman" w:hAnsi="Times New Roman" w:cs="Times New Roman"/>
        </w:rPr>
        <w:t>On the same note, t</w:t>
      </w:r>
      <w:r w:rsidR="003430E5" w:rsidRPr="00975FA4">
        <w:rPr>
          <w:rFonts w:ascii="Times New Roman" w:hAnsi="Times New Roman" w:cs="Times New Roman"/>
        </w:rPr>
        <w:t xml:space="preserve">he two-way symmetrical model of communication emphasizes dialogue between </w:t>
      </w:r>
      <w:r w:rsidR="00C2527C" w:rsidRPr="00975FA4">
        <w:rPr>
          <w:rFonts w:ascii="Times New Roman" w:hAnsi="Times New Roman" w:cs="Times New Roman"/>
        </w:rPr>
        <w:t>an organization and the public</w:t>
      </w:r>
      <w:r w:rsidR="00BD516F" w:rsidRPr="00975FA4">
        <w:rPr>
          <w:rFonts w:ascii="Times New Roman" w:hAnsi="Times New Roman" w:cs="Times New Roman"/>
        </w:rPr>
        <w:t>;</w:t>
      </w:r>
      <w:r w:rsidR="00C2527C" w:rsidRPr="00975FA4">
        <w:rPr>
          <w:rFonts w:ascii="Times New Roman" w:hAnsi="Times New Roman" w:cs="Times New Roman"/>
        </w:rPr>
        <w:t xml:space="preserve"> however</w:t>
      </w:r>
      <w:r w:rsidR="00BD516F" w:rsidRPr="00975FA4">
        <w:rPr>
          <w:rFonts w:ascii="Times New Roman" w:hAnsi="Times New Roman" w:cs="Times New Roman"/>
        </w:rPr>
        <w:t>,</w:t>
      </w:r>
      <w:r w:rsidR="00C2527C" w:rsidRPr="00975FA4">
        <w:rPr>
          <w:rFonts w:ascii="Times New Roman" w:hAnsi="Times New Roman" w:cs="Times New Roman"/>
        </w:rPr>
        <w:t xml:space="preserve"> m</w:t>
      </w:r>
      <w:r w:rsidR="00C641FC" w:rsidRPr="00975FA4">
        <w:rPr>
          <w:rFonts w:ascii="Times New Roman" w:hAnsi="Times New Roman" w:cs="Times New Roman"/>
        </w:rPr>
        <w:t xml:space="preserve">ore research is needed to determine </w:t>
      </w:r>
      <w:r w:rsidR="00C2527C" w:rsidRPr="00975FA4">
        <w:rPr>
          <w:rFonts w:ascii="Times New Roman" w:hAnsi="Times New Roman" w:cs="Times New Roman"/>
        </w:rPr>
        <w:t xml:space="preserve">if two-way symmetrical communication is necessary when cultivating OPR on social networking sites. While religious organizations are a unique type of nonprofit because they deal with </w:t>
      </w:r>
      <w:r w:rsidR="007B2DD4" w:rsidRPr="00975FA4">
        <w:rPr>
          <w:rFonts w:ascii="Times New Roman" w:hAnsi="Times New Roman" w:cs="Times New Roman"/>
        </w:rPr>
        <w:t xml:space="preserve">an </w:t>
      </w:r>
      <w:r w:rsidR="00C2527C" w:rsidRPr="00975FA4">
        <w:rPr>
          <w:rFonts w:ascii="Times New Roman" w:hAnsi="Times New Roman" w:cs="Times New Roman"/>
        </w:rPr>
        <w:t>individual</w:t>
      </w:r>
      <w:r w:rsidR="007B2DD4" w:rsidRPr="00975FA4">
        <w:rPr>
          <w:rFonts w:ascii="Times New Roman" w:hAnsi="Times New Roman" w:cs="Times New Roman"/>
        </w:rPr>
        <w:t>’s</w:t>
      </w:r>
      <w:r w:rsidR="00C2527C" w:rsidRPr="00975FA4">
        <w:rPr>
          <w:rFonts w:ascii="Times New Roman" w:hAnsi="Times New Roman" w:cs="Times New Roman"/>
        </w:rPr>
        <w:t xml:space="preserve"> afterlife, the results of this study suggest that it is possible to cultivate OPR on Twitter through personal references such as </w:t>
      </w:r>
      <w:r w:rsidR="00B80BCD" w:rsidRPr="00975FA4">
        <w:rPr>
          <w:rFonts w:ascii="Times New Roman" w:hAnsi="Times New Roman" w:cs="Times New Roman"/>
        </w:rPr>
        <w:t>“</w:t>
      </w:r>
      <w:r w:rsidR="00C2527C" w:rsidRPr="00975FA4">
        <w:rPr>
          <w:rFonts w:ascii="Times New Roman" w:hAnsi="Times New Roman" w:cs="Times New Roman"/>
        </w:rPr>
        <w:t>you,</w:t>
      </w:r>
      <w:r w:rsidR="00B80BCD" w:rsidRPr="00975FA4">
        <w:rPr>
          <w:rFonts w:ascii="Times New Roman" w:hAnsi="Times New Roman" w:cs="Times New Roman"/>
        </w:rPr>
        <w:t>”</w:t>
      </w:r>
      <w:r w:rsidR="00C2527C" w:rsidRPr="00975FA4">
        <w:rPr>
          <w:rFonts w:ascii="Times New Roman" w:hAnsi="Times New Roman" w:cs="Times New Roman"/>
        </w:rPr>
        <w:t xml:space="preserve"> </w:t>
      </w:r>
      <w:r w:rsidR="00B80BCD" w:rsidRPr="00975FA4">
        <w:rPr>
          <w:rFonts w:ascii="Times New Roman" w:hAnsi="Times New Roman" w:cs="Times New Roman"/>
        </w:rPr>
        <w:t>“</w:t>
      </w:r>
      <w:r w:rsidR="00C2527C" w:rsidRPr="00975FA4">
        <w:rPr>
          <w:rFonts w:ascii="Times New Roman" w:hAnsi="Times New Roman" w:cs="Times New Roman"/>
        </w:rPr>
        <w:t>yours,</w:t>
      </w:r>
      <w:r w:rsidR="00B80BCD" w:rsidRPr="00975FA4">
        <w:rPr>
          <w:rFonts w:ascii="Times New Roman" w:hAnsi="Times New Roman" w:cs="Times New Roman"/>
        </w:rPr>
        <w:t>”</w:t>
      </w:r>
      <w:r w:rsidR="00C2527C" w:rsidRPr="00975FA4">
        <w:rPr>
          <w:rFonts w:ascii="Times New Roman" w:hAnsi="Times New Roman" w:cs="Times New Roman"/>
        </w:rPr>
        <w:t xml:space="preserve"> and </w:t>
      </w:r>
      <w:r w:rsidR="00B80BCD" w:rsidRPr="00975FA4">
        <w:rPr>
          <w:rFonts w:ascii="Times New Roman" w:hAnsi="Times New Roman" w:cs="Times New Roman"/>
        </w:rPr>
        <w:t>“</w:t>
      </w:r>
      <w:r w:rsidR="00C2527C" w:rsidRPr="00975FA4">
        <w:rPr>
          <w:rFonts w:ascii="Times New Roman" w:hAnsi="Times New Roman" w:cs="Times New Roman"/>
        </w:rPr>
        <w:t>yourselves.</w:t>
      </w:r>
      <w:r w:rsidR="00B80BCD" w:rsidRPr="00975FA4">
        <w:rPr>
          <w:rFonts w:ascii="Times New Roman" w:hAnsi="Times New Roman" w:cs="Times New Roman"/>
        </w:rPr>
        <w:t>”</w:t>
      </w:r>
      <w:r w:rsidR="00C2527C" w:rsidRPr="00975FA4">
        <w:rPr>
          <w:rFonts w:ascii="Times New Roman" w:hAnsi="Times New Roman" w:cs="Times New Roman"/>
        </w:rPr>
        <w:t xml:space="preserve"> Additional content analyses are needed to see how many other organizations use first person singular pronouns, second person singular pronouns, and first person plural pronouns and how the use of those words </w:t>
      </w:r>
      <w:r w:rsidR="00FD625A" w:rsidRPr="00FD625A">
        <w:rPr>
          <w:rFonts w:ascii="Times New Roman" w:hAnsi="Times New Roman" w:cs="Times New Roman"/>
        </w:rPr>
        <w:t>affect</w:t>
      </w:r>
      <w:r w:rsidR="00FD625A">
        <w:rPr>
          <w:rFonts w:ascii="Times New Roman" w:hAnsi="Times New Roman" w:cs="Times New Roman"/>
        </w:rPr>
        <w:t>s</w:t>
      </w:r>
      <w:r w:rsidR="00C2527C" w:rsidRPr="00975FA4">
        <w:rPr>
          <w:rFonts w:ascii="Times New Roman" w:hAnsi="Times New Roman" w:cs="Times New Roman"/>
        </w:rPr>
        <w:t xml:space="preserve"> </w:t>
      </w:r>
      <w:r w:rsidR="007B2DD4" w:rsidRPr="00975FA4">
        <w:rPr>
          <w:rFonts w:ascii="Times New Roman" w:hAnsi="Times New Roman" w:cs="Times New Roman"/>
        </w:rPr>
        <w:t xml:space="preserve">relational outcomes </w:t>
      </w:r>
      <w:r w:rsidR="00C2527C" w:rsidRPr="00975FA4">
        <w:rPr>
          <w:rFonts w:ascii="Times New Roman" w:hAnsi="Times New Roman" w:cs="Times New Roman"/>
        </w:rPr>
        <w:t xml:space="preserve">perceived by the public. </w:t>
      </w:r>
    </w:p>
    <w:p w14:paraId="7CAA9369" w14:textId="11BAA8C2" w:rsidR="00A217F7" w:rsidRPr="00975FA4" w:rsidRDefault="00C2527C" w:rsidP="006937C0">
      <w:pPr>
        <w:spacing w:line="480" w:lineRule="auto"/>
        <w:ind w:firstLine="720"/>
        <w:rPr>
          <w:rFonts w:ascii="Times New Roman" w:hAnsi="Times New Roman" w:cs="Times New Roman"/>
        </w:rPr>
      </w:pPr>
      <w:r w:rsidRPr="00975FA4">
        <w:rPr>
          <w:rFonts w:ascii="Times New Roman" w:hAnsi="Times New Roman" w:cs="Times New Roman"/>
        </w:rPr>
        <w:t xml:space="preserve">Furthermore, additional research is needed to determine if the use of first person pronouns, second person pronouns, and first person plural pronouns can replace two-way symmetrical communication on social media. If so, this would have serious implications for public relations practitioners. Resources and time </w:t>
      </w:r>
      <w:r w:rsidR="00561C12" w:rsidRPr="00975FA4">
        <w:rPr>
          <w:rFonts w:ascii="Times New Roman" w:hAnsi="Times New Roman" w:cs="Times New Roman"/>
        </w:rPr>
        <w:t xml:space="preserve">are often cited as </w:t>
      </w:r>
      <w:r w:rsidRPr="00975FA4">
        <w:rPr>
          <w:rFonts w:ascii="Times New Roman" w:hAnsi="Times New Roman" w:cs="Times New Roman"/>
        </w:rPr>
        <w:t>reason</w:t>
      </w:r>
      <w:r w:rsidR="00561C12" w:rsidRPr="00975FA4">
        <w:rPr>
          <w:rFonts w:ascii="Times New Roman" w:hAnsi="Times New Roman" w:cs="Times New Roman"/>
        </w:rPr>
        <w:t>s to</w:t>
      </w:r>
      <w:r w:rsidRPr="00975FA4">
        <w:rPr>
          <w:rFonts w:ascii="Times New Roman" w:hAnsi="Times New Roman" w:cs="Times New Roman"/>
        </w:rPr>
        <w:t xml:space="preserve"> why practitioners do not follow </w:t>
      </w:r>
      <w:r w:rsidR="00561C12" w:rsidRPr="00975FA4">
        <w:rPr>
          <w:rFonts w:ascii="Times New Roman" w:hAnsi="Times New Roman" w:cs="Times New Roman"/>
        </w:rPr>
        <w:t>recommended practices</w:t>
      </w:r>
      <w:r w:rsidRPr="00975FA4">
        <w:rPr>
          <w:rFonts w:ascii="Times New Roman" w:hAnsi="Times New Roman" w:cs="Times New Roman"/>
        </w:rPr>
        <w:t xml:space="preserve"> for cultivating OPR on social</w:t>
      </w:r>
      <w:r w:rsidR="00561C12" w:rsidRPr="00975FA4">
        <w:rPr>
          <w:rFonts w:ascii="Times New Roman" w:hAnsi="Times New Roman" w:cs="Times New Roman"/>
        </w:rPr>
        <w:t xml:space="preserve"> media</w:t>
      </w:r>
      <w:r w:rsidR="00BD516F" w:rsidRPr="00975FA4">
        <w:rPr>
          <w:rFonts w:ascii="Times New Roman" w:hAnsi="Times New Roman" w:cs="Times New Roman"/>
        </w:rPr>
        <w:t>;</w:t>
      </w:r>
      <w:r w:rsidR="00561C12" w:rsidRPr="00975FA4">
        <w:rPr>
          <w:rFonts w:ascii="Times New Roman" w:hAnsi="Times New Roman" w:cs="Times New Roman"/>
        </w:rPr>
        <w:t xml:space="preserve"> however</w:t>
      </w:r>
      <w:r w:rsidR="00BD516F" w:rsidRPr="00975FA4">
        <w:rPr>
          <w:rFonts w:ascii="Times New Roman" w:hAnsi="Times New Roman" w:cs="Times New Roman"/>
        </w:rPr>
        <w:t>,</w:t>
      </w:r>
      <w:r w:rsidR="00561C12" w:rsidRPr="00975FA4">
        <w:rPr>
          <w:rFonts w:ascii="Times New Roman" w:hAnsi="Times New Roman" w:cs="Times New Roman"/>
        </w:rPr>
        <w:t xml:space="preserve"> strategically using key words like </w:t>
      </w:r>
      <w:r w:rsidR="00B80BCD" w:rsidRPr="00975FA4">
        <w:rPr>
          <w:rFonts w:ascii="Times New Roman" w:hAnsi="Times New Roman" w:cs="Times New Roman"/>
        </w:rPr>
        <w:t>“</w:t>
      </w:r>
      <w:r w:rsidR="00561C12" w:rsidRPr="00975FA4">
        <w:rPr>
          <w:rFonts w:ascii="Times New Roman" w:hAnsi="Times New Roman" w:cs="Times New Roman"/>
        </w:rPr>
        <w:t>you,</w:t>
      </w:r>
      <w:r w:rsidR="00B80BCD" w:rsidRPr="00975FA4">
        <w:rPr>
          <w:rFonts w:ascii="Times New Roman" w:hAnsi="Times New Roman" w:cs="Times New Roman"/>
        </w:rPr>
        <w:t>”</w:t>
      </w:r>
      <w:r w:rsidR="00561C12" w:rsidRPr="00975FA4">
        <w:rPr>
          <w:rFonts w:ascii="Times New Roman" w:hAnsi="Times New Roman" w:cs="Times New Roman"/>
        </w:rPr>
        <w:t xml:space="preserve"> </w:t>
      </w:r>
      <w:r w:rsidR="00B80BCD" w:rsidRPr="00975FA4">
        <w:rPr>
          <w:rFonts w:ascii="Times New Roman" w:hAnsi="Times New Roman" w:cs="Times New Roman"/>
        </w:rPr>
        <w:t>“</w:t>
      </w:r>
      <w:r w:rsidR="00561C12" w:rsidRPr="00975FA4">
        <w:rPr>
          <w:rFonts w:ascii="Times New Roman" w:hAnsi="Times New Roman" w:cs="Times New Roman"/>
        </w:rPr>
        <w:t>us,</w:t>
      </w:r>
      <w:r w:rsidR="00B80BCD" w:rsidRPr="00975FA4">
        <w:rPr>
          <w:rFonts w:ascii="Times New Roman" w:hAnsi="Times New Roman" w:cs="Times New Roman"/>
        </w:rPr>
        <w:t>”</w:t>
      </w:r>
      <w:r w:rsidR="00561C12" w:rsidRPr="00975FA4">
        <w:rPr>
          <w:rFonts w:ascii="Times New Roman" w:hAnsi="Times New Roman" w:cs="Times New Roman"/>
        </w:rPr>
        <w:t xml:space="preserve"> and </w:t>
      </w:r>
      <w:r w:rsidR="00B80BCD" w:rsidRPr="00975FA4">
        <w:rPr>
          <w:rFonts w:ascii="Times New Roman" w:hAnsi="Times New Roman" w:cs="Times New Roman"/>
        </w:rPr>
        <w:t>“</w:t>
      </w:r>
      <w:r w:rsidR="00561C12" w:rsidRPr="00975FA4">
        <w:rPr>
          <w:rFonts w:ascii="Times New Roman" w:hAnsi="Times New Roman" w:cs="Times New Roman"/>
        </w:rPr>
        <w:t>we</w:t>
      </w:r>
      <w:r w:rsidR="00B80BCD" w:rsidRPr="00975FA4">
        <w:rPr>
          <w:rFonts w:ascii="Times New Roman" w:hAnsi="Times New Roman" w:cs="Times New Roman"/>
        </w:rPr>
        <w:t>”</w:t>
      </w:r>
      <w:r w:rsidR="00561C12" w:rsidRPr="00975FA4">
        <w:rPr>
          <w:rFonts w:ascii="Times New Roman" w:hAnsi="Times New Roman" w:cs="Times New Roman"/>
        </w:rPr>
        <w:t xml:space="preserve"> in organizational tweets would take much less time and effort than </w:t>
      </w:r>
      <w:r w:rsidR="005B719D" w:rsidRPr="00975FA4">
        <w:rPr>
          <w:rFonts w:ascii="Times New Roman" w:hAnsi="Times New Roman" w:cs="Times New Roman"/>
        </w:rPr>
        <w:t>responding to individual tweets when trying to build OPR.</w:t>
      </w:r>
    </w:p>
    <w:p w14:paraId="152C3568" w14:textId="5F7F015F" w:rsidR="00561C12" w:rsidRPr="00975FA4" w:rsidRDefault="00561C12" w:rsidP="006937C0">
      <w:pPr>
        <w:spacing w:line="480" w:lineRule="auto"/>
        <w:ind w:firstLine="720"/>
        <w:rPr>
          <w:rFonts w:ascii="Times New Roman" w:hAnsi="Times New Roman" w:cs="Times New Roman"/>
        </w:rPr>
      </w:pPr>
      <w:r w:rsidRPr="00975FA4">
        <w:rPr>
          <w:rFonts w:ascii="Times New Roman" w:hAnsi="Times New Roman" w:cs="Times New Roman"/>
        </w:rPr>
        <w:t xml:space="preserve">Lastly, this research highlights the need for additional research on religious organizations within public relations scholarship. There are few published articles that include religious organizations in their research, and </w:t>
      </w:r>
      <w:r w:rsidR="00BD516F" w:rsidRPr="00975FA4">
        <w:rPr>
          <w:rFonts w:ascii="Times New Roman" w:hAnsi="Times New Roman" w:cs="Times New Roman"/>
        </w:rPr>
        <w:t xml:space="preserve">there are </w:t>
      </w:r>
      <w:r w:rsidRPr="00975FA4">
        <w:rPr>
          <w:rFonts w:ascii="Times New Roman" w:hAnsi="Times New Roman" w:cs="Times New Roman"/>
        </w:rPr>
        <w:t>even fewer articles that fo</w:t>
      </w:r>
      <w:r w:rsidR="009C10F4" w:rsidRPr="00975FA4">
        <w:rPr>
          <w:rFonts w:ascii="Times New Roman" w:hAnsi="Times New Roman" w:cs="Times New Roman"/>
        </w:rPr>
        <w:t xml:space="preserve">cus on religious organizations. </w:t>
      </w:r>
      <w:r w:rsidR="005B719D" w:rsidRPr="00975FA4">
        <w:rPr>
          <w:rFonts w:ascii="Times New Roman" w:hAnsi="Times New Roman" w:cs="Times New Roman"/>
        </w:rPr>
        <w:t xml:space="preserve">Adding to the growing body of OPR scholarship would contribute to a more </w:t>
      </w:r>
      <w:r w:rsidR="00B67B71" w:rsidRPr="00975FA4">
        <w:rPr>
          <w:rFonts w:ascii="Times New Roman" w:hAnsi="Times New Roman" w:cs="Times New Roman"/>
        </w:rPr>
        <w:t>well rounded</w:t>
      </w:r>
      <w:r w:rsidR="005B719D" w:rsidRPr="00975FA4">
        <w:rPr>
          <w:rFonts w:ascii="Times New Roman" w:hAnsi="Times New Roman" w:cs="Times New Roman"/>
        </w:rPr>
        <w:t xml:space="preserve"> approach to studying and practicing relationship management. Lastly, t</w:t>
      </w:r>
      <w:r w:rsidRPr="00975FA4">
        <w:rPr>
          <w:rFonts w:ascii="Times New Roman" w:hAnsi="Times New Roman" w:cs="Times New Roman"/>
        </w:rPr>
        <w:t>here</w:t>
      </w:r>
      <w:r w:rsidR="005B719D" w:rsidRPr="00975FA4">
        <w:rPr>
          <w:rFonts w:ascii="Times New Roman" w:hAnsi="Times New Roman" w:cs="Times New Roman"/>
        </w:rPr>
        <w:t>’</w:t>
      </w:r>
      <w:r w:rsidRPr="00975FA4">
        <w:rPr>
          <w:rFonts w:ascii="Times New Roman" w:hAnsi="Times New Roman" w:cs="Times New Roman"/>
        </w:rPr>
        <w:t xml:space="preserve">s also a </w:t>
      </w:r>
      <w:r w:rsidR="005365AF" w:rsidRPr="00975FA4">
        <w:rPr>
          <w:rFonts w:ascii="Times New Roman" w:hAnsi="Times New Roman" w:cs="Times New Roman"/>
        </w:rPr>
        <w:t>need for additional research using word and phrase frequency analyses in public relations and social media scholarship. Removing subjective themes and only analyzing words and phr</w:t>
      </w:r>
      <w:r w:rsidR="00FD625A">
        <w:rPr>
          <w:rFonts w:ascii="Times New Roman" w:hAnsi="Times New Roman" w:cs="Times New Roman"/>
        </w:rPr>
        <w:t>ases provides</w:t>
      </w:r>
      <w:r w:rsidR="005365AF" w:rsidRPr="00975FA4">
        <w:rPr>
          <w:rFonts w:ascii="Times New Roman" w:hAnsi="Times New Roman" w:cs="Times New Roman"/>
        </w:rPr>
        <w:t xml:space="preserve"> refreshing data </w:t>
      </w:r>
      <w:r w:rsidR="009C10F4" w:rsidRPr="00975FA4">
        <w:rPr>
          <w:rFonts w:ascii="Times New Roman" w:hAnsi="Times New Roman" w:cs="Times New Roman"/>
        </w:rPr>
        <w:t>and</w:t>
      </w:r>
      <w:r w:rsidR="005365AF" w:rsidRPr="00975FA4">
        <w:rPr>
          <w:rFonts w:ascii="Times New Roman" w:hAnsi="Times New Roman" w:cs="Times New Roman"/>
        </w:rPr>
        <w:t xml:space="preserve"> analysis. Adding word and phrase frequency analysis to research on OPR and social media would add a detailed layer of understanding to studies on </w:t>
      </w:r>
      <w:r w:rsidR="009C10F4" w:rsidRPr="00975FA4">
        <w:rPr>
          <w:rFonts w:ascii="Times New Roman" w:hAnsi="Times New Roman" w:cs="Times New Roman"/>
        </w:rPr>
        <w:t xml:space="preserve">the </w:t>
      </w:r>
      <w:r w:rsidR="005365AF" w:rsidRPr="00975FA4">
        <w:rPr>
          <w:rFonts w:ascii="Times New Roman" w:hAnsi="Times New Roman" w:cs="Times New Roman"/>
        </w:rPr>
        <w:t xml:space="preserve">effects of communication. </w:t>
      </w:r>
    </w:p>
    <w:p w14:paraId="2D3A3164" w14:textId="77777777" w:rsidR="007E2056" w:rsidRPr="00975FA4" w:rsidRDefault="005365AF" w:rsidP="006937C0">
      <w:pPr>
        <w:spacing w:line="480" w:lineRule="auto"/>
        <w:rPr>
          <w:rFonts w:ascii="Times New Roman" w:hAnsi="Times New Roman" w:cs="Times New Roman"/>
          <w:b/>
        </w:rPr>
      </w:pPr>
      <w:r w:rsidRPr="00975FA4">
        <w:rPr>
          <w:rFonts w:ascii="Times New Roman" w:hAnsi="Times New Roman" w:cs="Times New Roman"/>
          <w:b/>
        </w:rPr>
        <w:t>Limitations</w:t>
      </w:r>
    </w:p>
    <w:p w14:paraId="775EC127" w14:textId="40FD9B1C" w:rsidR="00FB59B8" w:rsidRPr="00975FA4" w:rsidRDefault="00C65FA5" w:rsidP="006937C0">
      <w:pPr>
        <w:spacing w:line="480" w:lineRule="auto"/>
        <w:ind w:firstLine="720"/>
        <w:rPr>
          <w:rFonts w:ascii="Times New Roman" w:hAnsi="Times New Roman" w:cs="Times New Roman"/>
        </w:rPr>
      </w:pPr>
      <w:r w:rsidRPr="00975FA4">
        <w:rPr>
          <w:rFonts w:ascii="Times New Roman" w:hAnsi="Times New Roman" w:cs="Times New Roman"/>
        </w:rPr>
        <w:t xml:space="preserve">While there are several limitations to the current study, these limitations provide </w:t>
      </w:r>
      <w:r w:rsidR="00124CEF" w:rsidRPr="00975FA4">
        <w:rPr>
          <w:rFonts w:ascii="Times New Roman" w:hAnsi="Times New Roman" w:cs="Times New Roman"/>
        </w:rPr>
        <w:t>opportunities</w:t>
      </w:r>
      <w:r w:rsidRPr="00975FA4">
        <w:rPr>
          <w:rFonts w:ascii="Times New Roman" w:hAnsi="Times New Roman" w:cs="Times New Roman"/>
        </w:rPr>
        <w:t xml:space="preserve"> for future research.</w:t>
      </w:r>
      <w:r w:rsidR="00165F7E" w:rsidRPr="00975FA4">
        <w:rPr>
          <w:rFonts w:ascii="Times New Roman" w:hAnsi="Times New Roman" w:cs="Times New Roman"/>
        </w:rPr>
        <w:t xml:space="preserve"> </w:t>
      </w:r>
      <w:r w:rsidR="00FB59B8" w:rsidRPr="00975FA4">
        <w:rPr>
          <w:rFonts w:ascii="Times New Roman" w:hAnsi="Times New Roman" w:cs="Times New Roman"/>
        </w:rPr>
        <w:t>First, this study does not include numbers or dates included in the religious leaders</w:t>
      </w:r>
      <w:r w:rsidR="005B719D" w:rsidRPr="00975FA4">
        <w:rPr>
          <w:rFonts w:ascii="Times New Roman" w:hAnsi="Times New Roman" w:cs="Times New Roman"/>
        </w:rPr>
        <w:t>’</w:t>
      </w:r>
      <w:r w:rsidR="00FB59B8" w:rsidRPr="00975FA4">
        <w:rPr>
          <w:rFonts w:ascii="Times New Roman" w:hAnsi="Times New Roman" w:cs="Times New Roman"/>
        </w:rPr>
        <w:t xml:space="preserve"> tweets. The coder manually removed all numbers, dates, and extra characters (such as :/().) </w:t>
      </w:r>
      <w:r w:rsidR="0008678C" w:rsidRPr="00975FA4">
        <w:rPr>
          <w:rFonts w:ascii="Times New Roman" w:hAnsi="Times New Roman" w:cs="Times New Roman"/>
        </w:rPr>
        <w:t>in order</w:t>
      </w:r>
      <w:r w:rsidR="00FB59B8" w:rsidRPr="00975FA4">
        <w:rPr>
          <w:rFonts w:ascii="Times New Roman" w:hAnsi="Times New Roman" w:cs="Times New Roman"/>
        </w:rPr>
        <w:t xml:space="preserve"> to have a clear representation of content that was published. The dates and times of published content </w:t>
      </w:r>
      <w:r w:rsidR="00BD516F" w:rsidRPr="00975FA4">
        <w:rPr>
          <w:rFonts w:ascii="Times New Roman" w:hAnsi="Times New Roman" w:cs="Times New Roman"/>
        </w:rPr>
        <w:t xml:space="preserve">were </w:t>
      </w:r>
      <w:r w:rsidR="00FB59B8" w:rsidRPr="00975FA4">
        <w:rPr>
          <w:rFonts w:ascii="Times New Roman" w:hAnsi="Times New Roman" w:cs="Times New Roman"/>
        </w:rPr>
        <w:t xml:space="preserve">skewing the data, along with URL extensions, so all numbers, dates, and extra characters were removed before conducting the word and phrase frequency analyses.  </w:t>
      </w:r>
    </w:p>
    <w:p w14:paraId="389B37D8" w14:textId="274F4652" w:rsidR="00997944" w:rsidRPr="00975FA4" w:rsidRDefault="00165F7E"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most obvious limitation is that </w:t>
      </w:r>
      <w:r w:rsidR="00997944" w:rsidRPr="00975FA4">
        <w:rPr>
          <w:rFonts w:ascii="Times New Roman" w:hAnsi="Times New Roman" w:cs="Times New Roman"/>
        </w:rPr>
        <w:t xml:space="preserve">I only reviewed religious leaders from Catholicism and Buddhism. I wanted to include a third religion, Islam, in the study as well, however there were no consistently active Muslim religious leaders on the international scale on Twitter at the time of this study. In addition to only having two religions included in the study, only two people were included in the research. </w:t>
      </w:r>
      <w:r w:rsidR="007653E7" w:rsidRPr="00975FA4">
        <w:rPr>
          <w:rFonts w:ascii="Times New Roman" w:hAnsi="Times New Roman" w:cs="Times New Roman"/>
        </w:rPr>
        <w:t xml:space="preserve">Analyzing the Twitter content of additional </w:t>
      </w:r>
      <w:r w:rsidR="00997944" w:rsidRPr="00975FA4">
        <w:rPr>
          <w:rFonts w:ascii="Times New Roman" w:hAnsi="Times New Roman" w:cs="Times New Roman"/>
        </w:rPr>
        <w:t>international religious leaders would provide further evidence of international commonalities in word usage</w:t>
      </w:r>
      <w:r w:rsidR="007653E7" w:rsidRPr="00975FA4">
        <w:rPr>
          <w:rFonts w:ascii="Times New Roman" w:hAnsi="Times New Roman" w:cs="Times New Roman"/>
        </w:rPr>
        <w:t xml:space="preserve">. </w:t>
      </w:r>
      <w:r w:rsidR="00997944" w:rsidRPr="00975FA4">
        <w:rPr>
          <w:rFonts w:ascii="Times New Roman" w:hAnsi="Times New Roman" w:cs="Times New Roman"/>
        </w:rPr>
        <w:t xml:space="preserve"> </w:t>
      </w:r>
    </w:p>
    <w:p w14:paraId="3087F4E0" w14:textId="52396BD8" w:rsidR="007653E7" w:rsidRPr="00975FA4" w:rsidRDefault="00997944"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The </w:t>
      </w:r>
      <w:r w:rsidR="007653E7" w:rsidRPr="00975FA4">
        <w:rPr>
          <w:rFonts w:ascii="Times New Roman" w:hAnsi="Times New Roman" w:cs="Times New Roman"/>
        </w:rPr>
        <w:t>fourth</w:t>
      </w:r>
      <w:r w:rsidRPr="00975FA4">
        <w:rPr>
          <w:rFonts w:ascii="Times New Roman" w:hAnsi="Times New Roman" w:cs="Times New Roman"/>
        </w:rPr>
        <w:t xml:space="preserve"> limitation is </w:t>
      </w:r>
      <w:r w:rsidR="007653E7" w:rsidRPr="00975FA4">
        <w:rPr>
          <w:rFonts w:ascii="Times New Roman" w:hAnsi="Times New Roman" w:cs="Times New Roman"/>
        </w:rPr>
        <w:t>that this</w:t>
      </w:r>
      <w:r w:rsidRPr="00975FA4">
        <w:rPr>
          <w:rFonts w:ascii="Times New Roman" w:hAnsi="Times New Roman" w:cs="Times New Roman"/>
        </w:rPr>
        <w:t xml:space="preserve"> study </w:t>
      </w:r>
      <w:r w:rsidR="007653E7" w:rsidRPr="00975FA4">
        <w:rPr>
          <w:rFonts w:ascii="Times New Roman" w:hAnsi="Times New Roman" w:cs="Times New Roman"/>
        </w:rPr>
        <w:t xml:space="preserve">only </w:t>
      </w:r>
      <w:r w:rsidRPr="00975FA4">
        <w:rPr>
          <w:rFonts w:ascii="Times New Roman" w:hAnsi="Times New Roman" w:cs="Times New Roman"/>
        </w:rPr>
        <w:t xml:space="preserve">included international religious leaders. Expanding the number of Twitter profiles to include national and local religious leaders would provide </w:t>
      </w:r>
      <w:r w:rsidR="007653E7" w:rsidRPr="00975FA4">
        <w:rPr>
          <w:rFonts w:ascii="Times New Roman" w:hAnsi="Times New Roman" w:cs="Times New Roman"/>
        </w:rPr>
        <w:t>an</w:t>
      </w:r>
      <w:r w:rsidRPr="00975FA4">
        <w:rPr>
          <w:rFonts w:ascii="Times New Roman" w:hAnsi="Times New Roman" w:cs="Times New Roman"/>
        </w:rPr>
        <w:t xml:space="preserve"> opportunity to explore similarities and differences in word usage across religions and across national and local religious </w:t>
      </w:r>
      <w:r w:rsidR="007653E7" w:rsidRPr="00975FA4">
        <w:rPr>
          <w:rFonts w:ascii="Times New Roman" w:hAnsi="Times New Roman" w:cs="Times New Roman"/>
        </w:rPr>
        <w:t xml:space="preserve">leaders. Analyzing content from national and local religious leaders would also provide more data to assess the </w:t>
      </w:r>
      <w:r w:rsidR="007B2DD4" w:rsidRPr="00975FA4">
        <w:rPr>
          <w:rFonts w:ascii="Times New Roman" w:hAnsi="Times New Roman" w:cs="Times New Roman"/>
        </w:rPr>
        <w:t xml:space="preserve">necessity </w:t>
      </w:r>
      <w:r w:rsidR="007653E7" w:rsidRPr="00975FA4">
        <w:rPr>
          <w:rFonts w:ascii="Times New Roman" w:hAnsi="Times New Roman" w:cs="Times New Roman"/>
        </w:rPr>
        <w:t xml:space="preserve">of two-way symmetrical communication on Twitter. </w:t>
      </w:r>
    </w:p>
    <w:p w14:paraId="0BDEEA68" w14:textId="4FEC1EEE" w:rsidR="00165F7E" w:rsidRPr="00975FA4" w:rsidRDefault="007653E7" w:rsidP="006937C0">
      <w:pPr>
        <w:spacing w:line="480" w:lineRule="auto"/>
        <w:ind w:firstLine="720"/>
        <w:rPr>
          <w:rFonts w:ascii="Times New Roman" w:hAnsi="Times New Roman" w:cs="Times New Roman"/>
        </w:rPr>
      </w:pPr>
      <w:r w:rsidRPr="00975FA4">
        <w:rPr>
          <w:rFonts w:ascii="Times New Roman" w:hAnsi="Times New Roman" w:cs="Times New Roman"/>
        </w:rPr>
        <w:t xml:space="preserve">In regards to Methods, </w:t>
      </w:r>
      <w:r w:rsidR="00165F7E" w:rsidRPr="00975FA4">
        <w:rPr>
          <w:rFonts w:ascii="Times New Roman" w:hAnsi="Times New Roman" w:cs="Times New Roman"/>
        </w:rPr>
        <w:t xml:space="preserve">I did not survey the public to measure perceived </w:t>
      </w:r>
      <w:r w:rsidR="007B2DD4" w:rsidRPr="00975FA4">
        <w:rPr>
          <w:rFonts w:ascii="Times New Roman" w:hAnsi="Times New Roman" w:cs="Times New Roman"/>
        </w:rPr>
        <w:t xml:space="preserve">relational outcomes </w:t>
      </w:r>
      <w:r w:rsidR="00165F7E" w:rsidRPr="00975FA4">
        <w:rPr>
          <w:rFonts w:ascii="Times New Roman" w:hAnsi="Times New Roman" w:cs="Times New Roman"/>
        </w:rPr>
        <w:t>of the religious leaders</w:t>
      </w:r>
      <w:r w:rsidR="005B719D" w:rsidRPr="00975FA4">
        <w:rPr>
          <w:rFonts w:ascii="Times New Roman" w:hAnsi="Times New Roman" w:cs="Times New Roman"/>
        </w:rPr>
        <w:t>’</w:t>
      </w:r>
      <w:r w:rsidR="00165F7E" w:rsidRPr="00975FA4">
        <w:rPr>
          <w:rFonts w:ascii="Times New Roman" w:hAnsi="Times New Roman" w:cs="Times New Roman"/>
        </w:rPr>
        <w:t xml:space="preserve"> tweets, nor did I survey the religious organizations to assess their public relations strategy. Future investigations into Twitter should assess the organizatio</w:t>
      </w:r>
      <w:r w:rsidR="00124CEF" w:rsidRPr="00975FA4">
        <w:rPr>
          <w:rFonts w:ascii="Times New Roman" w:hAnsi="Times New Roman" w:cs="Times New Roman"/>
        </w:rPr>
        <w:t>n, the content, and the public.</w:t>
      </w:r>
    </w:p>
    <w:p w14:paraId="5EC99F33" w14:textId="6FE0F94D" w:rsidR="005365AF" w:rsidRPr="00975FA4" w:rsidRDefault="00165F7E" w:rsidP="006937C0">
      <w:pPr>
        <w:spacing w:line="480" w:lineRule="auto"/>
        <w:ind w:firstLine="720"/>
        <w:rPr>
          <w:rFonts w:ascii="Times New Roman" w:hAnsi="Times New Roman" w:cs="Times New Roman"/>
        </w:rPr>
      </w:pPr>
      <w:r w:rsidRPr="00975FA4">
        <w:rPr>
          <w:rFonts w:ascii="Times New Roman" w:hAnsi="Times New Roman" w:cs="Times New Roman"/>
        </w:rPr>
        <w:t>Furthermore, I only analyzed text within the tweets and interactive features present on the religious leaders</w:t>
      </w:r>
      <w:r w:rsidR="005B719D" w:rsidRPr="00975FA4">
        <w:rPr>
          <w:rFonts w:ascii="Times New Roman" w:hAnsi="Times New Roman" w:cs="Times New Roman"/>
        </w:rPr>
        <w:t>’</w:t>
      </w:r>
      <w:r w:rsidRPr="00975FA4">
        <w:rPr>
          <w:rFonts w:ascii="Times New Roman" w:hAnsi="Times New Roman" w:cs="Times New Roman"/>
        </w:rPr>
        <w:t xml:space="preserve"> profiles. While this provides descriptive information about the content published and available on Twitter, it does not provide </w:t>
      </w:r>
      <w:r w:rsidR="00200BD4" w:rsidRPr="00975FA4">
        <w:rPr>
          <w:rFonts w:ascii="Times New Roman" w:hAnsi="Times New Roman" w:cs="Times New Roman"/>
        </w:rPr>
        <w:t>empirical data</w:t>
      </w:r>
      <w:r w:rsidRPr="00975FA4">
        <w:rPr>
          <w:rFonts w:ascii="Times New Roman" w:hAnsi="Times New Roman" w:cs="Times New Roman"/>
        </w:rPr>
        <w:t xml:space="preserve"> on if exposur</w:t>
      </w:r>
      <w:r w:rsidR="00200BD4" w:rsidRPr="00975FA4">
        <w:rPr>
          <w:rFonts w:ascii="Times New Roman" w:hAnsi="Times New Roman" w:cs="Times New Roman"/>
        </w:rPr>
        <w:t>e to the content had any effect</w:t>
      </w:r>
      <w:r w:rsidRPr="00975FA4">
        <w:rPr>
          <w:rFonts w:ascii="Times New Roman" w:hAnsi="Times New Roman" w:cs="Times New Roman"/>
        </w:rPr>
        <w:t xml:space="preserve"> on the viewers. </w:t>
      </w:r>
      <w:r w:rsidR="00124CEF" w:rsidRPr="00975FA4">
        <w:rPr>
          <w:rFonts w:ascii="Times New Roman" w:hAnsi="Times New Roman" w:cs="Times New Roman"/>
        </w:rPr>
        <w:t xml:space="preserve">Any assumptions made about religious leaders cultivating OPR on Twitter are conclusions inferred from dialogic communication recommendations from previous research. This is a relatively common limitation of studies that analyze dialogic features of online communication (Rybalko &amp; Seltzer, 2010). </w:t>
      </w:r>
    </w:p>
    <w:p w14:paraId="7058B09A" w14:textId="77777777" w:rsidR="007E2056" w:rsidRPr="00975FA4" w:rsidRDefault="00695059" w:rsidP="006937C0">
      <w:pPr>
        <w:spacing w:line="480" w:lineRule="auto"/>
        <w:rPr>
          <w:rFonts w:ascii="Times New Roman" w:hAnsi="Times New Roman" w:cs="Times New Roman"/>
          <w:b/>
        </w:rPr>
      </w:pPr>
      <w:r w:rsidRPr="00975FA4">
        <w:rPr>
          <w:rFonts w:ascii="Times New Roman" w:hAnsi="Times New Roman" w:cs="Times New Roman"/>
          <w:b/>
        </w:rPr>
        <w:t>Conclusion</w:t>
      </w:r>
    </w:p>
    <w:p w14:paraId="515C9E23" w14:textId="6126285F" w:rsidR="00DE19E7" w:rsidRPr="00975FA4" w:rsidRDefault="00DE19E7" w:rsidP="006937C0">
      <w:pPr>
        <w:spacing w:line="480" w:lineRule="auto"/>
        <w:ind w:firstLine="720"/>
        <w:rPr>
          <w:rFonts w:ascii="Times New Roman" w:hAnsi="Times New Roman" w:cs="Times New Roman"/>
        </w:rPr>
      </w:pPr>
      <w:r w:rsidRPr="00975FA4">
        <w:rPr>
          <w:rFonts w:ascii="Times New Roman" w:hAnsi="Times New Roman" w:cs="Times New Roman"/>
        </w:rPr>
        <w:t xml:space="preserve">Using an international sample, this study investigated the potential for two religious leaders to cultivate OPR on </w:t>
      </w:r>
      <w:r w:rsidR="00647860">
        <w:rPr>
          <w:rFonts w:ascii="Times New Roman" w:hAnsi="Times New Roman" w:cs="Times New Roman"/>
        </w:rPr>
        <w:t xml:space="preserve">Twitter </w:t>
      </w:r>
      <w:r w:rsidRPr="00975FA4">
        <w:rPr>
          <w:rFonts w:ascii="Times New Roman" w:hAnsi="Times New Roman" w:cs="Times New Roman"/>
        </w:rPr>
        <w:t>by describing the content that Pope Francis and the Dalai Lama published through word and phrase frequency analyses. This study found that the Pope and Dalai Lama have the potential to facilitate OPR on Twitter through the use of key words</w:t>
      </w:r>
      <w:r w:rsidR="007B2DD4" w:rsidRPr="00975FA4">
        <w:rPr>
          <w:rFonts w:ascii="Times New Roman" w:hAnsi="Times New Roman" w:cs="Times New Roman"/>
        </w:rPr>
        <w:t xml:space="preserve"> and phrases</w:t>
      </w:r>
      <w:r w:rsidRPr="00975FA4">
        <w:rPr>
          <w:rFonts w:ascii="Times New Roman" w:hAnsi="Times New Roman" w:cs="Times New Roman"/>
        </w:rPr>
        <w:t xml:space="preserve">, personal pronouns, </w:t>
      </w:r>
      <w:r w:rsidR="007B2DD4" w:rsidRPr="00975FA4">
        <w:rPr>
          <w:rFonts w:ascii="Times New Roman" w:hAnsi="Times New Roman" w:cs="Times New Roman"/>
        </w:rPr>
        <w:t xml:space="preserve">and </w:t>
      </w:r>
      <w:r w:rsidRPr="00975FA4">
        <w:rPr>
          <w:rFonts w:ascii="Times New Roman" w:hAnsi="Times New Roman" w:cs="Times New Roman"/>
        </w:rPr>
        <w:t>interactive profile features</w:t>
      </w:r>
      <w:r w:rsidR="007B2DD4" w:rsidRPr="00975FA4">
        <w:rPr>
          <w:rFonts w:ascii="Times New Roman" w:hAnsi="Times New Roman" w:cs="Times New Roman"/>
        </w:rPr>
        <w:t>.</w:t>
      </w:r>
    </w:p>
    <w:p w14:paraId="19FC896F" w14:textId="482F3664" w:rsidR="00DE19E7" w:rsidRPr="00975FA4" w:rsidRDefault="00DE19E7" w:rsidP="006937C0">
      <w:pPr>
        <w:spacing w:line="480" w:lineRule="auto"/>
        <w:ind w:firstLine="720"/>
        <w:rPr>
          <w:rFonts w:ascii="Times New Roman" w:hAnsi="Times New Roman" w:cs="Times New Roman"/>
        </w:rPr>
      </w:pPr>
      <w:r w:rsidRPr="00975FA4">
        <w:rPr>
          <w:rFonts w:ascii="Times New Roman" w:hAnsi="Times New Roman" w:cs="Times New Roman"/>
        </w:rPr>
        <w:t xml:space="preserve">Additionally, as mentioned in the literature review, this research studied OPR under the scope of Ledingham and Bruning’s (1998a) definition as “the state which exists between an organization and its key publics, in which the actions of either can impact the economic, social, cultural or political well being of the other” (p. 62). Based on this definition, Pope Francis and the Dalai Lama are cultivating OPR on Twitter because their actions can impact the economic, social, cultural, or political well being of the viewers of their tweets in the same way that the viewers can impact the economic, social, cultural, or political well being of the religious leaders. </w:t>
      </w:r>
    </w:p>
    <w:p w14:paraId="393AC2EC" w14:textId="0FBDF74F" w:rsidR="00695059" w:rsidRPr="00975FA4" w:rsidRDefault="00695059" w:rsidP="006937C0">
      <w:pPr>
        <w:spacing w:line="480" w:lineRule="auto"/>
        <w:ind w:firstLine="720"/>
        <w:rPr>
          <w:rFonts w:ascii="Times New Roman" w:hAnsi="Times New Roman" w:cs="Times New Roman"/>
        </w:rPr>
      </w:pPr>
      <w:r w:rsidRPr="00975FA4">
        <w:rPr>
          <w:rFonts w:ascii="Times New Roman" w:hAnsi="Times New Roman" w:cs="Times New Roman"/>
        </w:rPr>
        <w:t xml:space="preserve">This study also revealed that the religious leaders are more advanced than other nonprofit and religious organizations on social networking sites. For example, the Pope utilizes </w:t>
      </w:r>
      <w:r w:rsidR="00000CBE">
        <w:rPr>
          <w:rFonts w:ascii="Times New Roman" w:hAnsi="Times New Roman" w:cs="Times New Roman"/>
        </w:rPr>
        <w:t>hashtag</w:t>
      </w:r>
      <w:r w:rsidR="00633743" w:rsidRPr="00975FA4">
        <w:rPr>
          <w:rFonts w:ascii="Times New Roman" w:hAnsi="Times New Roman" w:cs="Times New Roman"/>
        </w:rPr>
        <w:t>s</w:t>
      </w:r>
      <w:r w:rsidRPr="00975FA4">
        <w:rPr>
          <w:rFonts w:ascii="Times New Roman" w:hAnsi="Times New Roman" w:cs="Times New Roman"/>
        </w:rPr>
        <w:t xml:space="preserve">, the Dalai Lama publishes URLs, and both religious leaders consistently publish new content. While neither the Pope </w:t>
      </w:r>
      <w:r w:rsidR="00BD516F" w:rsidRPr="00975FA4">
        <w:rPr>
          <w:rFonts w:ascii="Times New Roman" w:hAnsi="Times New Roman" w:cs="Times New Roman"/>
        </w:rPr>
        <w:t>n</w:t>
      </w:r>
      <w:r w:rsidRPr="00975FA4">
        <w:rPr>
          <w:rFonts w:ascii="Times New Roman" w:hAnsi="Times New Roman" w:cs="Times New Roman"/>
        </w:rPr>
        <w:t xml:space="preserve">or </w:t>
      </w:r>
      <w:r w:rsidR="00BD516F" w:rsidRPr="00975FA4">
        <w:rPr>
          <w:rFonts w:ascii="Times New Roman" w:hAnsi="Times New Roman" w:cs="Times New Roman"/>
        </w:rPr>
        <w:t xml:space="preserve">the </w:t>
      </w:r>
      <w:r w:rsidRPr="00975FA4">
        <w:rPr>
          <w:rFonts w:ascii="Times New Roman" w:hAnsi="Times New Roman" w:cs="Times New Roman"/>
        </w:rPr>
        <w:t xml:space="preserve">Dalai Lama are taking advantage of </w:t>
      </w:r>
      <w:r w:rsidR="005B719D" w:rsidRPr="00975FA4">
        <w:rPr>
          <w:rFonts w:ascii="Times New Roman" w:hAnsi="Times New Roman" w:cs="Times New Roman"/>
        </w:rPr>
        <w:t xml:space="preserve">all of the </w:t>
      </w:r>
      <w:r w:rsidRPr="00975FA4">
        <w:rPr>
          <w:rFonts w:ascii="Times New Roman" w:hAnsi="Times New Roman" w:cs="Times New Roman"/>
        </w:rPr>
        <w:t xml:space="preserve">public relations opportunities available by operating on Twitter, they are still more advanced than their counterparts. </w:t>
      </w:r>
      <w:r w:rsidR="00FB59B8" w:rsidRPr="00975FA4">
        <w:rPr>
          <w:rFonts w:ascii="Times New Roman" w:hAnsi="Times New Roman" w:cs="Times New Roman"/>
        </w:rPr>
        <w:t xml:space="preserve">In addition to providing a descriptive analysis of content published on Twitter, this study introduced a new way to analyze content on social networking sites </w:t>
      </w:r>
      <w:r w:rsidR="0008678C" w:rsidRPr="00975FA4">
        <w:rPr>
          <w:rFonts w:ascii="Times New Roman" w:hAnsi="Times New Roman" w:cs="Times New Roman"/>
        </w:rPr>
        <w:t>that provides rich data that would otherwise be missed in a traditional content analysis.</w:t>
      </w:r>
      <w:r w:rsidR="009718B4" w:rsidRPr="00975FA4">
        <w:rPr>
          <w:rFonts w:ascii="Times New Roman" w:hAnsi="Times New Roman" w:cs="Times New Roman"/>
        </w:rPr>
        <w:t xml:space="preserve">    </w:t>
      </w:r>
    </w:p>
    <w:p w14:paraId="2E20E9C6" w14:textId="32C48BFA" w:rsidR="00621413" w:rsidRPr="00975FA4" w:rsidRDefault="00621413" w:rsidP="006937C0">
      <w:pPr>
        <w:spacing w:line="480" w:lineRule="auto"/>
        <w:rPr>
          <w:rFonts w:ascii="Times New Roman" w:hAnsi="Times New Roman" w:cs="Times New Roman"/>
        </w:rPr>
      </w:pPr>
    </w:p>
    <w:p w14:paraId="3FB50E72" w14:textId="77777777" w:rsidR="00621413" w:rsidRDefault="00621413" w:rsidP="006937C0">
      <w:pPr>
        <w:spacing w:line="480" w:lineRule="auto"/>
        <w:rPr>
          <w:rFonts w:ascii="Times New Roman" w:hAnsi="Times New Roman" w:cs="Times New Roman"/>
        </w:rPr>
      </w:pPr>
    </w:p>
    <w:p w14:paraId="5E170031" w14:textId="77777777" w:rsidR="00E057E4" w:rsidRDefault="00E057E4" w:rsidP="006937C0">
      <w:pPr>
        <w:spacing w:line="480" w:lineRule="auto"/>
        <w:rPr>
          <w:rFonts w:ascii="Times New Roman" w:hAnsi="Times New Roman" w:cs="Times New Roman"/>
        </w:rPr>
      </w:pPr>
    </w:p>
    <w:p w14:paraId="336F3816" w14:textId="77777777" w:rsidR="00E057E4" w:rsidRPr="00975FA4" w:rsidRDefault="00E057E4" w:rsidP="006937C0">
      <w:pPr>
        <w:spacing w:line="480" w:lineRule="auto"/>
        <w:rPr>
          <w:rFonts w:ascii="Times New Roman" w:hAnsi="Times New Roman" w:cs="Times New Roman"/>
        </w:rPr>
      </w:pPr>
    </w:p>
    <w:p w14:paraId="1FF80A20" w14:textId="77777777" w:rsidR="00621413" w:rsidRPr="00975FA4" w:rsidRDefault="00621413" w:rsidP="006937C0">
      <w:pPr>
        <w:spacing w:line="480" w:lineRule="auto"/>
        <w:rPr>
          <w:rFonts w:ascii="Times New Roman" w:hAnsi="Times New Roman" w:cs="Times New Roman"/>
        </w:rPr>
      </w:pPr>
    </w:p>
    <w:p w14:paraId="5D1CACC8" w14:textId="77777777" w:rsidR="00700E25" w:rsidRDefault="00700E25" w:rsidP="00700E25">
      <w:pPr>
        <w:spacing w:line="480" w:lineRule="auto"/>
        <w:rPr>
          <w:rFonts w:ascii="Times New Roman" w:hAnsi="Times New Roman" w:cs="Times New Roman"/>
        </w:rPr>
      </w:pPr>
    </w:p>
    <w:p w14:paraId="0FE7A7CC" w14:textId="77777777" w:rsidR="00647860" w:rsidRDefault="00647860" w:rsidP="00700E25">
      <w:pPr>
        <w:spacing w:line="480" w:lineRule="auto"/>
        <w:rPr>
          <w:rFonts w:ascii="Times New Roman" w:hAnsi="Times New Roman" w:cs="Times New Roman"/>
        </w:rPr>
      </w:pPr>
    </w:p>
    <w:p w14:paraId="451CE412" w14:textId="77777777" w:rsidR="00647860" w:rsidRDefault="00647860" w:rsidP="00700E25">
      <w:pPr>
        <w:spacing w:line="480" w:lineRule="auto"/>
        <w:rPr>
          <w:rFonts w:ascii="Times New Roman" w:hAnsi="Times New Roman" w:cs="Times New Roman"/>
        </w:rPr>
      </w:pPr>
    </w:p>
    <w:p w14:paraId="165A99E6" w14:textId="301D6307" w:rsidR="00157347" w:rsidRPr="00700E25" w:rsidRDefault="008748EE" w:rsidP="00700E25">
      <w:pPr>
        <w:spacing w:line="480" w:lineRule="auto"/>
        <w:jc w:val="center"/>
        <w:rPr>
          <w:rFonts w:ascii="Times New Roman" w:hAnsi="Times New Roman" w:cs="Times New Roman"/>
          <w:b/>
        </w:rPr>
      </w:pPr>
      <w:r w:rsidRPr="00975FA4">
        <w:rPr>
          <w:rFonts w:ascii="Times New Roman" w:hAnsi="Times New Roman" w:cs="Times New Roman"/>
          <w:b/>
        </w:rPr>
        <w:t>References</w:t>
      </w:r>
    </w:p>
    <w:p w14:paraId="06AD9E9C"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Abelman, R. (1991). Influence of News Coverage of the "Scandal" on PTL Viewers. </w:t>
      </w:r>
    </w:p>
    <w:p w14:paraId="4DBEAA81" w14:textId="4DAA6E62" w:rsidR="008748EE" w:rsidRPr="00975FA4" w:rsidRDefault="008748EE" w:rsidP="006937C0">
      <w:pPr>
        <w:spacing w:line="480" w:lineRule="auto"/>
        <w:ind w:left="720"/>
        <w:rPr>
          <w:rFonts w:ascii="Times New Roman" w:hAnsi="Times New Roman" w:cs="Times New Roman"/>
          <w:i/>
          <w:iCs/>
        </w:rPr>
      </w:pPr>
      <w:r w:rsidRPr="00975FA4">
        <w:rPr>
          <w:rFonts w:ascii="Times New Roman" w:hAnsi="Times New Roman" w:cs="Times New Roman"/>
          <w:i/>
          <w:iCs/>
        </w:rPr>
        <w:t>Journalism &amp; Mass Communication Quarterly</w:t>
      </w:r>
      <w:r w:rsidRPr="00975FA4">
        <w:rPr>
          <w:rFonts w:ascii="Times New Roman" w:hAnsi="Times New Roman" w:cs="Times New Roman"/>
        </w:rPr>
        <w:t xml:space="preserve">, </w:t>
      </w:r>
      <w:r w:rsidRPr="00975FA4">
        <w:rPr>
          <w:rFonts w:ascii="Times New Roman" w:hAnsi="Times New Roman" w:cs="Times New Roman"/>
          <w:i/>
          <w:iCs/>
        </w:rPr>
        <w:t>68</w:t>
      </w:r>
      <w:r w:rsidRPr="00975FA4">
        <w:rPr>
          <w:rFonts w:ascii="Times New Roman" w:hAnsi="Times New Roman" w:cs="Times New Roman"/>
        </w:rPr>
        <w:t>(1), 101-110. doi: 10.1177/107769909106800111</w:t>
      </w:r>
    </w:p>
    <w:p w14:paraId="002FAFF9" w14:textId="77777777" w:rsidR="00C8175D" w:rsidRPr="00975FA4" w:rsidRDefault="00C8175D" w:rsidP="006937C0">
      <w:pPr>
        <w:spacing w:line="480" w:lineRule="auto"/>
        <w:ind w:firstLine="720"/>
        <w:rPr>
          <w:rFonts w:ascii="Times New Roman" w:hAnsi="Times New Roman" w:cs="Times New Roman"/>
        </w:rPr>
      </w:pPr>
    </w:p>
    <w:p w14:paraId="46693D14" w14:textId="40AAEEDE" w:rsidR="00C8175D" w:rsidRPr="00975FA4" w:rsidRDefault="00C8175D" w:rsidP="006937C0">
      <w:pPr>
        <w:spacing w:line="480" w:lineRule="auto"/>
        <w:rPr>
          <w:rFonts w:ascii="Times New Roman" w:hAnsi="Times New Roman" w:cs="Times New Roman"/>
        </w:rPr>
      </w:pPr>
      <w:r w:rsidRPr="00975FA4">
        <w:rPr>
          <w:rFonts w:ascii="Times New Roman" w:hAnsi="Times New Roman" w:cs="Times New Roman"/>
        </w:rPr>
        <w:t xml:space="preserve">Abrams, D.M., Yaple, H.A., </w:t>
      </w:r>
      <w:r w:rsidR="00715055">
        <w:rPr>
          <w:rFonts w:ascii="Times New Roman" w:hAnsi="Times New Roman" w:cs="Times New Roman"/>
        </w:rPr>
        <w:t>&amp;</w:t>
      </w:r>
      <w:r w:rsidRPr="00975FA4">
        <w:rPr>
          <w:rFonts w:ascii="Times New Roman" w:hAnsi="Times New Roman" w:cs="Times New Roman"/>
        </w:rPr>
        <w:t xml:space="preserve"> Wiener, R.J. (2011). Dynamics of social group competition:</w:t>
      </w:r>
    </w:p>
    <w:p w14:paraId="407EA29F" w14:textId="0E1C1ED7" w:rsidR="00C8175D" w:rsidRPr="00975FA4" w:rsidRDefault="00C8175D" w:rsidP="006937C0">
      <w:pPr>
        <w:spacing w:line="480" w:lineRule="auto"/>
        <w:ind w:left="720"/>
        <w:rPr>
          <w:rFonts w:ascii="Times New Roman" w:hAnsi="Times New Roman" w:cs="Times New Roman"/>
        </w:rPr>
      </w:pPr>
      <w:r w:rsidRPr="00975FA4">
        <w:rPr>
          <w:rFonts w:ascii="Times New Roman" w:hAnsi="Times New Roman" w:cs="Times New Roman"/>
        </w:rPr>
        <w:t xml:space="preserve">Modeling the decline of religious affiliation. </w:t>
      </w:r>
      <w:r w:rsidRPr="00975FA4">
        <w:rPr>
          <w:rFonts w:ascii="Times New Roman" w:hAnsi="Times New Roman" w:cs="Times New Roman"/>
          <w:i/>
          <w:iCs/>
        </w:rPr>
        <w:t xml:space="preserve">Physical Review Letters </w:t>
      </w:r>
      <w:r w:rsidRPr="00975FA4">
        <w:rPr>
          <w:rFonts w:ascii="Times New Roman" w:hAnsi="Times New Roman" w:cs="Times New Roman"/>
          <w:i/>
        </w:rPr>
        <w:t>107</w:t>
      </w:r>
      <w:r w:rsidRPr="00975FA4">
        <w:rPr>
          <w:rFonts w:ascii="Times New Roman" w:hAnsi="Times New Roman" w:cs="Times New Roman"/>
        </w:rPr>
        <w:t>(8), 088701. doi:10.1103/PhysRevLett.107.088701</w:t>
      </w:r>
    </w:p>
    <w:p w14:paraId="269FE65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1B30737"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Aiello, L., Petkos, G., Martin, C., Corney, D., Papadopoulos, S., Skraba, R., Goker, A. </w:t>
      </w:r>
    </w:p>
    <w:p w14:paraId="5F554CE8" w14:textId="2C28AA77"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(2013). Sensing trending topics in Twitter. </w:t>
      </w:r>
      <w:r w:rsidRPr="00975FA4">
        <w:rPr>
          <w:rFonts w:ascii="Times New Roman" w:hAnsi="Times New Roman" w:cs="Times New Roman"/>
          <w:i/>
          <w:iCs/>
        </w:rPr>
        <w:t>Multimedia, IEEE Transactions</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(6), 1268-1282. Retrieved from DOI: 10.1109/TMM.2013.2265080</w:t>
      </w:r>
    </w:p>
    <w:p w14:paraId="6674594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0A68130"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Archdiocese of New York. (2014). His Eminence Timothy Cardinal Dolan Archbishop of </w:t>
      </w:r>
    </w:p>
    <w:p w14:paraId="18925323" w14:textId="3EB70AD2"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New York. Retrieved May 2015, from http://archny.org/timothy-cardinal-dolan</w:t>
      </w:r>
    </w:p>
    <w:p w14:paraId="408C24B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B9FAF61"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Armfield, G., &amp; Holbert, R. (2003). The relationship between Religiosity and Internet use. </w:t>
      </w:r>
    </w:p>
    <w:p w14:paraId="5B69EA8E" w14:textId="2817EE36"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i/>
          <w:iCs/>
        </w:rPr>
        <w:t>Journal of Media and Religion</w:t>
      </w:r>
      <w:r w:rsidRPr="00975FA4">
        <w:rPr>
          <w:rFonts w:ascii="Times New Roman" w:hAnsi="Times New Roman" w:cs="Times New Roman"/>
        </w:rPr>
        <w:t xml:space="preserve">, </w:t>
      </w:r>
      <w:r w:rsidRPr="00975FA4">
        <w:rPr>
          <w:rFonts w:ascii="Times New Roman" w:hAnsi="Times New Roman" w:cs="Times New Roman"/>
          <w:i/>
          <w:iCs/>
        </w:rPr>
        <w:t>2</w:t>
      </w:r>
      <w:r w:rsidRPr="00975FA4">
        <w:rPr>
          <w:rFonts w:ascii="Times New Roman" w:hAnsi="Times New Roman" w:cs="Times New Roman"/>
        </w:rPr>
        <w:t xml:space="preserve">(3), 129-144. Retrieved from </w:t>
      </w:r>
    </w:p>
    <w:p w14:paraId="09583483" w14:textId="77777777"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DOI:10.1207/S15328415JMR0203_01</w:t>
      </w:r>
    </w:p>
    <w:p w14:paraId="17E340C9"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02AEF13"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Baker, S. (2002). The Theoretical Ground for Public Relations Practice and Ethics: A </w:t>
      </w:r>
    </w:p>
    <w:p w14:paraId="1F6182F6" w14:textId="5A808741"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u w:val="none"/>
        </w:rPr>
      </w:pPr>
      <w:r w:rsidRPr="00975FA4">
        <w:rPr>
          <w:rFonts w:ascii="Times New Roman" w:hAnsi="Times New Roman" w:cs="Times New Roman"/>
        </w:rPr>
        <w:t xml:space="preserve">Koehnian Analysis. </w:t>
      </w:r>
      <w:r w:rsidRPr="00975FA4">
        <w:rPr>
          <w:rFonts w:ascii="Times New Roman" w:hAnsi="Times New Roman" w:cs="Times New Roman"/>
          <w:i/>
          <w:iCs/>
        </w:rPr>
        <w:t>Journal of Business Ethics</w:t>
      </w:r>
      <w:r w:rsidRPr="00975FA4">
        <w:rPr>
          <w:rFonts w:ascii="Times New Roman" w:hAnsi="Times New Roman" w:cs="Times New Roman"/>
        </w:rPr>
        <w:t xml:space="preserve">, </w:t>
      </w:r>
      <w:r w:rsidRPr="00975FA4">
        <w:rPr>
          <w:rFonts w:ascii="Times New Roman" w:hAnsi="Times New Roman" w:cs="Times New Roman"/>
          <w:i/>
          <w:iCs/>
        </w:rPr>
        <w:t>35</w:t>
      </w:r>
      <w:r w:rsidRPr="00975FA4">
        <w:rPr>
          <w:rFonts w:ascii="Times New Roman" w:hAnsi="Times New Roman" w:cs="Times New Roman"/>
        </w:rPr>
        <w:t xml:space="preserve">(3), 191-205. Retrieved from </w:t>
      </w:r>
      <w:r w:rsidRPr="009354D4">
        <w:rPr>
          <w:rFonts w:ascii="Times New Roman" w:hAnsi="Times New Roman" w:cs="Times New Roman"/>
        </w:rPr>
        <w:t>http://web.b.ebscohost.com</w:t>
      </w:r>
    </w:p>
    <w:p w14:paraId="7AE9E5D0"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3F13C4B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Barzilai-Nahon, K., &amp; Barzilai, G. (2005). Cultured technology: Internet &amp; religious </w:t>
      </w:r>
    </w:p>
    <w:p w14:paraId="7A226394" w14:textId="746DEB4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 xml:space="preserve">fundamentalism. </w:t>
      </w:r>
      <w:r w:rsidRPr="00975FA4">
        <w:rPr>
          <w:rFonts w:ascii="Times New Roman" w:hAnsi="Times New Roman" w:cs="Times New Roman"/>
          <w:i/>
        </w:rPr>
        <w:t>The Information Society</w:t>
      </w:r>
      <w:r w:rsidRPr="00975FA4">
        <w:rPr>
          <w:rFonts w:ascii="Times New Roman" w:hAnsi="Times New Roman" w:cs="Times New Roman"/>
        </w:rPr>
        <w:t>,</w:t>
      </w:r>
      <w:r w:rsidRPr="00975FA4">
        <w:rPr>
          <w:rFonts w:ascii="Times New Roman" w:hAnsi="Times New Roman" w:cs="Times New Roman"/>
          <w:i/>
        </w:rPr>
        <w:t xml:space="preserve"> 21</w:t>
      </w:r>
      <w:r w:rsidRPr="00975FA4">
        <w:rPr>
          <w:rFonts w:ascii="Times New Roman" w:hAnsi="Times New Roman" w:cs="Times New Roman"/>
        </w:rPr>
        <w:t xml:space="preserve">(1). 25-40. Retrieved from </w:t>
      </w:r>
    </w:p>
    <w:p w14:paraId="14533142" w14:textId="7777777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DOI:10.1080/01972240590895892</w:t>
      </w:r>
    </w:p>
    <w:p w14:paraId="56957AA1"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F76E539"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Bennett, L., &amp; Iyengar, S. (2008). A New Era of Minimal Effects? The Changing </w:t>
      </w:r>
    </w:p>
    <w:p w14:paraId="54407F96" w14:textId="1F44A43C"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Foundations of Political Communication. </w:t>
      </w:r>
      <w:r w:rsidRPr="00975FA4">
        <w:rPr>
          <w:rFonts w:ascii="Times New Roman" w:hAnsi="Times New Roman" w:cs="Times New Roman"/>
          <w:i/>
          <w:iCs/>
        </w:rPr>
        <w:t>Journal of Communication</w:t>
      </w:r>
      <w:r w:rsidRPr="00975FA4">
        <w:rPr>
          <w:rFonts w:ascii="Times New Roman" w:hAnsi="Times New Roman" w:cs="Times New Roman"/>
        </w:rPr>
        <w:t xml:space="preserve">, </w:t>
      </w:r>
      <w:r w:rsidRPr="00975FA4">
        <w:rPr>
          <w:rFonts w:ascii="Times New Roman" w:hAnsi="Times New Roman" w:cs="Times New Roman"/>
          <w:i/>
          <w:iCs/>
        </w:rPr>
        <w:t>58</w:t>
      </w:r>
      <w:r w:rsidRPr="00975FA4">
        <w:rPr>
          <w:rFonts w:ascii="Times New Roman" w:hAnsi="Times New Roman" w:cs="Times New Roman"/>
        </w:rPr>
        <w:t>(4), 707-731. Retrieved from DOI: 10.1111/j.1460-2466.2008.00410.x</w:t>
      </w:r>
    </w:p>
    <w:p w14:paraId="496B8DE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D6C7BF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Bortree, D., &amp; Seltzer, T. (2009). Dialogic strategies and outcomes: An analysis of </w:t>
      </w:r>
    </w:p>
    <w:p w14:paraId="3E2F02A0" w14:textId="36CDBD1E"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environmental advocacy groups</w:t>
      </w:r>
      <w:r w:rsidR="00CE4829" w:rsidRPr="00975FA4">
        <w:rPr>
          <w:rFonts w:ascii="Times New Roman" w:hAnsi="Times New Roman" w:cs="Times New Roman"/>
        </w:rPr>
        <w:t>’</w:t>
      </w:r>
      <w:r w:rsidRPr="00975FA4">
        <w:rPr>
          <w:rFonts w:ascii="Times New Roman" w:hAnsi="Times New Roman" w:cs="Times New Roman"/>
        </w:rPr>
        <w:t xml:space="preserve"> Facebook profiles. </w:t>
      </w:r>
      <w:r w:rsidRPr="00975FA4">
        <w:rPr>
          <w:rFonts w:ascii="Times New Roman" w:hAnsi="Times New Roman" w:cs="Times New Roman"/>
          <w:i/>
          <w:iCs/>
        </w:rPr>
        <w:t>Public Relations Review</w:t>
      </w:r>
      <w:r w:rsidRPr="00975FA4">
        <w:rPr>
          <w:rFonts w:ascii="Times New Roman" w:hAnsi="Times New Roman" w:cs="Times New Roman"/>
        </w:rPr>
        <w:t xml:space="preserve">, </w:t>
      </w:r>
    </w:p>
    <w:p w14:paraId="2C8480B4" w14:textId="7777777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iCs/>
        </w:rPr>
        <w:t>35</w:t>
      </w:r>
      <w:r w:rsidRPr="00975FA4">
        <w:rPr>
          <w:rFonts w:ascii="Times New Roman" w:hAnsi="Times New Roman" w:cs="Times New Roman"/>
        </w:rPr>
        <w:t>(3), 317-319. doi:10.1016/j.pubrev.2009.05.002</w:t>
      </w:r>
    </w:p>
    <w:p w14:paraId="724A454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FEECEC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Bowe, B., Fahmy, S., &amp; Wanta, W. (2013). Missing religion. </w:t>
      </w:r>
      <w:r w:rsidRPr="00975FA4">
        <w:rPr>
          <w:rFonts w:ascii="Times New Roman" w:hAnsi="Times New Roman" w:cs="Times New Roman"/>
          <w:i/>
          <w:iCs/>
        </w:rPr>
        <w:t xml:space="preserve">International Communication </w:t>
      </w:r>
    </w:p>
    <w:p w14:paraId="26512829" w14:textId="67806AA2"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i/>
          <w:iCs/>
        </w:rPr>
      </w:pPr>
      <w:r w:rsidRPr="00975FA4">
        <w:rPr>
          <w:rFonts w:ascii="Times New Roman" w:hAnsi="Times New Roman" w:cs="Times New Roman"/>
          <w:i/>
          <w:iCs/>
        </w:rPr>
        <w:t>Gazette</w:t>
      </w:r>
      <w:r w:rsidRPr="00975FA4">
        <w:rPr>
          <w:rFonts w:ascii="Times New Roman" w:hAnsi="Times New Roman" w:cs="Times New Roman"/>
        </w:rPr>
        <w:t xml:space="preserve">, </w:t>
      </w:r>
      <w:r w:rsidRPr="00975FA4">
        <w:rPr>
          <w:rFonts w:ascii="Times New Roman" w:hAnsi="Times New Roman" w:cs="Times New Roman"/>
          <w:i/>
          <w:iCs/>
        </w:rPr>
        <w:t>75</w:t>
      </w:r>
      <w:r w:rsidRPr="00975FA4">
        <w:rPr>
          <w:rFonts w:ascii="Times New Roman" w:hAnsi="Times New Roman" w:cs="Times New Roman"/>
        </w:rPr>
        <w:t>(7), 636-652. doi: 10.1177/1748048513482544</w:t>
      </w:r>
    </w:p>
    <w:p w14:paraId="127E858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487B2BA"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Briones, R., Kuch, B., Liu, B., &amp; Jin, Y. (2011). Keeping up with the digital age: How the </w:t>
      </w:r>
    </w:p>
    <w:p w14:paraId="1AD5AE0A" w14:textId="24E0564D"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American Red Cross uses social media to build relationships.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37</w:t>
      </w:r>
      <w:r w:rsidRPr="00975FA4">
        <w:rPr>
          <w:rFonts w:ascii="Times New Roman" w:hAnsi="Times New Roman" w:cs="Times New Roman"/>
        </w:rPr>
        <w:t>(1), 37-43. doi:10.1016/j.pubrev.2010.12.006</w:t>
      </w:r>
    </w:p>
    <w:p w14:paraId="1282843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D5B7B7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Broom, G., Casey, S., &amp; Ritchey, J. (1997). Toward a Concept and Theory of Organization-</w:t>
      </w:r>
    </w:p>
    <w:p w14:paraId="3417BA07" w14:textId="499BBC73"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Public Relationships.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9</w:t>
      </w:r>
      <w:r w:rsidRPr="00975FA4">
        <w:rPr>
          <w:rFonts w:ascii="Times New Roman" w:hAnsi="Times New Roman" w:cs="Times New Roman"/>
        </w:rPr>
        <w:t>(2), 83-98. Retrieved from DOI:10.1207/s1532754xjprr0902_01</w:t>
      </w:r>
    </w:p>
    <w:p w14:paraId="0D487C4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C122D91"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Buddenbaum, Judith (2001) </w:t>
      </w:r>
      <w:r w:rsidR="00CE4829" w:rsidRPr="00975FA4">
        <w:rPr>
          <w:rFonts w:ascii="Times New Roman" w:hAnsi="Times New Roman" w:cs="Times New Roman"/>
        </w:rPr>
        <w:t>“</w:t>
      </w:r>
      <w:r w:rsidRPr="00975FA4">
        <w:rPr>
          <w:rFonts w:ascii="Times New Roman" w:hAnsi="Times New Roman" w:cs="Times New Roman"/>
        </w:rPr>
        <w:t xml:space="preserve">The Media, Religion, and Public Opinion: toward a unified </w:t>
      </w:r>
    </w:p>
    <w:p w14:paraId="30D4928D" w14:textId="206AE3ED"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theory of cultural influence,</w:t>
      </w:r>
      <w:r w:rsidR="00B80BCD" w:rsidRPr="00975FA4">
        <w:rPr>
          <w:rFonts w:ascii="Times New Roman" w:hAnsi="Times New Roman" w:cs="Times New Roman"/>
        </w:rPr>
        <w:t>”</w:t>
      </w:r>
      <w:r w:rsidRPr="00975FA4">
        <w:rPr>
          <w:rFonts w:ascii="Times New Roman" w:hAnsi="Times New Roman" w:cs="Times New Roman"/>
        </w:rPr>
        <w:t xml:space="preserve"> in: Daniel Stout and Judith Buddenbaum (Eds), </w:t>
      </w:r>
      <w:r w:rsidRPr="00975FA4">
        <w:rPr>
          <w:rFonts w:ascii="Times New Roman" w:hAnsi="Times New Roman" w:cs="Times New Roman"/>
          <w:i/>
        </w:rPr>
        <w:t>Religion and Popular Culture: studies in the interaction of worldviews</w:t>
      </w:r>
      <w:r w:rsidRPr="00975FA4">
        <w:rPr>
          <w:rFonts w:ascii="Times New Roman" w:hAnsi="Times New Roman" w:cs="Times New Roman"/>
        </w:rPr>
        <w:t xml:space="preserve">, Ames: Iowa State University Press. </w:t>
      </w:r>
    </w:p>
    <w:p w14:paraId="6606EE2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05034B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Burke, D. (2013). Pope Francis won the Internet. Literally. </w:t>
      </w:r>
      <w:r w:rsidRPr="00975FA4">
        <w:rPr>
          <w:rFonts w:ascii="Times New Roman" w:hAnsi="Times New Roman" w:cs="Times New Roman"/>
          <w:i/>
          <w:iCs/>
        </w:rPr>
        <w:t>CNN</w:t>
      </w:r>
      <w:r w:rsidRPr="00975FA4">
        <w:rPr>
          <w:rFonts w:ascii="Times New Roman" w:hAnsi="Times New Roman" w:cs="Times New Roman"/>
        </w:rPr>
        <w:t xml:space="preserve">. Retrieved from </w:t>
      </w:r>
    </w:p>
    <w:p w14:paraId="32EA700F" w14:textId="54AD231E" w:rsidR="008748EE" w:rsidRPr="00975FA4" w:rsidRDefault="003D1800"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http://religion.blogs.cnn.com/2013/11/12/pope-francis-wins-the-internet-literally/</w:t>
      </w:r>
    </w:p>
    <w:p w14:paraId="7D1195CE" w14:textId="77777777" w:rsidR="003D1800" w:rsidRPr="00975FA4" w:rsidRDefault="003D1800" w:rsidP="006937C0">
      <w:pPr>
        <w:widowControl w:val="0"/>
        <w:autoSpaceDE w:val="0"/>
        <w:autoSpaceDN w:val="0"/>
        <w:adjustRightInd w:val="0"/>
        <w:spacing w:line="480" w:lineRule="auto"/>
        <w:ind w:firstLine="720"/>
        <w:rPr>
          <w:rFonts w:ascii="Times New Roman" w:hAnsi="Times New Roman" w:cs="Times New Roman"/>
        </w:rPr>
      </w:pPr>
    </w:p>
    <w:p w14:paraId="191D93DC" w14:textId="77777777" w:rsidR="00A759E5" w:rsidRPr="00975FA4" w:rsidRDefault="003D1800"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Cannon, Douglas. </w:t>
      </w:r>
      <w:r w:rsidR="00DE19E7" w:rsidRPr="00975FA4">
        <w:rPr>
          <w:rFonts w:ascii="Times New Roman" w:hAnsi="Times New Roman" w:cs="Times New Roman"/>
        </w:rPr>
        <w:t xml:space="preserve">(2014) </w:t>
      </w:r>
      <w:r w:rsidRPr="00975FA4">
        <w:rPr>
          <w:rFonts w:ascii="Times New Roman" w:hAnsi="Times New Roman" w:cs="Times New Roman"/>
        </w:rPr>
        <w:t xml:space="preserve">"All in the Family: How Should Religion Communicators </w:t>
      </w:r>
    </w:p>
    <w:p w14:paraId="1F1D29A2" w14:textId="1EBE0B22" w:rsidR="003D1800" w:rsidRPr="00975FA4" w:rsidRDefault="003D1800"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Understand</w:t>
      </w:r>
      <w:r w:rsidR="00A759E5" w:rsidRPr="00975FA4">
        <w:rPr>
          <w:rFonts w:ascii="Times New Roman" w:hAnsi="Times New Roman" w:cs="Times New Roman"/>
        </w:rPr>
        <w:t xml:space="preserve"> </w:t>
      </w:r>
      <w:r w:rsidRPr="00975FA4">
        <w:rPr>
          <w:rFonts w:ascii="Times New Roman" w:hAnsi="Times New Roman" w:cs="Times New Roman"/>
        </w:rPr>
        <w:t xml:space="preserve">Relationships When Conflicts Arise?" In </w:t>
      </w:r>
      <w:r w:rsidRPr="00975FA4">
        <w:rPr>
          <w:rFonts w:ascii="Times New Roman" w:hAnsi="Times New Roman" w:cs="Times New Roman"/>
          <w:i/>
          <w:iCs/>
        </w:rPr>
        <w:t>New Media and Communication Across Religions and Cultures</w:t>
      </w:r>
      <w:r w:rsidRPr="00975FA4">
        <w:rPr>
          <w:rFonts w:ascii="Times New Roman" w:hAnsi="Times New Roman" w:cs="Times New Roman"/>
        </w:rPr>
        <w:t>, 129-160. 1st ed. Vol. 1. Hershey, PA: Information Science Reference, 2014.</w:t>
      </w:r>
    </w:p>
    <w:p w14:paraId="1E8BFBB3" w14:textId="77777777" w:rsidR="00CE4829" w:rsidRPr="00975FA4" w:rsidRDefault="00CE4829" w:rsidP="006937C0">
      <w:pPr>
        <w:widowControl w:val="0"/>
        <w:autoSpaceDE w:val="0"/>
        <w:autoSpaceDN w:val="0"/>
        <w:adjustRightInd w:val="0"/>
        <w:spacing w:line="480" w:lineRule="auto"/>
        <w:ind w:left="720"/>
        <w:rPr>
          <w:rFonts w:ascii="Times New Roman" w:hAnsi="Times New Roman" w:cs="Times New Roman"/>
        </w:rPr>
      </w:pPr>
    </w:p>
    <w:p w14:paraId="7F777E24" w14:textId="77777777" w:rsidR="00A759E5" w:rsidRPr="00975FA4" w:rsidRDefault="00CE4829"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Cannon, D. F. (2015). Who do you say that I am? A history of how religion communicators </w:t>
      </w:r>
    </w:p>
    <w:p w14:paraId="7B43CFBA" w14:textId="262F2088" w:rsidR="00CE4829" w:rsidRPr="00975FA4" w:rsidRDefault="00CE4829"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have often avoided “public relations.” In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27</w:t>
      </w:r>
      <w:r w:rsidRPr="00975FA4">
        <w:rPr>
          <w:rFonts w:ascii="Times New Roman" w:hAnsi="Times New Roman" w:cs="Times New Roman"/>
        </w:rPr>
        <w:t>:3, 280-296.</w:t>
      </w:r>
    </w:p>
    <w:p w14:paraId="66D9C3E4"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AE7BB3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Campbell, H. (2005). Spiritualising the Internet: Uncovering discourses and narratives of </w:t>
      </w:r>
    </w:p>
    <w:p w14:paraId="4B3CF6DE" w14:textId="50F91A9E"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rPr>
      </w:pPr>
      <w:r w:rsidRPr="00975FA4">
        <w:rPr>
          <w:rFonts w:ascii="Times New Roman" w:hAnsi="Times New Roman" w:cs="Times New Roman"/>
        </w:rPr>
        <w:t xml:space="preserve">religious Internet usage. </w:t>
      </w:r>
      <w:r w:rsidRPr="00975FA4">
        <w:rPr>
          <w:rFonts w:ascii="Times New Roman" w:hAnsi="Times New Roman" w:cs="Times New Roman"/>
          <w:i/>
          <w:iCs/>
        </w:rPr>
        <w:t>Online Heidelberg Journal of Religions on the Internet</w:t>
      </w:r>
      <w:r w:rsidRPr="00975FA4">
        <w:rPr>
          <w:rFonts w:ascii="Times New Roman" w:hAnsi="Times New Roman" w:cs="Times New Roman"/>
        </w:rPr>
        <w:t xml:space="preserve">, </w:t>
      </w:r>
      <w:r w:rsidRPr="00975FA4">
        <w:rPr>
          <w:rFonts w:ascii="Times New Roman" w:hAnsi="Times New Roman" w:cs="Times New Roman"/>
          <w:i/>
          <w:iCs/>
        </w:rPr>
        <w:t>1</w:t>
      </w:r>
      <w:r w:rsidRPr="00975FA4">
        <w:rPr>
          <w:rFonts w:ascii="Times New Roman" w:hAnsi="Times New Roman" w:cs="Times New Roman"/>
        </w:rPr>
        <w:t>(1), 1-26. Retrieved from http://journals.ub.uni-heidelberg.de/index.php/religions/article/view/381/356</w:t>
      </w:r>
    </w:p>
    <w:p w14:paraId="7CD771D8"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6558AB4B" w14:textId="548411E9"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Campbell, H. (2007). Who</w:t>
      </w:r>
      <w:r w:rsidR="00CE4829" w:rsidRPr="00975FA4">
        <w:rPr>
          <w:rFonts w:ascii="Times New Roman" w:hAnsi="Times New Roman" w:cs="Times New Roman"/>
        </w:rPr>
        <w:t>’</w:t>
      </w:r>
      <w:r w:rsidRPr="00975FA4">
        <w:rPr>
          <w:rFonts w:ascii="Times New Roman" w:hAnsi="Times New Roman" w:cs="Times New Roman"/>
        </w:rPr>
        <w:t xml:space="preserve">s Got the Power? Religious Authority and the Internet. </w:t>
      </w:r>
      <w:r w:rsidRPr="00975FA4">
        <w:rPr>
          <w:rFonts w:ascii="Times New Roman" w:hAnsi="Times New Roman" w:cs="Times New Roman"/>
          <w:i/>
          <w:iCs/>
        </w:rPr>
        <w:t xml:space="preserve">Journal of </w:t>
      </w:r>
    </w:p>
    <w:p w14:paraId="70376B72" w14:textId="15B0508A"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i/>
          <w:iCs/>
        </w:rPr>
        <w:t>Computer</w:t>
      </w:r>
      <w:r w:rsidRPr="00975FA4">
        <w:rPr>
          <w:rFonts w:ascii="Myriad Arabic" w:hAnsi="Myriad Arabic" w:cs="Myriad Arabic" w:hint="eastAsia"/>
          <w:i/>
          <w:iCs/>
        </w:rPr>
        <w:t>‐</w:t>
      </w:r>
      <w:r w:rsidRPr="00975FA4">
        <w:rPr>
          <w:rFonts w:ascii="Times New Roman" w:hAnsi="Times New Roman" w:cs="Times New Roman"/>
          <w:i/>
          <w:iCs/>
        </w:rPr>
        <w:t>Mediated Communication</w:t>
      </w:r>
      <w:r w:rsidRPr="00975FA4">
        <w:rPr>
          <w:rFonts w:ascii="Times New Roman" w:hAnsi="Times New Roman" w:cs="Times New Roman"/>
        </w:rPr>
        <w:t xml:space="preserve">, </w:t>
      </w:r>
      <w:r w:rsidRPr="00975FA4">
        <w:rPr>
          <w:rFonts w:ascii="Times New Roman" w:hAnsi="Times New Roman" w:cs="Times New Roman"/>
          <w:i/>
          <w:iCs/>
        </w:rPr>
        <w:t>12</w:t>
      </w:r>
      <w:r w:rsidRPr="00975FA4">
        <w:rPr>
          <w:rFonts w:ascii="Times New Roman" w:hAnsi="Times New Roman" w:cs="Times New Roman"/>
        </w:rPr>
        <w:t>(3), 1043-1062. doi:10.1111/j.1083-6101.2007.00362.x</w:t>
      </w:r>
    </w:p>
    <w:p w14:paraId="1921D78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650B4EA"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Carroll, C., &amp; McCombs, M. (2003). Agenda-setting Effects of Business News on the </w:t>
      </w:r>
    </w:p>
    <w:p w14:paraId="4256D553" w14:textId="01392E08"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Public's Images and Opinions about Major Corporations. </w:t>
      </w:r>
      <w:r w:rsidRPr="00975FA4">
        <w:rPr>
          <w:rFonts w:ascii="Times New Roman" w:hAnsi="Times New Roman" w:cs="Times New Roman"/>
          <w:i/>
          <w:iCs/>
        </w:rPr>
        <w:t>Corporate Reputation Review</w:t>
      </w:r>
      <w:r w:rsidRPr="00975FA4">
        <w:rPr>
          <w:rFonts w:ascii="Times New Roman" w:hAnsi="Times New Roman" w:cs="Times New Roman"/>
        </w:rPr>
        <w:t xml:space="preserve">, </w:t>
      </w:r>
      <w:r w:rsidRPr="00975FA4">
        <w:rPr>
          <w:rFonts w:ascii="Times New Roman" w:hAnsi="Times New Roman" w:cs="Times New Roman"/>
          <w:i/>
          <w:iCs/>
        </w:rPr>
        <w:t>6</w:t>
      </w:r>
      <w:r w:rsidRPr="00975FA4">
        <w:rPr>
          <w:rFonts w:ascii="Times New Roman" w:hAnsi="Times New Roman" w:cs="Times New Roman"/>
        </w:rPr>
        <w:t xml:space="preserve">(1), 36-46. Retrieved from </w:t>
      </w:r>
      <w:r w:rsidR="003047B7" w:rsidRPr="00975FA4">
        <w:rPr>
          <w:rFonts w:ascii="Times New Roman" w:hAnsi="Times New Roman" w:cs="Times New Roman"/>
        </w:rPr>
        <w:t>http://web.b.ebscohost.com</w:t>
      </w:r>
    </w:p>
    <w:p w14:paraId="3832A9E8" w14:textId="77777777" w:rsidR="003047B7" w:rsidRPr="00975FA4" w:rsidRDefault="003047B7" w:rsidP="006937C0">
      <w:pPr>
        <w:widowControl w:val="0"/>
        <w:autoSpaceDE w:val="0"/>
        <w:autoSpaceDN w:val="0"/>
        <w:adjustRightInd w:val="0"/>
        <w:spacing w:line="480" w:lineRule="auto"/>
        <w:ind w:left="720"/>
        <w:rPr>
          <w:rFonts w:ascii="Times New Roman" w:hAnsi="Times New Roman" w:cs="Times New Roman"/>
        </w:rPr>
      </w:pPr>
    </w:p>
    <w:p w14:paraId="187FF252" w14:textId="77777777" w:rsidR="003047B7" w:rsidRPr="00975FA4" w:rsidRDefault="003047B7"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Cheong, P., Halavais, A., &amp; Kyounghee, K. (2008). The Chronicles of Me: Understanding</w:t>
      </w:r>
    </w:p>
    <w:p w14:paraId="0F3DE69E" w14:textId="758FC184" w:rsidR="003047B7" w:rsidRPr="00975FA4" w:rsidRDefault="003047B7"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Blogging as a Religious Practice. </w:t>
      </w:r>
      <w:r w:rsidRPr="00975FA4">
        <w:rPr>
          <w:rFonts w:ascii="Times New Roman" w:hAnsi="Times New Roman" w:cs="Times New Roman"/>
          <w:i/>
        </w:rPr>
        <w:t>Journal of Media and Religion</w:t>
      </w:r>
      <w:r w:rsidRPr="00975FA4">
        <w:rPr>
          <w:rFonts w:ascii="Times New Roman" w:hAnsi="Times New Roman" w:cs="Times New Roman"/>
        </w:rPr>
        <w:t>,</w:t>
      </w:r>
      <w:r w:rsidRPr="00975FA4">
        <w:rPr>
          <w:rFonts w:ascii="Times New Roman" w:hAnsi="Times New Roman" w:cs="Times New Roman"/>
          <w:i/>
        </w:rPr>
        <w:t xml:space="preserve"> 7</w:t>
      </w:r>
      <w:r w:rsidRPr="00975FA4">
        <w:rPr>
          <w:rFonts w:ascii="Times New Roman" w:hAnsi="Times New Roman" w:cs="Times New Roman"/>
        </w:rPr>
        <w:t xml:space="preserve">(3), 107-131. </w:t>
      </w:r>
      <w:r w:rsidRPr="00975FA4">
        <w:rPr>
          <w:rFonts w:ascii="Times New Roman" w:hAnsi="Times New Roman" w:cs="Times New Roman"/>
          <w:bCs/>
        </w:rPr>
        <w:t>doi</w:t>
      </w:r>
      <w:r w:rsidRPr="00975FA4">
        <w:rPr>
          <w:rFonts w:ascii="Times New Roman" w:hAnsi="Times New Roman" w:cs="Times New Roman"/>
          <w:b/>
          <w:bCs/>
        </w:rPr>
        <w:t>:</w:t>
      </w:r>
      <w:r w:rsidRPr="00975FA4">
        <w:rPr>
          <w:rFonts w:ascii="Times New Roman" w:hAnsi="Times New Roman" w:cs="Times New Roman"/>
        </w:rPr>
        <w:t>10.1080/15348420802223015</w:t>
      </w:r>
    </w:p>
    <w:p w14:paraId="1842A53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80D47F7"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Choney, S. (2011). Big-time 'hangout': Dalai Lama and Desmond Tutu on Google+. </w:t>
      </w:r>
    </w:p>
    <w:p w14:paraId="4FC94DE7" w14:textId="608EC30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Retrieved from http://www.today.com/money/big-time-hangout-dalai-lama-desmond-tutu-google-120098</w:t>
      </w:r>
    </w:p>
    <w:p w14:paraId="78BE7AB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399336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Coombs, T. (2000). Designing Post-Crisis Messages: Lessons for Crisis Response Strategies. </w:t>
      </w:r>
    </w:p>
    <w:p w14:paraId="3E76E2F3" w14:textId="6F91704E"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rPr>
      </w:pPr>
      <w:r w:rsidRPr="00975FA4">
        <w:rPr>
          <w:rFonts w:ascii="Times New Roman" w:hAnsi="Times New Roman" w:cs="Times New Roman"/>
          <w:i/>
          <w:iCs/>
        </w:rPr>
        <w:t>Review of Business</w:t>
      </w:r>
      <w:r w:rsidRPr="00975FA4">
        <w:rPr>
          <w:rFonts w:ascii="Times New Roman" w:hAnsi="Times New Roman" w:cs="Times New Roman"/>
        </w:rPr>
        <w:t xml:space="preserve">, </w:t>
      </w:r>
      <w:r w:rsidRPr="00975FA4">
        <w:rPr>
          <w:rFonts w:ascii="Times New Roman" w:hAnsi="Times New Roman" w:cs="Times New Roman"/>
          <w:i/>
          <w:iCs/>
        </w:rPr>
        <w:t>21</w:t>
      </w:r>
      <w:r w:rsidRPr="00975FA4">
        <w:rPr>
          <w:rFonts w:ascii="Times New Roman" w:hAnsi="Times New Roman" w:cs="Times New Roman"/>
        </w:rPr>
        <w:t>(3), 37-41. Retrieved from http://www.stjohns.edu/academics/schools-and-colleges/peter-j-tobin-college-business/journals</w:t>
      </w:r>
    </w:p>
    <w:p w14:paraId="71ED52B9"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09B998EC"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Cornfield, M., Carson, J., Kalis, A., &amp; Simon, E. (2005). Buzz, blogs, and beyond: The </w:t>
      </w:r>
    </w:p>
    <w:p w14:paraId="388B8A3B" w14:textId="302C587F"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Internet and the national discourse in the fall of 2004. </w:t>
      </w:r>
      <w:r w:rsidRPr="00975FA4">
        <w:rPr>
          <w:rFonts w:ascii="Times New Roman" w:hAnsi="Times New Roman" w:cs="Times New Roman"/>
          <w:i/>
        </w:rPr>
        <w:t>Pew Internet &amp; American Life Project</w:t>
      </w:r>
      <w:r w:rsidRPr="00975FA4">
        <w:rPr>
          <w:rFonts w:ascii="Times New Roman" w:hAnsi="Times New Roman" w:cs="Times New Roman"/>
        </w:rPr>
        <w:t>. Retrieved from http://www.pewinternet.org/ppt/BUZZ_BLOGS__BEYOND_Final05-16-05.pdf.</w:t>
      </w:r>
    </w:p>
    <w:p w14:paraId="5C42B93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ECA3E4F"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Crabtree, D. (2011). New Catholic cathedral planned for Raleigh. Retrieved from </w:t>
      </w:r>
    </w:p>
    <w:p w14:paraId="06C7A31C" w14:textId="72631F01"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http://www.wral.com/news/local/story/10097295/</w:t>
      </w:r>
    </w:p>
    <w:p w14:paraId="33C92AE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6385DF3"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Curtis, L., Edwards, C., Fraser, K., Gudelsky, S., Holmquist, J., Thornton, K., &amp; Sweetser, K. </w:t>
      </w:r>
    </w:p>
    <w:p w14:paraId="477F0568" w14:textId="4B791775"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(2010). Adoption of social media for public relations by nonprofit organizations.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36</w:t>
      </w:r>
      <w:r w:rsidRPr="00975FA4">
        <w:rPr>
          <w:rFonts w:ascii="Times New Roman" w:hAnsi="Times New Roman" w:cs="Times New Roman"/>
        </w:rPr>
        <w:t>(1), 90-92. doi:10.1016/j.pubrev.2009.10.003</w:t>
      </w:r>
    </w:p>
    <w:p w14:paraId="6EFF306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F85B7B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Cutlip, S., Center, A., &amp; Broom, G. (1994). </w:t>
      </w:r>
      <w:r w:rsidRPr="00975FA4">
        <w:rPr>
          <w:rFonts w:ascii="Times New Roman" w:hAnsi="Times New Roman" w:cs="Times New Roman"/>
          <w:i/>
          <w:iCs/>
        </w:rPr>
        <w:t>Effective Public Relations</w:t>
      </w:r>
      <w:r w:rsidRPr="00975FA4">
        <w:rPr>
          <w:rFonts w:ascii="Times New Roman" w:hAnsi="Times New Roman" w:cs="Times New Roman"/>
        </w:rPr>
        <w:t xml:space="preserve"> (7th ed.). Englewood </w:t>
      </w:r>
    </w:p>
    <w:p w14:paraId="4EF2015E" w14:textId="47E6145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Cliffs, NJ: Prentice-Hall.</w:t>
      </w:r>
    </w:p>
    <w:p w14:paraId="352B547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0A7293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Dalai Lama. (2015). Brief Biography. Retrieved May 16, 2015, from </w:t>
      </w:r>
    </w:p>
    <w:p w14:paraId="5A54CAA6" w14:textId="07E60EFC"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http://www.dalailama.com/biography/a-brief-biography</w:t>
      </w:r>
    </w:p>
    <w:p w14:paraId="01EF259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10C1889"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Diga, M., &amp; Kelleher, T. (2009). Social media use, perceptions of decision-making power, </w:t>
      </w:r>
    </w:p>
    <w:p w14:paraId="4E81B8D1" w14:textId="28163602"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and public relations roles.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35</w:t>
      </w:r>
      <w:r w:rsidRPr="00975FA4">
        <w:rPr>
          <w:rFonts w:ascii="Times New Roman" w:hAnsi="Times New Roman" w:cs="Times New Roman"/>
        </w:rPr>
        <w:t>(4), 440-442. Retrieved from doi:10.1016/j.pubrev.2009.07.003</w:t>
      </w:r>
    </w:p>
    <w:p w14:paraId="619C152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A8A49A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DiNucci, D. (1999). </w:t>
      </w:r>
      <w:r w:rsidRPr="00975FA4">
        <w:rPr>
          <w:rFonts w:ascii="Times New Roman" w:hAnsi="Times New Roman" w:cs="Times New Roman"/>
          <w:i/>
          <w:iCs/>
        </w:rPr>
        <w:t>Design &amp; New Media: Fragmented Future</w:t>
      </w:r>
      <w:r w:rsidRPr="00975FA4">
        <w:rPr>
          <w:rFonts w:ascii="Times New Roman" w:hAnsi="Times New Roman" w:cs="Times New Roman"/>
        </w:rPr>
        <w:t xml:space="preserve">. Retrieved from </w:t>
      </w:r>
    </w:p>
    <w:p w14:paraId="3BE440E0" w14:textId="76383C98"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http://darcyd.com/fragmented_future.pdf</w:t>
      </w:r>
    </w:p>
    <w:p w14:paraId="3E99A4B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CB7BCD4"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DiStasco, M., McCorkindale, T., &amp; Wright, D. (2011). How public relations executives </w:t>
      </w:r>
    </w:p>
    <w:p w14:paraId="275019E8" w14:textId="6FD3E382"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perceive and measure the impact of social media in their organizations.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37</w:t>
      </w:r>
      <w:r w:rsidRPr="00975FA4">
        <w:rPr>
          <w:rFonts w:ascii="Times New Roman" w:hAnsi="Times New Roman" w:cs="Times New Roman"/>
        </w:rPr>
        <w:t>(3), 325-328. doi:10.1016/j.pubrev.2011.06.005</w:t>
      </w:r>
    </w:p>
    <w:p w14:paraId="46FE999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221821A"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Duggan, M., Ellison, N., Lampe, C., Lenhart, A., &amp; Madden, M. (2015). Demographics of </w:t>
      </w:r>
    </w:p>
    <w:p w14:paraId="30564A09" w14:textId="0A8919A8"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Key Social Networking Platforms. </w:t>
      </w:r>
      <w:r w:rsidRPr="00975FA4">
        <w:rPr>
          <w:rFonts w:ascii="Times New Roman" w:hAnsi="Times New Roman" w:cs="Times New Roman"/>
          <w:i/>
          <w:iCs/>
        </w:rPr>
        <w:t>Pew Internet Research</w:t>
      </w:r>
      <w:r w:rsidRPr="00975FA4">
        <w:rPr>
          <w:rFonts w:ascii="Times New Roman" w:hAnsi="Times New Roman" w:cs="Times New Roman"/>
        </w:rPr>
        <w:t>. Retrieved from http://www.pewinternet.org/2015/01/09/demographics-of-key-social-networking-platforms-2/</w:t>
      </w:r>
    </w:p>
    <w:p w14:paraId="7963067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05EB384"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Eisenberg, C. (2004). His Jewish mother calls him the Deli Lama. Retrieved from </w:t>
      </w:r>
    </w:p>
    <w:p w14:paraId="66FD1E0F" w14:textId="455205D4"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http://www.phayul.com/news/article.aspx?id=7428</w:t>
      </w:r>
    </w:p>
    <w:p w14:paraId="1777234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DBB38F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Esch, F., Langner, T., Schmitt, B., &amp; Geus, P. (2006). Are brands forever? How brand </w:t>
      </w:r>
    </w:p>
    <w:p w14:paraId="50904D7A" w14:textId="54EB911D"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knowledge and relationships affect current and future purchases. </w:t>
      </w:r>
      <w:r w:rsidRPr="00975FA4">
        <w:rPr>
          <w:rFonts w:ascii="Times New Roman" w:hAnsi="Times New Roman" w:cs="Times New Roman"/>
          <w:i/>
          <w:iCs/>
        </w:rPr>
        <w:t>Journal of Product &amp; Brand Management</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(2), 98-105. Retrieved from http://dx.doi.org.ezproxy.lib.uh.edu/10.1108/10610420610658938</w:t>
      </w:r>
    </w:p>
    <w:p w14:paraId="4AF92B7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FD9D0F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Esrock, S., &amp; Leichty, G. (1998). Social Responsibility and Corporate Web Pages: Self-</w:t>
      </w:r>
    </w:p>
    <w:p w14:paraId="5406695F" w14:textId="4231C0C9"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Presentation or Agenda-Setting?.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24</w:t>
      </w:r>
      <w:r w:rsidRPr="00975FA4">
        <w:rPr>
          <w:rFonts w:ascii="Times New Roman" w:hAnsi="Times New Roman" w:cs="Times New Roman"/>
        </w:rPr>
        <w:t>(3), 305-319. doi:10.1016/S0363-8111(99)80142-8</w:t>
      </w:r>
    </w:p>
    <w:p w14:paraId="1505513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9B88FC5"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Esrock, S., &amp; Leichty, G. (1999). Corporate World Wide Web Pages: Serving the News </w:t>
      </w:r>
    </w:p>
    <w:p w14:paraId="080A179C" w14:textId="487054F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Media and Other Publics. </w:t>
      </w:r>
      <w:r w:rsidRPr="00975FA4">
        <w:rPr>
          <w:rFonts w:ascii="Times New Roman" w:hAnsi="Times New Roman" w:cs="Times New Roman"/>
          <w:i/>
          <w:iCs/>
        </w:rPr>
        <w:t>Journalism &amp; Mass Communication Quarterly</w:t>
      </w:r>
      <w:r w:rsidRPr="00975FA4">
        <w:rPr>
          <w:rFonts w:ascii="Times New Roman" w:hAnsi="Times New Roman" w:cs="Times New Roman"/>
        </w:rPr>
        <w:t xml:space="preserve">, </w:t>
      </w:r>
      <w:r w:rsidRPr="00975FA4">
        <w:rPr>
          <w:rFonts w:ascii="Times New Roman" w:hAnsi="Times New Roman" w:cs="Times New Roman"/>
          <w:i/>
          <w:iCs/>
        </w:rPr>
        <w:t>76</w:t>
      </w:r>
      <w:r w:rsidRPr="00975FA4">
        <w:rPr>
          <w:rFonts w:ascii="Times New Roman" w:hAnsi="Times New Roman" w:cs="Times New Roman"/>
        </w:rPr>
        <w:t>(3), 456-467. doi: 10.1177/107769909907600304</w:t>
      </w:r>
    </w:p>
    <w:p w14:paraId="0638609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C80B5E1"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Esrock, S., &amp; Leichty, G. (2000). Organization of corporate web pages: Publics and </w:t>
      </w:r>
    </w:p>
    <w:p w14:paraId="3BDF2F91" w14:textId="30CE5D12"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functions.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26</w:t>
      </w:r>
      <w:r w:rsidRPr="00975FA4">
        <w:rPr>
          <w:rFonts w:ascii="Times New Roman" w:hAnsi="Times New Roman" w:cs="Times New Roman"/>
        </w:rPr>
        <w:t>(3), 327-344. doi:10.1016/S0363-8111(00)00051-5</w:t>
      </w:r>
    </w:p>
    <w:p w14:paraId="7C30A0E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09A5001"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Ess, C., Kawabata, A., &amp; Kurosaki, H. (2007). Cross-cultural perspectives on religion</w:t>
      </w:r>
    </w:p>
    <w:p w14:paraId="6AFC2149" w14:textId="7777777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i/>
        </w:rPr>
      </w:pPr>
      <w:r w:rsidRPr="00975FA4">
        <w:rPr>
          <w:rFonts w:ascii="Times New Roman" w:hAnsi="Times New Roman" w:cs="Times New Roman"/>
        </w:rPr>
        <w:t xml:space="preserve">and computer-mediated communication. </w:t>
      </w:r>
      <w:r w:rsidRPr="00975FA4">
        <w:rPr>
          <w:rFonts w:ascii="Times New Roman" w:hAnsi="Times New Roman" w:cs="Times New Roman"/>
          <w:i/>
        </w:rPr>
        <w:t>Journal of Computer-Mediated</w:t>
      </w:r>
    </w:p>
    <w:p w14:paraId="6595CF26" w14:textId="7777777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rPr>
        <w:t>Communication, 12</w:t>
      </w:r>
      <w:r w:rsidRPr="00975FA4">
        <w:rPr>
          <w:rFonts w:ascii="Times New Roman" w:hAnsi="Times New Roman" w:cs="Times New Roman"/>
        </w:rPr>
        <w:t>(3): 939-955.</w:t>
      </w:r>
    </w:p>
    <w:p w14:paraId="3F38D8B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39868EE"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Eyrich, N., Padman, M., &amp; Sweetser, K. (2008). PR practitioners</w:t>
      </w:r>
      <w:r w:rsidR="00CE4829" w:rsidRPr="00975FA4">
        <w:rPr>
          <w:rFonts w:ascii="Times New Roman" w:hAnsi="Times New Roman" w:cs="Times New Roman"/>
        </w:rPr>
        <w:t>’</w:t>
      </w:r>
      <w:r w:rsidRPr="00975FA4">
        <w:rPr>
          <w:rFonts w:ascii="Times New Roman" w:hAnsi="Times New Roman" w:cs="Times New Roman"/>
        </w:rPr>
        <w:t xml:space="preserve"> use of social media tools </w:t>
      </w:r>
    </w:p>
    <w:p w14:paraId="02DEE49D" w14:textId="48FE50B8"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and communication technology.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34</w:t>
      </w:r>
      <w:r w:rsidRPr="00975FA4">
        <w:rPr>
          <w:rFonts w:ascii="Times New Roman" w:hAnsi="Times New Roman" w:cs="Times New Roman"/>
        </w:rPr>
        <w:t>(4), 412-414. doi:10.1016/j.pubrev.2008.09.010</w:t>
      </w:r>
    </w:p>
    <w:p w14:paraId="3BF4FF60" w14:textId="77777777" w:rsidR="008748EE" w:rsidRPr="00975FA4" w:rsidRDefault="008748EE" w:rsidP="006937C0">
      <w:pPr>
        <w:spacing w:line="480" w:lineRule="auto"/>
        <w:rPr>
          <w:rFonts w:ascii="Times New Roman" w:hAnsi="Times New Roman" w:cs="Times New Roman"/>
        </w:rPr>
      </w:pPr>
    </w:p>
    <w:p w14:paraId="609D56B4"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Farrell, H., &amp; Drezner, D. (2008). The power and politics of blogs. </w:t>
      </w:r>
      <w:r w:rsidRPr="00975FA4">
        <w:rPr>
          <w:rFonts w:ascii="Times New Roman" w:hAnsi="Times New Roman" w:cs="Times New Roman"/>
          <w:i/>
          <w:iCs/>
        </w:rPr>
        <w:t>Public Choice</w:t>
      </w:r>
      <w:r w:rsidRPr="00975FA4">
        <w:rPr>
          <w:rFonts w:ascii="Times New Roman" w:hAnsi="Times New Roman" w:cs="Times New Roman"/>
        </w:rPr>
        <w:t xml:space="preserve">, </w:t>
      </w:r>
      <w:r w:rsidRPr="00975FA4">
        <w:rPr>
          <w:rFonts w:ascii="Times New Roman" w:hAnsi="Times New Roman" w:cs="Times New Roman"/>
          <w:i/>
          <w:iCs/>
        </w:rPr>
        <w:t>134</w:t>
      </w:r>
      <w:r w:rsidRPr="00975FA4">
        <w:rPr>
          <w:rFonts w:ascii="Times New Roman" w:hAnsi="Times New Roman" w:cs="Times New Roman"/>
        </w:rPr>
        <w:t xml:space="preserve">(1), </w:t>
      </w:r>
    </w:p>
    <w:p w14:paraId="40F5E363" w14:textId="0F142B75"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15-30. doi:10.1007/s11127-007-9198-1</w:t>
      </w:r>
    </w:p>
    <w:p w14:paraId="342131D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090B79E"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Francis. (2014, January 24). 48th World Communications Day: Communications at the </w:t>
      </w:r>
    </w:p>
    <w:p w14:paraId="78810B7E" w14:textId="1AE0E372"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Service of an Authentic Culture of Encounter. Retrieved from https://w2.vatican.va/content/francesco/en/messages/communications/documents/papa-francesco_20140124_messaggio-comunicazioni-sociali.html</w:t>
      </w:r>
    </w:p>
    <w:p w14:paraId="09A2E88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26C68D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Fung, B., &amp; Boorstein, M. (2014). Pope Francis calls the Internet 'a gift from God'. </w:t>
      </w:r>
      <w:r w:rsidRPr="00975FA4">
        <w:rPr>
          <w:rFonts w:ascii="Times New Roman" w:hAnsi="Times New Roman" w:cs="Times New Roman"/>
          <w:i/>
          <w:iCs/>
        </w:rPr>
        <w:t xml:space="preserve">The </w:t>
      </w:r>
    </w:p>
    <w:p w14:paraId="49BFFB6E" w14:textId="4BCFDF6D"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i/>
          <w:iCs/>
        </w:rPr>
        <w:t>Washington Post</w:t>
      </w:r>
      <w:r w:rsidRPr="00975FA4">
        <w:rPr>
          <w:rFonts w:ascii="Times New Roman" w:hAnsi="Times New Roman" w:cs="Times New Roman"/>
        </w:rPr>
        <w:t>. Retrieved from http://www.washingtonpost.com/blogs/the-switch/wp/2014/01/23/the-pope-calls-the-internet-a-gift-from-god/</w:t>
      </w:r>
    </w:p>
    <w:p w14:paraId="651D8A1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6128EC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Global Communications Monitor. (2013). Top Word of 2013. Retrieved from </w:t>
      </w:r>
    </w:p>
    <w:p w14:paraId="394894F7" w14:textId="3D5F899D"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rPr>
      </w:pPr>
      <w:r w:rsidRPr="00975FA4">
        <w:rPr>
          <w:rFonts w:ascii="Times New Roman" w:hAnsi="Times New Roman" w:cs="Times New Roman"/>
        </w:rPr>
        <w:t>http://www.languagemonitor.com/trending-words/404-is-the-top-word-toxic-politics-the-top-phrase-pope-francis-the-top-name-of-2013/</w:t>
      </w:r>
    </w:p>
    <w:p w14:paraId="30878912"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12501F9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Grabner-Kräuter, S. (2009). Web 2.0 Social networks: the role of trust. </w:t>
      </w:r>
      <w:r w:rsidRPr="00975FA4">
        <w:rPr>
          <w:rFonts w:ascii="Times New Roman" w:hAnsi="Times New Roman" w:cs="Times New Roman"/>
          <w:i/>
          <w:iCs/>
        </w:rPr>
        <w:t xml:space="preserve">Journal of Business </w:t>
      </w:r>
    </w:p>
    <w:p w14:paraId="5AA23A00" w14:textId="26D9683C"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iCs/>
        </w:rPr>
        <w:t>Ethics</w:t>
      </w:r>
      <w:r w:rsidRPr="00975FA4">
        <w:rPr>
          <w:rFonts w:ascii="Times New Roman" w:hAnsi="Times New Roman" w:cs="Times New Roman"/>
        </w:rPr>
        <w:t xml:space="preserve">, </w:t>
      </w:r>
      <w:r w:rsidRPr="00975FA4">
        <w:rPr>
          <w:rFonts w:ascii="Times New Roman" w:hAnsi="Times New Roman" w:cs="Times New Roman"/>
          <w:i/>
          <w:iCs/>
        </w:rPr>
        <w:t>90</w:t>
      </w:r>
      <w:r w:rsidRPr="00975FA4">
        <w:rPr>
          <w:rFonts w:ascii="Times New Roman" w:hAnsi="Times New Roman" w:cs="Times New Roman"/>
        </w:rPr>
        <w:t>(4), 505-522. doi:10.1007/s10551-010-0603-1</w:t>
      </w:r>
    </w:p>
    <w:p w14:paraId="1C97F04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732B9FD"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Greer, C., &amp; Ferguson, D. (2011). Using Twitter for promotion and branding: A content </w:t>
      </w:r>
    </w:p>
    <w:p w14:paraId="0BE90127" w14:textId="6015E591"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analysis of local television Twitter sites. </w:t>
      </w:r>
      <w:r w:rsidRPr="00975FA4">
        <w:rPr>
          <w:rFonts w:ascii="Times New Roman" w:hAnsi="Times New Roman" w:cs="Times New Roman"/>
          <w:i/>
          <w:iCs/>
        </w:rPr>
        <w:t>Journal of Broadcasting &amp; Electronic Media</w:t>
      </w:r>
      <w:r w:rsidRPr="00975FA4">
        <w:rPr>
          <w:rFonts w:ascii="Times New Roman" w:hAnsi="Times New Roman" w:cs="Times New Roman"/>
        </w:rPr>
        <w:t xml:space="preserve">, </w:t>
      </w:r>
      <w:r w:rsidRPr="00975FA4">
        <w:rPr>
          <w:rFonts w:ascii="Times New Roman" w:hAnsi="Times New Roman" w:cs="Times New Roman"/>
          <w:i/>
          <w:iCs/>
        </w:rPr>
        <w:t>55</w:t>
      </w:r>
      <w:r w:rsidRPr="00975FA4">
        <w:rPr>
          <w:rFonts w:ascii="Times New Roman" w:hAnsi="Times New Roman" w:cs="Times New Roman"/>
        </w:rPr>
        <w:t>(2), 198-214. Retrieved from DOI:10.1080/08838151.2011.570824</w:t>
      </w:r>
    </w:p>
    <w:p w14:paraId="04DDDB3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2FA5F8E"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Grunig, L., Grunig, J., &amp; Ehling, W. (1992). What is an effective organization? In J. E. </w:t>
      </w:r>
    </w:p>
    <w:p w14:paraId="4E304AC3" w14:textId="2A30940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Grunig, D. M. Dozier, W. P. Ehling, L. A. Grunig, F. C. Repper, &amp; J. White, </w:t>
      </w:r>
      <w:r w:rsidRPr="00975FA4">
        <w:rPr>
          <w:rFonts w:ascii="Times New Roman" w:hAnsi="Times New Roman" w:cs="Times New Roman"/>
          <w:i/>
          <w:iCs/>
        </w:rPr>
        <w:t xml:space="preserve">Excellence in public relations and communication management </w:t>
      </w:r>
      <w:r w:rsidRPr="00975FA4">
        <w:rPr>
          <w:rFonts w:ascii="Times New Roman" w:hAnsi="Times New Roman" w:cs="Times New Roman"/>
        </w:rPr>
        <w:t xml:space="preserve">(pp. 65–90). Hillsdale, NJ: Lawrence Erlbaum Associates, Inc. </w:t>
      </w:r>
    </w:p>
    <w:p w14:paraId="2DB0FCF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BBF8BB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Grunig, J., &amp; Huang, Y. (2000). From organizational effectiveness to relationship indicators: </w:t>
      </w:r>
    </w:p>
    <w:p w14:paraId="79E69A86" w14:textId="3E60DE60"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Antecedents of relationships, public relations strategies, and relationship outcomes. In J. A. Ledingham &amp; S. D. Bruning (Eds.), </w:t>
      </w:r>
      <w:r w:rsidRPr="00975FA4">
        <w:rPr>
          <w:rFonts w:ascii="Times New Roman" w:hAnsi="Times New Roman" w:cs="Times New Roman"/>
          <w:i/>
          <w:iCs/>
        </w:rPr>
        <w:t xml:space="preserve">Public relations as relationship management: A relational approach to public relations </w:t>
      </w:r>
      <w:r w:rsidRPr="00975FA4">
        <w:rPr>
          <w:rFonts w:ascii="Times New Roman" w:hAnsi="Times New Roman" w:cs="Times New Roman"/>
        </w:rPr>
        <w:t xml:space="preserve">(pp. 23–53). Mahwah, NJ: Lawrence Erlbaum Associates, Inc. </w:t>
      </w:r>
    </w:p>
    <w:p w14:paraId="1EC3095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0EA9EF9"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Hackett, C., Stonawski, M., Potančoková, M., Grim, B., &amp; Skirbekk, V. (2015). The future </w:t>
      </w:r>
    </w:p>
    <w:p w14:paraId="3B4AB982" w14:textId="53E19EAE"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size of religiously affiliated and unaffiliated populations. </w:t>
      </w:r>
      <w:r w:rsidRPr="00975FA4">
        <w:rPr>
          <w:rFonts w:ascii="Times New Roman" w:hAnsi="Times New Roman" w:cs="Times New Roman"/>
          <w:i/>
          <w:iCs/>
        </w:rPr>
        <w:t>Demographic Research</w:t>
      </w:r>
      <w:r w:rsidRPr="00975FA4">
        <w:rPr>
          <w:rFonts w:ascii="Times New Roman" w:hAnsi="Times New Roman" w:cs="Times New Roman"/>
        </w:rPr>
        <w:t xml:space="preserve">, </w:t>
      </w:r>
      <w:r w:rsidRPr="00975FA4">
        <w:rPr>
          <w:rFonts w:ascii="Times New Roman" w:hAnsi="Times New Roman" w:cs="Times New Roman"/>
          <w:i/>
          <w:iCs/>
        </w:rPr>
        <w:t>32</w:t>
      </w:r>
      <w:r w:rsidRPr="00975FA4">
        <w:rPr>
          <w:rFonts w:ascii="Times New Roman" w:hAnsi="Times New Roman" w:cs="Times New Roman"/>
        </w:rPr>
        <w:t>, 829-842. Retrieved from DOI: 10.4054/DemRes.2015.32.27</w:t>
      </w:r>
    </w:p>
    <w:p w14:paraId="3CBB74B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DF54EC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Hagan, J. (2011). Tweet Science; Twitter is building a machine to convert 140 characters. </w:t>
      </w:r>
      <w:r w:rsidRPr="00975FA4">
        <w:rPr>
          <w:rFonts w:ascii="Times New Roman" w:hAnsi="Times New Roman" w:cs="Times New Roman"/>
          <w:i/>
          <w:iCs/>
        </w:rPr>
        <w:t xml:space="preserve">NY </w:t>
      </w:r>
    </w:p>
    <w:p w14:paraId="7E7944B4" w14:textId="09EFB748" w:rsidR="008748EE" w:rsidRPr="00975FA4" w:rsidRDefault="008748EE" w:rsidP="006937C0">
      <w:pPr>
        <w:widowControl w:val="0"/>
        <w:autoSpaceDE w:val="0"/>
        <w:autoSpaceDN w:val="0"/>
        <w:adjustRightInd w:val="0"/>
        <w:spacing w:line="480" w:lineRule="auto"/>
        <w:ind w:firstLine="720"/>
        <w:rPr>
          <w:rStyle w:val="Hyperlink"/>
          <w:rFonts w:ascii="Times New Roman" w:hAnsi="Times New Roman" w:cs="Times New Roman"/>
          <w:color w:val="auto"/>
        </w:rPr>
      </w:pPr>
      <w:r w:rsidRPr="00975FA4">
        <w:rPr>
          <w:rFonts w:ascii="Times New Roman" w:hAnsi="Times New Roman" w:cs="Times New Roman"/>
          <w:i/>
          <w:iCs/>
        </w:rPr>
        <w:t>Mag</w:t>
      </w:r>
      <w:r w:rsidRPr="00975FA4">
        <w:rPr>
          <w:rFonts w:ascii="Times New Roman" w:hAnsi="Times New Roman" w:cs="Times New Roman"/>
        </w:rPr>
        <w:t>. Retrieved from http://nymag.com/news/media/twitter-2011-10/</w:t>
      </w:r>
    </w:p>
    <w:p w14:paraId="0D4D9E63"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732B2E33"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Han, S. (2010). Theorizing New Media: Reflexivity, Knowledge, and the Web 2.0. </w:t>
      </w:r>
    </w:p>
    <w:p w14:paraId="75C1EC24" w14:textId="5A985914" w:rsidR="008748EE" w:rsidRPr="00975FA4" w:rsidRDefault="008748EE" w:rsidP="006937C0">
      <w:pPr>
        <w:widowControl w:val="0"/>
        <w:autoSpaceDE w:val="0"/>
        <w:autoSpaceDN w:val="0"/>
        <w:adjustRightInd w:val="0"/>
        <w:spacing w:line="480" w:lineRule="auto"/>
        <w:ind w:left="720"/>
        <w:rPr>
          <w:rFonts w:ascii="Times New Roman" w:hAnsi="Times New Roman" w:cs="Times New Roman"/>
          <w:i/>
          <w:iCs/>
        </w:rPr>
      </w:pPr>
      <w:r w:rsidRPr="00975FA4">
        <w:rPr>
          <w:rFonts w:ascii="Times New Roman" w:hAnsi="Times New Roman" w:cs="Times New Roman"/>
          <w:i/>
          <w:iCs/>
        </w:rPr>
        <w:t>Sociological Inquiry</w:t>
      </w:r>
      <w:r w:rsidRPr="00975FA4">
        <w:rPr>
          <w:rFonts w:ascii="Times New Roman" w:hAnsi="Times New Roman" w:cs="Times New Roman"/>
        </w:rPr>
        <w:t xml:space="preserve">, </w:t>
      </w:r>
      <w:r w:rsidRPr="00975FA4">
        <w:rPr>
          <w:rFonts w:ascii="Times New Roman" w:hAnsi="Times New Roman" w:cs="Times New Roman"/>
          <w:i/>
          <w:iCs/>
        </w:rPr>
        <w:t>80</w:t>
      </w:r>
      <w:r w:rsidRPr="00975FA4">
        <w:rPr>
          <w:rFonts w:ascii="Times New Roman" w:hAnsi="Times New Roman" w:cs="Times New Roman"/>
        </w:rPr>
        <w:t>(2), 200-213. doi:10.1111/j.1475-682X.2010.00327.x</w:t>
      </w:r>
    </w:p>
    <w:p w14:paraId="2B8D196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D2E270B"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Harris, J., &amp; McCombs, M. (1972). The Interpersonal/Mass Communication Interface </w:t>
      </w:r>
    </w:p>
    <w:p w14:paraId="5F14C68E" w14:textId="3E9C8020"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Among Church Leaders. </w:t>
      </w:r>
      <w:r w:rsidRPr="00975FA4">
        <w:rPr>
          <w:rFonts w:ascii="Times New Roman" w:hAnsi="Times New Roman" w:cs="Times New Roman"/>
          <w:i/>
          <w:iCs/>
        </w:rPr>
        <w:t>Journal of Communication</w:t>
      </w:r>
      <w:r w:rsidRPr="00975FA4">
        <w:rPr>
          <w:rFonts w:ascii="Times New Roman" w:hAnsi="Times New Roman" w:cs="Times New Roman"/>
        </w:rPr>
        <w:t xml:space="preserve">, </w:t>
      </w:r>
      <w:r w:rsidRPr="00975FA4">
        <w:rPr>
          <w:rFonts w:ascii="Times New Roman" w:hAnsi="Times New Roman" w:cs="Times New Roman"/>
          <w:i/>
          <w:iCs/>
        </w:rPr>
        <w:t>22</w:t>
      </w:r>
      <w:r w:rsidRPr="00975FA4">
        <w:rPr>
          <w:rFonts w:ascii="Times New Roman" w:hAnsi="Times New Roman" w:cs="Times New Roman"/>
        </w:rPr>
        <w:t>(3), 254-262. Retrieved from DOI: 10.1111/j.1460-2466.1972.tb00151.x</w:t>
      </w:r>
    </w:p>
    <w:p w14:paraId="3B1227A1" w14:textId="77777777" w:rsidR="008748EE" w:rsidRPr="00975FA4" w:rsidRDefault="008748EE" w:rsidP="006937C0">
      <w:pPr>
        <w:spacing w:line="480" w:lineRule="auto"/>
        <w:rPr>
          <w:rFonts w:ascii="Times New Roman" w:hAnsi="Times New Roman" w:cs="Times New Roman"/>
        </w:rPr>
      </w:pPr>
    </w:p>
    <w:p w14:paraId="23A168FB" w14:textId="494435DB"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Haskell, D. (2011). </w:t>
      </w:r>
      <w:r w:rsidR="00B80BCD" w:rsidRPr="00975FA4">
        <w:rPr>
          <w:rFonts w:ascii="Times New Roman" w:hAnsi="Times New Roman" w:cs="Times New Roman"/>
        </w:rPr>
        <w:t>“</w:t>
      </w:r>
      <w:r w:rsidRPr="00975FA4">
        <w:rPr>
          <w:rFonts w:ascii="Times New Roman" w:hAnsi="Times New Roman" w:cs="Times New Roman"/>
        </w:rPr>
        <w:t>What we have here is a failure to communicate</w:t>
      </w:r>
      <w:r w:rsidR="00B80BCD" w:rsidRPr="00975FA4">
        <w:rPr>
          <w:rFonts w:ascii="Times New Roman" w:hAnsi="Times New Roman" w:cs="Times New Roman"/>
        </w:rPr>
        <w:t>”</w:t>
      </w:r>
      <w:r w:rsidRPr="00975FA4">
        <w:rPr>
          <w:rFonts w:ascii="Times New Roman" w:hAnsi="Times New Roman" w:cs="Times New Roman"/>
        </w:rPr>
        <w:t xml:space="preserve">: Same-Sex Marriage, </w:t>
      </w:r>
    </w:p>
    <w:p w14:paraId="4287107F" w14:textId="02453596"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Evangelicals, and the Canadian News Media. </w:t>
      </w:r>
      <w:r w:rsidRPr="00975FA4">
        <w:rPr>
          <w:rFonts w:ascii="Times New Roman" w:hAnsi="Times New Roman" w:cs="Times New Roman"/>
          <w:i/>
          <w:iCs/>
        </w:rPr>
        <w:t>Journal of Religion and Popular Culture</w:t>
      </w:r>
      <w:r w:rsidRPr="00975FA4">
        <w:rPr>
          <w:rFonts w:ascii="Times New Roman" w:hAnsi="Times New Roman" w:cs="Times New Roman"/>
        </w:rPr>
        <w:t xml:space="preserve">, </w:t>
      </w:r>
      <w:r w:rsidRPr="00975FA4">
        <w:rPr>
          <w:rFonts w:ascii="Times New Roman" w:hAnsi="Times New Roman" w:cs="Times New Roman"/>
          <w:i/>
          <w:iCs/>
        </w:rPr>
        <w:t>23</w:t>
      </w:r>
      <w:r w:rsidRPr="00975FA4">
        <w:rPr>
          <w:rFonts w:ascii="Times New Roman" w:hAnsi="Times New Roman" w:cs="Times New Roman"/>
        </w:rPr>
        <w:t>(3), 311-329. doi:10.3138/jrpc.23.3.311</w:t>
      </w:r>
    </w:p>
    <w:p w14:paraId="5290BD24" w14:textId="77777777" w:rsidR="008748EE" w:rsidRPr="00975FA4" w:rsidRDefault="008748EE" w:rsidP="006937C0">
      <w:pPr>
        <w:spacing w:line="480" w:lineRule="auto"/>
        <w:rPr>
          <w:rFonts w:ascii="Times New Roman" w:hAnsi="Times New Roman" w:cs="Times New Roman"/>
        </w:rPr>
      </w:pPr>
    </w:p>
    <w:p w14:paraId="34256B26"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Hon, L. (1997). What Have You Done For Me Lately? Exploring Effectiveness in Public </w:t>
      </w:r>
    </w:p>
    <w:p w14:paraId="15B4E23A" w14:textId="42A47934"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Relations. </w:t>
      </w:r>
      <w:r w:rsidRPr="00975FA4">
        <w:rPr>
          <w:rFonts w:ascii="Times New Roman" w:hAnsi="Times New Roman" w:cs="Times New Roman"/>
          <w:i/>
          <w:iCs/>
        </w:rPr>
        <w:t>Journal of Public Relations Research</w:t>
      </w:r>
      <w:r w:rsidRPr="00975FA4">
        <w:rPr>
          <w:rFonts w:ascii="Times New Roman" w:hAnsi="Times New Roman" w:cs="Times New Roman"/>
          <w:i/>
        </w:rPr>
        <w:t xml:space="preserve">, </w:t>
      </w:r>
      <w:r w:rsidRPr="00975FA4">
        <w:rPr>
          <w:rFonts w:ascii="Times New Roman" w:hAnsi="Times New Roman" w:cs="Times New Roman"/>
          <w:i/>
          <w:iCs/>
        </w:rPr>
        <w:t>9</w:t>
      </w:r>
      <w:r w:rsidRPr="00975FA4">
        <w:rPr>
          <w:rFonts w:ascii="Times New Roman" w:hAnsi="Times New Roman" w:cs="Times New Roman"/>
        </w:rPr>
        <w:t>(1), 1-30. Retrieved from http://web.b.ebscohost.com</w:t>
      </w:r>
    </w:p>
    <w:p w14:paraId="57577DDF" w14:textId="77777777" w:rsidR="008748EE" w:rsidRPr="00975FA4" w:rsidRDefault="008748EE" w:rsidP="006937C0">
      <w:pPr>
        <w:spacing w:line="480" w:lineRule="auto"/>
        <w:rPr>
          <w:rFonts w:ascii="Times New Roman" w:hAnsi="Times New Roman" w:cs="Times New Roman"/>
        </w:rPr>
      </w:pPr>
    </w:p>
    <w:p w14:paraId="1526C42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Hon, L., &amp; Grunig, J. (1999). Measuring relationships in public relations. </w:t>
      </w:r>
      <w:r w:rsidRPr="00975FA4">
        <w:rPr>
          <w:rFonts w:ascii="Times New Roman" w:hAnsi="Times New Roman" w:cs="Times New Roman"/>
          <w:i/>
          <w:iCs/>
        </w:rPr>
        <w:t xml:space="preserve">Institute for Public </w:t>
      </w:r>
    </w:p>
    <w:p w14:paraId="5284B3B2" w14:textId="0164E691"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rPr>
      </w:pPr>
      <w:r w:rsidRPr="00975FA4">
        <w:rPr>
          <w:rFonts w:ascii="Times New Roman" w:hAnsi="Times New Roman" w:cs="Times New Roman"/>
          <w:i/>
          <w:iCs/>
        </w:rPr>
        <w:t>Relations</w:t>
      </w:r>
      <w:r w:rsidRPr="00975FA4">
        <w:rPr>
          <w:rFonts w:ascii="Times New Roman" w:hAnsi="Times New Roman" w:cs="Times New Roman"/>
        </w:rPr>
        <w:t>. Retrieved from http://www.instituteforpr.org/wp-content/uploads/Guidelines_Measuring_Relationships.pdf</w:t>
      </w:r>
    </w:p>
    <w:p w14:paraId="47EE8BC8"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49EFC3C8"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Hong, H. (2013). Government websites and social media's influence on government-public </w:t>
      </w:r>
    </w:p>
    <w:p w14:paraId="25754283" w14:textId="0E36AA9F"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relationships.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39</w:t>
      </w:r>
      <w:r w:rsidRPr="00975FA4">
        <w:rPr>
          <w:rFonts w:ascii="Times New Roman" w:hAnsi="Times New Roman" w:cs="Times New Roman"/>
        </w:rPr>
        <w:t>(4), 346-356. doi:10.1016/j.pubrev.2013.07.007</w:t>
      </w:r>
    </w:p>
    <w:p w14:paraId="1E8560A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23C5CDE"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Hoover, S., &amp; Park, J. (2005). The Anthropology of Religious Meaning Making in the Digital </w:t>
      </w:r>
    </w:p>
    <w:p w14:paraId="7DDA9274" w14:textId="40C398F3"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 xml:space="preserve">Age. In </w:t>
      </w:r>
      <w:r w:rsidRPr="00975FA4">
        <w:rPr>
          <w:rFonts w:ascii="Times New Roman" w:hAnsi="Times New Roman" w:cs="Times New Roman"/>
          <w:i/>
          <w:iCs/>
        </w:rPr>
        <w:t>Media Anthropology</w:t>
      </w:r>
      <w:r w:rsidRPr="00975FA4">
        <w:rPr>
          <w:rFonts w:ascii="Times New Roman" w:hAnsi="Times New Roman" w:cs="Times New Roman"/>
        </w:rPr>
        <w:t xml:space="preserve"> (pp. 247-259). Thousand Oaks, CA: Sage Publications.</w:t>
      </w:r>
    </w:p>
    <w:p w14:paraId="4531628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40719C9"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Huang, Y. (2001). OPRA: A Cross-Cultural, Multiple-Item Scale for Measuring </w:t>
      </w:r>
    </w:p>
    <w:p w14:paraId="129DAE96" w14:textId="4F752FA7"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Organization-Public Relationships.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13</w:t>
      </w:r>
      <w:r w:rsidRPr="00975FA4">
        <w:rPr>
          <w:rFonts w:ascii="Times New Roman" w:hAnsi="Times New Roman" w:cs="Times New Roman"/>
        </w:rPr>
        <w:t>(1), 61-90. Retrieved from DOI:10.1207/S1532754XJPRR1301_4</w:t>
      </w:r>
    </w:p>
    <w:p w14:paraId="463F664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BC00F2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Huang, Y. (2001). Values of Public Relations: Effects on Organization-Public Relationships </w:t>
      </w:r>
    </w:p>
    <w:p w14:paraId="09440EC3" w14:textId="72130809"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Mediating Conflict Resolution.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13</w:t>
      </w:r>
      <w:r w:rsidRPr="00975FA4">
        <w:rPr>
          <w:rFonts w:ascii="Times New Roman" w:hAnsi="Times New Roman" w:cs="Times New Roman"/>
        </w:rPr>
        <w:t>(4), 265-301. Retrieved from DOI:10.1207/S1532754XJPRR1304_01</w:t>
      </w:r>
    </w:p>
    <w:p w14:paraId="12F6F53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8E5FCC0"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Huang, Y., &amp; Zhang, Y. (2013). Revisiting organization–public relations research over the </w:t>
      </w:r>
    </w:p>
    <w:p w14:paraId="2729A5BB" w14:textId="0A1E4405"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past decade: Theoretical concepts, measures, methodologies and challenges.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39</w:t>
      </w:r>
      <w:r w:rsidRPr="00975FA4">
        <w:rPr>
          <w:rFonts w:ascii="Times New Roman" w:hAnsi="Times New Roman" w:cs="Times New Roman"/>
        </w:rPr>
        <w:t>(1), 85-87. doi:10.1016/j.pubrev.2012.10.001</w:t>
      </w:r>
    </w:p>
    <w:p w14:paraId="03C7C89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C798A0E" w14:textId="77777777" w:rsidR="00214A33" w:rsidRPr="00975FA4" w:rsidRDefault="00214A33"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Interfaith Youth Core. (2015). About the Movement. Retrieved from </w:t>
      </w:r>
    </w:p>
    <w:p w14:paraId="3AEC84E1" w14:textId="46447534" w:rsidR="00214A33" w:rsidRPr="00975FA4" w:rsidRDefault="00214A33" w:rsidP="006937C0">
      <w:pPr>
        <w:widowControl w:val="0"/>
        <w:autoSpaceDE w:val="0"/>
        <w:autoSpaceDN w:val="0"/>
        <w:adjustRightInd w:val="0"/>
        <w:spacing w:line="480" w:lineRule="auto"/>
        <w:ind w:firstLine="720"/>
        <w:rPr>
          <w:rFonts w:ascii="Times New Roman" w:hAnsi="Times New Roman" w:cs="Times New Roman"/>
        </w:rPr>
      </w:pPr>
      <w:r w:rsidRPr="00975FA4">
        <w:t>https://www.ifyc.org/about</w:t>
      </w:r>
    </w:p>
    <w:p w14:paraId="1EB28282" w14:textId="77777777" w:rsidR="00214A33" w:rsidRPr="00975FA4" w:rsidRDefault="00214A33" w:rsidP="006937C0">
      <w:pPr>
        <w:widowControl w:val="0"/>
        <w:autoSpaceDE w:val="0"/>
        <w:autoSpaceDN w:val="0"/>
        <w:adjustRightInd w:val="0"/>
        <w:spacing w:line="480" w:lineRule="auto"/>
        <w:rPr>
          <w:rFonts w:ascii="Times New Roman" w:hAnsi="Times New Roman" w:cs="Times New Roman"/>
        </w:rPr>
      </w:pPr>
    </w:p>
    <w:p w14:paraId="2EA9A91E"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Jansen, B., Zhang, M., Sobel, K., &amp; Chowdury, A. (2009). Twitter power: Tweets as </w:t>
      </w:r>
    </w:p>
    <w:p w14:paraId="2267BBB3" w14:textId="3DC99E91"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electronic word of mouth. </w:t>
      </w:r>
      <w:r w:rsidRPr="00975FA4">
        <w:rPr>
          <w:rFonts w:ascii="Times New Roman" w:hAnsi="Times New Roman" w:cs="Times New Roman"/>
          <w:i/>
          <w:iCs/>
        </w:rPr>
        <w:t>Journal of the association for information science and technology</w:t>
      </w:r>
      <w:r w:rsidRPr="00975FA4">
        <w:rPr>
          <w:rFonts w:ascii="Times New Roman" w:hAnsi="Times New Roman" w:cs="Times New Roman"/>
        </w:rPr>
        <w:t xml:space="preserve">, </w:t>
      </w:r>
      <w:r w:rsidRPr="00975FA4">
        <w:rPr>
          <w:rFonts w:ascii="Times New Roman" w:hAnsi="Times New Roman" w:cs="Times New Roman"/>
          <w:i/>
          <w:iCs/>
        </w:rPr>
        <w:t>60</w:t>
      </w:r>
      <w:r w:rsidRPr="00975FA4">
        <w:rPr>
          <w:rFonts w:ascii="Times New Roman" w:hAnsi="Times New Roman" w:cs="Times New Roman"/>
        </w:rPr>
        <w:t>(11), 2169-2188. Retrieved from DOI: 10.1002/asi.21149</w:t>
      </w:r>
    </w:p>
    <w:p w14:paraId="0098904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5EB7911"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Jo, S., &amp; Kim, Y. (2003). The Effect of Web Characteristics on Relationship Building. </w:t>
      </w:r>
    </w:p>
    <w:p w14:paraId="77E2D95D" w14:textId="259047C3" w:rsidR="008748EE" w:rsidRPr="00975FA4" w:rsidRDefault="008748EE" w:rsidP="006937C0">
      <w:pPr>
        <w:spacing w:line="480" w:lineRule="auto"/>
        <w:ind w:left="720"/>
        <w:rPr>
          <w:rFonts w:ascii="Times New Roman" w:hAnsi="Times New Roman" w:cs="Times New Roman"/>
          <w:i/>
          <w:iCs/>
        </w:rPr>
      </w:pP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(3), 199-223. Retrieved from DOI:10.1207/S1532754XJPRR1503_1</w:t>
      </w:r>
    </w:p>
    <w:p w14:paraId="54B9B720" w14:textId="77777777" w:rsidR="008748EE" w:rsidRPr="00975FA4" w:rsidRDefault="008748EE" w:rsidP="006937C0">
      <w:pPr>
        <w:spacing w:line="480" w:lineRule="auto"/>
        <w:rPr>
          <w:rFonts w:ascii="Times New Roman" w:hAnsi="Times New Roman" w:cs="Times New Roman"/>
        </w:rPr>
      </w:pPr>
    </w:p>
    <w:p w14:paraId="406E7745"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Kang, S., &amp; Norton, H. (2004). Nonprofit organizations</w:t>
      </w:r>
      <w:r w:rsidR="00CE4829" w:rsidRPr="00975FA4">
        <w:rPr>
          <w:rFonts w:ascii="Times New Roman" w:hAnsi="Times New Roman" w:cs="Times New Roman"/>
        </w:rPr>
        <w:t>’</w:t>
      </w:r>
      <w:r w:rsidRPr="00975FA4">
        <w:rPr>
          <w:rFonts w:ascii="Times New Roman" w:hAnsi="Times New Roman" w:cs="Times New Roman"/>
        </w:rPr>
        <w:t xml:space="preserve"> use of the World Wide Web: are </w:t>
      </w:r>
    </w:p>
    <w:p w14:paraId="73B3330B" w14:textId="68E2720C"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they sufficiently fulfilling organizational goals?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30</w:t>
      </w:r>
      <w:r w:rsidRPr="00975FA4">
        <w:rPr>
          <w:rFonts w:ascii="Times New Roman" w:hAnsi="Times New Roman" w:cs="Times New Roman"/>
        </w:rPr>
        <w:t>(3), 279-284. doi:10.1016/j.pubrev.2004.04.002</w:t>
      </w:r>
    </w:p>
    <w:p w14:paraId="3CBA26D4" w14:textId="77777777" w:rsidR="008748EE" w:rsidRPr="00975FA4" w:rsidRDefault="008748EE" w:rsidP="006937C0">
      <w:pPr>
        <w:spacing w:line="480" w:lineRule="auto"/>
        <w:rPr>
          <w:rFonts w:ascii="Times New Roman" w:hAnsi="Times New Roman" w:cs="Times New Roman"/>
        </w:rPr>
      </w:pPr>
    </w:p>
    <w:p w14:paraId="219530C9"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Karlinsky, N., &amp; Woo, W. (2012). 'Why I Hate Religion, But Love Jesus' Creator Surprised </w:t>
      </w:r>
    </w:p>
    <w:p w14:paraId="4C707A57" w14:textId="2C40DC33"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by Critical Response Videos. Retrieved from http://abcnews.go.com/US/hate-religion-love-jesus-video-creator-surprised-critical/story?id=15543123</w:t>
      </w:r>
    </w:p>
    <w:p w14:paraId="121247F4" w14:textId="77777777" w:rsidR="008748EE" w:rsidRPr="00975FA4" w:rsidRDefault="008748EE" w:rsidP="006937C0">
      <w:pPr>
        <w:spacing w:line="480" w:lineRule="auto"/>
        <w:rPr>
          <w:rFonts w:ascii="Times New Roman" w:hAnsi="Times New Roman" w:cs="Times New Roman"/>
        </w:rPr>
      </w:pPr>
    </w:p>
    <w:p w14:paraId="265B5D9D" w14:textId="77777777" w:rsidR="008748EE" w:rsidRPr="00975FA4" w:rsidRDefault="008748EE" w:rsidP="006937C0">
      <w:pPr>
        <w:spacing w:line="480" w:lineRule="auto"/>
        <w:rPr>
          <w:rFonts w:ascii="Times New Roman" w:hAnsi="Times New Roman" w:cs="Times New Roman"/>
          <w:i/>
          <w:iCs/>
        </w:rPr>
      </w:pPr>
      <w:r w:rsidRPr="00975FA4">
        <w:rPr>
          <w:rFonts w:ascii="Times New Roman" w:hAnsi="Times New Roman" w:cs="Times New Roman"/>
        </w:rPr>
        <w:t xml:space="preserve">Kaylor, B. (2012). Cartoonish Claims: Editorial Cartoon Depictions of Religion. </w:t>
      </w:r>
      <w:r w:rsidRPr="00975FA4">
        <w:rPr>
          <w:rFonts w:ascii="Times New Roman" w:hAnsi="Times New Roman" w:cs="Times New Roman"/>
          <w:i/>
          <w:iCs/>
        </w:rPr>
        <w:t xml:space="preserve">Mass </w:t>
      </w:r>
    </w:p>
    <w:p w14:paraId="625F2824" w14:textId="1A232934"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i/>
          <w:iCs/>
        </w:rPr>
        <w:t>Communication &amp; Society</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(2), 245-260. doi:10.1080/15205436.2011.566839</w:t>
      </w:r>
    </w:p>
    <w:p w14:paraId="7793D85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37FF061"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Kelleher, T. (2009). Conversational Voice, Communicated Commitment, and Public </w:t>
      </w:r>
    </w:p>
    <w:p w14:paraId="7DE0B8E8" w14:textId="1E359BD9"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Relations Outcomes in Interactive Online Communication. </w:t>
      </w:r>
      <w:r w:rsidRPr="00975FA4">
        <w:rPr>
          <w:rFonts w:ascii="Times New Roman" w:hAnsi="Times New Roman" w:cs="Times New Roman"/>
          <w:i/>
          <w:iCs/>
        </w:rPr>
        <w:t>Journal of Communication</w:t>
      </w:r>
      <w:r w:rsidRPr="00975FA4">
        <w:rPr>
          <w:rFonts w:ascii="Times New Roman" w:hAnsi="Times New Roman" w:cs="Times New Roman"/>
        </w:rPr>
        <w:t xml:space="preserve">, </w:t>
      </w:r>
      <w:r w:rsidRPr="00975FA4">
        <w:rPr>
          <w:rFonts w:ascii="Times New Roman" w:hAnsi="Times New Roman" w:cs="Times New Roman"/>
          <w:i/>
          <w:iCs/>
        </w:rPr>
        <w:t>59</w:t>
      </w:r>
      <w:r w:rsidRPr="00975FA4">
        <w:rPr>
          <w:rFonts w:ascii="Times New Roman" w:hAnsi="Times New Roman" w:cs="Times New Roman"/>
        </w:rPr>
        <w:t>(1), 172-188. Retrieved from DOI: 10.1111/j.1460-2466.2008.01410.x</w:t>
      </w:r>
    </w:p>
    <w:p w14:paraId="31229AF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7853B2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Kelleher, T., &amp; Miller, B. (2006). Organizational Blogs and the Human Voice: Relational </w:t>
      </w:r>
    </w:p>
    <w:p w14:paraId="17A09562" w14:textId="0D3B0C41"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Strategies and Relational Outcomes. </w:t>
      </w:r>
      <w:r w:rsidRPr="00975FA4">
        <w:rPr>
          <w:rFonts w:ascii="Times New Roman" w:hAnsi="Times New Roman" w:cs="Times New Roman"/>
          <w:i/>
          <w:iCs/>
        </w:rPr>
        <w:t>Journal of Computer-Mediated Communication</w:t>
      </w:r>
      <w:r w:rsidRPr="00975FA4">
        <w:rPr>
          <w:rFonts w:ascii="Times New Roman" w:hAnsi="Times New Roman" w:cs="Times New Roman"/>
        </w:rPr>
        <w:t xml:space="preserve">, </w:t>
      </w:r>
      <w:r w:rsidRPr="00975FA4">
        <w:rPr>
          <w:rFonts w:ascii="Times New Roman" w:hAnsi="Times New Roman" w:cs="Times New Roman"/>
          <w:i/>
          <w:iCs/>
        </w:rPr>
        <w:t>11</w:t>
      </w:r>
      <w:r w:rsidRPr="00975FA4">
        <w:rPr>
          <w:rFonts w:ascii="Times New Roman" w:hAnsi="Times New Roman" w:cs="Times New Roman"/>
        </w:rPr>
        <w:t>(2), 395-414. Retrieved from DOI: 10.1111/j.1083-6101.2006.00019.x</w:t>
      </w:r>
    </w:p>
    <w:p w14:paraId="068F904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D51DF39"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Kelleher, T., &amp; Sweetser, K. (2011). A survey of social media use, motivation and leadership </w:t>
      </w:r>
    </w:p>
    <w:p w14:paraId="4C9F4FDB" w14:textId="38ED5DBB"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among public relations practitioners.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37</w:t>
      </w:r>
      <w:r w:rsidRPr="00975FA4">
        <w:rPr>
          <w:rFonts w:ascii="Times New Roman" w:hAnsi="Times New Roman" w:cs="Times New Roman"/>
        </w:rPr>
        <w:t>(4), 425-428. doi:10.1016/j.pubrev.2011.08.010</w:t>
      </w:r>
    </w:p>
    <w:p w14:paraId="16C770C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531A87A"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Kent, M., &amp; Taylor, M. (1998). Building dialogic relationships through the world wide web. </w:t>
      </w:r>
    </w:p>
    <w:p w14:paraId="7C3D810A" w14:textId="5D19061E"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24</w:t>
      </w:r>
      <w:r w:rsidRPr="00975FA4">
        <w:rPr>
          <w:rFonts w:ascii="Times New Roman" w:hAnsi="Times New Roman" w:cs="Times New Roman"/>
        </w:rPr>
        <w:t>(3), 321-334. doi:10.1016/S0363-8111(99)80143-X</w:t>
      </w:r>
    </w:p>
    <w:p w14:paraId="5E8C502C" w14:textId="77777777" w:rsidR="008748EE" w:rsidRPr="00975FA4" w:rsidRDefault="008748EE" w:rsidP="006937C0">
      <w:pPr>
        <w:spacing w:line="480" w:lineRule="auto"/>
        <w:rPr>
          <w:rFonts w:ascii="Times New Roman" w:hAnsi="Times New Roman" w:cs="Times New Roman"/>
        </w:rPr>
      </w:pPr>
    </w:p>
    <w:p w14:paraId="240C96C6"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Khang, H., Ki, E., &amp; Ye, L. (2012). Social Media Research in Advertising, Communication, </w:t>
      </w:r>
    </w:p>
    <w:p w14:paraId="47EC856B" w14:textId="1200F6A9"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Marketing, and Public Relations, 1997–2010. </w:t>
      </w:r>
      <w:r w:rsidRPr="00975FA4">
        <w:rPr>
          <w:rFonts w:ascii="Times New Roman" w:hAnsi="Times New Roman" w:cs="Times New Roman"/>
          <w:i/>
          <w:iCs/>
        </w:rPr>
        <w:t>Journalism &amp; Mass Communication Quarterly</w:t>
      </w:r>
      <w:r w:rsidRPr="00975FA4">
        <w:rPr>
          <w:rFonts w:ascii="Times New Roman" w:hAnsi="Times New Roman" w:cs="Times New Roman"/>
        </w:rPr>
        <w:t xml:space="preserve">, </w:t>
      </w:r>
      <w:r w:rsidRPr="00975FA4">
        <w:rPr>
          <w:rFonts w:ascii="Times New Roman" w:hAnsi="Times New Roman" w:cs="Times New Roman"/>
          <w:i/>
          <w:iCs/>
        </w:rPr>
        <w:t>89</w:t>
      </w:r>
      <w:r w:rsidRPr="00975FA4">
        <w:rPr>
          <w:rFonts w:ascii="Times New Roman" w:hAnsi="Times New Roman" w:cs="Times New Roman"/>
        </w:rPr>
        <w:t>(2), 279-298. doi: 10.1177/1077699012439853</w:t>
      </w:r>
    </w:p>
    <w:p w14:paraId="57C7471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A0364D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Kim, Y. (2001). Searching for the organization-public relationship: a valid and reliable </w:t>
      </w:r>
    </w:p>
    <w:p w14:paraId="13001D4C" w14:textId="7F4190AE"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instrument. </w:t>
      </w:r>
      <w:r w:rsidRPr="00975FA4">
        <w:rPr>
          <w:rFonts w:ascii="Times New Roman" w:hAnsi="Times New Roman" w:cs="Times New Roman"/>
          <w:i/>
          <w:iCs/>
        </w:rPr>
        <w:t>Journalism &amp; Mass Communications Quarterly</w:t>
      </w:r>
      <w:r w:rsidRPr="00975FA4">
        <w:rPr>
          <w:rFonts w:ascii="Times New Roman" w:hAnsi="Times New Roman" w:cs="Times New Roman"/>
        </w:rPr>
        <w:t xml:space="preserve">, </w:t>
      </w:r>
      <w:r w:rsidRPr="00975FA4">
        <w:rPr>
          <w:rFonts w:ascii="Times New Roman" w:hAnsi="Times New Roman" w:cs="Times New Roman"/>
          <w:i/>
          <w:iCs/>
        </w:rPr>
        <w:t>78</w:t>
      </w:r>
      <w:r w:rsidRPr="00975FA4">
        <w:rPr>
          <w:rFonts w:ascii="Times New Roman" w:hAnsi="Times New Roman" w:cs="Times New Roman"/>
        </w:rPr>
        <w:t>(4), 799-815. doi: 10.1177/107769900107800412</w:t>
      </w:r>
    </w:p>
    <w:p w14:paraId="0670A67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15862F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Kim, A., Hansen, H., Murphy, J., Richards, A., Duke, J., &amp; Allen, J. (2013). Methodological </w:t>
      </w:r>
    </w:p>
    <w:p w14:paraId="2AAE92AC" w14:textId="06D96C09"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considerations in analyzing Twitter data. </w:t>
      </w:r>
      <w:r w:rsidRPr="00975FA4">
        <w:rPr>
          <w:rFonts w:ascii="Times New Roman" w:hAnsi="Times New Roman" w:cs="Times New Roman"/>
          <w:i/>
          <w:iCs/>
        </w:rPr>
        <w:t>The Journal of the National Cancer Institute</w:t>
      </w:r>
      <w:r w:rsidRPr="00975FA4">
        <w:rPr>
          <w:rFonts w:ascii="Times New Roman" w:hAnsi="Times New Roman" w:cs="Times New Roman"/>
        </w:rPr>
        <w:t xml:space="preserve">, </w:t>
      </w:r>
      <w:r w:rsidRPr="00975FA4">
        <w:rPr>
          <w:rFonts w:ascii="Times New Roman" w:hAnsi="Times New Roman" w:cs="Times New Roman"/>
          <w:i/>
          <w:iCs/>
        </w:rPr>
        <w:t>47</w:t>
      </w:r>
      <w:r w:rsidRPr="00975FA4">
        <w:rPr>
          <w:rFonts w:ascii="Times New Roman" w:hAnsi="Times New Roman" w:cs="Times New Roman"/>
        </w:rPr>
        <w:t>, 140-146. doi: 10.1093/jncimonographs/lgt026</w:t>
      </w:r>
    </w:p>
    <w:p w14:paraId="063DA4D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87BBFA1"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Kim, D., Kim, J., &amp; Nam, Y. (2014). How does industry use social networking sites? An </w:t>
      </w:r>
    </w:p>
    <w:p w14:paraId="05EA2D45" w14:textId="7E7350A9"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analysis of corporate dialogic uses of Facebook, Twitter, YouTube, and LinkedIn by industry type. </w:t>
      </w:r>
      <w:r w:rsidRPr="00975FA4">
        <w:rPr>
          <w:rFonts w:ascii="Times New Roman" w:hAnsi="Times New Roman" w:cs="Times New Roman"/>
          <w:i/>
          <w:iCs/>
        </w:rPr>
        <w:t>Quality &amp; Quantity</w:t>
      </w:r>
      <w:r w:rsidRPr="00975FA4">
        <w:rPr>
          <w:rFonts w:ascii="Times New Roman" w:hAnsi="Times New Roman" w:cs="Times New Roman"/>
        </w:rPr>
        <w:t xml:space="preserve">, </w:t>
      </w:r>
      <w:r w:rsidRPr="00975FA4">
        <w:rPr>
          <w:rFonts w:ascii="Times New Roman" w:hAnsi="Times New Roman" w:cs="Times New Roman"/>
          <w:i/>
          <w:iCs/>
        </w:rPr>
        <w:t>48</w:t>
      </w:r>
      <w:r w:rsidRPr="00975FA4">
        <w:rPr>
          <w:rFonts w:ascii="Times New Roman" w:hAnsi="Times New Roman" w:cs="Times New Roman"/>
        </w:rPr>
        <w:t>(5), 2605-2614. Retrieved from DOI: 10.1007/s11135-013-9910-9</w:t>
      </w:r>
    </w:p>
    <w:p w14:paraId="03D75D07" w14:textId="77777777" w:rsidR="008748EE" w:rsidRPr="00975FA4" w:rsidRDefault="008748EE" w:rsidP="006937C0">
      <w:pPr>
        <w:spacing w:line="480" w:lineRule="auto"/>
        <w:rPr>
          <w:rFonts w:ascii="Times New Roman" w:hAnsi="Times New Roman" w:cs="Times New Roman"/>
        </w:rPr>
      </w:pPr>
    </w:p>
    <w:p w14:paraId="4744623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Kim, S., &amp; Lee, Y. (2007). New Functions of Internet Mediated Agenda-Setting: Agenda-</w:t>
      </w:r>
    </w:p>
    <w:p w14:paraId="7818886B" w14:textId="5FF2ECC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Rippling and Reversed Agenda Setting. </w:t>
      </w:r>
      <w:r w:rsidRPr="00975FA4">
        <w:rPr>
          <w:rFonts w:ascii="Times New Roman" w:hAnsi="Times New Roman" w:cs="Times New Roman"/>
          <w:i/>
          <w:iCs/>
        </w:rPr>
        <w:t>Korea Journalism Review</w:t>
      </w:r>
      <w:r w:rsidRPr="00975FA4">
        <w:rPr>
          <w:rFonts w:ascii="Times New Roman" w:hAnsi="Times New Roman" w:cs="Times New Roman"/>
        </w:rPr>
        <w:t xml:space="preserve">, </w:t>
      </w:r>
      <w:r w:rsidRPr="00975FA4">
        <w:rPr>
          <w:rFonts w:ascii="Times New Roman" w:hAnsi="Times New Roman" w:cs="Times New Roman"/>
          <w:i/>
          <w:iCs/>
        </w:rPr>
        <w:t>1</w:t>
      </w:r>
      <w:r w:rsidRPr="00975FA4">
        <w:rPr>
          <w:rFonts w:ascii="Times New Roman" w:hAnsi="Times New Roman" w:cs="Times New Roman"/>
        </w:rPr>
        <w:t>(2), 3-29. Retrieved from http://www.mediagaon.or.kr/common/jsp/download.jsp?path=KoreaBriefBoard&amp;fileName=WUHYWAAKPKUEGGN.pdf&amp;filerName=KJR_No02.pdf</w:t>
      </w:r>
    </w:p>
    <w:p w14:paraId="6036578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23C5F5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Kinney, J. (1995). Net Worth? Religion, cyberspace and the future. </w:t>
      </w:r>
      <w:r w:rsidRPr="00975FA4">
        <w:rPr>
          <w:rFonts w:ascii="Times New Roman" w:hAnsi="Times New Roman" w:cs="Times New Roman"/>
          <w:i/>
          <w:iCs/>
        </w:rPr>
        <w:t>Futures</w:t>
      </w:r>
      <w:r w:rsidRPr="00975FA4">
        <w:rPr>
          <w:rFonts w:ascii="Times New Roman" w:hAnsi="Times New Roman" w:cs="Times New Roman"/>
        </w:rPr>
        <w:t xml:space="preserve">, </w:t>
      </w:r>
      <w:r w:rsidRPr="00975FA4">
        <w:rPr>
          <w:rFonts w:ascii="Times New Roman" w:hAnsi="Times New Roman" w:cs="Times New Roman"/>
          <w:i/>
          <w:iCs/>
        </w:rPr>
        <w:t>27</w:t>
      </w:r>
      <w:r w:rsidRPr="00975FA4">
        <w:rPr>
          <w:rFonts w:ascii="Times New Roman" w:hAnsi="Times New Roman" w:cs="Times New Roman"/>
        </w:rPr>
        <w:t xml:space="preserve">(7), 763-776. </w:t>
      </w:r>
    </w:p>
    <w:p w14:paraId="1FC883D4" w14:textId="5121917F"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doi:10.1016/0016-3287(95)80007-V</w:t>
      </w:r>
    </w:p>
    <w:p w14:paraId="6A760ED1"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FD7A4A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Kiousis, S., Popescu, C., &amp; Mitrook, M. (2007). Understanding Influence on Corporate </w:t>
      </w:r>
    </w:p>
    <w:p w14:paraId="4E23479C" w14:textId="5ED3991E"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Reputation: An Examination of Public Relations Efforts, Media Coverage, Public Opinion, and Financial Performance From an Agenda- Building and Agenda-Setting Perspective.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19</w:t>
      </w:r>
      <w:r w:rsidRPr="00975FA4">
        <w:rPr>
          <w:rFonts w:ascii="Times New Roman" w:hAnsi="Times New Roman" w:cs="Times New Roman"/>
        </w:rPr>
        <w:t>(2), 147-165. doi:10.1080/10627260701290661</w:t>
      </w:r>
    </w:p>
    <w:p w14:paraId="3A7F03C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004F8F3"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Kluver, R., &amp; Cheong, P. H. (2007). Technological modernization, the Internet, and religion </w:t>
      </w:r>
    </w:p>
    <w:p w14:paraId="35C1273D" w14:textId="79CF3BD2"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 xml:space="preserve">in Singapore. </w:t>
      </w:r>
      <w:r w:rsidRPr="00975FA4">
        <w:rPr>
          <w:rFonts w:ascii="Times New Roman" w:hAnsi="Times New Roman" w:cs="Times New Roman"/>
          <w:i/>
        </w:rPr>
        <w:t>Journal of Computer-Mediated Communication, 12</w:t>
      </w:r>
      <w:r w:rsidRPr="00975FA4">
        <w:rPr>
          <w:rFonts w:ascii="Times New Roman" w:hAnsi="Times New Roman" w:cs="Times New Roman"/>
        </w:rPr>
        <w:t>(3): 1122-1142.</w:t>
      </w:r>
    </w:p>
    <w:p w14:paraId="4E0B143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54A8D5D"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Ku, G., Kaid, L., &amp; Pfau, M. (2003). The Impact of Web Site Campaigning on Traditional </w:t>
      </w:r>
    </w:p>
    <w:p w14:paraId="4DDA406F" w14:textId="543319C8"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News Media and Public Information Processing. </w:t>
      </w:r>
      <w:r w:rsidRPr="00975FA4">
        <w:rPr>
          <w:rFonts w:ascii="Times New Roman" w:hAnsi="Times New Roman" w:cs="Times New Roman"/>
          <w:i/>
          <w:iCs/>
        </w:rPr>
        <w:t>Journalism &amp; Mass Communication Quarterly</w:t>
      </w:r>
      <w:r w:rsidRPr="00975FA4">
        <w:rPr>
          <w:rFonts w:ascii="Times New Roman" w:hAnsi="Times New Roman" w:cs="Times New Roman"/>
        </w:rPr>
        <w:t xml:space="preserve">, </w:t>
      </w:r>
      <w:r w:rsidRPr="00975FA4">
        <w:rPr>
          <w:rFonts w:ascii="Times New Roman" w:hAnsi="Times New Roman" w:cs="Times New Roman"/>
          <w:i/>
          <w:iCs/>
        </w:rPr>
        <w:t>80</w:t>
      </w:r>
      <w:r w:rsidRPr="00975FA4">
        <w:rPr>
          <w:rFonts w:ascii="Times New Roman" w:hAnsi="Times New Roman" w:cs="Times New Roman"/>
        </w:rPr>
        <w:t>(3), 528-547. doi:10.1177/107769900308000304</w:t>
      </w:r>
    </w:p>
    <w:p w14:paraId="48E6BE7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CA0753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Larsen, E. (2000). Wired Churches, Wired Temples. </w:t>
      </w:r>
      <w:r w:rsidRPr="00975FA4">
        <w:rPr>
          <w:rFonts w:ascii="Times New Roman" w:hAnsi="Times New Roman" w:cs="Times New Roman"/>
          <w:i/>
          <w:iCs/>
        </w:rPr>
        <w:t>Pew Research Center</w:t>
      </w:r>
      <w:r w:rsidRPr="00975FA4">
        <w:rPr>
          <w:rFonts w:ascii="Times New Roman" w:hAnsi="Times New Roman" w:cs="Times New Roman"/>
        </w:rPr>
        <w:t xml:space="preserve">. Retrieved from </w:t>
      </w:r>
    </w:p>
    <w:p w14:paraId="572684EB" w14:textId="72BC94E4"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http://www.pewinternet.org/2000/12/20/wired-churches-wired-temples/</w:t>
      </w:r>
    </w:p>
    <w:p w14:paraId="7BC61E7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7A8E29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Larsen, E. (2001). Cyberfaith: How Americans pursue religion online. </w:t>
      </w:r>
      <w:r w:rsidRPr="00975FA4">
        <w:rPr>
          <w:rFonts w:ascii="Times New Roman" w:hAnsi="Times New Roman" w:cs="Times New Roman"/>
          <w:i/>
          <w:iCs/>
        </w:rPr>
        <w:t>Pew Research Center</w:t>
      </w:r>
      <w:r w:rsidRPr="00975FA4">
        <w:rPr>
          <w:rFonts w:ascii="Times New Roman" w:hAnsi="Times New Roman" w:cs="Times New Roman"/>
        </w:rPr>
        <w:t xml:space="preserve">. </w:t>
      </w:r>
    </w:p>
    <w:p w14:paraId="7A8B6EB4" w14:textId="07B73D4B"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Retrieved from http://www.pewinternet.org/2001/12/23/cyberfaith-how-americans-pursue-religion-online/</w:t>
      </w:r>
    </w:p>
    <w:p w14:paraId="5222E78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622489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Ledingham, J. (2003). Explicating Relationship Management as a general theory of public </w:t>
      </w:r>
    </w:p>
    <w:p w14:paraId="2017F9EF" w14:textId="0C474171"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relations.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(2), 181-198. Retrieved from DOI:10.1207/S1532754XJPRR1502_4</w:t>
      </w:r>
    </w:p>
    <w:p w14:paraId="52DC16E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4DF4A48"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Ledingham, J. (2006). Relationship Management: A general theory of public relations. In </w:t>
      </w:r>
    </w:p>
    <w:p w14:paraId="60673D8F" w14:textId="05315E10"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i/>
          <w:iCs/>
        </w:rPr>
      </w:pPr>
      <w:r w:rsidRPr="00975FA4">
        <w:rPr>
          <w:rFonts w:ascii="Times New Roman" w:hAnsi="Times New Roman" w:cs="Times New Roman"/>
          <w:i/>
          <w:iCs/>
        </w:rPr>
        <w:t>Public Relations Theory II</w:t>
      </w:r>
      <w:r w:rsidRPr="00975FA4">
        <w:rPr>
          <w:rFonts w:ascii="Times New Roman" w:hAnsi="Times New Roman" w:cs="Times New Roman"/>
        </w:rPr>
        <w:t xml:space="preserve"> (pp. 465-484). New York City, NY: Routledge.</w:t>
      </w:r>
    </w:p>
    <w:p w14:paraId="73B18624"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416A83A"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Ledingham, J., &amp; Bruning, S. (1998a). Relationship management in public relations: </w:t>
      </w:r>
    </w:p>
    <w:p w14:paraId="7C740232" w14:textId="34408593"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dimensions of an organization-public relationship.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24</w:t>
      </w:r>
      <w:r w:rsidRPr="00975FA4">
        <w:rPr>
          <w:rFonts w:ascii="Times New Roman" w:hAnsi="Times New Roman" w:cs="Times New Roman"/>
        </w:rPr>
        <w:t>(1), 55-65. doi:10.1016/S0363-8111(98)80020-9</w:t>
      </w:r>
    </w:p>
    <w:p w14:paraId="0985206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7A50F3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Ledingham, J., &amp; Bruning, S. (1998b). Organization</w:t>
      </w:r>
      <w:r w:rsidRPr="00975FA4">
        <w:rPr>
          <w:rFonts w:ascii="Myriad Arabic" w:hAnsi="Myriad Arabic" w:cs="Myriad Arabic" w:hint="eastAsia"/>
        </w:rPr>
        <w:t>‐</w:t>
      </w:r>
      <w:r w:rsidRPr="00975FA4">
        <w:rPr>
          <w:rFonts w:ascii="Times New Roman" w:hAnsi="Times New Roman" w:cs="Times New Roman"/>
        </w:rPr>
        <w:t xml:space="preserve">public relationships and consumer </w:t>
      </w:r>
    </w:p>
    <w:p w14:paraId="53386947" w14:textId="6246432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satisfaction: The role of relationships in the satisfaction mix. </w:t>
      </w:r>
      <w:r w:rsidRPr="00975FA4">
        <w:rPr>
          <w:rFonts w:ascii="Times New Roman" w:hAnsi="Times New Roman" w:cs="Times New Roman"/>
          <w:i/>
          <w:iCs/>
        </w:rPr>
        <w:t>Communication Research Reports</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(2), 198-208. Retrieved from DOI:10.1080/08824099809362114</w:t>
      </w:r>
    </w:p>
    <w:p w14:paraId="362BB78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4AFE319"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Ledingham, J., &amp; Bruning, S. (2000). Perceptions of relationships and evaluations of </w:t>
      </w:r>
    </w:p>
    <w:p w14:paraId="462CEE71" w14:textId="1AA82FEB"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satisfaction: an exploration of interaction.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26</w:t>
      </w:r>
      <w:r w:rsidRPr="00975FA4">
        <w:rPr>
          <w:rFonts w:ascii="Times New Roman" w:hAnsi="Times New Roman" w:cs="Times New Roman"/>
        </w:rPr>
        <w:t>(1), 85-95. doi:10.1016/S0363-8111(00)00032-1</w:t>
      </w:r>
    </w:p>
    <w:p w14:paraId="44C43F9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A65B48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Ledingham, J., Bruning, S., &amp; Wilson, L. (1999). Time as an Indicator of the Perceptions and </w:t>
      </w:r>
    </w:p>
    <w:p w14:paraId="37C76156" w14:textId="7ACAB1DF"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Behavior of Members of a Key Public: Monitoring and Predicting Organization-Public Relationships.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11</w:t>
      </w:r>
      <w:r w:rsidRPr="00975FA4">
        <w:rPr>
          <w:rFonts w:ascii="Times New Roman" w:hAnsi="Times New Roman" w:cs="Times New Roman"/>
        </w:rPr>
        <w:t>(2), 167-183. Retrieved from DOI:10.1207/s1532754xjprr1102_04</w:t>
      </w:r>
    </w:p>
    <w:p w14:paraId="034AED25" w14:textId="77777777" w:rsidR="00214A33" w:rsidRPr="00975FA4" w:rsidRDefault="00214A33" w:rsidP="006937C0">
      <w:pPr>
        <w:widowControl w:val="0"/>
        <w:autoSpaceDE w:val="0"/>
        <w:autoSpaceDN w:val="0"/>
        <w:adjustRightInd w:val="0"/>
        <w:spacing w:line="480" w:lineRule="auto"/>
        <w:ind w:left="720"/>
        <w:rPr>
          <w:rFonts w:ascii="Times New Roman" w:hAnsi="Times New Roman" w:cs="Times New Roman"/>
        </w:rPr>
      </w:pPr>
    </w:p>
    <w:p w14:paraId="3E980443" w14:textId="77777777" w:rsidR="00214A33" w:rsidRPr="00975FA4" w:rsidRDefault="00214A33"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Legatum Institute. (2015) Dalai Lama Accepts Legatum Institute Invitation for Joint Work </w:t>
      </w:r>
    </w:p>
    <w:p w14:paraId="6C785A2A" w14:textId="32B72377" w:rsidR="00214A33" w:rsidRPr="00975FA4" w:rsidRDefault="00214A33"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on Ethics and Public Policy. Retrieved from http://www.li.com/about/press-releases/dalai-lama-accepts-legatum-institute-invitation-for-joint-work-on-ethics-and-public-policy</w:t>
      </w:r>
    </w:p>
    <w:p w14:paraId="76EDFAE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92D5C97"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Lichterman, P. (2008). Religion and the Construction of Civic Identity. </w:t>
      </w:r>
      <w:r w:rsidRPr="00975FA4">
        <w:rPr>
          <w:rFonts w:ascii="Times New Roman" w:hAnsi="Times New Roman" w:cs="Times New Roman"/>
          <w:i/>
          <w:iCs/>
        </w:rPr>
        <w:t xml:space="preserve">American </w:t>
      </w:r>
    </w:p>
    <w:p w14:paraId="22BF67E1" w14:textId="4C45E7BE"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i/>
          <w:iCs/>
        </w:rPr>
      </w:pPr>
      <w:r w:rsidRPr="00975FA4">
        <w:rPr>
          <w:rFonts w:ascii="Times New Roman" w:hAnsi="Times New Roman" w:cs="Times New Roman"/>
          <w:i/>
          <w:iCs/>
        </w:rPr>
        <w:t>Sociological Review</w:t>
      </w:r>
      <w:r w:rsidRPr="00975FA4">
        <w:rPr>
          <w:rFonts w:ascii="Times New Roman" w:hAnsi="Times New Roman" w:cs="Times New Roman"/>
        </w:rPr>
        <w:t xml:space="preserve">, </w:t>
      </w:r>
      <w:r w:rsidRPr="00975FA4">
        <w:rPr>
          <w:rFonts w:ascii="Times New Roman" w:hAnsi="Times New Roman" w:cs="Times New Roman"/>
          <w:i/>
          <w:iCs/>
        </w:rPr>
        <w:t>73</w:t>
      </w:r>
      <w:r w:rsidRPr="00975FA4">
        <w:rPr>
          <w:rFonts w:ascii="Times New Roman" w:hAnsi="Times New Roman" w:cs="Times New Roman"/>
        </w:rPr>
        <w:t>(1), 83-104. doi: 10.1177/000312240807300105</w:t>
      </w:r>
    </w:p>
    <w:p w14:paraId="2400F53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A7F113E"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Liu, M. (2012). Dalai Lama, Twitter Rock Star: The Virtual Influence of His Holiness. </w:t>
      </w:r>
    </w:p>
    <w:p w14:paraId="53CCD81C" w14:textId="37C5448D"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Retrieved from http://www.thedailybeast.com/articles/2012/08/06/dalai-lama-twitter-rockstar-the-virtual-influence-of-his-holiness.html</w:t>
      </w:r>
    </w:p>
    <w:p w14:paraId="748B97C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686F783"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Liu, Y., &amp; Shrum, L. (2002). What is Interactivity and is it Always Such a Good Thing? </w:t>
      </w:r>
    </w:p>
    <w:p w14:paraId="2A4B169F" w14:textId="12D237EE"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Implications of Definition, Person, and Situation for the Influence of Interactivity on Advertising Effectiveness. </w:t>
      </w:r>
      <w:r w:rsidRPr="00975FA4">
        <w:rPr>
          <w:rFonts w:ascii="Times New Roman" w:hAnsi="Times New Roman" w:cs="Times New Roman"/>
          <w:i/>
          <w:iCs/>
        </w:rPr>
        <w:t>Journal of Advertising</w:t>
      </w:r>
      <w:r w:rsidRPr="00975FA4">
        <w:rPr>
          <w:rFonts w:ascii="Times New Roman" w:hAnsi="Times New Roman" w:cs="Times New Roman"/>
        </w:rPr>
        <w:t xml:space="preserve">, </w:t>
      </w:r>
      <w:r w:rsidRPr="00975FA4">
        <w:rPr>
          <w:rFonts w:ascii="Times New Roman" w:hAnsi="Times New Roman" w:cs="Times New Roman"/>
          <w:i/>
          <w:iCs/>
        </w:rPr>
        <w:t>31</w:t>
      </w:r>
      <w:r w:rsidRPr="00975FA4">
        <w:rPr>
          <w:rFonts w:ascii="Times New Roman" w:hAnsi="Times New Roman" w:cs="Times New Roman"/>
        </w:rPr>
        <w:t>(4), 53-64. Retrieved from DOI:10.1080/00913367.2002.10673685</w:t>
      </w:r>
    </w:p>
    <w:p w14:paraId="1DAF9D84" w14:textId="77777777" w:rsidR="008748EE" w:rsidRPr="00975FA4" w:rsidRDefault="008748EE" w:rsidP="006937C0">
      <w:pPr>
        <w:spacing w:line="480" w:lineRule="auto"/>
        <w:rPr>
          <w:rFonts w:ascii="Times New Roman" w:hAnsi="Times New Roman" w:cs="Times New Roman"/>
        </w:rPr>
      </w:pPr>
    </w:p>
    <w:p w14:paraId="25B8690C"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Llorens, I. (2012). 'Why I Hate Religion But Love Jesus' Creates Controversy On YouTube. </w:t>
      </w:r>
    </w:p>
    <w:p w14:paraId="753A9CED" w14:textId="27757075"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Retrieved from http://www.huffingtonpost.com/2012/01/12/why-i-hate-religion-but-love-jesus_n_1202407.html</w:t>
      </w:r>
    </w:p>
    <w:p w14:paraId="64A3375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F88A84E"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Lovejoy, K., Waters, R., &amp; Saxton, G. (2012). Engaging stakeholders through Twitter: How </w:t>
      </w:r>
    </w:p>
    <w:p w14:paraId="648EFF90" w14:textId="08AD8059"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nonprofit organizations are getting more out of 140 characters or less.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38</w:t>
      </w:r>
      <w:r w:rsidRPr="00975FA4">
        <w:rPr>
          <w:rFonts w:ascii="Times New Roman" w:hAnsi="Times New Roman" w:cs="Times New Roman"/>
        </w:rPr>
        <w:t>(2), 13-318. doi:10.1016/j.pubrev.2012.01.005</w:t>
      </w:r>
    </w:p>
    <w:p w14:paraId="5CEF13E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88DD35E"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Lowery, S., &amp; DeFleur, M. (1983). </w:t>
      </w:r>
      <w:r w:rsidRPr="00975FA4">
        <w:rPr>
          <w:rFonts w:ascii="Times New Roman" w:hAnsi="Times New Roman" w:cs="Times New Roman"/>
          <w:i/>
          <w:iCs/>
        </w:rPr>
        <w:t>Milestones in mass communication research</w:t>
      </w:r>
      <w:r w:rsidRPr="00975FA4">
        <w:rPr>
          <w:rFonts w:ascii="Times New Roman" w:hAnsi="Times New Roman" w:cs="Times New Roman"/>
        </w:rPr>
        <w:t xml:space="preserve">. New York, </w:t>
      </w:r>
    </w:p>
    <w:p w14:paraId="5ADC320E" w14:textId="43F2610A"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NY: Longman.</w:t>
      </w:r>
    </w:p>
    <w:p w14:paraId="4C791D7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1E8AE3A"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Macale, S. (2011). Dalai Lama and Archbishop Desmond Tutu to Hangout on Google+. </w:t>
      </w:r>
    </w:p>
    <w:p w14:paraId="5D6BA0DD" w14:textId="1DD12007"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Retrieved from http://thenextweb.com/google/2011/10/07/dalai-lama-and-archbishop-dismond-tutu-to-hangout-on-google/</w:t>
      </w:r>
    </w:p>
    <w:p w14:paraId="0507213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D9125A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rPr>
      </w:pPr>
      <w:r w:rsidRPr="00975FA4">
        <w:rPr>
          <w:rFonts w:ascii="Times New Roman" w:hAnsi="Times New Roman" w:cs="Times New Roman"/>
        </w:rPr>
        <w:t xml:space="preserve">Malphurs, A., &amp; Malphurs, M. (2003). </w:t>
      </w:r>
      <w:r w:rsidRPr="00975FA4">
        <w:rPr>
          <w:rFonts w:ascii="Times New Roman" w:hAnsi="Times New Roman" w:cs="Times New Roman"/>
          <w:i/>
        </w:rPr>
        <w:t>Church next: Using the Internet to Maximize</w:t>
      </w:r>
    </w:p>
    <w:p w14:paraId="445E2AC5" w14:textId="77777777"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rPr>
        <w:t xml:space="preserve">Your Ministry. </w:t>
      </w:r>
      <w:r w:rsidRPr="00975FA4">
        <w:rPr>
          <w:rFonts w:ascii="Times New Roman" w:hAnsi="Times New Roman" w:cs="Times New Roman"/>
        </w:rPr>
        <w:t>Grand Rapids, MI: Kregel Publications.</w:t>
      </w:r>
    </w:p>
    <w:p w14:paraId="6B9B9CE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1734178"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Manheim, J., &amp; Albritton, R. (1984). Changing National images: international public </w:t>
      </w:r>
    </w:p>
    <w:p w14:paraId="4BDF6C36" w14:textId="0DA3439B"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u w:val="none"/>
        </w:rPr>
      </w:pPr>
      <w:r w:rsidRPr="00975FA4">
        <w:rPr>
          <w:rFonts w:ascii="Times New Roman" w:hAnsi="Times New Roman" w:cs="Times New Roman"/>
        </w:rPr>
        <w:t xml:space="preserve">relations and media agenda setting. </w:t>
      </w:r>
      <w:r w:rsidRPr="00975FA4">
        <w:rPr>
          <w:rFonts w:ascii="Times New Roman" w:hAnsi="Times New Roman" w:cs="Times New Roman"/>
          <w:i/>
          <w:iCs/>
        </w:rPr>
        <w:t>The American Political Science Review</w:t>
      </w:r>
      <w:r w:rsidRPr="00975FA4">
        <w:rPr>
          <w:rFonts w:ascii="Times New Roman" w:hAnsi="Times New Roman" w:cs="Times New Roman"/>
        </w:rPr>
        <w:t xml:space="preserve">, </w:t>
      </w:r>
      <w:r w:rsidRPr="00975FA4">
        <w:rPr>
          <w:rFonts w:ascii="Times New Roman" w:hAnsi="Times New Roman" w:cs="Times New Roman"/>
          <w:i/>
          <w:iCs/>
        </w:rPr>
        <w:t>78</w:t>
      </w:r>
      <w:r w:rsidRPr="00975FA4">
        <w:rPr>
          <w:rFonts w:ascii="Times New Roman" w:hAnsi="Times New Roman" w:cs="Times New Roman"/>
        </w:rPr>
        <w:t>(3), 641-657. Retrieved from http://www.jstor.org/stable/1961834</w:t>
      </w:r>
    </w:p>
    <w:p w14:paraId="55473E3D"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6170884C"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McCombs, M. (1977). Agenda setting function of mass media. </w:t>
      </w:r>
      <w:r w:rsidRPr="00975FA4">
        <w:rPr>
          <w:rFonts w:ascii="Times New Roman" w:hAnsi="Times New Roman" w:cs="Times New Roman"/>
          <w:i/>
          <w:iCs/>
        </w:rPr>
        <w:t>Public Relations Review</w:t>
      </w:r>
      <w:r w:rsidRPr="00975FA4">
        <w:rPr>
          <w:rFonts w:ascii="Times New Roman" w:hAnsi="Times New Roman" w:cs="Times New Roman"/>
        </w:rPr>
        <w:t xml:space="preserve">, </w:t>
      </w:r>
    </w:p>
    <w:p w14:paraId="292B9635" w14:textId="3529C4C5"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iCs/>
        </w:rPr>
        <w:t>3</w:t>
      </w:r>
      <w:r w:rsidRPr="00975FA4">
        <w:rPr>
          <w:rFonts w:ascii="Times New Roman" w:hAnsi="Times New Roman" w:cs="Times New Roman"/>
        </w:rPr>
        <w:t>(4), 89-95. doi:10.1016/S0363-8111(77)80008-8</w:t>
      </w:r>
    </w:p>
    <w:p w14:paraId="082E464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90408F9"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McCombs, M. (1992). Explorers and Surveyors: expanding strategies for agenda-setting </w:t>
      </w:r>
    </w:p>
    <w:p w14:paraId="7249B44D" w14:textId="4AD90A5A"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 xml:space="preserve">research. </w:t>
      </w:r>
      <w:r w:rsidRPr="00975FA4">
        <w:rPr>
          <w:rFonts w:ascii="Times New Roman" w:hAnsi="Times New Roman" w:cs="Times New Roman"/>
          <w:i/>
          <w:iCs/>
        </w:rPr>
        <w:t>Journalism Quarterly</w:t>
      </w:r>
      <w:r w:rsidRPr="00975FA4">
        <w:rPr>
          <w:rFonts w:ascii="Times New Roman" w:hAnsi="Times New Roman" w:cs="Times New Roman"/>
        </w:rPr>
        <w:t xml:space="preserve">, </w:t>
      </w:r>
      <w:r w:rsidRPr="00975FA4">
        <w:rPr>
          <w:rFonts w:ascii="Times New Roman" w:hAnsi="Times New Roman" w:cs="Times New Roman"/>
          <w:i/>
          <w:iCs/>
        </w:rPr>
        <w:t>69</w:t>
      </w:r>
      <w:r w:rsidRPr="00975FA4">
        <w:rPr>
          <w:rFonts w:ascii="Times New Roman" w:hAnsi="Times New Roman" w:cs="Times New Roman"/>
        </w:rPr>
        <w:t>(4), 813-824. doi:10.1177/107769909206900402</w:t>
      </w:r>
    </w:p>
    <w:p w14:paraId="1096F0E0"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18926997" w14:textId="77777777" w:rsidR="00A759E5" w:rsidRPr="00975FA4" w:rsidRDefault="008748EE" w:rsidP="006937C0">
      <w:pPr>
        <w:spacing w:line="480" w:lineRule="auto"/>
        <w:rPr>
          <w:rFonts w:ascii="Times New Roman" w:hAnsi="Times New Roman" w:cs="Times New Roman"/>
          <w:i/>
          <w:iCs/>
        </w:rPr>
      </w:pPr>
      <w:r w:rsidRPr="00975FA4">
        <w:rPr>
          <w:rFonts w:ascii="Times New Roman" w:hAnsi="Times New Roman" w:cs="Times New Roman"/>
        </w:rPr>
        <w:t xml:space="preserve">McCombs, M. (2005). A Look at Agenda-setting: past, present and future. </w:t>
      </w:r>
      <w:r w:rsidRPr="00975FA4">
        <w:rPr>
          <w:rFonts w:ascii="Times New Roman" w:hAnsi="Times New Roman" w:cs="Times New Roman"/>
          <w:i/>
          <w:iCs/>
        </w:rPr>
        <w:t xml:space="preserve">Journalism </w:t>
      </w:r>
    </w:p>
    <w:p w14:paraId="09A38171" w14:textId="43E97A3B"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i/>
          <w:iCs/>
        </w:rPr>
        <w:t>Studies</w:t>
      </w:r>
      <w:r w:rsidRPr="00975FA4">
        <w:rPr>
          <w:rFonts w:ascii="Times New Roman" w:hAnsi="Times New Roman" w:cs="Times New Roman"/>
        </w:rPr>
        <w:t xml:space="preserve">, </w:t>
      </w:r>
      <w:r w:rsidRPr="00975FA4">
        <w:rPr>
          <w:rFonts w:ascii="Times New Roman" w:hAnsi="Times New Roman" w:cs="Times New Roman"/>
          <w:i/>
          <w:iCs/>
        </w:rPr>
        <w:t>6</w:t>
      </w:r>
      <w:r w:rsidRPr="00975FA4">
        <w:rPr>
          <w:rFonts w:ascii="Times New Roman" w:hAnsi="Times New Roman" w:cs="Times New Roman"/>
        </w:rPr>
        <w:t>(4), 543-557. Retrieved from DOI:10.1080/14616700500250438</w:t>
      </w:r>
    </w:p>
    <w:p w14:paraId="60A98B24"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29C0C198"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McCombs, M., &amp; Shaw, D. (1972). The Agenda-Setting Function of Mass Media. </w:t>
      </w:r>
      <w:r w:rsidRPr="00975FA4">
        <w:rPr>
          <w:rFonts w:ascii="Times New Roman" w:hAnsi="Times New Roman" w:cs="Times New Roman"/>
          <w:i/>
          <w:iCs/>
        </w:rPr>
        <w:t xml:space="preserve">The Public </w:t>
      </w:r>
    </w:p>
    <w:p w14:paraId="634BBBAB" w14:textId="74C8014B" w:rsidR="008748EE" w:rsidRPr="00975FA4" w:rsidRDefault="008748EE" w:rsidP="006937C0">
      <w:pPr>
        <w:widowControl w:val="0"/>
        <w:autoSpaceDE w:val="0"/>
        <w:autoSpaceDN w:val="0"/>
        <w:adjustRightInd w:val="0"/>
        <w:spacing w:line="480" w:lineRule="auto"/>
        <w:ind w:left="720"/>
        <w:rPr>
          <w:rFonts w:ascii="Times New Roman" w:hAnsi="Times New Roman" w:cs="Times New Roman"/>
          <w:u w:val="single"/>
        </w:rPr>
      </w:pPr>
      <w:r w:rsidRPr="00975FA4">
        <w:rPr>
          <w:rFonts w:ascii="Times New Roman" w:hAnsi="Times New Roman" w:cs="Times New Roman"/>
          <w:i/>
          <w:iCs/>
        </w:rPr>
        <w:t>Opinion Quarterly</w:t>
      </w:r>
      <w:r w:rsidRPr="00975FA4">
        <w:rPr>
          <w:rFonts w:ascii="Times New Roman" w:hAnsi="Times New Roman" w:cs="Times New Roman"/>
        </w:rPr>
        <w:t xml:space="preserve">, </w:t>
      </w:r>
      <w:r w:rsidRPr="00975FA4">
        <w:rPr>
          <w:rFonts w:ascii="Times New Roman" w:hAnsi="Times New Roman" w:cs="Times New Roman"/>
          <w:i/>
          <w:iCs/>
        </w:rPr>
        <w:t>36</w:t>
      </w:r>
      <w:r w:rsidRPr="00975FA4">
        <w:rPr>
          <w:rFonts w:ascii="Times New Roman" w:hAnsi="Times New Roman" w:cs="Times New Roman"/>
        </w:rPr>
        <w:t>(2), 176-187. Retrieved from http://www.jstor.org.ezproxy.lib.uh.edu/stable/2747787</w:t>
      </w:r>
    </w:p>
    <w:p w14:paraId="6B6B75EC"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01DDCEE2"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McCombs, M., Shaw, D., &amp; Weaver, D. (2014). New Directions in Agenda- Setting Theory </w:t>
      </w:r>
    </w:p>
    <w:p w14:paraId="1497C0AB" w14:textId="35567391"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u w:val="none"/>
        </w:rPr>
      </w:pPr>
      <w:r w:rsidRPr="00975FA4">
        <w:rPr>
          <w:rFonts w:ascii="Times New Roman" w:hAnsi="Times New Roman" w:cs="Times New Roman"/>
        </w:rPr>
        <w:t xml:space="preserve">and Research. </w:t>
      </w:r>
      <w:r w:rsidRPr="00975FA4">
        <w:rPr>
          <w:rFonts w:ascii="Times New Roman" w:hAnsi="Times New Roman" w:cs="Times New Roman"/>
          <w:i/>
          <w:iCs/>
        </w:rPr>
        <w:t>Mass Communication and Society</w:t>
      </w:r>
      <w:r w:rsidRPr="00975FA4">
        <w:rPr>
          <w:rFonts w:ascii="Times New Roman" w:hAnsi="Times New Roman" w:cs="Times New Roman"/>
        </w:rPr>
        <w:t xml:space="preserve">, </w:t>
      </w:r>
      <w:r w:rsidRPr="00975FA4">
        <w:rPr>
          <w:rFonts w:ascii="Times New Roman" w:hAnsi="Times New Roman" w:cs="Times New Roman"/>
          <w:i/>
          <w:iCs/>
        </w:rPr>
        <w:t>17</w:t>
      </w:r>
      <w:r w:rsidRPr="00975FA4">
        <w:rPr>
          <w:rFonts w:ascii="Times New Roman" w:hAnsi="Times New Roman" w:cs="Times New Roman"/>
        </w:rPr>
        <w:t>(6), 781-802. doi:10.1080/15205436.2014.964871</w:t>
      </w:r>
    </w:p>
    <w:p w14:paraId="1CC7232F"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093F0B1C" w14:textId="56D22EF5"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Meacham, J. (2012). TIME 100: The List: Timothy Dolan. Retrieved from </w:t>
      </w:r>
      <w:r w:rsidRPr="00975FA4">
        <w:tab/>
      </w:r>
      <w:r w:rsidRPr="00975FA4">
        <w:tab/>
      </w:r>
      <w:r w:rsidR="00A759E5" w:rsidRPr="00975FA4">
        <w:tab/>
      </w:r>
      <w:r w:rsidR="00A759E5" w:rsidRPr="00975FA4">
        <w:rPr>
          <w:rFonts w:ascii="Times New Roman" w:hAnsi="Times New Roman" w:cs="Times New Roman"/>
        </w:rPr>
        <w:t>http://content.time.com/time/specials/packages/article/0,28804,2111975_2111976_21</w:t>
      </w:r>
    </w:p>
    <w:p w14:paraId="1E9D8B5B" w14:textId="5299F727"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11989,00.html</w:t>
      </w:r>
    </w:p>
    <w:p w14:paraId="1CF7EE43"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u w:val="none"/>
        </w:rPr>
      </w:pPr>
    </w:p>
    <w:p w14:paraId="78C59281"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Meraz, S. (2009). Is There an Elite Hold? Traditional Media to Social Media Agenda Setting </w:t>
      </w:r>
    </w:p>
    <w:p w14:paraId="6E7C4FC3" w14:textId="4E925C98"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color w:val="auto"/>
          <w:u w:val="none"/>
        </w:rPr>
      </w:pPr>
      <w:r w:rsidRPr="00975FA4">
        <w:rPr>
          <w:rFonts w:ascii="Times New Roman" w:hAnsi="Times New Roman" w:cs="Times New Roman"/>
        </w:rPr>
        <w:t xml:space="preserve">Influence in Blog Networks. </w:t>
      </w:r>
      <w:r w:rsidRPr="00975FA4">
        <w:rPr>
          <w:rFonts w:ascii="Times New Roman" w:hAnsi="Times New Roman" w:cs="Times New Roman"/>
          <w:i/>
          <w:iCs/>
        </w:rPr>
        <w:t>Journal of Computer-Mediated Communication</w:t>
      </w:r>
      <w:r w:rsidRPr="00975FA4">
        <w:rPr>
          <w:rFonts w:ascii="Times New Roman" w:hAnsi="Times New Roman" w:cs="Times New Roman"/>
        </w:rPr>
        <w:t xml:space="preserve">, </w:t>
      </w:r>
      <w:r w:rsidRPr="00975FA4">
        <w:rPr>
          <w:rFonts w:ascii="Times New Roman" w:hAnsi="Times New Roman" w:cs="Times New Roman"/>
          <w:i/>
          <w:iCs/>
        </w:rPr>
        <w:t>14</w:t>
      </w:r>
      <w:r w:rsidRPr="00975FA4">
        <w:rPr>
          <w:rFonts w:ascii="Times New Roman" w:hAnsi="Times New Roman" w:cs="Times New Roman"/>
        </w:rPr>
        <w:t>, 682-707. doi:10.1111/j.1083-6101.2009.01458.x</w:t>
      </w:r>
    </w:p>
    <w:p w14:paraId="320CDA5C"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u w:val="none"/>
        </w:rPr>
      </w:pPr>
    </w:p>
    <w:p w14:paraId="710207D5"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Moore, R. (2008). Secular Spirituality/Mundane Media: One Newspaper</w:t>
      </w:r>
      <w:r w:rsidR="00CE4829" w:rsidRPr="00975FA4">
        <w:rPr>
          <w:rFonts w:ascii="Times New Roman" w:hAnsi="Times New Roman" w:cs="Times New Roman"/>
        </w:rPr>
        <w:t>’</w:t>
      </w:r>
      <w:r w:rsidRPr="00975FA4">
        <w:rPr>
          <w:rFonts w:ascii="Times New Roman" w:hAnsi="Times New Roman" w:cs="Times New Roman"/>
        </w:rPr>
        <w:t xml:space="preserve">s In-depth Coverage </w:t>
      </w:r>
    </w:p>
    <w:p w14:paraId="3221D244" w14:textId="75F358AF"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of Buddhism. </w:t>
      </w:r>
      <w:r w:rsidRPr="00975FA4">
        <w:rPr>
          <w:rFonts w:ascii="Times New Roman" w:hAnsi="Times New Roman" w:cs="Times New Roman"/>
          <w:i/>
          <w:iCs/>
        </w:rPr>
        <w:t>Journal of Media and Religion</w:t>
      </w:r>
      <w:r w:rsidRPr="00975FA4">
        <w:rPr>
          <w:rFonts w:ascii="Times New Roman" w:hAnsi="Times New Roman" w:cs="Times New Roman"/>
        </w:rPr>
        <w:t xml:space="preserve">, </w:t>
      </w:r>
      <w:r w:rsidRPr="00975FA4">
        <w:rPr>
          <w:rFonts w:ascii="Times New Roman" w:hAnsi="Times New Roman" w:cs="Times New Roman"/>
          <w:i/>
          <w:iCs/>
        </w:rPr>
        <w:t>7</w:t>
      </w:r>
      <w:r w:rsidRPr="00975FA4">
        <w:rPr>
          <w:rFonts w:ascii="Times New Roman" w:hAnsi="Times New Roman" w:cs="Times New Roman"/>
        </w:rPr>
        <w:t>(4), 231-255. doi:10.1080/15348420701626748</w:t>
      </w:r>
    </w:p>
    <w:p w14:paraId="568C422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007DC0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Musser, J., &amp; O'Reilly, T. (2007). Web 2.0 Principles and Best Practices. Retrieved from </w:t>
      </w:r>
    </w:p>
    <w:p w14:paraId="5DD3E9DA" w14:textId="58909FCE"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http://repo.mynooblife.org/.priv8/Ebook/Web%202.0%20Principles%20and%20Best%20Practices.pdf</w:t>
      </w:r>
    </w:p>
    <w:p w14:paraId="25BF35C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F4F829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Norris, P. (2003). </w:t>
      </w:r>
      <w:r w:rsidRPr="00975FA4">
        <w:rPr>
          <w:rFonts w:ascii="Times New Roman" w:hAnsi="Times New Roman" w:cs="Times New Roman"/>
          <w:i/>
          <w:iCs/>
        </w:rPr>
        <w:t xml:space="preserve">Digital Divide: Civic Engagement, Information Poverty, and the Internet </w:t>
      </w:r>
    </w:p>
    <w:p w14:paraId="337FB8A3" w14:textId="6850E19F"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iCs/>
        </w:rPr>
        <w:t>Worldwide</w:t>
      </w:r>
      <w:r w:rsidRPr="00975FA4">
        <w:rPr>
          <w:rFonts w:ascii="Times New Roman" w:hAnsi="Times New Roman" w:cs="Times New Roman"/>
        </w:rPr>
        <w:t>. Cambridge, UK: Cambridge University Press.</w:t>
      </w:r>
    </w:p>
    <w:p w14:paraId="45DB23C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8BC6172"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O'Connor, B., Balasubramanyan, R., Routledge, B., &amp; Smith, N. (2010, May). </w:t>
      </w:r>
      <w:r w:rsidRPr="00975FA4">
        <w:rPr>
          <w:rFonts w:ascii="Times New Roman" w:hAnsi="Times New Roman" w:cs="Times New Roman"/>
          <w:i/>
          <w:iCs/>
        </w:rPr>
        <w:t xml:space="preserve">From Tweets </w:t>
      </w:r>
    </w:p>
    <w:p w14:paraId="02F8459D" w14:textId="3DF31194" w:rsidR="008748EE" w:rsidRPr="00975FA4" w:rsidRDefault="008748EE" w:rsidP="006937C0">
      <w:pPr>
        <w:widowControl w:val="0"/>
        <w:autoSpaceDE w:val="0"/>
        <w:autoSpaceDN w:val="0"/>
        <w:adjustRightInd w:val="0"/>
        <w:spacing w:line="480" w:lineRule="auto"/>
        <w:ind w:left="720"/>
        <w:rPr>
          <w:rStyle w:val="Hyperlink"/>
          <w:rFonts w:ascii="Times New Roman" w:hAnsi="Times New Roman" w:cs="Times New Roman"/>
          <w:i/>
          <w:iCs/>
          <w:color w:val="auto"/>
          <w:u w:val="none"/>
        </w:rPr>
      </w:pPr>
      <w:r w:rsidRPr="00975FA4">
        <w:rPr>
          <w:rFonts w:ascii="Times New Roman" w:hAnsi="Times New Roman" w:cs="Times New Roman"/>
          <w:i/>
          <w:iCs/>
        </w:rPr>
        <w:t>to polls: Linking text sentiment to public opinion time series</w:t>
      </w:r>
      <w:r w:rsidRPr="00975FA4">
        <w:rPr>
          <w:rFonts w:ascii="Times New Roman" w:hAnsi="Times New Roman" w:cs="Times New Roman"/>
        </w:rPr>
        <w:t>. Paper presented at International AAAI Conference on Weblogs and Social Media, Washington, D.C. Retrieved from http://www.cs.cmu.edu/~nasmith/papers/oconnor+balasubramanyan+routledge+smith.icwsm10.pdf</w:t>
      </w:r>
    </w:p>
    <w:p w14:paraId="099353FB"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30E847E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O'Reilly, T. (2005). What is Web 2.0: Design patterns and business models for the next </w:t>
      </w:r>
    </w:p>
    <w:p w14:paraId="740983A6" w14:textId="5632D6F5"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generation. Retrieved from http://www.oreillynet.com/pub/a/oreilly/tim/news/2005/09/30/what-is-web-20.html</w:t>
      </w:r>
    </w:p>
    <w:p w14:paraId="2C0C625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76D47D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Oxford Dictionary. (2015). Language Matters. Retrieved May 2015, from </w:t>
      </w:r>
    </w:p>
    <w:p w14:paraId="7226906E" w14:textId="366B322B"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http://www.oxforddictionaries.com/us/definition/american_english/javascript#JavaScript</w:t>
      </w:r>
    </w:p>
    <w:p w14:paraId="4C7FB57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97074B6"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Paek, H., Hove, T., Jung, Y., &amp; Cole, R. (2013). Engagement across three social media </w:t>
      </w:r>
    </w:p>
    <w:p w14:paraId="5A61401D" w14:textId="7A3A42D4"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platforms: An exploratory study of a cause-related PR campaign.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39</w:t>
      </w:r>
      <w:r w:rsidRPr="00975FA4">
        <w:rPr>
          <w:rFonts w:ascii="Times New Roman" w:hAnsi="Times New Roman" w:cs="Times New Roman"/>
        </w:rPr>
        <w:t>(5), 526-533. doi:10.1016/j.pubrev.2013.09.013</w:t>
      </w:r>
    </w:p>
    <w:p w14:paraId="5FE586FA" w14:textId="77777777" w:rsidR="008748EE" w:rsidRPr="00975FA4" w:rsidRDefault="008748EE" w:rsidP="006937C0">
      <w:pPr>
        <w:spacing w:line="480" w:lineRule="auto"/>
        <w:rPr>
          <w:rFonts w:ascii="Times New Roman" w:hAnsi="Times New Roman" w:cs="Times New Roman"/>
        </w:rPr>
      </w:pPr>
    </w:p>
    <w:p w14:paraId="2D2D1965"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Park, H., &amp; Reber, B. (2008). Relationship building and the use of Web sites: How Fortune </w:t>
      </w:r>
    </w:p>
    <w:p w14:paraId="03781AFC" w14:textId="3633FF2D"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500 corporations use their Web sites to build relationships.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34</w:t>
      </w:r>
      <w:r w:rsidRPr="00975FA4">
        <w:rPr>
          <w:rFonts w:ascii="Times New Roman" w:hAnsi="Times New Roman" w:cs="Times New Roman"/>
        </w:rPr>
        <w:t>(4), 409-411. doi:10.1016/j.pubrev.2008.06.006</w:t>
      </w:r>
    </w:p>
    <w:p w14:paraId="31AFFA2F" w14:textId="77777777" w:rsidR="008748EE" w:rsidRPr="00975FA4" w:rsidRDefault="008748EE" w:rsidP="006937C0">
      <w:pPr>
        <w:spacing w:line="480" w:lineRule="auto"/>
        <w:rPr>
          <w:rFonts w:ascii="Times New Roman" w:hAnsi="Times New Roman" w:cs="Times New Roman"/>
        </w:rPr>
      </w:pPr>
    </w:p>
    <w:p w14:paraId="0BE12438"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Parr, B. (2010). The Dalai Lama Officially Joins Twitter. </w:t>
      </w:r>
      <w:r w:rsidRPr="00975FA4">
        <w:rPr>
          <w:rFonts w:ascii="Times New Roman" w:hAnsi="Times New Roman" w:cs="Times New Roman"/>
          <w:i/>
          <w:iCs/>
        </w:rPr>
        <w:t>Mashable</w:t>
      </w:r>
      <w:r w:rsidRPr="00975FA4">
        <w:rPr>
          <w:rFonts w:ascii="Times New Roman" w:hAnsi="Times New Roman" w:cs="Times New Roman"/>
        </w:rPr>
        <w:t xml:space="preserve">. Retrieved from </w:t>
      </w:r>
    </w:p>
    <w:p w14:paraId="471D9F3C" w14:textId="57372812"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http://mashable.com/2010/02/22/dalai-lama-twitter/</w:t>
      </w:r>
    </w:p>
    <w:p w14:paraId="5672A98C" w14:textId="77777777" w:rsidR="008748EE" w:rsidRPr="00975FA4" w:rsidRDefault="008748EE" w:rsidP="006937C0">
      <w:pPr>
        <w:spacing w:line="480" w:lineRule="auto"/>
        <w:rPr>
          <w:rFonts w:ascii="Times New Roman" w:hAnsi="Times New Roman" w:cs="Times New Roman"/>
        </w:rPr>
      </w:pPr>
    </w:p>
    <w:p w14:paraId="7A092F6D"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Pew Research Center. (2014). Religion and Electronic Media. Retrieved from </w:t>
      </w:r>
    </w:p>
    <w:p w14:paraId="07DF3728" w14:textId="1E7AEDF7" w:rsidR="008748EE" w:rsidRPr="00975FA4" w:rsidRDefault="00A759E5" w:rsidP="006937C0">
      <w:pPr>
        <w:spacing w:line="480" w:lineRule="auto"/>
        <w:ind w:firstLine="720"/>
        <w:rPr>
          <w:rFonts w:ascii="Times New Roman" w:hAnsi="Times New Roman" w:cs="Times New Roman"/>
        </w:rPr>
      </w:pPr>
      <w:r w:rsidRPr="00975FA4">
        <w:rPr>
          <w:rFonts w:ascii="Times New Roman" w:hAnsi="Times New Roman" w:cs="Times New Roman"/>
        </w:rPr>
        <w:t>http://www.pewforum.org/2014/11/06/religion-and-electronic-media/</w:t>
      </w:r>
    </w:p>
    <w:p w14:paraId="360D5791" w14:textId="77777777" w:rsidR="00A759E5" w:rsidRPr="00975FA4" w:rsidRDefault="00A759E5" w:rsidP="006937C0">
      <w:pPr>
        <w:spacing w:line="480" w:lineRule="auto"/>
        <w:ind w:firstLine="720"/>
        <w:rPr>
          <w:rFonts w:ascii="Times New Roman" w:hAnsi="Times New Roman" w:cs="Times New Roman"/>
        </w:rPr>
      </w:pPr>
    </w:p>
    <w:p w14:paraId="3325A1DC" w14:textId="210B13B7" w:rsidR="00A759E5" w:rsidRPr="00975FA4" w:rsidRDefault="00A759E5" w:rsidP="006937C0">
      <w:pPr>
        <w:spacing w:line="480" w:lineRule="auto"/>
        <w:rPr>
          <w:rFonts w:ascii="Times New Roman" w:hAnsi="Times New Roman" w:cs="Times New Roman"/>
        </w:rPr>
      </w:pPr>
      <w:r w:rsidRPr="00975FA4">
        <w:rPr>
          <w:rFonts w:ascii="Times New Roman" w:hAnsi="Times New Roman" w:cs="Times New Roman"/>
        </w:rPr>
        <w:t xml:space="preserve">Rice, D. (2015). The papal encyclical: What is an 'encyclical'? Retrieved 2015, from </w:t>
      </w:r>
    </w:p>
    <w:p w14:paraId="15767B08" w14:textId="60A2E93A" w:rsidR="00A759E5" w:rsidRPr="00975FA4" w:rsidRDefault="00A759E5" w:rsidP="006937C0">
      <w:pPr>
        <w:spacing w:line="480" w:lineRule="auto"/>
        <w:ind w:left="720"/>
        <w:rPr>
          <w:rFonts w:ascii="Times New Roman" w:hAnsi="Times New Roman" w:cs="Times New Roman"/>
        </w:rPr>
      </w:pPr>
      <w:r w:rsidRPr="00975FA4">
        <w:rPr>
          <w:rFonts w:ascii="Times New Roman" w:hAnsi="Times New Roman" w:cs="Times New Roman"/>
        </w:rPr>
        <w:t>http://www.usatoday.com/story/news/world/2015/06/16/pope-francis-encyclical/28814437/</w:t>
      </w:r>
    </w:p>
    <w:p w14:paraId="19539E19"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5AB7CA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Ritchey, K. (2015). </w:t>
      </w:r>
      <w:r w:rsidRPr="00975FA4">
        <w:rPr>
          <w:rFonts w:ascii="Times New Roman" w:hAnsi="Times New Roman" w:cs="Times New Roman"/>
          <w:i/>
          <w:iCs/>
        </w:rPr>
        <w:t xml:space="preserve">Number of Muslims Worldwide Expected to Nearly Equal Number of </w:t>
      </w:r>
    </w:p>
    <w:p w14:paraId="37E4F123" w14:textId="3EEDABA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i/>
          <w:iCs/>
        </w:rPr>
        <w:t>Christians by 2050; Religiously Unaffiliated Will Make Up Declining Share of World</w:t>
      </w:r>
      <w:r w:rsidR="00CE4829" w:rsidRPr="00975FA4">
        <w:rPr>
          <w:rFonts w:ascii="Times New Roman" w:hAnsi="Times New Roman" w:cs="Times New Roman"/>
          <w:i/>
          <w:iCs/>
        </w:rPr>
        <w:t>’</w:t>
      </w:r>
      <w:r w:rsidRPr="00975FA4">
        <w:rPr>
          <w:rFonts w:ascii="Times New Roman" w:hAnsi="Times New Roman" w:cs="Times New Roman"/>
          <w:i/>
          <w:iCs/>
        </w:rPr>
        <w:t>s Population</w:t>
      </w:r>
      <w:r w:rsidRPr="00975FA4">
        <w:rPr>
          <w:rFonts w:ascii="Times New Roman" w:hAnsi="Times New Roman" w:cs="Times New Roman"/>
        </w:rPr>
        <w:t>. Retrieved from Pew Research website: http://www.pewforum.org/2015/04/02/number-of-muslims-worldwide-expected-to-nearly-equal-number-of-christians-by-2050-religiously-unaffiliated-will-make-up-declining-share-of-worlds-population/</w:t>
      </w:r>
    </w:p>
    <w:p w14:paraId="65038D3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4A71724"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Rupp, W., &amp; Smith, A. (2002). A Study of the Interrelationships Between the Internet and </w:t>
      </w:r>
    </w:p>
    <w:p w14:paraId="544CD44A" w14:textId="192F77FA"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Religious Organizations: An Application of Diffusion Theory. </w:t>
      </w:r>
      <w:r w:rsidRPr="00975FA4">
        <w:rPr>
          <w:rFonts w:ascii="Times New Roman" w:hAnsi="Times New Roman" w:cs="Times New Roman"/>
          <w:i/>
          <w:iCs/>
        </w:rPr>
        <w:t>Services Marketing Quarterly</w:t>
      </w:r>
      <w:r w:rsidRPr="00975FA4">
        <w:rPr>
          <w:rFonts w:ascii="Times New Roman" w:hAnsi="Times New Roman" w:cs="Times New Roman"/>
        </w:rPr>
        <w:t xml:space="preserve">, </w:t>
      </w:r>
      <w:r w:rsidRPr="00975FA4">
        <w:rPr>
          <w:rFonts w:ascii="Times New Roman" w:hAnsi="Times New Roman" w:cs="Times New Roman"/>
          <w:i/>
          <w:iCs/>
        </w:rPr>
        <w:t>24</w:t>
      </w:r>
      <w:r w:rsidRPr="00975FA4">
        <w:rPr>
          <w:rFonts w:ascii="Times New Roman" w:hAnsi="Times New Roman" w:cs="Times New Roman"/>
        </w:rPr>
        <w:t>(2), 29-41. Retrieved from DOI:10.1300/J396v24n02_03</w:t>
      </w:r>
    </w:p>
    <w:p w14:paraId="2278F0E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D1A78A1"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Rybalko, S., &amp; Seltzer, T. (2010). Dialogic communication in 140 characters or less: How </w:t>
      </w:r>
    </w:p>
    <w:p w14:paraId="14BE957A" w14:textId="0B9284EB"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Fortune 500 companies engage stakeholders using Twitter.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36</w:t>
      </w:r>
      <w:r w:rsidRPr="00975FA4">
        <w:rPr>
          <w:rFonts w:ascii="Times New Roman" w:hAnsi="Times New Roman" w:cs="Times New Roman"/>
        </w:rPr>
        <w:t>(4), 336-341. doi:10.1016/j.pubrev.2010.08.004</w:t>
      </w:r>
    </w:p>
    <w:p w14:paraId="6E792EB4" w14:textId="77777777" w:rsidR="008748EE" w:rsidRPr="00975FA4" w:rsidRDefault="008748EE" w:rsidP="006937C0">
      <w:pPr>
        <w:spacing w:line="480" w:lineRule="auto"/>
        <w:rPr>
          <w:rFonts w:ascii="Times New Roman" w:hAnsi="Times New Roman" w:cs="Times New Roman"/>
        </w:rPr>
      </w:pPr>
    </w:p>
    <w:p w14:paraId="0F01E957"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Saffer, A., Sommerfeldt, E., &amp; Taylor, M. (2013). The effects of organizational Twitter </w:t>
      </w:r>
    </w:p>
    <w:p w14:paraId="3A0190DF" w14:textId="57616A66"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interactivity on organization–public relationships.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39</w:t>
      </w:r>
      <w:r w:rsidRPr="00975FA4">
        <w:rPr>
          <w:rFonts w:ascii="Times New Roman" w:hAnsi="Times New Roman" w:cs="Times New Roman"/>
        </w:rPr>
        <w:t>(3), 213-215. doi:10.1016/j.pubrev.2013.02.005</w:t>
      </w:r>
    </w:p>
    <w:p w14:paraId="691FA0F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F3BA2F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Sallot, L., Lyon, L., Acosta-Alzuru, C., &amp; Jones, K. (2003). From Aardvark to Zebra: A New </w:t>
      </w:r>
    </w:p>
    <w:p w14:paraId="7D6FEBEA" w14:textId="3DE6FA3A"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Millennium Analysis of Theory Development in Public Relations Academic Journals.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15</w:t>
      </w:r>
      <w:r w:rsidRPr="00975FA4">
        <w:rPr>
          <w:rFonts w:ascii="Times New Roman" w:hAnsi="Times New Roman" w:cs="Times New Roman"/>
        </w:rPr>
        <w:t>(1), 27-90. Retrieved from DOI:10.1207/S1532754XJPRR1501_2</w:t>
      </w:r>
    </w:p>
    <w:p w14:paraId="49BA605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C53455C"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Sayre, B., Bode, L., Shah, D., Wilcox, D., &amp; Shah, C. (2010). Agenda Setting in a Digital </w:t>
      </w:r>
    </w:p>
    <w:p w14:paraId="0E0E34C9" w14:textId="3198BA8E"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Age: Tracking Attention to California Proposition 8 in Social Media, Online News, and Conventional News. </w:t>
      </w:r>
      <w:r w:rsidRPr="00975FA4">
        <w:rPr>
          <w:rFonts w:ascii="Times New Roman" w:hAnsi="Times New Roman" w:cs="Times New Roman"/>
          <w:i/>
          <w:iCs/>
        </w:rPr>
        <w:t>Policy &amp; Internet</w:t>
      </w:r>
      <w:r w:rsidRPr="00975FA4">
        <w:rPr>
          <w:rFonts w:ascii="Times New Roman" w:hAnsi="Times New Roman" w:cs="Times New Roman"/>
        </w:rPr>
        <w:t xml:space="preserve">, </w:t>
      </w:r>
      <w:r w:rsidRPr="00975FA4">
        <w:rPr>
          <w:rFonts w:ascii="Times New Roman" w:hAnsi="Times New Roman" w:cs="Times New Roman"/>
          <w:i/>
          <w:iCs/>
        </w:rPr>
        <w:t>2</w:t>
      </w:r>
      <w:r w:rsidRPr="00975FA4">
        <w:rPr>
          <w:rFonts w:ascii="Times New Roman" w:hAnsi="Times New Roman" w:cs="Times New Roman"/>
        </w:rPr>
        <w:t>(2), 7-32. doi:10.2202/1944-2866.1040</w:t>
      </w:r>
    </w:p>
    <w:p w14:paraId="7D2128E4" w14:textId="77777777" w:rsidR="00A759E5" w:rsidRPr="00975FA4" w:rsidRDefault="00A759E5" w:rsidP="006937C0">
      <w:pPr>
        <w:widowControl w:val="0"/>
        <w:autoSpaceDE w:val="0"/>
        <w:autoSpaceDN w:val="0"/>
        <w:adjustRightInd w:val="0"/>
        <w:spacing w:line="480" w:lineRule="auto"/>
        <w:ind w:left="720"/>
        <w:rPr>
          <w:rFonts w:ascii="Times New Roman" w:hAnsi="Times New Roman" w:cs="Times New Roman"/>
        </w:rPr>
      </w:pPr>
    </w:p>
    <w:p w14:paraId="7C2AB294" w14:textId="4770E399" w:rsidR="00A759E5" w:rsidRPr="00975FA4" w:rsidRDefault="00A759E5"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Scholas. (2015). </w:t>
      </w:r>
      <w:r w:rsidR="00214A33" w:rsidRPr="00975FA4">
        <w:rPr>
          <w:rFonts w:ascii="Times New Roman" w:hAnsi="Times New Roman" w:cs="Times New Roman"/>
        </w:rPr>
        <w:t xml:space="preserve">About. </w:t>
      </w:r>
      <w:r w:rsidRPr="00975FA4">
        <w:rPr>
          <w:rFonts w:ascii="Times New Roman" w:hAnsi="Times New Roman" w:cs="Times New Roman"/>
        </w:rPr>
        <w:t>Retrieved from http://www.scholasoccurrentes.org/#about-us</w:t>
      </w:r>
    </w:p>
    <w:p w14:paraId="520BB45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B39B526"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Silk, M. (1995). </w:t>
      </w:r>
      <w:r w:rsidRPr="00975FA4">
        <w:rPr>
          <w:rFonts w:ascii="Times New Roman" w:hAnsi="Times New Roman" w:cs="Times New Roman"/>
          <w:i/>
          <w:iCs/>
        </w:rPr>
        <w:t>Unsecular media: making news of religion in America</w:t>
      </w:r>
      <w:r w:rsidRPr="00975FA4">
        <w:rPr>
          <w:rFonts w:ascii="Times New Roman" w:hAnsi="Times New Roman" w:cs="Times New Roman"/>
        </w:rPr>
        <w:t xml:space="preserve">. Urbana, IL: </w:t>
      </w:r>
    </w:p>
    <w:p w14:paraId="26119B90" w14:textId="7FE74B4B"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University of Illinois Press.</w:t>
      </w:r>
    </w:p>
    <w:p w14:paraId="0C899AC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57DAE99"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Smith, M. (2007). Nonprofit Religious Organization Web Sites: Underutilized Avenue of </w:t>
      </w:r>
    </w:p>
    <w:p w14:paraId="1602EE34" w14:textId="419FCF31"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Communicating with Group Members. </w:t>
      </w:r>
      <w:r w:rsidRPr="00975FA4">
        <w:rPr>
          <w:rFonts w:ascii="Times New Roman" w:hAnsi="Times New Roman" w:cs="Times New Roman"/>
          <w:i/>
          <w:iCs/>
        </w:rPr>
        <w:t>Journal of Media and Religion</w:t>
      </w:r>
      <w:r w:rsidRPr="00975FA4">
        <w:rPr>
          <w:rFonts w:ascii="Times New Roman" w:hAnsi="Times New Roman" w:cs="Times New Roman"/>
        </w:rPr>
        <w:t xml:space="preserve">, </w:t>
      </w:r>
      <w:r w:rsidRPr="00975FA4">
        <w:rPr>
          <w:rFonts w:ascii="Times New Roman" w:hAnsi="Times New Roman" w:cs="Times New Roman"/>
          <w:i/>
          <w:iCs/>
        </w:rPr>
        <w:t>6</w:t>
      </w:r>
      <w:r w:rsidRPr="00975FA4">
        <w:rPr>
          <w:rFonts w:ascii="Times New Roman" w:hAnsi="Times New Roman" w:cs="Times New Roman"/>
        </w:rPr>
        <w:t>(4), 273-290. doi:10.1080/15348420701626789</w:t>
      </w:r>
    </w:p>
    <w:p w14:paraId="0978FFA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ADC59B4"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Stelzner, M. (2014). 2014 Social Media Marketing Industry Report. Retrieved from </w:t>
      </w:r>
    </w:p>
    <w:p w14:paraId="01F5984C" w14:textId="3226E1DF" w:rsidR="008748EE" w:rsidRPr="00975FA4" w:rsidRDefault="008748EE" w:rsidP="006937C0">
      <w:pPr>
        <w:widowControl w:val="0"/>
        <w:autoSpaceDE w:val="0"/>
        <w:autoSpaceDN w:val="0"/>
        <w:adjustRightInd w:val="0"/>
        <w:spacing w:line="480" w:lineRule="auto"/>
        <w:ind w:firstLine="720"/>
        <w:rPr>
          <w:rStyle w:val="Hyperlink"/>
          <w:rFonts w:ascii="Times New Roman" w:hAnsi="Times New Roman" w:cs="Times New Roman"/>
          <w:color w:val="auto"/>
        </w:rPr>
      </w:pPr>
      <w:r w:rsidRPr="00975FA4">
        <w:rPr>
          <w:rFonts w:ascii="Times New Roman" w:hAnsi="Times New Roman" w:cs="Times New Roman"/>
        </w:rPr>
        <w:t>http://www.socialmediaexaminer.com/SocialMediaMarketingIndustryReport2014.pdf</w:t>
      </w:r>
    </w:p>
    <w:p w14:paraId="45E0462B"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1960419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Stout, D. (2015). How #TheDress Went Viral. </w:t>
      </w:r>
      <w:r w:rsidRPr="00975FA4">
        <w:rPr>
          <w:rFonts w:ascii="Times New Roman" w:hAnsi="Times New Roman" w:cs="Times New Roman"/>
          <w:i/>
        </w:rPr>
        <w:t xml:space="preserve">Time Magazine. </w:t>
      </w:r>
      <w:r w:rsidRPr="00975FA4">
        <w:rPr>
          <w:rFonts w:ascii="Times New Roman" w:hAnsi="Times New Roman" w:cs="Times New Roman"/>
        </w:rPr>
        <w:t xml:space="preserve">Retrieved from </w:t>
      </w:r>
    </w:p>
    <w:p w14:paraId="47F0C00E" w14:textId="1CC19534"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http://time.com/3725625/dress-viral-internet-white-gold-blue-black/</w:t>
      </w:r>
    </w:p>
    <w:p w14:paraId="7A04C128"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4985A0B7" w14:textId="77CF784B"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Stout, D., &amp; Buddenbaum, J</w:t>
      </w:r>
      <w:r w:rsidR="00CE4829" w:rsidRPr="00975FA4">
        <w:rPr>
          <w:rFonts w:ascii="Times New Roman" w:hAnsi="Times New Roman" w:cs="Times New Roman"/>
        </w:rPr>
        <w:t xml:space="preserve">. (2003). Media, Religion, and </w:t>
      </w:r>
      <w:r w:rsidRPr="00975FA4">
        <w:rPr>
          <w:rFonts w:ascii="Times New Roman" w:hAnsi="Times New Roman" w:cs="Times New Roman"/>
        </w:rPr>
        <w:t xml:space="preserve">Framing. </w:t>
      </w:r>
      <w:r w:rsidRPr="00975FA4">
        <w:rPr>
          <w:rFonts w:ascii="Times New Roman" w:hAnsi="Times New Roman" w:cs="Times New Roman"/>
          <w:i/>
          <w:iCs/>
        </w:rPr>
        <w:t xml:space="preserve">Journal of Media and </w:t>
      </w:r>
    </w:p>
    <w:p w14:paraId="23732733" w14:textId="2673687F"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i/>
          <w:iCs/>
        </w:rPr>
        <w:t>Religion</w:t>
      </w:r>
      <w:r w:rsidRPr="00975FA4">
        <w:rPr>
          <w:rFonts w:ascii="Times New Roman" w:hAnsi="Times New Roman" w:cs="Times New Roman"/>
        </w:rPr>
        <w:t xml:space="preserve">, </w:t>
      </w:r>
      <w:r w:rsidRPr="00975FA4">
        <w:rPr>
          <w:rFonts w:ascii="Times New Roman" w:hAnsi="Times New Roman" w:cs="Times New Roman"/>
          <w:i/>
          <w:iCs/>
        </w:rPr>
        <w:t>2</w:t>
      </w:r>
      <w:r w:rsidRPr="00975FA4">
        <w:rPr>
          <w:rFonts w:ascii="Times New Roman" w:hAnsi="Times New Roman" w:cs="Times New Roman"/>
        </w:rPr>
        <w:t>(1), 1-3. Retrieved from web.a.ebscohost.com</w:t>
      </w:r>
    </w:p>
    <w:p w14:paraId="13B3992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C0791E0"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Sundar, S., Kalyanaraman, S., &amp; Brown, J. (2003). Explicating Web Site Interactivity </w:t>
      </w:r>
    </w:p>
    <w:p w14:paraId="6C0868C1" w14:textId="79741E81"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Impression Formation Effects in Political Campaign Sites. </w:t>
      </w:r>
      <w:r w:rsidRPr="00975FA4">
        <w:rPr>
          <w:rFonts w:ascii="Times New Roman" w:hAnsi="Times New Roman" w:cs="Times New Roman"/>
          <w:i/>
          <w:iCs/>
        </w:rPr>
        <w:t>Communication Research</w:t>
      </w:r>
      <w:r w:rsidRPr="00975FA4">
        <w:rPr>
          <w:rFonts w:ascii="Times New Roman" w:hAnsi="Times New Roman" w:cs="Times New Roman"/>
        </w:rPr>
        <w:t xml:space="preserve">, </w:t>
      </w:r>
      <w:r w:rsidRPr="00975FA4">
        <w:rPr>
          <w:rFonts w:ascii="Times New Roman" w:hAnsi="Times New Roman" w:cs="Times New Roman"/>
          <w:i/>
          <w:iCs/>
        </w:rPr>
        <w:t>30</w:t>
      </w:r>
      <w:r w:rsidRPr="00975FA4">
        <w:rPr>
          <w:rFonts w:ascii="Times New Roman" w:hAnsi="Times New Roman" w:cs="Times New Roman"/>
        </w:rPr>
        <w:t>(1), 30-59. doi: 10.1177/0093650202239025</w:t>
      </w:r>
    </w:p>
    <w:p w14:paraId="19A7954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B996115"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Taylor, M., &amp; Kent, M. (2010). Anticipatory socialization in the use of social media in public </w:t>
      </w:r>
    </w:p>
    <w:p w14:paraId="4D174EB7" w14:textId="562E3B58"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relations: A content analysis of PRSA's Public Relations Tactics.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36</w:t>
      </w:r>
      <w:r w:rsidRPr="00975FA4">
        <w:rPr>
          <w:rFonts w:ascii="Times New Roman" w:hAnsi="Times New Roman" w:cs="Times New Roman"/>
        </w:rPr>
        <w:t>(3), 207-214. doi:10.1016/j.pubrev.2010.04.012</w:t>
      </w:r>
    </w:p>
    <w:p w14:paraId="12338E9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B02C9D2"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Taylor, M., Kent, M., &amp; White, W. (2001). How activist organizations are using the Internet </w:t>
      </w:r>
    </w:p>
    <w:p w14:paraId="5EF2BF20" w14:textId="7505478A"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to build relationships.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27</w:t>
      </w:r>
      <w:r w:rsidRPr="00975FA4">
        <w:rPr>
          <w:rFonts w:ascii="Times New Roman" w:hAnsi="Times New Roman" w:cs="Times New Roman"/>
        </w:rPr>
        <w:t>(3), 263-284. doi:10.1016/S0363-8111(01)00086-8</w:t>
      </w:r>
    </w:p>
    <w:p w14:paraId="219B2144" w14:textId="77777777" w:rsidR="008748EE" w:rsidRPr="00975FA4" w:rsidRDefault="008748EE" w:rsidP="006937C0">
      <w:pPr>
        <w:spacing w:line="480" w:lineRule="auto"/>
        <w:rPr>
          <w:rFonts w:ascii="Times New Roman" w:hAnsi="Times New Roman" w:cs="Times New Roman"/>
        </w:rPr>
      </w:pPr>
    </w:p>
    <w:p w14:paraId="6E242480" w14:textId="50D84B88"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TED. (2011). TED Speaker: Joan Halifax. Retrieved from </w:t>
      </w:r>
    </w:p>
    <w:p w14:paraId="57580418" w14:textId="667AD44E" w:rsidR="008748EE" w:rsidRPr="00975FA4" w:rsidRDefault="00214A33" w:rsidP="006937C0">
      <w:pPr>
        <w:spacing w:line="480" w:lineRule="auto"/>
        <w:ind w:firstLine="720"/>
        <w:rPr>
          <w:rFonts w:ascii="Times New Roman" w:hAnsi="Times New Roman" w:cs="Times New Roman"/>
        </w:rPr>
      </w:pPr>
      <w:r w:rsidRPr="00975FA4">
        <w:rPr>
          <w:rFonts w:ascii="Times New Roman" w:hAnsi="Times New Roman" w:cs="Times New Roman"/>
        </w:rPr>
        <w:t>https://www.ted.com/speakers/joan_halifax</w:t>
      </w:r>
    </w:p>
    <w:p w14:paraId="19543283" w14:textId="77777777" w:rsidR="00214A33" w:rsidRPr="00975FA4" w:rsidRDefault="00214A33" w:rsidP="006937C0">
      <w:pPr>
        <w:spacing w:line="480" w:lineRule="auto"/>
        <w:ind w:firstLine="720"/>
        <w:rPr>
          <w:rFonts w:ascii="Times New Roman" w:hAnsi="Times New Roman" w:cs="Times New Roman"/>
        </w:rPr>
      </w:pPr>
    </w:p>
    <w:p w14:paraId="7B284545" w14:textId="77777777" w:rsidR="00214A33" w:rsidRPr="00975FA4" w:rsidRDefault="00214A33" w:rsidP="006937C0">
      <w:pPr>
        <w:spacing w:line="480" w:lineRule="auto"/>
        <w:rPr>
          <w:rFonts w:ascii="Times New Roman" w:hAnsi="Times New Roman" w:cs="Times New Roman"/>
        </w:rPr>
      </w:pPr>
      <w:r w:rsidRPr="00975FA4">
        <w:rPr>
          <w:rFonts w:ascii="Times New Roman" w:hAnsi="Times New Roman" w:cs="Times New Roman"/>
        </w:rPr>
        <w:t xml:space="preserve">Templeton Prize. (2015). About the Prize. Retrieved from </w:t>
      </w:r>
    </w:p>
    <w:p w14:paraId="345DB1F9" w14:textId="5D80A3CB" w:rsidR="00214A33" w:rsidRPr="00975FA4" w:rsidRDefault="00214A33" w:rsidP="006937C0">
      <w:pPr>
        <w:spacing w:line="480" w:lineRule="auto"/>
        <w:ind w:firstLine="720"/>
        <w:rPr>
          <w:rFonts w:ascii="Times New Roman" w:hAnsi="Times New Roman" w:cs="Times New Roman"/>
        </w:rPr>
      </w:pPr>
      <w:r w:rsidRPr="00975FA4">
        <w:t>http://www.templetonprize.org/abouttheprize.html</w:t>
      </w:r>
    </w:p>
    <w:p w14:paraId="66A1F71D" w14:textId="77777777" w:rsidR="008748EE" w:rsidRPr="00975FA4" w:rsidRDefault="008748EE" w:rsidP="006937C0">
      <w:pPr>
        <w:spacing w:line="480" w:lineRule="auto"/>
        <w:rPr>
          <w:rFonts w:ascii="Times New Roman" w:hAnsi="Times New Roman" w:cs="Times New Roman"/>
        </w:rPr>
      </w:pPr>
    </w:p>
    <w:p w14:paraId="3E79098E"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The Catholic Diocese of Raleigh. (2014). Bishop Michael F. Burbidge. Retrieved May 2015, </w:t>
      </w:r>
    </w:p>
    <w:p w14:paraId="6E92110A" w14:textId="6C65D8F0"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from http://dioceseofraleigh.org/bishop/bishop-michael-f-burbridge</w:t>
      </w:r>
    </w:p>
    <w:p w14:paraId="74A48FFC" w14:textId="77777777" w:rsidR="008748EE" w:rsidRPr="00975FA4" w:rsidRDefault="008748EE" w:rsidP="006937C0">
      <w:pPr>
        <w:spacing w:line="480" w:lineRule="auto"/>
        <w:rPr>
          <w:rFonts w:ascii="Times New Roman" w:hAnsi="Times New Roman" w:cs="Times New Roman"/>
        </w:rPr>
      </w:pPr>
    </w:p>
    <w:p w14:paraId="246FD3C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Thomlison, T. (2000). An interpersonal primer with implications for public relations. In J. A.  </w:t>
      </w:r>
    </w:p>
    <w:p w14:paraId="6834B15A" w14:textId="711CD342" w:rsidR="008748EE"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Ledingham &amp; S. D. Bruning (Eds.), </w:t>
      </w:r>
      <w:r w:rsidRPr="00975FA4">
        <w:rPr>
          <w:rFonts w:ascii="Times New Roman" w:hAnsi="Times New Roman" w:cs="Times New Roman"/>
          <w:i/>
          <w:iCs/>
        </w:rPr>
        <w:t xml:space="preserve">Public relations as relationship management: A relational approach to public relations </w:t>
      </w:r>
      <w:r w:rsidRPr="00975FA4">
        <w:rPr>
          <w:rFonts w:ascii="Times New Roman" w:hAnsi="Times New Roman" w:cs="Times New Roman"/>
        </w:rPr>
        <w:t>(pp. 177–203). Mahwah, NJ: Lawrence Erlbaum Associates, Inc.</w:t>
      </w:r>
    </w:p>
    <w:p w14:paraId="72C99A6F" w14:textId="77777777" w:rsidR="00170E5D" w:rsidRDefault="00170E5D" w:rsidP="006937C0">
      <w:pPr>
        <w:widowControl w:val="0"/>
        <w:autoSpaceDE w:val="0"/>
        <w:autoSpaceDN w:val="0"/>
        <w:adjustRightInd w:val="0"/>
        <w:spacing w:line="480" w:lineRule="auto"/>
        <w:ind w:left="720"/>
        <w:rPr>
          <w:rFonts w:ascii="Times New Roman" w:hAnsi="Times New Roman" w:cs="Times New Roman"/>
        </w:rPr>
      </w:pPr>
    </w:p>
    <w:p w14:paraId="1A5D312F" w14:textId="77777777" w:rsidR="00170E5D" w:rsidRDefault="00170E5D" w:rsidP="00170E5D">
      <w:pPr>
        <w:widowControl w:val="0"/>
        <w:autoSpaceDE w:val="0"/>
        <w:autoSpaceDN w:val="0"/>
        <w:adjustRightInd w:val="0"/>
        <w:spacing w:line="480" w:lineRule="auto"/>
        <w:rPr>
          <w:rFonts w:ascii="Times New Roman" w:hAnsi="Times New Roman" w:cs="Times New Roman"/>
        </w:rPr>
      </w:pPr>
      <w:r w:rsidRPr="00170E5D">
        <w:rPr>
          <w:rFonts w:ascii="Times New Roman" w:hAnsi="Times New Roman" w:cs="Times New Roman"/>
        </w:rPr>
        <w:t>Tilson, D. (2000, June). Devotional–promotional communication and Santiago: A thousand-</w:t>
      </w:r>
    </w:p>
    <w:p w14:paraId="3B369A39" w14:textId="6E929520" w:rsidR="00170E5D" w:rsidRPr="00975FA4" w:rsidRDefault="00170E5D" w:rsidP="00170E5D">
      <w:pPr>
        <w:widowControl w:val="0"/>
        <w:autoSpaceDE w:val="0"/>
        <w:autoSpaceDN w:val="0"/>
        <w:adjustRightInd w:val="0"/>
        <w:spacing w:line="480" w:lineRule="auto"/>
        <w:ind w:left="720"/>
        <w:rPr>
          <w:rFonts w:ascii="Times New Roman" w:hAnsi="Times New Roman" w:cs="Times New Roman"/>
        </w:rPr>
      </w:pPr>
      <w:r w:rsidRPr="00170E5D">
        <w:rPr>
          <w:rFonts w:ascii="Times New Roman" w:hAnsi="Times New Roman" w:cs="Times New Roman"/>
        </w:rPr>
        <w:t>year public relations</w:t>
      </w:r>
      <w:r>
        <w:rPr>
          <w:rFonts w:ascii="Times New Roman" w:hAnsi="Times New Roman" w:cs="Times New Roman"/>
        </w:rPr>
        <w:t xml:space="preserve"> </w:t>
      </w:r>
      <w:r w:rsidRPr="00170E5D">
        <w:rPr>
          <w:rFonts w:ascii="Times New Roman" w:hAnsi="Times New Roman" w:cs="Times New Roman"/>
        </w:rPr>
        <w:t>campaign for Saint James and Spain. Paper presented at the 2000 International Invited Seminar, University of Stirling, Stirling Media Research Institute, Stirling, Scotland.</w:t>
      </w:r>
    </w:p>
    <w:p w14:paraId="4884BEC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79E173D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Tilson, D. (2006). Devotional-Promotional Communication and Santiago: A Thousand-Year </w:t>
      </w:r>
    </w:p>
    <w:p w14:paraId="2798E15E" w14:textId="59273D9A"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Public Relations Campaign for Saint James and Spain. In </w:t>
      </w:r>
      <w:r w:rsidRPr="00975FA4">
        <w:rPr>
          <w:rFonts w:ascii="Times New Roman" w:hAnsi="Times New Roman" w:cs="Times New Roman"/>
          <w:i/>
          <w:iCs/>
        </w:rPr>
        <w:t>Public Relations: Critical Debates and Contemporary Practice</w:t>
      </w:r>
      <w:r w:rsidRPr="00975FA4">
        <w:rPr>
          <w:rFonts w:ascii="Times New Roman" w:hAnsi="Times New Roman" w:cs="Times New Roman"/>
        </w:rPr>
        <w:t xml:space="preserve"> (pp. 167-186). Mahwah, NJ: Lawrence Erlbaum Associates, Inc.</w:t>
      </w:r>
    </w:p>
    <w:p w14:paraId="2F0AA8A5"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5C249AD"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Tilson, D., &amp; Chao, Y. (2002). Saintly Campaigning: Devotional-Promotional </w:t>
      </w:r>
    </w:p>
    <w:p w14:paraId="46F47F15" w14:textId="79914CCF"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Communication and the U.S. Tour of St. Therese's Relics. </w:t>
      </w:r>
      <w:r w:rsidRPr="00975FA4">
        <w:rPr>
          <w:rFonts w:ascii="Times New Roman" w:hAnsi="Times New Roman" w:cs="Times New Roman"/>
          <w:i/>
          <w:iCs/>
        </w:rPr>
        <w:t>Journal of Media and Religion</w:t>
      </w:r>
      <w:r w:rsidRPr="00975FA4">
        <w:rPr>
          <w:rFonts w:ascii="Times New Roman" w:hAnsi="Times New Roman" w:cs="Times New Roman"/>
        </w:rPr>
        <w:t xml:space="preserve">, </w:t>
      </w:r>
      <w:r w:rsidRPr="00975FA4">
        <w:rPr>
          <w:rFonts w:ascii="Times New Roman" w:hAnsi="Times New Roman" w:cs="Times New Roman"/>
          <w:i/>
          <w:iCs/>
        </w:rPr>
        <w:t>1</w:t>
      </w:r>
      <w:r w:rsidRPr="00975FA4">
        <w:rPr>
          <w:rFonts w:ascii="Times New Roman" w:hAnsi="Times New Roman" w:cs="Times New Roman"/>
        </w:rPr>
        <w:t>(2), 81-104. Retrieved from DOI:10.1207/S15328415JMR0102_1</w:t>
      </w:r>
    </w:p>
    <w:p w14:paraId="2CBC2AD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0E173764"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Tilson, D., &amp; Venkateswaran, A. (2006). Toward a Covenantal Model of Public Relations: </w:t>
      </w:r>
    </w:p>
    <w:p w14:paraId="49C518C8" w14:textId="2BB49EE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Hindu Faith Communities and Devotional–Promotional Communication. </w:t>
      </w:r>
      <w:r w:rsidRPr="00975FA4">
        <w:rPr>
          <w:rFonts w:ascii="Times New Roman" w:hAnsi="Times New Roman" w:cs="Times New Roman"/>
          <w:i/>
          <w:iCs/>
        </w:rPr>
        <w:t>Journal of Media and Religion</w:t>
      </w:r>
      <w:r w:rsidRPr="00975FA4">
        <w:rPr>
          <w:rFonts w:ascii="Times New Roman" w:hAnsi="Times New Roman" w:cs="Times New Roman"/>
        </w:rPr>
        <w:t xml:space="preserve">, </w:t>
      </w:r>
      <w:r w:rsidRPr="00975FA4">
        <w:rPr>
          <w:rFonts w:ascii="Times New Roman" w:hAnsi="Times New Roman" w:cs="Times New Roman"/>
          <w:i/>
          <w:iCs/>
        </w:rPr>
        <w:t>5</w:t>
      </w:r>
      <w:r w:rsidRPr="00975FA4">
        <w:rPr>
          <w:rFonts w:ascii="Times New Roman" w:hAnsi="Times New Roman" w:cs="Times New Roman"/>
        </w:rPr>
        <w:t>(2), 111-133. Retrieved from DOI:10.1207/s15328415jmr0502_3</w:t>
      </w:r>
    </w:p>
    <w:p w14:paraId="035A80C1" w14:textId="77777777" w:rsidR="00A759E5" w:rsidRPr="00975FA4" w:rsidRDefault="00A759E5" w:rsidP="006937C0">
      <w:pPr>
        <w:widowControl w:val="0"/>
        <w:autoSpaceDE w:val="0"/>
        <w:autoSpaceDN w:val="0"/>
        <w:adjustRightInd w:val="0"/>
        <w:spacing w:line="480" w:lineRule="auto"/>
        <w:ind w:left="720"/>
        <w:rPr>
          <w:rFonts w:ascii="Times New Roman" w:hAnsi="Times New Roman" w:cs="Times New Roman"/>
        </w:rPr>
      </w:pPr>
    </w:p>
    <w:p w14:paraId="2A3D5863" w14:textId="77777777" w:rsidR="00A759E5" w:rsidRPr="00975FA4" w:rsidRDefault="00A759E5"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Twitter. (2013) Pope Francis takes his followers around the world. (2013). Retrieved 2015, </w:t>
      </w:r>
    </w:p>
    <w:p w14:paraId="420A0B22" w14:textId="32B03E75" w:rsidR="00A759E5" w:rsidRPr="00975FA4" w:rsidRDefault="00A759E5"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from https://media.twitter.com/success/pope-francis-takes-his-followers-around-the-world</w:t>
      </w:r>
    </w:p>
    <w:p w14:paraId="295488D9"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B12BEA8" w14:textId="376A78C6"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r w:rsidRPr="00975FA4">
        <w:rPr>
          <w:rFonts w:ascii="Times New Roman" w:hAnsi="Times New Roman" w:cs="Times New Roman"/>
        </w:rPr>
        <w:t>Twitter. (2015a). About Twitter. Retrieved from https://about.twitter.com/company</w:t>
      </w:r>
    </w:p>
    <w:p w14:paraId="0928F3FF"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4B406712"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Twitter. (2015b). Twitter Help Center: Favoriting a Tweet. Retrieved May 2015, from </w:t>
      </w:r>
    </w:p>
    <w:p w14:paraId="032543A0" w14:textId="00BEFA01"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https://support.twitter.com/articles/20169874-favoriting-a-tweet</w:t>
      </w:r>
    </w:p>
    <w:p w14:paraId="479FF74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989B162"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Tworkov, H. (2000). Old Wine, New Bottles An Interview with Lama Surya Das. Retrieved </w:t>
      </w:r>
    </w:p>
    <w:p w14:paraId="5EDDB0A3" w14:textId="43FBF688"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from http://www.tricycle.com/editors-pick/an-interview-with-lama-surya-das?offer=dharma</w:t>
      </w:r>
    </w:p>
    <w:p w14:paraId="79CE524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42D9CE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Universal McCann. (2008). Power to the People: Social Media Tracker. Retrieved from </w:t>
      </w:r>
    </w:p>
    <w:p w14:paraId="7B3656CF" w14:textId="01148702"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http://docslide.us/business/wave-3-studies-for-universal-mac-cann.html</w:t>
      </w:r>
    </w:p>
    <w:p w14:paraId="6EAD434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440A6F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Universal McCann. (2009). Power to the People: Social Media Tracker. Retrieved from </w:t>
      </w:r>
    </w:p>
    <w:p w14:paraId="07F9D86D" w14:textId="2466B3BC" w:rsidR="008748EE" w:rsidRPr="00975FA4" w:rsidRDefault="008748EE" w:rsidP="006937C0">
      <w:pPr>
        <w:widowControl w:val="0"/>
        <w:autoSpaceDE w:val="0"/>
        <w:autoSpaceDN w:val="0"/>
        <w:adjustRightInd w:val="0"/>
        <w:spacing w:line="480" w:lineRule="auto"/>
        <w:ind w:firstLine="720"/>
        <w:rPr>
          <w:rStyle w:val="Hyperlink"/>
          <w:rFonts w:ascii="Times New Roman" w:hAnsi="Times New Roman" w:cs="Times New Roman"/>
          <w:color w:val="auto"/>
        </w:rPr>
      </w:pPr>
      <w:r w:rsidRPr="00975FA4">
        <w:rPr>
          <w:rFonts w:ascii="Times New Roman" w:hAnsi="Times New Roman" w:cs="Times New Roman"/>
        </w:rPr>
        <w:t>http://universalmccann.bitecp.com/wave4/</w:t>
      </w:r>
    </w:p>
    <w:p w14:paraId="16F08FE9"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317DF6F8"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Upaya Zen Center. (2015). Joan Halifax Roshi. Retrieved May 2015, from </w:t>
      </w:r>
    </w:p>
    <w:p w14:paraId="25CDADF8" w14:textId="487849CE"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rPr>
        <w:t>https://www.upaya.org/about/roshi/</w:t>
      </w:r>
    </w:p>
    <w:p w14:paraId="5E97D224" w14:textId="77777777" w:rsidR="008748EE" w:rsidRPr="00975FA4" w:rsidRDefault="008748EE" w:rsidP="006937C0">
      <w:pPr>
        <w:widowControl w:val="0"/>
        <w:autoSpaceDE w:val="0"/>
        <w:autoSpaceDN w:val="0"/>
        <w:adjustRightInd w:val="0"/>
        <w:spacing w:line="480" w:lineRule="auto"/>
        <w:rPr>
          <w:rStyle w:val="Hyperlink"/>
          <w:rFonts w:ascii="Times New Roman" w:hAnsi="Times New Roman" w:cs="Times New Roman"/>
          <w:color w:val="auto"/>
        </w:rPr>
      </w:pPr>
    </w:p>
    <w:p w14:paraId="6C3A1E7E" w14:textId="77777777" w:rsidR="00A759E5"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Valenzano, J., &amp; Menegatos, L. (2008). Benedict the Bifurcated: Secular and Sacred Framing </w:t>
      </w:r>
    </w:p>
    <w:p w14:paraId="0165A120" w14:textId="0CB0C8F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of the Pope and Turkey. </w:t>
      </w:r>
      <w:r w:rsidRPr="00975FA4">
        <w:rPr>
          <w:rFonts w:ascii="Times New Roman" w:hAnsi="Times New Roman" w:cs="Times New Roman"/>
          <w:i/>
          <w:iCs/>
        </w:rPr>
        <w:t>Journal of Media and Religion</w:t>
      </w:r>
      <w:r w:rsidRPr="00975FA4">
        <w:rPr>
          <w:rFonts w:ascii="Times New Roman" w:hAnsi="Times New Roman" w:cs="Times New Roman"/>
        </w:rPr>
        <w:t xml:space="preserve">, </w:t>
      </w:r>
      <w:r w:rsidRPr="00975FA4">
        <w:rPr>
          <w:rFonts w:ascii="Times New Roman" w:hAnsi="Times New Roman" w:cs="Times New Roman"/>
          <w:i/>
          <w:iCs/>
        </w:rPr>
        <w:t>7</w:t>
      </w:r>
      <w:r w:rsidRPr="00975FA4">
        <w:rPr>
          <w:rFonts w:ascii="Times New Roman" w:hAnsi="Times New Roman" w:cs="Times New Roman"/>
        </w:rPr>
        <w:t>(4), 207-230. doi:10.1080/15348420802429539</w:t>
      </w:r>
    </w:p>
    <w:p w14:paraId="32E2E74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6D1814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Vargo, C. (2011, August). </w:t>
      </w:r>
      <w:r w:rsidRPr="00975FA4">
        <w:rPr>
          <w:rFonts w:ascii="Times New Roman" w:hAnsi="Times New Roman" w:cs="Times New Roman"/>
          <w:i/>
          <w:iCs/>
        </w:rPr>
        <w:t>Twitter as public salience: An agenda-setting analysis</w:t>
      </w:r>
      <w:r w:rsidRPr="00975FA4">
        <w:rPr>
          <w:rFonts w:ascii="Times New Roman" w:hAnsi="Times New Roman" w:cs="Times New Roman"/>
        </w:rPr>
        <w:t xml:space="preserve">. Paper </w:t>
      </w:r>
    </w:p>
    <w:p w14:paraId="45CF2712" w14:textId="6E5934FA" w:rsidR="008748EE" w:rsidRPr="00975FA4" w:rsidRDefault="008748EE" w:rsidP="006937C0">
      <w:pPr>
        <w:widowControl w:val="0"/>
        <w:autoSpaceDE w:val="0"/>
        <w:autoSpaceDN w:val="0"/>
        <w:adjustRightInd w:val="0"/>
        <w:spacing w:line="480" w:lineRule="auto"/>
        <w:ind w:firstLine="720"/>
        <w:rPr>
          <w:rFonts w:ascii="Times New Roman" w:hAnsi="Times New Roman" w:cs="Times New Roman"/>
        </w:rPr>
      </w:pPr>
      <w:r w:rsidRPr="00975FA4">
        <w:rPr>
          <w:rFonts w:ascii="Times New Roman" w:hAnsi="Times New Roman" w:cs="Times New Roman"/>
        </w:rPr>
        <w:t>presented at AEJMC annual conference, St. Louis, MO.</w:t>
      </w:r>
    </w:p>
    <w:p w14:paraId="371ABD30"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6F525B8B"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Vargo, C., Guo, L., McCombs, M., &amp; Shaw, D. (2014). Network Issue Agendas on Twitter </w:t>
      </w:r>
    </w:p>
    <w:p w14:paraId="17D89BED" w14:textId="458EE619"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During the 2012 U.S. Presidential Election. </w:t>
      </w:r>
      <w:r w:rsidRPr="00975FA4">
        <w:rPr>
          <w:rFonts w:ascii="Times New Roman" w:hAnsi="Times New Roman" w:cs="Times New Roman"/>
          <w:i/>
          <w:iCs/>
        </w:rPr>
        <w:t>Journal of Communication</w:t>
      </w:r>
      <w:r w:rsidRPr="00975FA4">
        <w:rPr>
          <w:rFonts w:ascii="Times New Roman" w:hAnsi="Times New Roman" w:cs="Times New Roman"/>
        </w:rPr>
        <w:t xml:space="preserve">, </w:t>
      </w:r>
      <w:r w:rsidRPr="00975FA4">
        <w:rPr>
          <w:rFonts w:ascii="Times New Roman" w:hAnsi="Times New Roman" w:cs="Times New Roman"/>
          <w:i/>
          <w:iCs/>
        </w:rPr>
        <w:t>64</w:t>
      </w:r>
      <w:r w:rsidRPr="00975FA4">
        <w:rPr>
          <w:rFonts w:ascii="Times New Roman" w:hAnsi="Times New Roman" w:cs="Times New Roman"/>
        </w:rPr>
        <w:t>(2), 296-316. doi:10.1111/jcom.12089</w:t>
      </w:r>
    </w:p>
    <w:p w14:paraId="6BE2A37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161E17A3"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Vatican. (n.d.). Biography of the Holy Father Franics. Retrieved May 2015, from </w:t>
      </w:r>
    </w:p>
    <w:p w14:paraId="70A71527" w14:textId="246827DA"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http://w2.vatican.va/content/francesco/en/biography/documents/papa-francesco-biografia-bergoglio.html</w:t>
      </w:r>
    </w:p>
    <w:p w14:paraId="54E3671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ACD9A01"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Wallsten, K. (2007). Agenda Setting and the Blogosphere: An Analysis of the Relationship </w:t>
      </w:r>
    </w:p>
    <w:p w14:paraId="32F6A2D1" w14:textId="4C9A00F6"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between Mainstream Media and Political Blogs. </w:t>
      </w:r>
      <w:r w:rsidRPr="00975FA4">
        <w:rPr>
          <w:rFonts w:ascii="Times New Roman" w:hAnsi="Times New Roman" w:cs="Times New Roman"/>
          <w:i/>
          <w:iCs/>
        </w:rPr>
        <w:t>Review of Policy Research</w:t>
      </w:r>
      <w:r w:rsidRPr="00975FA4">
        <w:rPr>
          <w:rFonts w:ascii="Times New Roman" w:hAnsi="Times New Roman" w:cs="Times New Roman"/>
        </w:rPr>
        <w:t xml:space="preserve">, </w:t>
      </w:r>
      <w:r w:rsidRPr="00975FA4">
        <w:rPr>
          <w:rFonts w:ascii="Times New Roman" w:hAnsi="Times New Roman" w:cs="Times New Roman"/>
          <w:i/>
          <w:iCs/>
        </w:rPr>
        <w:t>24</w:t>
      </w:r>
      <w:r w:rsidRPr="00975FA4">
        <w:rPr>
          <w:rFonts w:ascii="Times New Roman" w:hAnsi="Times New Roman" w:cs="Times New Roman"/>
        </w:rPr>
        <w:t>(6), 567-587. Retrieved from DOI: 10.1111/j.1541-1338.2007.00300.x</w:t>
      </w:r>
    </w:p>
    <w:p w14:paraId="3AD0EE03"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4B23CD1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i/>
          <w:iCs/>
        </w:rPr>
      </w:pPr>
      <w:r w:rsidRPr="00975FA4">
        <w:rPr>
          <w:rFonts w:ascii="Times New Roman" w:hAnsi="Times New Roman" w:cs="Times New Roman"/>
        </w:rPr>
        <w:t xml:space="preserve">Wanta, W., &amp; Cho, S. (2004). </w:t>
      </w:r>
      <w:r w:rsidRPr="00975FA4">
        <w:rPr>
          <w:rFonts w:ascii="Times New Roman" w:hAnsi="Times New Roman" w:cs="Times New Roman"/>
          <w:i/>
          <w:iCs/>
        </w:rPr>
        <w:t xml:space="preserve">Internet Use as a Contingent Condition in the Agenda-Setting </w:t>
      </w:r>
    </w:p>
    <w:p w14:paraId="7C47CADE" w14:textId="377F982A"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i/>
          <w:iCs/>
        </w:rPr>
        <w:t>Process</w:t>
      </w:r>
      <w:r w:rsidRPr="00975FA4">
        <w:rPr>
          <w:rFonts w:ascii="Times New Roman" w:hAnsi="Times New Roman" w:cs="Times New Roman"/>
        </w:rPr>
        <w:t>. Paper presented at Association for Education in Journalism and Mass Communication, Toronto, Canada. Retrieved from http://list.msu.edu</w:t>
      </w:r>
    </w:p>
    <w:p w14:paraId="693EA86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4FD4E90"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Waters, R., Burnett, E., Lamm, A., &amp; Lucas, J. (2009). Engaging stakeholders through social </w:t>
      </w:r>
    </w:p>
    <w:p w14:paraId="23D02827" w14:textId="74BBB2D7"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networking: How nonprofit organizations are using Facebook.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35</w:t>
      </w:r>
      <w:r w:rsidRPr="00975FA4">
        <w:rPr>
          <w:rFonts w:ascii="Times New Roman" w:hAnsi="Times New Roman" w:cs="Times New Roman"/>
        </w:rPr>
        <w:t>(2), 102-106. doi:10.1016/j.pubrev.2009.01.006</w:t>
      </w:r>
    </w:p>
    <w:p w14:paraId="03A12FBF" w14:textId="77777777" w:rsidR="008748EE" w:rsidRPr="00975FA4" w:rsidRDefault="008748EE" w:rsidP="006937C0">
      <w:pPr>
        <w:spacing w:line="480" w:lineRule="auto"/>
        <w:rPr>
          <w:rFonts w:ascii="Times New Roman" w:hAnsi="Times New Roman" w:cs="Times New Roman"/>
        </w:rPr>
      </w:pPr>
    </w:p>
    <w:p w14:paraId="5FC8DBB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Waters, R., Friedman, C., Mills, B., &amp; Zeng, L. (2011). Applying Relationship Management </w:t>
      </w:r>
    </w:p>
    <w:p w14:paraId="59B1621D" w14:textId="37A1CDD4"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Theory to Religious Organizations: An Assessment of Relationship Cultivation Online. </w:t>
      </w:r>
      <w:r w:rsidRPr="00975FA4">
        <w:rPr>
          <w:rFonts w:ascii="Times New Roman" w:hAnsi="Times New Roman" w:cs="Times New Roman"/>
          <w:i/>
          <w:iCs/>
        </w:rPr>
        <w:t>Journal of Communication and Religion</w:t>
      </w:r>
      <w:r w:rsidRPr="00975FA4">
        <w:rPr>
          <w:rFonts w:ascii="Times New Roman" w:hAnsi="Times New Roman" w:cs="Times New Roman"/>
        </w:rPr>
        <w:t xml:space="preserve">, </w:t>
      </w:r>
      <w:r w:rsidRPr="00975FA4">
        <w:rPr>
          <w:rFonts w:ascii="Times New Roman" w:hAnsi="Times New Roman" w:cs="Times New Roman"/>
          <w:i/>
          <w:iCs/>
        </w:rPr>
        <w:t>34</w:t>
      </w:r>
      <w:r w:rsidRPr="00975FA4">
        <w:rPr>
          <w:rFonts w:ascii="Times New Roman" w:hAnsi="Times New Roman" w:cs="Times New Roman"/>
        </w:rPr>
        <w:t>(1), 88-104. Retrieved from DOI:10.1108/13632540810854244</w:t>
      </w:r>
    </w:p>
    <w:p w14:paraId="050DE76D"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5620964"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Waters, R., &amp; Jamal, J. (2011). Tweet, tweet, tweet: A content analysis of nonprofit </w:t>
      </w:r>
    </w:p>
    <w:p w14:paraId="017401DD" w14:textId="0457BA76" w:rsidR="008748EE" w:rsidRPr="00975FA4" w:rsidRDefault="00CE4829"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O</w:t>
      </w:r>
      <w:r w:rsidR="008748EE" w:rsidRPr="00975FA4">
        <w:rPr>
          <w:rFonts w:ascii="Times New Roman" w:hAnsi="Times New Roman" w:cs="Times New Roman"/>
        </w:rPr>
        <w:t>rganizations</w:t>
      </w:r>
      <w:r w:rsidRPr="00975FA4">
        <w:rPr>
          <w:rFonts w:ascii="Times New Roman" w:hAnsi="Times New Roman" w:cs="Times New Roman"/>
        </w:rPr>
        <w:t>’</w:t>
      </w:r>
      <w:r w:rsidR="008748EE" w:rsidRPr="00975FA4">
        <w:rPr>
          <w:rFonts w:ascii="Times New Roman" w:hAnsi="Times New Roman" w:cs="Times New Roman"/>
        </w:rPr>
        <w:t xml:space="preserve"> Twitter updates. </w:t>
      </w:r>
      <w:r w:rsidR="008748EE" w:rsidRPr="00975FA4">
        <w:rPr>
          <w:rFonts w:ascii="Times New Roman" w:hAnsi="Times New Roman" w:cs="Times New Roman"/>
          <w:i/>
          <w:iCs/>
        </w:rPr>
        <w:t>Public Relations Review</w:t>
      </w:r>
      <w:r w:rsidR="008748EE" w:rsidRPr="00975FA4">
        <w:rPr>
          <w:rFonts w:ascii="Times New Roman" w:hAnsi="Times New Roman" w:cs="Times New Roman"/>
        </w:rPr>
        <w:t xml:space="preserve">, </w:t>
      </w:r>
      <w:r w:rsidR="008748EE" w:rsidRPr="00975FA4">
        <w:rPr>
          <w:rFonts w:ascii="Times New Roman" w:hAnsi="Times New Roman" w:cs="Times New Roman"/>
          <w:i/>
          <w:iCs/>
        </w:rPr>
        <w:t>37</w:t>
      </w:r>
      <w:r w:rsidR="008748EE" w:rsidRPr="00975FA4">
        <w:rPr>
          <w:rFonts w:ascii="Times New Roman" w:hAnsi="Times New Roman" w:cs="Times New Roman"/>
        </w:rPr>
        <w:t>(3), 321-324. doi:10.1016/j.pubrev.2011.03.002</w:t>
      </w:r>
    </w:p>
    <w:p w14:paraId="5A7836C7"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BC521ED"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Waters, R., &amp; Lo, K. (2012). Exploring the Impact of Culture in the Social Media Sphere: A </w:t>
      </w:r>
    </w:p>
    <w:p w14:paraId="50DA52AD" w14:textId="12DAE4EF"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Content Analysis of Nonprofit Organizations</w:t>
      </w:r>
      <w:r w:rsidR="00CE4829" w:rsidRPr="00975FA4">
        <w:rPr>
          <w:rFonts w:ascii="Times New Roman" w:hAnsi="Times New Roman" w:cs="Times New Roman"/>
        </w:rPr>
        <w:t>’</w:t>
      </w:r>
      <w:r w:rsidRPr="00975FA4">
        <w:rPr>
          <w:rFonts w:ascii="Times New Roman" w:hAnsi="Times New Roman" w:cs="Times New Roman"/>
        </w:rPr>
        <w:t xml:space="preserve"> Use of Facebook. </w:t>
      </w:r>
      <w:r w:rsidRPr="00975FA4">
        <w:rPr>
          <w:rFonts w:ascii="Times New Roman" w:hAnsi="Times New Roman" w:cs="Times New Roman"/>
          <w:i/>
          <w:iCs/>
        </w:rPr>
        <w:t>Journal of Intercultural Communication Research</w:t>
      </w:r>
      <w:r w:rsidRPr="00975FA4">
        <w:rPr>
          <w:rFonts w:ascii="Times New Roman" w:hAnsi="Times New Roman" w:cs="Times New Roman"/>
        </w:rPr>
        <w:t xml:space="preserve">, </w:t>
      </w:r>
      <w:r w:rsidRPr="00975FA4">
        <w:rPr>
          <w:rFonts w:ascii="Times New Roman" w:hAnsi="Times New Roman" w:cs="Times New Roman"/>
          <w:i/>
          <w:iCs/>
        </w:rPr>
        <w:t>41</w:t>
      </w:r>
      <w:r w:rsidRPr="00975FA4">
        <w:rPr>
          <w:rFonts w:ascii="Times New Roman" w:hAnsi="Times New Roman" w:cs="Times New Roman"/>
        </w:rPr>
        <w:t>(3), 297-319. Retrieved from DOI: 10.1080/17475759.2012.728772</w:t>
      </w:r>
    </w:p>
    <w:p w14:paraId="62A288BE"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3EA0874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Waters, R., Tindall, N., &amp; Morton, T. (2010). Media Catching and the Journalist–Public </w:t>
      </w:r>
    </w:p>
    <w:p w14:paraId="1064CF52" w14:textId="2F726DCF"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Relations Practitioner Relationship: How Social Media are Changing the Practice of Media Relations. </w:t>
      </w:r>
      <w:r w:rsidRPr="00975FA4">
        <w:rPr>
          <w:rFonts w:ascii="Times New Roman" w:hAnsi="Times New Roman" w:cs="Times New Roman"/>
          <w:i/>
          <w:iCs/>
        </w:rPr>
        <w:t>Journal of Public Relations Research</w:t>
      </w:r>
      <w:r w:rsidRPr="00975FA4">
        <w:rPr>
          <w:rFonts w:ascii="Times New Roman" w:hAnsi="Times New Roman" w:cs="Times New Roman"/>
        </w:rPr>
        <w:t xml:space="preserve">, </w:t>
      </w:r>
      <w:r w:rsidRPr="00975FA4">
        <w:rPr>
          <w:rFonts w:ascii="Times New Roman" w:hAnsi="Times New Roman" w:cs="Times New Roman"/>
          <w:i/>
          <w:iCs/>
        </w:rPr>
        <w:t>22</w:t>
      </w:r>
      <w:r w:rsidRPr="00975FA4">
        <w:rPr>
          <w:rFonts w:ascii="Times New Roman" w:hAnsi="Times New Roman" w:cs="Times New Roman"/>
        </w:rPr>
        <w:t>(3), 241-264. Retrieved from DOI:10.1080/10627261003799202</w:t>
      </w:r>
    </w:p>
    <w:p w14:paraId="06723EA8" w14:textId="77777777" w:rsidR="008748EE" w:rsidRPr="00975FA4" w:rsidRDefault="008748EE" w:rsidP="006937C0">
      <w:pPr>
        <w:spacing w:line="480" w:lineRule="auto"/>
        <w:rPr>
          <w:rFonts w:ascii="Times New Roman" w:hAnsi="Times New Roman" w:cs="Times New Roman"/>
        </w:rPr>
      </w:pPr>
    </w:p>
    <w:p w14:paraId="7F5E82BD" w14:textId="77777777" w:rsidR="00A759E5"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Witteman, H., &amp; Zikmund-Fisher, B. (2012). The defining characteristics of Web 2.0 and </w:t>
      </w:r>
    </w:p>
    <w:p w14:paraId="67DA598B" w14:textId="67CA8644" w:rsidR="008748EE" w:rsidRPr="00975FA4" w:rsidRDefault="008748EE" w:rsidP="006937C0">
      <w:pPr>
        <w:spacing w:line="480" w:lineRule="auto"/>
        <w:ind w:left="720"/>
        <w:rPr>
          <w:rFonts w:ascii="Times New Roman" w:hAnsi="Times New Roman" w:cs="Times New Roman"/>
        </w:rPr>
      </w:pPr>
      <w:r w:rsidRPr="00975FA4">
        <w:rPr>
          <w:rFonts w:ascii="Times New Roman" w:hAnsi="Times New Roman" w:cs="Times New Roman"/>
        </w:rPr>
        <w:t xml:space="preserve">their potential influence in the online vaccination debate. </w:t>
      </w:r>
      <w:r w:rsidRPr="00975FA4">
        <w:rPr>
          <w:rFonts w:ascii="Times New Roman" w:hAnsi="Times New Roman" w:cs="Times New Roman"/>
          <w:i/>
          <w:iCs/>
        </w:rPr>
        <w:t>Vaccine</w:t>
      </w:r>
      <w:r w:rsidRPr="00975FA4">
        <w:rPr>
          <w:rFonts w:ascii="Times New Roman" w:hAnsi="Times New Roman" w:cs="Times New Roman"/>
        </w:rPr>
        <w:t xml:space="preserve">, </w:t>
      </w:r>
      <w:r w:rsidRPr="00975FA4">
        <w:rPr>
          <w:rFonts w:ascii="Times New Roman" w:hAnsi="Times New Roman" w:cs="Times New Roman"/>
          <w:i/>
          <w:iCs/>
        </w:rPr>
        <w:t>30</w:t>
      </w:r>
      <w:r w:rsidRPr="00975FA4">
        <w:rPr>
          <w:rFonts w:ascii="Times New Roman" w:hAnsi="Times New Roman" w:cs="Times New Roman"/>
        </w:rPr>
        <w:t>(25), 3734-3740. doi:10.1016/j.vaccine.2011.12.039</w:t>
      </w:r>
    </w:p>
    <w:p w14:paraId="3EAA1146"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56F64E2C"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r w:rsidRPr="00975FA4">
        <w:rPr>
          <w:rFonts w:ascii="Times New Roman" w:hAnsi="Times New Roman" w:cs="Times New Roman"/>
        </w:rPr>
        <w:t xml:space="preserve">Xifra, J. (2008). Soccer, civil religion, and public relations: Devotional–promotional </w:t>
      </w:r>
    </w:p>
    <w:p w14:paraId="1D6573DD" w14:textId="4221DADB" w:rsidR="008748EE" w:rsidRPr="00975FA4" w:rsidRDefault="008748EE" w:rsidP="006937C0">
      <w:pPr>
        <w:widowControl w:val="0"/>
        <w:autoSpaceDE w:val="0"/>
        <w:autoSpaceDN w:val="0"/>
        <w:adjustRightInd w:val="0"/>
        <w:spacing w:line="480" w:lineRule="auto"/>
        <w:ind w:left="720"/>
        <w:rPr>
          <w:rFonts w:ascii="Times New Roman" w:hAnsi="Times New Roman" w:cs="Times New Roman"/>
        </w:rPr>
      </w:pPr>
      <w:r w:rsidRPr="00975FA4">
        <w:rPr>
          <w:rFonts w:ascii="Times New Roman" w:hAnsi="Times New Roman" w:cs="Times New Roman"/>
        </w:rPr>
        <w:t xml:space="preserve">communication and Barcelona Football Club. </w:t>
      </w: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34</w:t>
      </w:r>
      <w:r w:rsidRPr="00975FA4">
        <w:rPr>
          <w:rFonts w:ascii="Times New Roman" w:hAnsi="Times New Roman" w:cs="Times New Roman"/>
        </w:rPr>
        <w:t>(2), 192-</w:t>
      </w:r>
      <w:bookmarkStart w:id="0" w:name="_GoBack"/>
      <w:bookmarkEnd w:id="0"/>
      <w:r w:rsidRPr="00975FA4">
        <w:rPr>
          <w:rFonts w:ascii="Times New Roman" w:hAnsi="Times New Roman" w:cs="Times New Roman"/>
        </w:rPr>
        <w:t>198. doi:10.1016/j.pubrev.2008.03.005</w:t>
      </w:r>
    </w:p>
    <w:p w14:paraId="581A990F" w14:textId="77777777" w:rsidR="008748EE" w:rsidRPr="00975FA4" w:rsidRDefault="008748EE" w:rsidP="006937C0">
      <w:pPr>
        <w:widowControl w:val="0"/>
        <w:autoSpaceDE w:val="0"/>
        <w:autoSpaceDN w:val="0"/>
        <w:adjustRightInd w:val="0"/>
        <w:spacing w:line="480" w:lineRule="auto"/>
        <w:rPr>
          <w:rFonts w:ascii="Times New Roman" w:hAnsi="Times New Roman" w:cs="Times New Roman"/>
        </w:rPr>
      </w:pPr>
    </w:p>
    <w:p w14:paraId="27D5DA7A"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Xifra, J., &amp; Grau, F. (2010). Nanoblogging PR: The discourse on public relations in Twitter. </w:t>
      </w:r>
    </w:p>
    <w:p w14:paraId="0F6EC1FF" w14:textId="522B48C5" w:rsidR="008748EE" w:rsidRPr="00975FA4" w:rsidRDefault="008748EE" w:rsidP="006937C0">
      <w:pPr>
        <w:spacing w:line="480" w:lineRule="auto"/>
        <w:ind w:firstLine="720"/>
        <w:rPr>
          <w:rFonts w:ascii="Times New Roman" w:hAnsi="Times New Roman" w:cs="Times New Roman"/>
        </w:rPr>
      </w:pP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36</w:t>
      </w:r>
      <w:r w:rsidRPr="00975FA4">
        <w:rPr>
          <w:rFonts w:ascii="Times New Roman" w:hAnsi="Times New Roman" w:cs="Times New Roman"/>
        </w:rPr>
        <w:t>(2), 171-174. doi:10.1016/j.pubrev.2010.02.005</w:t>
      </w:r>
    </w:p>
    <w:p w14:paraId="27151C8B" w14:textId="77777777" w:rsidR="008748EE" w:rsidRPr="00975FA4" w:rsidRDefault="008748EE" w:rsidP="006937C0">
      <w:pPr>
        <w:spacing w:line="480" w:lineRule="auto"/>
        <w:rPr>
          <w:rFonts w:ascii="Times New Roman" w:hAnsi="Times New Roman" w:cs="Times New Roman"/>
        </w:rPr>
      </w:pPr>
    </w:p>
    <w:p w14:paraId="61938E39" w14:textId="77777777" w:rsidR="008748EE" w:rsidRPr="00975FA4" w:rsidRDefault="008748EE" w:rsidP="006937C0">
      <w:pPr>
        <w:spacing w:line="480" w:lineRule="auto"/>
        <w:rPr>
          <w:rFonts w:ascii="Times New Roman" w:hAnsi="Times New Roman" w:cs="Times New Roman"/>
        </w:rPr>
      </w:pPr>
      <w:r w:rsidRPr="00975FA4">
        <w:rPr>
          <w:rFonts w:ascii="Times New Roman" w:hAnsi="Times New Roman" w:cs="Times New Roman"/>
        </w:rPr>
        <w:t xml:space="preserve">Yang, S., &amp; Kang, M. (2009). Measuring blog engagement: Testing a four-dimensional scale. </w:t>
      </w:r>
    </w:p>
    <w:p w14:paraId="6FF4D038" w14:textId="74C406AE" w:rsidR="008748EE" w:rsidRPr="00214A33" w:rsidRDefault="008748EE" w:rsidP="006937C0">
      <w:pPr>
        <w:spacing w:line="480" w:lineRule="auto"/>
        <w:ind w:firstLine="720"/>
        <w:rPr>
          <w:rFonts w:ascii="Times New Roman" w:hAnsi="Times New Roman" w:cs="Times New Roman"/>
        </w:rPr>
      </w:pPr>
      <w:r w:rsidRPr="00975FA4">
        <w:rPr>
          <w:rFonts w:ascii="Times New Roman" w:hAnsi="Times New Roman" w:cs="Times New Roman"/>
          <w:i/>
          <w:iCs/>
        </w:rPr>
        <w:t>Public Relations Review</w:t>
      </w:r>
      <w:r w:rsidRPr="00975FA4">
        <w:rPr>
          <w:rFonts w:ascii="Times New Roman" w:hAnsi="Times New Roman" w:cs="Times New Roman"/>
        </w:rPr>
        <w:t xml:space="preserve">, </w:t>
      </w:r>
      <w:r w:rsidRPr="00975FA4">
        <w:rPr>
          <w:rFonts w:ascii="Times New Roman" w:hAnsi="Times New Roman" w:cs="Times New Roman"/>
          <w:i/>
          <w:iCs/>
        </w:rPr>
        <w:t>35</w:t>
      </w:r>
      <w:r w:rsidRPr="00975FA4">
        <w:rPr>
          <w:rFonts w:ascii="Times New Roman" w:hAnsi="Times New Roman" w:cs="Times New Roman"/>
        </w:rPr>
        <w:t>(3), 323-324. doi:10.1016/j.pubrev.2009.05.004</w:t>
      </w:r>
    </w:p>
    <w:p w14:paraId="79F1B282" w14:textId="2BB7CA11" w:rsidR="00480EF4" w:rsidRPr="00EE6F3F" w:rsidRDefault="00480EF4" w:rsidP="006937C0">
      <w:pPr>
        <w:spacing w:line="480" w:lineRule="auto"/>
        <w:rPr>
          <w:rFonts w:ascii="Times New Roman" w:hAnsi="Times New Roman" w:cs="Times New Roman"/>
        </w:rPr>
      </w:pPr>
    </w:p>
    <w:sectPr w:rsidR="00480EF4" w:rsidRPr="00EE6F3F" w:rsidSect="000360AF">
      <w:headerReference w:type="default" r:id="rId27"/>
      <w:footerReference w:type="default" r:id="rId2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4828B" w14:textId="77777777" w:rsidR="00647860" w:rsidRDefault="00647860" w:rsidP="00A404FB">
      <w:r>
        <w:separator/>
      </w:r>
    </w:p>
  </w:endnote>
  <w:endnote w:type="continuationSeparator" w:id="0">
    <w:p w14:paraId="338E88CD" w14:textId="77777777" w:rsidR="00647860" w:rsidRDefault="00647860" w:rsidP="00A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swiss"/>
    <w:notTrueType/>
    <w:pitch w:val="default"/>
    <w:sig w:usb0="00000003" w:usb1="00000000" w:usb2="00000000" w:usb3="00000000" w:csb0="00000001" w:csb1="00000000"/>
  </w:font>
  <w:font w:name="Myriad Arabic">
    <w:panose1 w:val="01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1E90" w14:textId="77777777" w:rsidR="00647860" w:rsidRDefault="00647860" w:rsidP="00642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90929" w14:textId="77777777" w:rsidR="00647860" w:rsidRDefault="006478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16AA" w14:textId="77777777" w:rsidR="00647860" w:rsidRPr="00A404FB" w:rsidRDefault="00647860" w:rsidP="00A404FB">
    <w:pPr>
      <w:pStyle w:val="Footer"/>
      <w:jc w:val="center"/>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2D9E" w14:textId="77777777" w:rsidR="00647860" w:rsidRDefault="00647860" w:rsidP="00642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05A">
      <w:rPr>
        <w:rStyle w:val="PageNumber"/>
        <w:noProof/>
      </w:rPr>
      <w:t>ii</w:t>
    </w:r>
    <w:r>
      <w:rPr>
        <w:rStyle w:val="PageNumber"/>
      </w:rPr>
      <w:fldChar w:fldCharType="end"/>
    </w:r>
  </w:p>
  <w:p w14:paraId="32D8A72F" w14:textId="1131922C" w:rsidR="00647860" w:rsidRPr="00A404FB" w:rsidRDefault="00647860" w:rsidP="00A404FB">
    <w:pPr>
      <w:pStyle w:val="Footer"/>
      <w:jc w:val="center"/>
      <w:rPr>
        <w:rFonts w:ascii="Times New Roman" w:hAnsi="Times New Roman" w:cs="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31E4" w14:textId="77777777" w:rsidR="00647860" w:rsidRDefault="0064786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5824" w14:textId="77777777" w:rsidR="00647860" w:rsidRPr="00A404FB" w:rsidRDefault="00647860" w:rsidP="00A404FB">
    <w:pPr>
      <w:pStyle w:val="Footer"/>
      <w:jc w:val="center"/>
      <w:rPr>
        <w:rFonts w:ascii="Times New Roman" w:hAnsi="Times New Roman" w:cs="Times New Roma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B596" w14:textId="77777777" w:rsidR="00647860" w:rsidRDefault="00647860">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2C83" w14:textId="77777777" w:rsidR="00647860" w:rsidRDefault="00647860" w:rsidP="00642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05A">
      <w:rPr>
        <w:rStyle w:val="PageNumber"/>
        <w:noProof/>
      </w:rPr>
      <w:t>viii</w:t>
    </w:r>
    <w:r>
      <w:rPr>
        <w:rStyle w:val="PageNumber"/>
      </w:rPr>
      <w:fldChar w:fldCharType="end"/>
    </w:r>
  </w:p>
  <w:p w14:paraId="37486D6E" w14:textId="77777777" w:rsidR="00647860" w:rsidRPr="00A404FB" w:rsidRDefault="00647860" w:rsidP="00A404FB">
    <w:pPr>
      <w:pStyle w:val="Footer"/>
      <w:jc w:val="center"/>
      <w:rPr>
        <w:rFonts w:ascii="Times New Roman" w:hAnsi="Times New Roman" w:cs="Times New Roman"/>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0FD9" w14:textId="77777777" w:rsidR="00647860" w:rsidRDefault="00647860">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8306" w14:textId="77777777" w:rsidR="00647860" w:rsidRDefault="00647860" w:rsidP="00642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05A">
      <w:rPr>
        <w:rStyle w:val="PageNumber"/>
        <w:noProof/>
      </w:rPr>
      <w:t>43</w:t>
    </w:r>
    <w:r>
      <w:rPr>
        <w:rStyle w:val="PageNumber"/>
      </w:rPr>
      <w:fldChar w:fldCharType="end"/>
    </w:r>
  </w:p>
  <w:p w14:paraId="08BAF09C" w14:textId="77777777" w:rsidR="00647860" w:rsidRPr="00A404FB" w:rsidRDefault="00647860" w:rsidP="00A404FB">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08C41" w14:textId="77777777" w:rsidR="00647860" w:rsidRDefault="00647860" w:rsidP="00A404FB">
      <w:r>
        <w:separator/>
      </w:r>
    </w:p>
  </w:footnote>
  <w:footnote w:type="continuationSeparator" w:id="0">
    <w:p w14:paraId="32C11DB2" w14:textId="77777777" w:rsidR="00647860" w:rsidRDefault="00647860" w:rsidP="00A404FB">
      <w:r>
        <w:continuationSeparator/>
      </w:r>
    </w:p>
  </w:footnote>
  <w:footnote w:id="1">
    <w:p w14:paraId="4873EC32" w14:textId="69970BD0" w:rsidR="00647860" w:rsidRPr="0080485B" w:rsidRDefault="00647860" w:rsidP="00943BC7">
      <w:pPr>
        <w:rPr>
          <w:rFonts w:ascii="Times New Roman" w:hAnsi="Times New Roman" w:cs="Times New Roman"/>
          <w:sz w:val="16"/>
          <w:szCs w:val="16"/>
          <w:vertAlign w:val="subscript"/>
        </w:rPr>
      </w:pPr>
      <w:r w:rsidRPr="0078637D">
        <w:rPr>
          <w:rStyle w:val="FootnoteReference"/>
          <w:sz w:val="16"/>
          <w:szCs w:val="16"/>
        </w:rPr>
        <w:footnoteRef/>
      </w:r>
      <w:r w:rsidRPr="0078637D">
        <w:rPr>
          <w:sz w:val="16"/>
          <w:szCs w:val="16"/>
        </w:rPr>
        <w:t xml:space="preserve"> </w:t>
      </w:r>
      <w:r w:rsidRPr="0080485B">
        <w:rPr>
          <w:rFonts w:ascii="Times New Roman" w:hAnsi="Times New Roman" w:cs="Times New Roman"/>
          <w:sz w:val="16"/>
          <w:szCs w:val="16"/>
        </w:rPr>
        <w:t xml:space="preserve">This stage of the study seeks to research “religion online” as defined by Hoover &amp; Park (2005) as “the online resource to which an audience member turns to embrace his/her beliefs in traditional, established, institutional, religious systems” (p. 122). This is a significant difference from “online religion,” which can be described as an individual using the Internet to search, or further, their </w:t>
      </w:r>
      <w:r w:rsidRPr="0080485B">
        <w:rPr>
          <w:rFonts w:ascii="Times New Roman" w:hAnsi="Times New Roman" w:cs="Times New Roman"/>
          <w:i/>
          <w:sz w:val="16"/>
          <w:szCs w:val="16"/>
        </w:rPr>
        <w:t>subjective</w:t>
      </w:r>
      <w:r w:rsidRPr="0080485B">
        <w:rPr>
          <w:rFonts w:ascii="Times New Roman" w:hAnsi="Times New Roman" w:cs="Times New Roman"/>
          <w:sz w:val="16"/>
          <w:szCs w:val="16"/>
        </w:rPr>
        <w:t xml:space="preserve"> religious principles. The difference is that participants in “religion online” seek information from traditional, established, and institutional religious systems while participants in “online religion” seek information for their subjective, even created, religious principles (the difference between choosing to worship a widely known and historical supreme being (e.g. God) versus choosing to worship anything of your choice (e.g. a cactus)).</w:t>
      </w:r>
    </w:p>
  </w:footnote>
  <w:footnote w:id="2">
    <w:p w14:paraId="32482615" w14:textId="4FEC9DFF" w:rsidR="00647860" w:rsidRPr="00F3149C" w:rsidRDefault="00647860">
      <w:pPr>
        <w:pStyle w:val="FootnoteText"/>
        <w:rPr>
          <w:rFonts w:ascii="Times New Roman" w:hAnsi="Times New Roman" w:cs="Times New Roman"/>
        </w:rPr>
      </w:pPr>
      <w:r w:rsidRPr="0080485B">
        <w:rPr>
          <w:rStyle w:val="FootnoteReference"/>
          <w:rFonts w:ascii="Times New Roman" w:hAnsi="Times New Roman" w:cs="Times New Roman"/>
          <w:sz w:val="16"/>
          <w:szCs w:val="16"/>
        </w:rPr>
        <w:footnoteRef/>
      </w:r>
      <w:r w:rsidRPr="0080485B">
        <w:rPr>
          <w:rFonts w:ascii="Times New Roman" w:hAnsi="Times New Roman" w:cs="Times New Roman"/>
          <w:sz w:val="16"/>
          <w:szCs w:val="16"/>
        </w:rPr>
        <w:t xml:space="preserve"> Meaning there is one appointed leader who does not share as high of a position with another person.</w:t>
      </w:r>
    </w:p>
  </w:footnote>
  <w:footnote w:id="3">
    <w:p w14:paraId="223925FD" w14:textId="77777777" w:rsidR="00647860" w:rsidRPr="007C072A" w:rsidRDefault="00647860" w:rsidP="00943BC7">
      <w:pPr>
        <w:pStyle w:val="FootnoteText"/>
        <w:rPr>
          <w:sz w:val="16"/>
          <w:szCs w:val="16"/>
        </w:rPr>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Buddhists in Tibet believe that Dalai Lamas postpone their own nirvana and choose to be rebirthed in order to serve humanity. The Dalai Lama has since enacted rules and regulations for a committee to either choose the next Dalai Lama or for the Dalai Lama to no longer exist (thus reach nirvana and no longer rebirth) (Dalai Lama, 2015).</w:t>
      </w:r>
    </w:p>
  </w:footnote>
  <w:footnote w:id="4">
    <w:p w14:paraId="4E848FFD" w14:textId="243E9BD3" w:rsidR="00647860" w:rsidRPr="00F3149C" w:rsidRDefault="00647860">
      <w:pPr>
        <w:pStyle w:val="FootnoteText"/>
        <w:rPr>
          <w:rFonts w:ascii="Times New Roman" w:hAnsi="Times New Roman" w:cs="Times New Roman"/>
          <w:sz w:val="16"/>
          <w:szCs w:val="16"/>
        </w:rPr>
      </w:pPr>
      <w:r w:rsidRPr="007C072A">
        <w:rPr>
          <w:rStyle w:val="FootnoteReference"/>
          <w:sz w:val="16"/>
          <w:szCs w:val="16"/>
        </w:rPr>
        <w:footnoteRef/>
      </w:r>
      <w:r w:rsidRPr="007C072A">
        <w:rPr>
          <w:sz w:val="16"/>
          <w:szCs w:val="16"/>
        </w:rPr>
        <w:t xml:space="preserve"> </w:t>
      </w:r>
      <w:r w:rsidRPr="00F3149C">
        <w:rPr>
          <w:rFonts w:ascii="Times New Roman" w:hAnsi="Times New Roman" w:cs="Times New Roman"/>
          <w:sz w:val="16"/>
          <w:szCs w:val="16"/>
        </w:rPr>
        <w:t xml:space="preserve">The </w:t>
      </w:r>
      <w:r>
        <w:rPr>
          <w:rFonts w:ascii="Times New Roman" w:hAnsi="Times New Roman" w:cs="Times New Roman"/>
          <w:sz w:val="16"/>
          <w:szCs w:val="16"/>
        </w:rPr>
        <w:t>profile</w:t>
      </w:r>
      <w:r w:rsidRPr="00F3149C">
        <w:rPr>
          <w:rFonts w:ascii="Times New Roman" w:hAnsi="Times New Roman" w:cs="Times New Roman"/>
          <w:sz w:val="16"/>
          <w:szCs w:val="16"/>
        </w:rPr>
        <w:t xml:space="preserve"> features that will be studied will be listed further in the Methods.</w:t>
      </w:r>
    </w:p>
  </w:footnote>
  <w:footnote w:id="5">
    <w:p w14:paraId="05732877" w14:textId="77777777" w:rsidR="00647860" w:rsidRPr="00FE0B1B" w:rsidRDefault="00647860" w:rsidP="00943BC7">
      <w:pPr>
        <w:pStyle w:val="FootnoteText"/>
        <w:rPr>
          <w:sz w:val="16"/>
          <w:szCs w:val="16"/>
        </w:rPr>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JavaScript is “an object-oriented computer programming language commonly used to create interactive effects within web browsers” (Oxford Dictionary, 2015).</w:t>
      </w:r>
    </w:p>
  </w:footnote>
  <w:footnote w:id="6">
    <w:p w14:paraId="30D68AB4" w14:textId="64364A25" w:rsidR="00647860" w:rsidRPr="00A4129F" w:rsidRDefault="00647860">
      <w:pPr>
        <w:pStyle w:val="FootnoteText"/>
        <w:rPr>
          <w:sz w:val="16"/>
          <w:szCs w:val="16"/>
        </w:rPr>
      </w:pPr>
      <w:r w:rsidRPr="00A4129F">
        <w:rPr>
          <w:rStyle w:val="FootnoteReference"/>
          <w:sz w:val="16"/>
          <w:szCs w:val="16"/>
        </w:rPr>
        <w:footnoteRef/>
      </w:r>
      <w:r w:rsidRPr="00A4129F">
        <w:rPr>
          <w:sz w:val="16"/>
          <w:szCs w:val="16"/>
        </w:rPr>
        <w:t xml:space="preserve"> “Laudato Si” translates to “praise be to you” in Italian. </w:t>
      </w:r>
      <w:r>
        <w:rPr>
          <w:sz w:val="16"/>
          <w:szCs w:val="16"/>
        </w:rPr>
        <w:t>It is the name of Pope Francis’</w:t>
      </w:r>
      <w:r w:rsidRPr="00A4129F">
        <w:rPr>
          <w:sz w:val="16"/>
          <w:szCs w:val="16"/>
        </w:rPr>
        <w:t xml:space="preserve"> encyclical, or the letter written for followers of the Catholic faith (Rice, 2015).</w:t>
      </w:r>
    </w:p>
  </w:footnote>
  <w:footnote w:id="7">
    <w:p w14:paraId="177B5DB3" w14:textId="43F4AE8A" w:rsidR="00647860" w:rsidRPr="00975FA4" w:rsidRDefault="00647860">
      <w:pPr>
        <w:pStyle w:val="FootnoteText"/>
        <w:rPr>
          <w:sz w:val="16"/>
          <w:szCs w:val="16"/>
        </w:rPr>
      </w:pPr>
      <w:r w:rsidRPr="00A4129F">
        <w:rPr>
          <w:rStyle w:val="FootnoteReference"/>
          <w:sz w:val="16"/>
          <w:szCs w:val="16"/>
        </w:rPr>
        <w:footnoteRef/>
      </w:r>
      <w:r w:rsidRPr="00A4129F">
        <w:rPr>
          <w:sz w:val="16"/>
          <w:szCs w:val="16"/>
        </w:rPr>
        <w:t xml:space="preserve"> “JMJ” is an acronym for “Jornada Mundial da </w:t>
      </w:r>
      <w:r w:rsidRPr="00975FA4">
        <w:rPr>
          <w:sz w:val="16"/>
          <w:szCs w:val="16"/>
        </w:rPr>
        <w:t>Juventude,” also known as “World Youth Day” (Twitter, 2013).</w:t>
      </w:r>
    </w:p>
  </w:footnote>
  <w:footnote w:id="8">
    <w:p w14:paraId="2C8A3B68" w14:textId="03008F3F" w:rsidR="00647860" w:rsidRPr="00975FA4" w:rsidRDefault="00647860">
      <w:pPr>
        <w:pStyle w:val="FootnoteText"/>
        <w:rPr>
          <w:sz w:val="16"/>
          <w:szCs w:val="16"/>
        </w:rPr>
      </w:pPr>
      <w:r w:rsidRPr="00975FA4">
        <w:rPr>
          <w:rStyle w:val="FootnoteReference"/>
          <w:sz w:val="16"/>
          <w:szCs w:val="16"/>
        </w:rPr>
        <w:footnoteRef/>
      </w:r>
      <w:r w:rsidRPr="00975FA4">
        <w:rPr>
          <w:sz w:val="16"/>
          <w:szCs w:val="16"/>
        </w:rPr>
        <w:t xml:space="preserve"> A synod is a large meeting, or assembly, of high-ranking church officials.</w:t>
      </w:r>
    </w:p>
  </w:footnote>
  <w:footnote w:id="9">
    <w:p w14:paraId="2B3430D0" w14:textId="5EFB3E8C" w:rsidR="00647860" w:rsidRPr="00A4129F" w:rsidRDefault="00647860">
      <w:pPr>
        <w:pStyle w:val="FootnoteText"/>
        <w:rPr>
          <w:rFonts w:ascii="Times New Roman" w:hAnsi="Times New Roman" w:cs="Times New Roman"/>
          <w:sz w:val="16"/>
          <w:szCs w:val="16"/>
        </w:rPr>
      </w:pPr>
      <w:r w:rsidRPr="00975FA4">
        <w:rPr>
          <w:rStyle w:val="FootnoteReference"/>
          <w:sz w:val="16"/>
          <w:szCs w:val="16"/>
        </w:rPr>
        <w:footnoteRef/>
      </w:r>
      <w:r w:rsidRPr="00975FA4">
        <w:rPr>
          <w:sz w:val="16"/>
          <w:szCs w:val="16"/>
        </w:rPr>
        <w:t xml:space="preserve"> @InfoScholas is an organization launched by Pope Francis to connect</w:t>
      </w:r>
      <w:r w:rsidRPr="00A4129F">
        <w:rPr>
          <w:sz w:val="16"/>
          <w:szCs w:val="16"/>
        </w:rPr>
        <w:t xml:space="preserve"> educators, schools, and students, and provide virtual </w:t>
      </w:r>
      <w:r w:rsidRPr="00A4129F">
        <w:rPr>
          <w:rFonts w:ascii="Times New Roman" w:hAnsi="Times New Roman" w:cs="Times New Roman"/>
          <w:sz w:val="16"/>
          <w:szCs w:val="16"/>
        </w:rPr>
        <w:t>classrooms (Scholas, 2015).</w:t>
      </w:r>
    </w:p>
  </w:footnote>
  <w:footnote w:id="10">
    <w:p w14:paraId="18494CEC" w14:textId="73F848D0" w:rsidR="00647860" w:rsidRPr="00975FA4" w:rsidRDefault="00647860">
      <w:pPr>
        <w:pStyle w:val="FootnoteText"/>
        <w:rPr>
          <w:rFonts w:ascii="Times New Roman" w:hAnsi="Times New Roman" w:cs="Times New Roman"/>
          <w:sz w:val="16"/>
          <w:szCs w:val="16"/>
        </w:rPr>
      </w:pPr>
      <w:r w:rsidRPr="00A4129F">
        <w:rPr>
          <w:rStyle w:val="FootnoteReference"/>
          <w:rFonts w:ascii="Times New Roman" w:hAnsi="Times New Roman" w:cs="Times New Roman"/>
          <w:sz w:val="16"/>
          <w:szCs w:val="16"/>
        </w:rPr>
        <w:footnoteRef/>
      </w:r>
      <w:r w:rsidRPr="00A4129F">
        <w:rPr>
          <w:rFonts w:ascii="Times New Roman" w:hAnsi="Times New Roman" w:cs="Times New Roman"/>
          <w:sz w:val="16"/>
          <w:szCs w:val="16"/>
        </w:rPr>
        <w:t xml:space="preserve"> “Temp prize” is referring to the Templeton Prize, an award the Dalai Lama won in 2012</w:t>
      </w:r>
      <w:r w:rsidRPr="00975FA4">
        <w:rPr>
          <w:rFonts w:ascii="Times New Roman" w:hAnsi="Times New Roman" w:cs="Times New Roman"/>
          <w:sz w:val="16"/>
          <w:szCs w:val="16"/>
        </w:rPr>
        <w:t>, and serves to “honor a living person who has made an exceptional contribution to affirming life’s spiritual dimension, whether through insight, discovery, or practical works” (</w:t>
      </w:r>
      <w:r w:rsidRPr="00975FA4">
        <w:rPr>
          <w:rFonts w:ascii="Times New Roman" w:hAnsi="Times New Roman" w:cs="Times New Roman"/>
          <w:i/>
          <w:sz w:val="16"/>
          <w:szCs w:val="16"/>
        </w:rPr>
        <w:t>Templeton Prize</w:t>
      </w:r>
      <w:r w:rsidRPr="00975FA4">
        <w:rPr>
          <w:rFonts w:ascii="Times New Roman" w:hAnsi="Times New Roman" w:cs="Times New Roman"/>
          <w:sz w:val="16"/>
          <w:szCs w:val="16"/>
        </w:rPr>
        <w:t>, 2015).</w:t>
      </w:r>
    </w:p>
  </w:footnote>
  <w:footnote w:id="11">
    <w:p w14:paraId="41E41814" w14:textId="170E3B7E" w:rsidR="00647860" w:rsidRPr="00975FA4" w:rsidRDefault="00647860">
      <w:pPr>
        <w:pStyle w:val="FootnoteText"/>
        <w:rPr>
          <w:rFonts w:ascii="Times New Roman" w:hAnsi="Times New Roman" w:cs="Times New Roman"/>
          <w:sz w:val="16"/>
          <w:szCs w:val="16"/>
        </w:rPr>
      </w:pPr>
      <w:r w:rsidRPr="00975FA4">
        <w:rPr>
          <w:rStyle w:val="FootnoteReference"/>
          <w:rFonts w:ascii="Times New Roman" w:hAnsi="Times New Roman" w:cs="Times New Roman"/>
          <w:sz w:val="16"/>
          <w:szCs w:val="16"/>
        </w:rPr>
        <w:footnoteRef/>
      </w:r>
      <w:r w:rsidRPr="00975FA4">
        <w:rPr>
          <w:rFonts w:ascii="Times New Roman" w:hAnsi="Times New Roman" w:cs="Times New Roman"/>
          <w:sz w:val="16"/>
          <w:szCs w:val="16"/>
        </w:rPr>
        <w:t xml:space="preserve"> Eboo Patel is the founder of Interfaith Youth Core, an organization seeking to build religious pluralism (</w:t>
      </w:r>
      <w:r w:rsidRPr="00975FA4">
        <w:rPr>
          <w:rFonts w:ascii="Times New Roman" w:hAnsi="Times New Roman" w:cs="Times New Roman"/>
          <w:i/>
          <w:sz w:val="16"/>
          <w:szCs w:val="16"/>
        </w:rPr>
        <w:t>Interfaith Youth Core</w:t>
      </w:r>
      <w:r w:rsidRPr="00975FA4">
        <w:rPr>
          <w:rFonts w:ascii="Times New Roman" w:hAnsi="Times New Roman" w:cs="Times New Roman"/>
          <w:sz w:val="16"/>
          <w:szCs w:val="16"/>
        </w:rPr>
        <w:t xml:space="preserve">, 2015). </w:t>
      </w:r>
    </w:p>
  </w:footnote>
  <w:footnote w:id="12">
    <w:p w14:paraId="57A688AB" w14:textId="180D01DB" w:rsidR="00647860" w:rsidRDefault="00647860">
      <w:pPr>
        <w:pStyle w:val="FootnoteText"/>
      </w:pPr>
      <w:r w:rsidRPr="00975FA4">
        <w:rPr>
          <w:rStyle w:val="FootnoteReference"/>
          <w:rFonts w:ascii="Times New Roman" w:hAnsi="Times New Roman" w:cs="Times New Roman"/>
          <w:sz w:val="16"/>
          <w:szCs w:val="16"/>
        </w:rPr>
        <w:footnoteRef/>
      </w:r>
      <w:r w:rsidRPr="00975FA4">
        <w:rPr>
          <w:rFonts w:ascii="Times New Roman" w:hAnsi="Times New Roman" w:cs="Times New Roman"/>
          <w:sz w:val="16"/>
          <w:szCs w:val="16"/>
        </w:rPr>
        <w:t xml:space="preserve"> @Legatuminst stands for “Legatum Institute” and is an “</w:t>
      </w:r>
      <w:r w:rsidRPr="00975FA4">
        <w:rPr>
          <w:rFonts w:ascii="Times New Roman" w:hAnsi="Times New Roman" w:cs="Times New Roman"/>
          <w:color w:val="1A1A1A"/>
          <w:sz w:val="16"/>
          <w:szCs w:val="16"/>
        </w:rPr>
        <w:t>independent non-partisan public policy group whose research, publications, and programmes advance ideas and policies in support of free and prosperous societies around the world” (</w:t>
      </w:r>
      <w:r w:rsidRPr="00975FA4">
        <w:rPr>
          <w:rFonts w:ascii="Times New Roman" w:hAnsi="Times New Roman" w:cs="Times New Roman"/>
          <w:i/>
          <w:color w:val="1A1A1A"/>
          <w:sz w:val="16"/>
          <w:szCs w:val="16"/>
        </w:rPr>
        <w:t>Legatum Institute</w:t>
      </w:r>
      <w:r w:rsidRPr="00975FA4">
        <w:rPr>
          <w:rFonts w:ascii="Times New Roman" w:hAnsi="Times New Roman" w:cs="Times New Roman"/>
          <w:color w:val="1A1A1A"/>
          <w:sz w:val="16"/>
          <w:szCs w:val="16"/>
        </w:rPr>
        <w:t>, 2015</w:t>
      </w:r>
      <w:r w:rsidRPr="00A4129F">
        <w:rPr>
          <w:rFonts w:ascii="Times New Roman" w:hAnsi="Times New Roman" w:cs="Times New Roman"/>
          <w:color w:val="1A1A1A"/>
          <w:sz w:val="16"/>
          <w:szCs w:val="16"/>
        </w:rPr>
        <w:t>).</w:t>
      </w:r>
    </w:p>
  </w:footnote>
  <w:footnote w:id="13">
    <w:p w14:paraId="4D777E89" w14:textId="25C0CC03" w:rsidR="00647860" w:rsidRPr="00157347" w:rsidRDefault="00647860">
      <w:pPr>
        <w:pStyle w:val="FootnoteText"/>
        <w:rPr>
          <w:rFonts w:ascii="Times New Roman" w:hAnsi="Times New Roman" w:cs="Times New Roman"/>
          <w:sz w:val="16"/>
          <w:szCs w:val="16"/>
        </w:rPr>
      </w:pPr>
      <w:r w:rsidRPr="00C16512">
        <w:rPr>
          <w:rStyle w:val="FootnoteReference"/>
          <w:sz w:val="16"/>
          <w:szCs w:val="16"/>
        </w:rPr>
        <w:footnoteRef/>
      </w:r>
      <w:r w:rsidRPr="00C16512">
        <w:rPr>
          <w:sz w:val="16"/>
          <w:szCs w:val="16"/>
        </w:rPr>
        <w:t xml:space="preserve"> </w:t>
      </w:r>
      <w:r w:rsidRPr="00157347">
        <w:rPr>
          <w:rFonts w:ascii="Times New Roman" w:hAnsi="Times New Roman" w:cs="Times New Roman"/>
          <w:sz w:val="16"/>
          <w:szCs w:val="16"/>
        </w:rPr>
        <w:t>Synonyms for “love” include “loves” and “loved.”</w:t>
      </w:r>
    </w:p>
  </w:footnote>
  <w:footnote w:id="14">
    <w:p w14:paraId="4A7B86D8" w14:textId="2EF93D9B" w:rsidR="00647860" w:rsidRPr="00157347" w:rsidRDefault="00647860">
      <w:pPr>
        <w:pStyle w:val="FootnoteText"/>
        <w:rPr>
          <w:rFonts w:ascii="Times New Roman" w:hAnsi="Times New Roman" w:cs="Times New Roman"/>
          <w:sz w:val="16"/>
          <w:szCs w:val="16"/>
        </w:rPr>
      </w:pPr>
      <w:r w:rsidRPr="00157347">
        <w:rPr>
          <w:rStyle w:val="FootnoteReference"/>
          <w:rFonts w:ascii="Times New Roman" w:hAnsi="Times New Roman" w:cs="Times New Roman"/>
          <w:sz w:val="16"/>
          <w:szCs w:val="16"/>
        </w:rPr>
        <w:footnoteRef/>
      </w:r>
      <w:r w:rsidRPr="00157347">
        <w:rPr>
          <w:rFonts w:ascii="Times New Roman" w:hAnsi="Times New Roman" w:cs="Times New Roman"/>
          <w:sz w:val="16"/>
          <w:szCs w:val="16"/>
        </w:rPr>
        <w:t xml:space="preserve"> Synonyms for “hate” include “hatred.”</w:t>
      </w:r>
    </w:p>
  </w:footnote>
  <w:footnote w:id="15">
    <w:p w14:paraId="3A462E8D" w14:textId="1794C2D1" w:rsidR="00647860" w:rsidRPr="00157347" w:rsidRDefault="00647860">
      <w:pPr>
        <w:pStyle w:val="FootnoteText"/>
        <w:rPr>
          <w:rFonts w:ascii="Times New Roman" w:hAnsi="Times New Roman" w:cs="Times New Roman"/>
          <w:sz w:val="16"/>
          <w:szCs w:val="16"/>
        </w:rPr>
      </w:pPr>
      <w:r w:rsidRPr="00157347">
        <w:rPr>
          <w:rStyle w:val="FootnoteReference"/>
          <w:rFonts w:ascii="Times New Roman" w:hAnsi="Times New Roman" w:cs="Times New Roman"/>
          <w:sz w:val="16"/>
          <w:szCs w:val="16"/>
        </w:rPr>
        <w:footnoteRef/>
      </w:r>
      <w:r w:rsidRPr="00157347">
        <w:rPr>
          <w:rFonts w:ascii="Times New Roman" w:hAnsi="Times New Roman" w:cs="Times New Roman"/>
          <w:sz w:val="16"/>
          <w:szCs w:val="16"/>
        </w:rPr>
        <w:t xml:space="preserve"> Synonyms for “peace” include “peacefully” and “peaceful.”</w:t>
      </w:r>
    </w:p>
  </w:footnote>
  <w:footnote w:id="16">
    <w:p w14:paraId="270D740E" w14:textId="06AC1A56" w:rsidR="00647860" w:rsidRPr="00157347" w:rsidRDefault="00647860">
      <w:pPr>
        <w:pStyle w:val="FootnoteText"/>
        <w:rPr>
          <w:rFonts w:ascii="Times New Roman" w:hAnsi="Times New Roman" w:cs="Times New Roman"/>
          <w:sz w:val="16"/>
          <w:szCs w:val="16"/>
        </w:rPr>
      </w:pPr>
      <w:r w:rsidRPr="00157347">
        <w:rPr>
          <w:rStyle w:val="FootnoteReference"/>
          <w:rFonts w:ascii="Times New Roman" w:hAnsi="Times New Roman" w:cs="Times New Roman"/>
          <w:sz w:val="16"/>
          <w:szCs w:val="16"/>
        </w:rPr>
        <w:footnoteRef/>
      </w:r>
      <w:r w:rsidRPr="00157347">
        <w:rPr>
          <w:rFonts w:ascii="Times New Roman" w:hAnsi="Times New Roman" w:cs="Times New Roman"/>
          <w:sz w:val="16"/>
          <w:szCs w:val="16"/>
        </w:rPr>
        <w:t xml:space="preserve"> Synonyms for “violence” include “war,” “conflict,” “wars,” “conflicts,” “destroys,” “destructive,” and “destroy.”</w:t>
      </w:r>
    </w:p>
  </w:footnote>
  <w:footnote w:id="17">
    <w:p w14:paraId="6E62DBF4" w14:textId="146B44CB" w:rsidR="00647860" w:rsidRDefault="00647860">
      <w:pPr>
        <w:pStyle w:val="FootnoteText"/>
      </w:pPr>
      <w:r w:rsidRPr="00157347">
        <w:rPr>
          <w:rStyle w:val="FootnoteReference"/>
          <w:rFonts w:ascii="Times New Roman" w:hAnsi="Times New Roman" w:cs="Times New Roman"/>
          <w:sz w:val="16"/>
          <w:szCs w:val="16"/>
        </w:rPr>
        <w:footnoteRef/>
      </w:r>
      <w:r w:rsidRPr="00157347">
        <w:rPr>
          <w:rFonts w:ascii="Times New Roman" w:hAnsi="Times New Roman" w:cs="Times New Roman"/>
          <w:sz w:val="16"/>
          <w:szCs w:val="16"/>
        </w:rPr>
        <w:t xml:space="preserve"> HHLD is an abbreviation for “His Holiness the Dalai Lama”</w:t>
      </w:r>
    </w:p>
  </w:footnote>
  <w:footnote w:id="18">
    <w:p w14:paraId="3B0D5172" w14:textId="45524C37" w:rsidR="00647860" w:rsidRPr="00F3149C" w:rsidRDefault="00647860">
      <w:pPr>
        <w:pStyle w:val="FootnoteText"/>
        <w:rPr>
          <w:rFonts w:ascii="Times New Roman" w:hAnsi="Times New Roman" w:cs="Times New Roman"/>
          <w:sz w:val="16"/>
          <w:szCs w:val="16"/>
        </w:rPr>
      </w:pPr>
      <w:r w:rsidRPr="00C16512">
        <w:rPr>
          <w:rStyle w:val="FootnoteReference"/>
          <w:sz w:val="16"/>
          <w:szCs w:val="16"/>
        </w:rPr>
        <w:footnoteRef/>
      </w:r>
      <w:r w:rsidRPr="00C16512">
        <w:rPr>
          <w:sz w:val="16"/>
          <w:szCs w:val="16"/>
        </w:rPr>
        <w:t xml:space="preserve"> </w:t>
      </w:r>
      <w:r w:rsidRPr="00F3149C">
        <w:rPr>
          <w:rFonts w:ascii="Times New Roman" w:hAnsi="Times New Roman" w:cs="Times New Roman"/>
          <w:sz w:val="16"/>
          <w:szCs w:val="16"/>
        </w:rPr>
        <w:t>Synonyms for “love” include “loves” and “loved.”</w:t>
      </w:r>
    </w:p>
  </w:footnote>
  <w:footnote w:id="19">
    <w:p w14:paraId="2A5FD547" w14:textId="4D2570FC" w:rsidR="00647860" w:rsidRPr="00F3149C" w:rsidRDefault="00647860">
      <w:pPr>
        <w:pStyle w:val="FootnoteText"/>
        <w:rPr>
          <w:rFonts w:ascii="Times New Roman" w:hAnsi="Times New Roman" w:cs="Times New Roman"/>
          <w:sz w:val="16"/>
          <w:szCs w:val="16"/>
        </w:rPr>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Synonyms for “hate” include “hatred.”</w:t>
      </w:r>
    </w:p>
  </w:footnote>
  <w:footnote w:id="20">
    <w:p w14:paraId="5410319B" w14:textId="102C24FB" w:rsidR="00647860" w:rsidRDefault="00647860">
      <w:pPr>
        <w:pStyle w:val="FootnoteText"/>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Synonyms for “violence” and “war” include “conflict” and “wars.”</w:t>
      </w:r>
    </w:p>
  </w:footnote>
  <w:footnote w:id="21">
    <w:p w14:paraId="325CEB2E" w14:textId="753D491C" w:rsidR="00647860" w:rsidRPr="00F3149C" w:rsidRDefault="00647860">
      <w:pPr>
        <w:pStyle w:val="FootnoteText"/>
        <w:rPr>
          <w:rFonts w:ascii="Times New Roman" w:hAnsi="Times New Roman" w:cs="Times New Roman"/>
          <w:sz w:val="16"/>
          <w:szCs w:val="16"/>
        </w:rPr>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Key aspects of Catholicism are centered on love and the </w:t>
      </w:r>
      <w:r>
        <w:rPr>
          <w:rFonts w:ascii="Times New Roman" w:hAnsi="Times New Roman" w:cs="Times New Roman"/>
          <w:sz w:val="16"/>
          <w:szCs w:val="16"/>
        </w:rPr>
        <w:t>Supreme Being</w:t>
      </w:r>
      <w:r w:rsidRPr="00F3149C">
        <w:rPr>
          <w:rFonts w:ascii="Times New Roman" w:hAnsi="Times New Roman" w:cs="Times New Roman"/>
          <w:sz w:val="16"/>
          <w:szCs w:val="16"/>
        </w:rPr>
        <w:t xml:space="preserve"> who is known as God, Jesus, Christ, and Lord. Key aspects of Buddhism are centered on compassion for others, inner peace, mindfulness, happiness, and love. Buddhists do not worship a </w:t>
      </w:r>
      <w:r>
        <w:rPr>
          <w:rFonts w:ascii="Times New Roman" w:hAnsi="Times New Roman" w:cs="Times New Roman"/>
          <w:sz w:val="16"/>
          <w:szCs w:val="16"/>
        </w:rPr>
        <w:t>Supreme Being</w:t>
      </w:r>
      <w:r w:rsidRPr="00F3149C">
        <w:rPr>
          <w:rFonts w:ascii="Times New Roman" w:hAnsi="Times New Roman" w:cs="Times New Roman"/>
          <w:sz w:val="16"/>
          <w:szCs w:val="16"/>
        </w:rPr>
        <w:t xml:space="preserve"> the same way that Catholics do, despite having a </w:t>
      </w:r>
      <w:r>
        <w:rPr>
          <w:rFonts w:ascii="Times New Roman" w:hAnsi="Times New Roman" w:cs="Times New Roman"/>
          <w:sz w:val="16"/>
          <w:szCs w:val="16"/>
        </w:rPr>
        <w:t>Supreme Being</w:t>
      </w:r>
      <w:r w:rsidRPr="00F3149C">
        <w:rPr>
          <w:rFonts w:ascii="Times New Roman" w:hAnsi="Times New Roman" w:cs="Times New Roman"/>
          <w:sz w:val="16"/>
          <w:szCs w:val="16"/>
        </w:rPr>
        <w:t>. Buddhists place more of an emphasis on self whereas Catholics place more of an emphasis on God.</w:t>
      </w:r>
    </w:p>
  </w:footnote>
  <w:footnote w:id="22">
    <w:p w14:paraId="5214855B" w14:textId="66885786" w:rsidR="00647860" w:rsidRPr="00F3149C" w:rsidRDefault="00647860">
      <w:pPr>
        <w:pStyle w:val="FootnoteText"/>
        <w:rPr>
          <w:rFonts w:ascii="Times New Roman" w:hAnsi="Times New Roman" w:cs="Times New Roman"/>
          <w:sz w:val="16"/>
          <w:szCs w:val="16"/>
        </w:rPr>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There is only one time period that the Dalai Lama was inconsistent in his tweeting: from July 18, 2014 – August 24, 2014, no tweets were published on the Dalai Lama’s Twitter account. Since that time period (and before that time period), the Dalai Lama published an average of 3-8 tweets per week. Consequently, there is only one period where Pope Francis was unusually active. On June 18, 2015, the Pope published 57 tweets in one day. </w:t>
      </w:r>
    </w:p>
  </w:footnote>
  <w:footnote w:id="23">
    <w:p w14:paraId="43E1A5B0" w14:textId="0C7FE37A" w:rsidR="00647860" w:rsidRDefault="00647860">
      <w:pPr>
        <w:pStyle w:val="FootnoteText"/>
      </w:pPr>
      <w:r w:rsidRPr="00F3149C">
        <w:rPr>
          <w:rStyle w:val="FootnoteReference"/>
          <w:rFonts w:ascii="Times New Roman" w:hAnsi="Times New Roman" w:cs="Times New Roman"/>
          <w:sz w:val="16"/>
          <w:szCs w:val="16"/>
        </w:rPr>
        <w:footnoteRef/>
      </w:r>
      <w:r w:rsidRPr="00F3149C">
        <w:rPr>
          <w:rFonts w:ascii="Times New Roman" w:hAnsi="Times New Roman" w:cs="Times New Roman"/>
          <w:sz w:val="16"/>
          <w:szCs w:val="16"/>
        </w:rPr>
        <w:t xml:space="preserve"> The Dalai Lama’s second most used word was “our” at 1.40%. The Pope’s most used word was “us” at 2.36%.</w:t>
      </w:r>
      <w:r w:rsidRPr="00F3149C">
        <w:rPr>
          <w:rFonts w:ascii="Times New Roman" w:hAnsi="Times New Roman" w:cs="Times New Roman"/>
        </w:rPr>
        <w:t xml:space="preserve"> </w:t>
      </w:r>
    </w:p>
  </w:footnote>
  <w:footnote w:id="24">
    <w:p w14:paraId="3643097B" w14:textId="2D09123F" w:rsidR="00647860" w:rsidRPr="007503A0" w:rsidRDefault="00647860" w:rsidP="00B122F8">
      <w:pPr>
        <w:pStyle w:val="FootnoteText"/>
        <w:rPr>
          <w:rFonts w:ascii="Times New Roman" w:hAnsi="Times New Roman" w:cs="Times New Roman"/>
          <w:sz w:val="16"/>
          <w:szCs w:val="16"/>
        </w:rPr>
      </w:pPr>
      <w:r w:rsidRPr="006B349C">
        <w:rPr>
          <w:rStyle w:val="FootnoteReference"/>
          <w:sz w:val="16"/>
          <w:szCs w:val="16"/>
        </w:rPr>
        <w:footnoteRef/>
      </w:r>
      <w:r w:rsidRPr="006B349C">
        <w:rPr>
          <w:sz w:val="16"/>
          <w:szCs w:val="16"/>
        </w:rPr>
        <w:t xml:space="preserve"> </w:t>
      </w:r>
      <w:r w:rsidRPr="00F3149C">
        <w:rPr>
          <w:rFonts w:ascii="Times New Roman" w:hAnsi="Times New Roman" w:cs="Times New Roman"/>
          <w:sz w:val="16"/>
          <w:szCs w:val="16"/>
        </w:rPr>
        <w:t>The Pope published the phrase “dear young people” in 0.17% of his tweets (the most used 3-word phrase by the Pope). The Pope published the phrase “pray for” in 0.25% of his tweets (one of the top 20 most used 2-word phrases by the Pope). The Dalai Lama used the phrase “we need to” in 0.20% of his tweets (the third most used 3-word phrase by the Dalai Lama). The Dalai Lama used the phrase “we have</w:t>
      </w:r>
      <w:r w:rsidRPr="007503A0">
        <w:rPr>
          <w:rFonts w:ascii="Times New Roman" w:hAnsi="Times New Roman" w:cs="Times New Roman"/>
          <w:sz w:val="16"/>
          <w:szCs w:val="16"/>
        </w:rPr>
        <w:t xml:space="preserve"> to” in 0.10% of his tweets (one of the top 15 most used 3-word phrases by the Dalai Lama).</w:t>
      </w:r>
    </w:p>
  </w:footnote>
  <w:footnote w:id="25">
    <w:p w14:paraId="0A0D07D4" w14:textId="5AAB3705" w:rsidR="00647860" w:rsidRDefault="00647860">
      <w:pPr>
        <w:pStyle w:val="FootnoteText"/>
      </w:pPr>
      <w:r w:rsidRPr="007503A0">
        <w:rPr>
          <w:rStyle w:val="FootnoteReference"/>
          <w:rFonts w:ascii="Times New Roman" w:hAnsi="Times New Roman" w:cs="Times New Roman"/>
          <w:sz w:val="16"/>
          <w:szCs w:val="16"/>
        </w:rPr>
        <w:footnoteRef/>
      </w:r>
      <w:r w:rsidRPr="007503A0">
        <w:rPr>
          <w:rFonts w:ascii="Times New Roman" w:hAnsi="Times New Roman" w:cs="Times New Roman"/>
          <w:sz w:val="16"/>
          <w:szCs w:val="16"/>
        </w:rPr>
        <w:t xml:space="preserve"> An example of </w:t>
      </w:r>
      <w:r>
        <w:rPr>
          <w:rFonts w:ascii="Times New Roman" w:hAnsi="Times New Roman" w:cs="Times New Roman"/>
          <w:sz w:val="16"/>
          <w:szCs w:val="16"/>
        </w:rPr>
        <w:t>Twitter-specific lingo</w:t>
      </w:r>
      <w:r w:rsidRPr="007503A0">
        <w:rPr>
          <w:rFonts w:ascii="Times New Roman" w:hAnsi="Times New Roman" w:cs="Times New Roman"/>
          <w:sz w:val="16"/>
          <w:szCs w:val="16"/>
        </w:rPr>
        <w:t xml:space="preserve"> includes “ICYMI,” which means, “in case you missed it.” The abbreviation is often used on Twitter to overcome the 140-character limit.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847A" w14:textId="77777777" w:rsidR="00647860" w:rsidRDefault="00647860" w:rsidP="002E61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1798F" w14:textId="77777777" w:rsidR="00647860" w:rsidRDefault="00647860" w:rsidP="002E61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1444" w14:textId="640AA34F" w:rsidR="00647860" w:rsidRPr="002E61C3" w:rsidRDefault="00647860" w:rsidP="002E61C3">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D20E" w14:textId="77777777" w:rsidR="00647860" w:rsidRPr="002E61C3" w:rsidRDefault="00647860" w:rsidP="002E61C3">
    <w:pPr>
      <w:pStyle w:val="Header"/>
      <w:ind w:right="360"/>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3FD5" w14:textId="77777777" w:rsidR="00647860" w:rsidRDefault="0064786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CDA7" w14:textId="77777777" w:rsidR="00647860" w:rsidRPr="002E61C3" w:rsidRDefault="00647860" w:rsidP="002E61C3">
    <w:pPr>
      <w:pStyle w:val="Header"/>
      <w:ind w:right="360"/>
      <w:rPr>
        <w:rFonts w:ascii="Times New Roman" w:hAnsi="Times New Roman" w:cs="Times New Roma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BED5" w14:textId="77777777" w:rsidR="00647860" w:rsidRPr="002E61C3" w:rsidRDefault="00647860" w:rsidP="002E61C3">
    <w:pPr>
      <w:pStyle w:val="Header"/>
      <w:ind w:right="360"/>
      <w:rPr>
        <w:rFonts w:ascii="Times New Roman" w:hAnsi="Times New Roman" w:cs="Times New Roman"/>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F6F6" w14:textId="77777777" w:rsidR="00647860" w:rsidRPr="002E61C3" w:rsidRDefault="00647860" w:rsidP="002E61C3">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activeWritingStyle w:appName="MSWord" w:lang="en-US" w:vendorID="64" w:dllVersion="131078" w:nlCheck="1" w:checkStyle="1"/>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63"/>
    <w:rsid w:val="00000CBE"/>
    <w:rsid w:val="00004596"/>
    <w:rsid w:val="00014B1C"/>
    <w:rsid w:val="000218DE"/>
    <w:rsid w:val="000248EB"/>
    <w:rsid w:val="0002493F"/>
    <w:rsid w:val="0003167A"/>
    <w:rsid w:val="000360AF"/>
    <w:rsid w:val="00055F6C"/>
    <w:rsid w:val="000642F0"/>
    <w:rsid w:val="0006437D"/>
    <w:rsid w:val="00073E48"/>
    <w:rsid w:val="00074C47"/>
    <w:rsid w:val="00076486"/>
    <w:rsid w:val="00077989"/>
    <w:rsid w:val="00081D32"/>
    <w:rsid w:val="0008610E"/>
    <w:rsid w:val="0008678C"/>
    <w:rsid w:val="00087B85"/>
    <w:rsid w:val="000C016C"/>
    <w:rsid w:val="000C7721"/>
    <w:rsid w:val="000D0B55"/>
    <w:rsid w:val="000E61E7"/>
    <w:rsid w:val="000E6579"/>
    <w:rsid w:val="000F03EE"/>
    <w:rsid w:val="000F40B5"/>
    <w:rsid w:val="000F41A8"/>
    <w:rsid w:val="0010644A"/>
    <w:rsid w:val="00124CEF"/>
    <w:rsid w:val="00133D20"/>
    <w:rsid w:val="00143283"/>
    <w:rsid w:val="00144EB5"/>
    <w:rsid w:val="0014752D"/>
    <w:rsid w:val="00150486"/>
    <w:rsid w:val="001514C7"/>
    <w:rsid w:val="0015469A"/>
    <w:rsid w:val="00155A46"/>
    <w:rsid w:val="00157347"/>
    <w:rsid w:val="00160B39"/>
    <w:rsid w:val="00161AE3"/>
    <w:rsid w:val="00161D27"/>
    <w:rsid w:val="00165F7E"/>
    <w:rsid w:val="00170E5D"/>
    <w:rsid w:val="00174B72"/>
    <w:rsid w:val="0018637D"/>
    <w:rsid w:val="00191FF2"/>
    <w:rsid w:val="00196DB8"/>
    <w:rsid w:val="001A0D37"/>
    <w:rsid w:val="001A4FE6"/>
    <w:rsid w:val="001A6BB2"/>
    <w:rsid w:val="001B504E"/>
    <w:rsid w:val="001C3DC5"/>
    <w:rsid w:val="001E05A0"/>
    <w:rsid w:val="001E4E63"/>
    <w:rsid w:val="00200BD4"/>
    <w:rsid w:val="00201480"/>
    <w:rsid w:val="00201FFF"/>
    <w:rsid w:val="0020225F"/>
    <w:rsid w:val="002065E4"/>
    <w:rsid w:val="00210016"/>
    <w:rsid w:val="00213A9C"/>
    <w:rsid w:val="00214A33"/>
    <w:rsid w:val="00223F82"/>
    <w:rsid w:val="002249C6"/>
    <w:rsid w:val="002259EA"/>
    <w:rsid w:val="00227517"/>
    <w:rsid w:val="002307AE"/>
    <w:rsid w:val="00232527"/>
    <w:rsid w:val="00232B44"/>
    <w:rsid w:val="0023377D"/>
    <w:rsid w:val="002354C7"/>
    <w:rsid w:val="0024080A"/>
    <w:rsid w:val="00240832"/>
    <w:rsid w:val="00250F4E"/>
    <w:rsid w:val="0025148B"/>
    <w:rsid w:val="00254D15"/>
    <w:rsid w:val="00255A07"/>
    <w:rsid w:val="002830F8"/>
    <w:rsid w:val="00291768"/>
    <w:rsid w:val="002A067C"/>
    <w:rsid w:val="002A4645"/>
    <w:rsid w:val="002B005A"/>
    <w:rsid w:val="002B1C23"/>
    <w:rsid w:val="002B4914"/>
    <w:rsid w:val="002C45FA"/>
    <w:rsid w:val="002C791B"/>
    <w:rsid w:val="002E61C3"/>
    <w:rsid w:val="00303FB1"/>
    <w:rsid w:val="003047B7"/>
    <w:rsid w:val="00307C31"/>
    <w:rsid w:val="0033185F"/>
    <w:rsid w:val="00332B9A"/>
    <w:rsid w:val="00337E1B"/>
    <w:rsid w:val="003424D2"/>
    <w:rsid w:val="003430E5"/>
    <w:rsid w:val="003631E8"/>
    <w:rsid w:val="0036513A"/>
    <w:rsid w:val="00365B31"/>
    <w:rsid w:val="003673D5"/>
    <w:rsid w:val="003679F5"/>
    <w:rsid w:val="00367F1C"/>
    <w:rsid w:val="00371CFB"/>
    <w:rsid w:val="00372DCD"/>
    <w:rsid w:val="00375B77"/>
    <w:rsid w:val="00376959"/>
    <w:rsid w:val="00381A27"/>
    <w:rsid w:val="00385B54"/>
    <w:rsid w:val="00392A33"/>
    <w:rsid w:val="003B2635"/>
    <w:rsid w:val="003C0938"/>
    <w:rsid w:val="003C5ADD"/>
    <w:rsid w:val="003D1800"/>
    <w:rsid w:val="003D30E3"/>
    <w:rsid w:val="003E2732"/>
    <w:rsid w:val="003E44E9"/>
    <w:rsid w:val="003F60CE"/>
    <w:rsid w:val="00402FE6"/>
    <w:rsid w:val="00424857"/>
    <w:rsid w:val="00426377"/>
    <w:rsid w:val="00441D77"/>
    <w:rsid w:val="00447FF4"/>
    <w:rsid w:val="004544D3"/>
    <w:rsid w:val="0046279A"/>
    <w:rsid w:val="00465295"/>
    <w:rsid w:val="0046605A"/>
    <w:rsid w:val="00466B04"/>
    <w:rsid w:val="00475644"/>
    <w:rsid w:val="00480EF4"/>
    <w:rsid w:val="00482B43"/>
    <w:rsid w:val="004850D8"/>
    <w:rsid w:val="004874F3"/>
    <w:rsid w:val="00492074"/>
    <w:rsid w:val="004968C4"/>
    <w:rsid w:val="004B14DB"/>
    <w:rsid w:val="004B1B35"/>
    <w:rsid w:val="004B2C17"/>
    <w:rsid w:val="004B39E9"/>
    <w:rsid w:val="004B3BB8"/>
    <w:rsid w:val="004C0434"/>
    <w:rsid w:val="004C1C1D"/>
    <w:rsid w:val="004C3BF7"/>
    <w:rsid w:val="004E7C26"/>
    <w:rsid w:val="004E7D5C"/>
    <w:rsid w:val="004F313F"/>
    <w:rsid w:val="004F475C"/>
    <w:rsid w:val="00501FD5"/>
    <w:rsid w:val="0050483A"/>
    <w:rsid w:val="00525205"/>
    <w:rsid w:val="00525D34"/>
    <w:rsid w:val="00531518"/>
    <w:rsid w:val="005365AF"/>
    <w:rsid w:val="005469DC"/>
    <w:rsid w:val="00547C38"/>
    <w:rsid w:val="00557C2E"/>
    <w:rsid w:val="0056032E"/>
    <w:rsid w:val="00561C12"/>
    <w:rsid w:val="005649F0"/>
    <w:rsid w:val="00592922"/>
    <w:rsid w:val="005A782C"/>
    <w:rsid w:val="005B6283"/>
    <w:rsid w:val="005B66F7"/>
    <w:rsid w:val="005B719D"/>
    <w:rsid w:val="005C09C0"/>
    <w:rsid w:val="005C695A"/>
    <w:rsid w:val="005D0EFB"/>
    <w:rsid w:val="005E4FFF"/>
    <w:rsid w:val="005F0928"/>
    <w:rsid w:val="005F2C5C"/>
    <w:rsid w:val="005F3E2B"/>
    <w:rsid w:val="005F732E"/>
    <w:rsid w:val="00601F4C"/>
    <w:rsid w:val="00605D6C"/>
    <w:rsid w:val="006118DC"/>
    <w:rsid w:val="0061579C"/>
    <w:rsid w:val="006200E6"/>
    <w:rsid w:val="0062139B"/>
    <w:rsid w:val="00621413"/>
    <w:rsid w:val="00631A70"/>
    <w:rsid w:val="00633743"/>
    <w:rsid w:val="006339F3"/>
    <w:rsid w:val="0063673E"/>
    <w:rsid w:val="00642620"/>
    <w:rsid w:val="00647860"/>
    <w:rsid w:val="00653FBE"/>
    <w:rsid w:val="0065482E"/>
    <w:rsid w:val="00660E02"/>
    <w:rsid w:val="00661686"/>
    <w:rsid w:val="00661D6F"/>
    <w:rsid w:val="00663CFF"/>
    <w:rsid w:val="00667526"/>
    <w:rsid w:val="00674184"/>
    <w:rsid w:val="00690F22"/>
    <w:rsid w:val="006916E6"/>
    <w:rsid w:val="006926F5"/>
    <w:rsid w:val="006937C0"/>
    <w:rsid w:val="00695059"/>
    <w:rsid w:val="006A171F"/>
    <w:rsid w:val="006B349C"/>
    <w:rsid w:val="006B4ACA"/>
    <w:rsid w:val="006E651F"/>
    <w:rsid w:val="006F0BD0"/>
    <w:rsid w:val="006F0BD8"/>
    <w:rsid w:val="006F5471"/>
    <w:rsid w:val="00700E25"/>
    <w:rsid w:val="00703BC6"/>
    <w:rsid w:val="0071474A"/>
    <w:rsid w:val="00715055"/>
    <w:rsid w:val="00717195"/>
    <w:rsid w:val="00724702"/>
    <w:rsid w:val="00724FC5"/>
    <w:rsid w:val="007312C4"/>
    <w:rsid w:val="0073232F"/>
    <w:rsid w:val="00745B09"/>
    <w:rsid w:val="0075038F"/>
    <w:rsid w:val="007503A0"/>
    <w:rsid w:val="00756395"/>
    <w:rsid w:val="00760F87"/>
    <w:rsid w:val="00762C5E"/>
    <w:rsid w:val="0076304A"/>
    <w:rsid w:val="007653E7"/>
    <w:rsid w:val="00767327"/>
    <w:rsid w:val="007847B0"/>
    <w:rsid w:val="0078637D"/>
    <w:rsid w:val="0078676E"/>
    <w:rsid w:val="007A67C2"/>
    <w:rsid w:val="007B0F44"/>
    <w:rsid w:val="007B2692"/>
    <w:rsid w:val="007B2DD4"/>
    <w:rsid w:val="007C072A"/>
    <w:rsid w:val="007D1F4C"/>
    <w:rsid w:val="007D2C1E"/>
    <w:rsid w:val="007D623E"/>
    <w:rsid w:val="007E2056"/>
    <w:rsid w:val="007E6AD0"/>
    <w:rsid w:val="007E7099"/>
    <w:rsid w:val="007F3202"/>
    <w:rsid w:val="007F67FB"/>
    <w:rsid w:val="007F722E"/>
    <w:rsid w:val="0080485B"/>
    <w:rsid w:val="00805931"/>
    <w:rsid w:val="00815938"/>
    <w:rsid w:val="008219D9"/>
    <w:rsid w:val="0082331C"/>
    <w:rsid w:val="00834B02"/>
    <w:rsid w:val="00841B9D"/>
    <w:rsid w:val="00843AFD"/>
    <w:rsid w:val="008445A3"/>
    <w:rsid w:val="00852D6D"/>
    <w:rsid w:val="008560E1"/>
    <w:rsid w:val="008748DA"/>
    <w:rsid w:val="008748EE"/>
    <w:rsid w:val="00876BAF"/>
    <w:rsid w:val="008821A1"/>
    <w:rsid w:val="008942B4"/>
    <w:rsid w:val="008A4D19"/>
    <w:rsid w:val="008A5A4F"/>
    <w:rsid w:val="008A5AAF"/>
    <w:rsid w:val="008A7B66"/>
    <w:rsid w:val="008C7DEF"/>
    <w:rsid w:val="008D09A8"/>
    <w:rsid w:val="008D5BEA"/>
    <w:rsid w:val="008F1EB2"/>
    <w:rsid w:val="008F62B5"/>
    <w:rsid w:val="008F755D"/>
    <w:rsid w:val="0090505A"/>
    <w:rsid w:val="00910AEC"/>
    <w:rsid w:val="00912456"/>
    <w:rsid w:val="00924889"/>
    <w:rsid w:val="00931B8D"/>
    <w:rsid w:val="0093311B"/>
    <w:rsid w:val="009354D4"/>
    <w:rsid w:val="00942082"/>
    <w:rsid w:val="00943BC7"/>
    <w:rsid w:val="00945BBC"/>
    <w:rsid w:val="009718B4"/>
    <w:rsid w:val="009735C4"/>
    <w:rsid w:val="00974134"/>
    <w:rsid w:val="009745AB"/>
    <w:rsid w:val="00975FA4"/>
    <w:rsid w:val="00976835"/>
    <w:rsid w:val="00981EBC"/>
    <w:rsid w:val="00984538"/>
    <w:rsid w:val="0099318E"/>
    <w:rsid w:val="00995E3D"/>
    <w:rsid w:val="00997944"/>
    <w:rsid w:val="009B12E6"/>
    <w:rsid w:val="009B4449"/>
    <w:rsid w:val="009B4A9B"/>
    <w:rsid w:val="009C10F4"/>
    <w:rsid w:val="009C518E"/>
    <w:rsid w:val="009C6D6B"/>
    <w:rsid w:val="009D3241"/>
    <w:rsid w:val="009D6811"/>
    <w:rsid w:val="009E26C7"/>
    <w:rsid w:val="009F4B0C"/>
    <w:rsid w:val="009F6A0C"/>
    <w:rsid w:val="00A0021B"/>
    <w:rsid w:val="00A06AAB"/>
    <w:rsid w:val="00A217F7"/>
    <w:rsid w:val="00A3007E"/>
    <w:rsid w:val="00A404FB"/>
    <w:rsid w:val="00A4129F"/>
    <w:rsid w:val="00A461B5"/>
    <w:rsid w:val="00A519E5"/>
    <w:rsid w:val="00A57926"/>
    <w:rsid w:val="00A732CA"/>
    <w:rsid w:val="00A759E5"/>
    <w:rsid w:val="00A816E8"/>
    <w:rsid w:val="00A85898"/>
    <w:rsid w:val="00A8610F"/>
    <w:rsid w:val="00A95080"/>
    <w:rsid w:val="00AA1B8E"/>
    <w:rsid w:val="00AA7798"/>
    <w:rsid w:val="00AB41B9"/>
    <w:rsid w:val="00AB7F35"/>
    <w:rsid w:val="00AC1D24"/>
    <w:rsid w:val="00AC475B"/>
    <w:rsid w:val="00AE06A0"/>
    <w:rsid w:val="00AE2DD2"/>
    <w:rsid w:val="00AE3FF3"/>
    <w:rsid w:val="00AE59DB"/>
    <w:rsid w:val="00AF2EF1"/>
    <w:rsid w:val="00AF4AB9"/>
    <w:rsid w:val="00AF5CF8"/>
    <w:rsid w:val="00B03BC8"/>
    <w:rsid w:val="00B122F8"/>
    <w:rsid w:val="00B134F1"/>
    <w:rsid w:val="00B14B7B"/>
    <w:rsid w:val="00B20B67"/>
    <w:rsid w:val="00B24B9B"/>
    <w:rsid w:val="00B32ADF"/>
    <w:rsid w:val="00B3513E"/>
    <w:rsid w:val="00B439E9"/>
    <w:rsid w:val="00B45EC1"/>
    <w:rsid w:val="00B468C8"/>
    <w:rsid w:val="00B46CFF"/>
    <w:rsid w:val="00B53CD9"/>
    <w:rsid w:val="00B67B71"/>
    <w:rsid w:val="00B67DA8"/>
    <w:rsid w:val="00B710C1"/>
    <w:rsid w:val="00B713C8"/>
    <w:rsid w:val="00B730C7"/>
    <w:rsid w:val="00B73CC1"/>
    <w:rsid w:val="00B76046"/>
    <w:rsid w:val="00B80BCD"/>
    <w:rsid w:val="00B84ACD"/>
    <w:rsid w:val="00B85E4A"/>
    <w:rsid w:val="00B908EE"/>
    <w:rsid w:val="00B92EBF"/>
    <w:rsid w:val="00BB427C"/>
    <w:rsid w:val="00BB6A5F"/>
    <w:rsid w:val="00BD0464"/>
    <w:rsid w:val="00BD0F49"/>
    <w:rsid w:val="00BD516F"/>
    <w:rsid w:val="00BE0116"/>
    <w:rsid w:val="00C03090"/>
    <w:rsid w:val="00C10FB5"/>
    <w:rsid w:val="00C12F3F"/>
    <w:rsid w:val="00C16512"/>
    <w:rsid w:val="00C16FAB"/>
    <w:rsid w:val="00C2527C"/>
    <w:rsid w:val="00C37ECF"/>
    <w:rsid w:val="00C40E1C"/>
    <w:rsid w:val="00C44842"/>
    <w:rsid w:val="00C52E19"/>
    <w:rsid w:val="00C5592A"/>
    <w:rsid w:val="00C579B1"/>
    <w:rsid w:val="00C63915"/>
    <w:rsid w:val="00C641FC"/>
    <w:rsid w:val="00C65FA5"/>
    <w:rsid w:val="00C67254"/>
    <w:rsid w:val="00C8175D"/>
    <w:rsid w:val="00C90A1E"/>
    <w:rsid w:val="00C94DAE"/>
    <w:rsid w:val="00CA0B88"/>
    <w:rsid w:val="00CA27B7"/>
    <w:rsid w:val="00CB07C5"/>
    <w:rsid w:val="00CB31F2"/>
    <w:rsid w:val="00CB3568"/>
    <w:rsid w:val="00CB7362"/>
    <w:rsid w:val="00CD30BC"/>
    <w:rsid w:val="00CE2BF8"/>
    <w:rsid w:val="00CE4829"/>
    <w:rsid w:val="00CF07A5"/>
    <w:rsid w:val="00D05559"/>
    <w:rsid w:val="00D05951"/>
    <w:rsid w:val="00D1343A"/>
    <w:rsid w:val="00D17112"/>
    <w:rsid w:val="00D227D4"/>
    <w:rsid w:val="00D234C6"/>
    <w:rsid w:val="00D30EA9"/>
    <w:rsid w:val="00D41D80"/>
    <w:rsid w:val="00D43276"/>
    <w:rsid w:val="00D45831"/>
    <w:rsid w:val="00D55246"/>
    <w:rsid w:val="00D56594"/>
    <w:rsid w:val="00D71D59"/>
    <w:rsid w:val="00D72200"/>
    <w:rsid w:val="00D85501"/>
    <w:rsid w:val="00D8706A"/>
    <w:rsid w:val="00D874F3"/>
    <w:rsid w:val="00D96F1D"/>
    <w:rsid w:val="00DA4B95"/>
    <w:rsid w:val="00DA5E64"/>
    <w:rsid w:val="00DB1BD3"/>
    <w:rsid w:val="00DB78B1"/>
    <w:rsid w:val="00DB7D13"/>
    <w:rsid w:val="00DC0395"/>
    <w:rsid w:val="00DC6566"/>
    <w:rsid w:val="00DD078E"/>
    <w:rsid w:val="00DD0A73"/>
    <w:rsid w:val="00DD26AE"/>
    <w:rsid w:val="00DE19E7"/>
    <w:rsid w:val="00DE58C6"/>
    <w:rsid w:val="00DE6831"/>
    <w:rsid w:val="00DF2C67"/>
    <w:rsid w:val="00DF4F44"/>
    <w:rsid w:val="00E038D8"/>
    <w:rsid w:val="00E057E4"/>
    <w:rsid w:val="00E112CF"/>
    <w:rsid w:val="00E12170"/>
    <w:rsid w:val="00E1637B"/>
    <w:rsid w:val="00E1783C"/>
    <w:rsid w:val="00E27EEC"/>
    <w:rsid w:val="00E37369"/>
    <w:rsid w:val="00E41415"/>
    <w:rsid w:val="00E469C5"/>
    <w:rsid w:val="00E50BD2"/>
    <w:rsid w:val="00E61E2D"/>
    <w:rsid w:val="00E90A5C"/>
    <w:rsid w:val="00E90F7E"/>
    <w:rsid w:val="00E925ED"/>
    <w:rsid w:val="00E978C4"/>
    <w:rsid w:val="00E97BD0"/>
    <w:rsid w:val="00EA3561"/>
    <w:rsid w:val="00EC3A2F"/>
    <w:rsid w:val="00EC5A9F"/>
    <w:rsid w:val="00EC62A1"/>
    <w:rsid w:val="00ED7D9F"/>
    <w:rsid w:val="00EE48C0"/>
    <w:rsid w:val="00EE4E90"/>
    <w:rsid w:val="00EE6F3F"/>
    <w:rsid w:val="00EF1363"/>
    <w:rsid w:val="00EF540A"/>
    <w:rsid w:val="00EF685A"/>
    <w:rsid w:val="00F0693D"/>
    <w:rsid w:val="00F10A0E"/>
    <w:rsid w:val="00F11E28"/>
    <w:rsid w:val="00F16D94"/>
    <w:rsid w:val="00F17EE3"/>
    <w:rsid w:val="00F23CCF"/>
    <w:rsid w:val="00F3149C"/>
    <w:rsid w:val="00F35CB6"/>
    <w:rsid w:val="00F41C3F"/>
    <w:rsid w:val="00F44269"/>
    <w:rsid w:val="00F44803"/>
    <w:rsid w:val="00F5775C"/>
    <w:rsid w:val="00F60C64"/>
    <w:rsid w:val="00F7555F"/>
    <w:rsid w:val="00F800B2"/>
    <w:rsid w:val="00F81AF4"/>
    <w:rsid w:val="00F86A53"/>
    <w:rsid w:val="00F91696"/>
    <w:rsid w:val="00FA176D"/>
    <w:rsid w:val="00FA27D6"/>
    <w:rsid w:val="00FA77DF"/>
    <w:rsid w:val="00FB2D3E"/>
    <w:rsid w:val="00FB51FB"/>
    <w:rsid w:val="00FB59B8"/>
    <w:rsid w:val="00FB6F4C"/>
    <w:rsid w:val="00FC0A98"/>
    <w:rsid w:val="00FC3293"/>
    <w:rsid w:val="00FD08B2"/>
    <w:rsid w:val="00FD0BC0"/>
    <w:rsid w:val="00FD625A"/>
    <w:rsid w:val="00FE109D"/>
    <w:rsid w:val="00FE56B2"/>
    <w:rsid w:val="00FF2112"/>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B3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82"/>
    <w:rPr>
      <w:color w:val="0000FF" w:themeColor="hyperlink"/>
      <w:u w:val="single"/>
    </w:rPr>
  </w:style>
  <w:style w:type="paragraph" w:styleId="Header">
    <w:name w:val="header"/>
    <w:basedOn w:val="Normal"/>
    <w:link w:val="HeaderChar"/>
    <w:uiPriority w:val="99"/>
    <w:unhideWhenUsed/>
    <w:rsid w:val="00A404FB"/>
    <w:pPr>
      <w:tabs>
        <w:tab w:val="center" w:pos="4320"/>
        <w:tab w:val="right" w:pos="8640"/>
      </w:tabs>
    </w:pPr>
  </w:style>
  <w:style w:type="character" w:customStyle="1" w:styleId="HeaderChar">
    <w:name w:val="Header Char"/>
    <w:basedOn w:val="DefaultParagraphFont"/>
    <w:link w:val="Header"/>
    <w:uiPriority w:val="99"/>
    <w:rsid w:val="00A404FB"/>
  </w:style>
  <w:style w:type="paragraph" w:styleId="Footer">
    <w:name w:val="footer"/>
    <w:basedOn w:val="Normal"/>
    <w:link w:val="FooterChar"/>
    <w:uiPriority w:val="99"/>
    <w:unhideWhenUsed/>
    <w:rsid w:val="00A404FB"/>
    <w:pPr>
      <w:tabs>
        <w:tab w:val="center" w:pos="4320"/>
        <w:tab w:val="right" w:pos="8640"/>
      </w:tabs>
    </w:pPr>
  </w:style>
  <w:style w:type="character" w:customStyle="1" w:styleId="FooterChar">
    <w:name w:val="Footer Char"/>
    <w:basedOn w:val="DefaultParagraphFont"/>
    <w:link w:val="Footer"/>
    <w:uiPriority w:val="99"/>
    <w:rsid w:val="00A404FB"/>
  </w:style>
  <w:style w:type="character" w:styleId="PageNumber">
    <w:name w:val="page number"/>
    <w:basedOn w:val="DefaultParagraphFont"/>
    <w:uiPriority w:val="99"/>
    <w:semiHidden/>
    <w:unhideWhenUsed/>
    <w:rsid w:val="00A404FB"/>
  </w:style>
  <w:style w:type="paragraph" w:styleId="FootnoteText">
    <w:name w:val="footnote text"/>
    <w:basedOn w:val="Normal"/>
    <w:link w:val="FootnoteTextChar"/>
    <w:uiPriority w:val="99"/>
    <w:unhideWhenUsed/>
    <w:rsid w:val="00D45831"/>
  </w:style>
  <w:style w:type="character" w:customStyle="1" w:styleId="FootnoteTextChar">
    <w:name w:val="Footnote Text Char"/>
    <w:basedOn w:val="DefaultParagraphFont"/>
    <w:link w:val="FootnoteText"/>
    <w:uiPriority w:val="99"/>
    <w:rsid w:val="00D45831"/>
  </w:style>
  <w:style w:type="character" w:styleId="FootnoteReference">
    <w:name w:val="footnote reference"/>
    <w:basedOn w:val="DefaultParagraphFont"/>
    <w:uiPriority w:val="99"/>
    <w:unhideWhenUsed/>
    <w:rsid w:val="00D45831"/>
    <w:rPr>
      <w:vertAlign w:val="superscript"/>
    </w:rPr>
  </w:style>
  <w:style w:type="paragraph" w:styleId="BalloonText">
    <w:name w:val="Balloon Text"/>
    <w:basedOn w:val="Normal"/>
    <w:link w:val="BalloonTextChar"/>
    <w:uiPriority w:val="99"/>
    <w:semiHidden/>
    <w:unhideWhenUsed/>
    <w:rsid w:val="00924889"/>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889"/>
    <w:rPr>
      <w:rFonts w:ascii="Lucida Grande" w:hAnsi="Lucida Grande"/>
      <w:sz w:val="18"/>
      <w:szCs w:val="18"/>
    </w:rPr>
  </w:style>
  <w:style w:type="character" w:styleId="CommentReference">
    <w:name w:val="annotation reference"/>
    <w:basedOn w:val="DefaultParagraphFont"/>
    <w:uiPriority w:val="99"/>
    <w:semiHidden/>
    <w:unhideWhenUsed/>
    <w:rsid w:val="00924889"/>
    <w:rPr>
      <w:sz w:val="18"/>
      <w:szCs w:val="18"/>
    </w:rPr>
  </w:style>
  <w:style w:type="paragraph" w:styleId="CommentText">
    <w:name w:val="annotation text"/>
    <w:basedOn w:val="Normal"/>
    <w:link w:val="CommentTextChar"/>
    <w:uiPriority w:val="99"/>
    <w:semiHidden/>
    <w:unhideWhenUsed/>
    <w:rsid w:val="00924889"/>
  </w:style>
  <w:style w:type="character" w:customStyle="1" w:styleId="CommentTextChar">
    <w:name w:val="Comment Text Char"/>
    <w:basedOn w:val="DefaultParagraphFont"/>
    <w:link w:val="CommentText"/>
    <w:uiPriority w:val="99"/>
    <w:semiHidden/>
    <w:rsid w:val="00924889"/>
  </w:style>
  <w:style w:type="paragraph" w:styleId="CommentSubject">
    <w:name w:val="annotation subject"/>
    <w:basedOn w:val="CommentText"/>
    <w:next w:val="CommentText"/>
    <w:link w:val="CommentSubjectChar"/>
    <w:uiPriority w:val="99"/>
    <w:semiHidden/>
    <w:unhideWhenUsed/>
    <w:rsid w:val="00924889"/>
    <w:rPr>
      <w:b/>
      <w:bCs/>
      <w:sz w:val="20"/>
      <w:szCs w:val="20"/>
    </w:rPr>
  </w:style>
  <w:style w:type="character" w:customStyle="1" w:styleId="CommentSubjectChar">
    <w:name w:val="Comment Subject Char"/>
    <w:basedOn w:val="CommentTextChar"/>
    <w:link w:val="CommentSubject"/>
    <w:uiPriority w:val="99"/>
    <w:semiHidden/>
    <w:rsid w:val="00924889"/>
    <w:rPr>
      <w:b/>
      <w:bCs/>
      <w:sz w:val="20"/>
      <w:szCs w:val="20"/>
    </w:rPr>
  </w:style>
  <w:style w:type="character" w:styleId="FollowedHyperlink">
    <w:name w:val="FollowedHyperlink"/>
    <w:basedOn w:val="DefaultParagraphFont"/>
    <w:uiPriority w:val="99"/>
    <w:semiHidden/>
    <w:unhideWhenUsed/>
    <w:rsid w:val="008748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82"/>
    <w:rPr>
      <w:color w:val="0000FF" w:themeColor="hyperlink"/>
      <w:u w:val="single"/>
    </w:rPr>
  </w:style>
  <w:style w:type="paragraph" w:styleId="Header">
    <w:name w:val="header"/>
    <w:basedOn w:val="Normal"/>
    <w:link w:val="HeaderChar"/>
    <w:uiPriority w:val="99"/>
    <w:unhideWhenUsed/>
    <w:rsid w:val="00A404FB"/>
    <w:pPr>
      <w:tabs>
        <w:tab w:val="center" w:pos="4320"/>
        <w:tab w:val="right" w:pos="8640"/>
      </w:tabs>
    </w:pPr>
  </w:style>
  <w:style w:type="character" w:customStyle="1" w:styleId="HeaderChar">
    <w:name w:val="Header Char"/>
    <w:basedOn w:val="DefaultParagraphFont"/>
    <w:link w:val="Header"/>
    <w:uiPriority w:val="99"/>
    <w:rsid w:val="00A404FB"/>
  </w:style>
  <w:style w:type="paragraph" w:styleId="Footer">
    <w:name w:val="footer"/>
    <w:basedOn w:val="Normal"/>
    <w:link w:val="FooterChar"/>
    <w:uiPriority w:val="99"/>
    <w:unhideWhenUsed/>
    <w:rsid w:val="00A404FB"/>
    <w:pPr>
      <w:tabs>
        <w:tab w:val="center" w:pos="4320"/>
        <w:tab w:val="right" w:pos="8640"/>
      </w:tabs>
    </w:pPr>
  </w:style>
  <w:style w:type="character" w:customStyle="1" w:styleId="FooterChar">
    <w:name w:val="Footer Char"/>
    <w:basedOn w:val="DefaultParagraphFont"/>
    <w:link w:val="Footer"/>
    <w:uiPriority w:val="99"/>
    <w:rsid w:val="00A404FB"/>
  </w:style>
  <w:style w:type="character" w:styleId="PageNumber">
    <w:name w:val="page number"/>
    <w:basedOn w:val="DefaultParagraphFont"/>
    <w:uiPriority w:val="99"/>
    <w:semiHidden/>
    <w:unhideWhenUsed/>
    <w:rsid w:val="00A404FB"/>
  </w:style>
  <w:style w:type="paragraph" w:styleId="FootnoteText">
    <w:name w:val="footnote text"/>
    <w:basedOn w:val="Normal"/>
    <w:link w:val="FootnoteTextChar"/>
    <w:uiPriority w:val="99"/>
    <w:unhideWhenUsed/>
    <w:rsid w:val="00D45831"/>
  </w:style>
  <w:style w:type="character" w:customStyle="1" w:styleId="FootnoteTextChar">
    <w:name w:val="Footnote Text Char"/>
    <w:basedOn w:val="DefaultParagraphFont"/>
    <w:link w:val="FootnoteText"/>
    <w:uiPriority w:val="99"/>
    <w:rsid w:val="00D45831"/>
  </w:style>
  <w:style w:type="character" w:styleId="FootnoteReference">
    <w:name w:val="footnote reference"/>
    <w:basedOn w:val="DefaultParagraphFont"/>
    <w:uiPriority w:val="99"/>
    <w:unhideWhenUsed/>
    <w:rsid w:val="00D45831"/>
    <w:rPr>
      <w:vertAlign w:val="superscript"/>
    </w:rPr>
  </w:style>
  <w:style w:type="paragraph" w:styleId="BalloonText">
    <w:name w:val="Balloon Text"/>
    <w:basedOn w:val="Normal"/>
    <w:link w:val="BalloonTextChar"/>
    <w:uiPriority w:val="99"/>
    <w:semiHidden/>
    <w:unhideWhenUsed/>
    <w:rsid w:val="00924889"/>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889"/>
    <w:rPr>
      <w:rFonts w:ascii="Lucida Grande" w:hAnsi="Lucida Grande"/>
      <w:sz w:val="18"/>
      <w:szCs w:val="18"/>
    </w:rPr>
  </w:style>
  <w:style w:type="character" w:styleId="CommentReference">
    <w:name w:val="annotation reference"/>
    <w:basedOn w:val="DefaultParagraphFont"/>
    <w:uiPriority w:val="99"/>
    <w:semiHidden/>
    <w:unhideWhenUsed/>
    <w:rsid w:val="00924889"/>
    <w:rPr>
      <w:sz w:val="18"/>
      <w:szCs w:val="18"/>
    </w:rPr>
  </w:style>
  <w:style w:type="paragraph" w:styleId="CommentText">
    <w:name w:val="annotation text"/>
    <w:basedOn w:val="Normal"/>
    <w:link w:val="CommentTextChar"/>
    <w:uiPriority w:val="99"/>
    <w:semiHidden/>
    <w:unhideWhenUsed/>
    <w:rsid w:val="00924889"/>
  </w:style>
  <w:style w:type="character" w:customStyle="1" w:styleId="CommentTextChar">
    <w:name w:val="Comment Text Char"/>
    <w:basedOn w:val="DefaultParagraphFont"/>
    <w:link w:val="CommentText"/>
    <w:uiPriority w:val="99"/>
    <w:semiHidden/>
    <w:rsid w:val="00924889"/>
  </w:style>
  <w:style w:type="paragraph" w:styleId="CommentSubject">
    <w:name w:val="annotation subject"/>
    <w:basedOn w:val="CommentText"/>
    <w:next w:val="CommentText"/>
    <w:link w:val="CommentSubjectChar"/>
    <w:uiPriority w:val="99"/>
    <w:semiHidden/>
    <w:unhideWhenUsed/>
    <w:rsid w:val="00924889"/>
    <w:rPr>
      <w:b/>
      <w:bCs/>
      <w:sz w:val="20"/>
      <w:szCs w:val="20"/>
    </w:rPr>
  </w:style>
  <w:style w:type="character" w:customStyle="1" w:styleId="CommentSubjectChar">
    <w:name w:val="Comment Subject Char"/>
    <w:basedOn w:val="CommentTextChar"/>
    <w:link w:val="CommentSubject"/>
    <w:uiPriority w:val="99"/>
    <w:semiHidden/>
    <w:rsid w:val="00924889"/>
    <w:rPr>
      <w:b/>
      <w:bCs/>
      <w:sz w:val="20"/>
      <w:szCs w:val="20"/>
    </w:rPr>
  </w:style>
  <w:style w:type="character" w:styleId="FollowedHyperlink">
    <w:name w:val="FollowedHyperlink"/>
    <w:basedOn w:val="DefaultParagraphFont"/>
    <w:uiPriority w:val="99"/>
    <w:semiHidden/>
    <w:unhideWhenUsed/>
    <w:rsid w:val="00874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3287">
      <w:bodyDiv w:val="1"/>
      <w:marLeft w:val="0"/>
      <w:marRight w:val="0"/>
      <w:marTop w:val="0"/>
      <w:marBottom w:val="0"/>
      <w:divBdr>
        <w:top w:val="none" w:sz="0" w:space="0" w:color="auto"/>
        <w:left w:val="none" w:sz="0" w:space="0" w:color="auto"/>
        <w:bottom w:val="none" w:sz="0" w:space="0" w:color="auto"/>
        <w:right w:val="none" w:sz="0" w:space="0" w:color="auto"/>
      </w:divBdr>
      <w:divsChild>
        <w:div w:id="1216815884">
          <w:marLeft w:val="0"/>
          <w:marRight w:val="0"/>
          <w:marTop w:val="0"/>
          <w:marBottom w:val="0"/>
          <w:divBdr>
            <w:top w:val="none" w:sz="0" w:space="0" w:color="auto"/>
            <w:left w:val="none" w:sz="0" w:space="0" w:color="auto"/>
            <w:bottom w:val="none" w:sz="0" w:space="0" w:color="auto"/>
            <w:right w:val="none" w:sz="0" w:space="0" w:color="auto"/>
          </w:divBdr>
          <w:divsChild>
            <w:div w:id="1232279322">
              <w:marLeft w:val="0"/>
              <w:marRight w:val="0"/>
              <w:marTop w:val="0"/>
              <w:marBottom w:val="0"/>
              <w:divBdr>
                <w:top w:val="none" w:sz="0" w:space="0" w:color="auto"/>
                <w:left w:val="none" w:sz="0" w:space="0" w:color="auto"/>
                <w:bottom w:val="none" w:sz="0" w:space="0" w:color="auto"/>
                <w:right w:val="none" w:sz="0" w:space="0" w:color="auto"/>
              </w:divBdr>
              <w:divsChild>
                <w:div w:id="6702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0518">
      <w:bodyDiv w:val="1"/>
      <w:marLeft w:val="0"/>
      <w:marRight w:val="0"/>
      <w:marTop w:val="0"/>
      <w:marBottom w:val="0"/>
      <w:divBdr>
        <w:top w:val="none" w:sz="0" w:space="0" w:color="auto"/>
        <w:left w:val="none" w:sz="0" w:space="0" w:color="auto"/>
        <w:bottom w:val="none" w:sz="0" w:space="0" w:color="auto"/>
        <w:right w:val="none" w:sz="0" w:space="0" w:color="auto"/>
      </w:divBdr>
      <w:divsChild>
        <w:div w:id="2107924292">
          <w:marLeft w:val="0"/>
          <w:marRight w:val="0"/>
          <w:marTop w:val="0"/>
          <w:marBottom w:val="0"/>
          <w:divBdr>
            <w:top w:val="none" w:sz="0" w:space="0" w:color="auto"/>
            <w:left w:val="none" w:sz="0" w:space="0" w:color="auto"/>
            <w:bottom w:val="none" w:sz="0" w:space="0" w:color="auto"/>
            <w:right w:val="none" w:sz="0" w:space="0" w:color="auto"/>
          </w:divBdr>
          <w:divsChild>
            <w:div w:id="1717774916">
              <w:marLeft w:val="0"/>
              <w:marRight w:val="0"/>
              <w:marTop w:val="0"/>
              <w:marBottom w:val="0"/>
              <w:divBdr>
                <w:top w:val="none" w:sz="0" w:space="0" w:color="auto"/>
                <w:left w:val="none" w:sz="0" w:space="0" w:color="auto"/>
                <w:bottom w:val="none" w:sz="0" w:space="0" w:color="auto"/>
                <w:right w:val="none" w:sz="0" w:space="0" w:color="auto"/>
              </w:divBdr>
              <w:divsChild>
                <w:div w:id="506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header" Target="header7.xml"/><Relationship Id="rId28" Type="http://schemas.openxmlformats.org/officeDocument/2006/relationships/footer" Target="footer9.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F389-6F3C-2C42-8BBA-D96F020D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95</Pages>
  <Words>21071</Words>
  <Characters>120110</Characters>
  <Application>Microsoft Macintosh Word</Application>
  <DocSecurity>0</DocSecurity>
  <Lines>1000</Lines>
  <Paragraphs>281</Paragraphs>
  <ScaleCrop>false</ScaleCrop>
  <Company/>
  <LinksUpToDate>false</LinksUpToDate>
  <CharactersWithSpaces>140900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 Campbell</cp:lastModifiedBy>
  <cp:revision>15</cp:revision>
  <dcterms:created xsi:type="dcterms:W3CDTF">2015-11-21T23:12:00Z</dcterms:created>
  <dcterms:modified xsi:type="dcterms:W3CDTF">2015-12-08T17:25:00Z</dcterms:modified>
</cp:coreProperties>
</file>